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4B" w:rsidRPr="00F971F6" w:rsidRDefault="00586B4B" w:rsidP="001052BD">
      <w:pPr>
        <w:pStyle w:val="21"/>
        <w:shd w:val="clear" w:color="auto" w:fill="auto"/>
        <w:tabs>
          <w:tab w:val="left" w:pos="0"/>
        </w:tabs>
        <w:spacing w:after="0" w:line="240" w:lineRule="auto"/>
        <w:jc w:val="right"/>
        <w:rPr>
          <w:sz w:val="22"/>
          <w:szCs w:val="22"/>
          <w:lang w:val="en-US"/>
        </w:rPr>
      </w:pPr>
    </w:p>
    <w:tbl>
      <w:tblPr>
        <w:tblStyle w:val="af8"/>
        <w:tblW w:w="10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846"/>
      </w:tblGrid>
      <w:tr w:rsidR="00586B4B" w:rsidRPr="001F7D89" w:rsidTr="00FD31BB">
        <w:tc>
          <w:tcPr>
            <w:tcW w:w="5688" w:type="dxa"/>
          </w:tcPr>
          <w:p w:rsidR="00586B4B" w:rsidRPr="00186BA4" w:rsidRDefault="00586B4B" w:rsidP="001052BD">
            <w:pPr>
              <w:pStyle w:val="21"/>
              <w:shd w:val="clear" w:color="auto" w:fill="auto"/>
              <w:tabs>
                <w:tab w:val="left" w:pos="0"/>
              </w:tabs>
              <w:spacing w:after="0" w:line="240" w:lineRule="auto"/>
              <w:jc w:val="left"/>
              <w:rPr>
                <w:b w:val="0"/>
                <w:sz w:val="22"/>
                <w:szCs w:val="22"/>
              </w:rPr>
            </w:pPr>
            <w:r w:rsidRPr="00186BA4">
              <w:rPr>
                <w:b w:val="0"/>
                <w:sz w:val="22"/>
                <w:szCs w:val="22"/>
              </w:rPr>
              <w:t xml:space="preserve">Рассмотрено и обсуждено </w:t>
            </w:r>
          </w:p>
        </w:tc>
        <w:tc>
          <w:tcPr>
            <w:tcW w:w="4846" w:type="dxa"/>
          </w:tcPr>
          <w:p w:rsidR="00586B4B" w:rsidRPr="00186BA4" w:rsidRDefault="00586B4B" w:rsidP="001052BD">
            <w:pPr>
              <w:pStyle w:val="21"/>
              <w:shd w:val="clear" w:color="auto" w:fill="auto"/>
              <w:tabs>
                <w:tab w:val="left" w:pos="0"/>
              </w:tabs>
              <w:spacing w:after="0" w:line="240" w:lineRule="auto"/>
              <w:jc w:val="left"/>
              <w:rPr>
                <w:b w:val="0"/>
                <w:sz w:val="22"/>
                <w:szCs w:val="22"/>
              </w:rPr>
            </w:pPr>
            <w:r w:rsidRPr="00186BA4">
              <w:rPr>
                <w:b w:val="0"/>
                <w:sz w:val="22"/>
                <w:szCs w:val="22"/>
              </w:rPr>
              <w:t>«Утверждаю»</w:t>
            </w:r>
          </w:p>
        </w:tc>
      </w:tr>
      <w:tr w:rsidR="00586B4B" w:rsidRPr="001F7D89" w:rsidTr="00FD31BB">
        <w:tc>
          <w:tcPr>
            <w:tcW w:w="5688" w:type="dxa"/>
          </w:tcPr>
          <w:p w:rsidR="00586B4B" w:rsidRPr="00186BA4" w:rsidRDefault="00586B4B" w:rsidP="001052BD">
            <w:pPr>
              <w:pStyle w:val="21"/>
              <w:shd w:val="clear" w:color="auto" w:fill="auto"/>
              <w:tabs>
                <w:tab w:val="left" w:pos="0"/>
              </w:tabs>
              <w:spacing w:after="0" w:line="240" w:lineRule="auto"/>
              <w:jc w:val="left"/>
              <w:rPr>
                <w:b w:val="0"/>
                <w:sz w:val="22"/>
                <w:szCs w:val="22"/>
              </w:rPr>
            </w:pPr>
            <w:r w:rsidRPr="00186BA4">
              <w:rPr>
                <w:b w:val="0"/>
                <w:sz w:val="22"/>
                <w:szCs w:val="22"/>
              </w:rPr>
              <w:t xml:space="preserve">на заседании Ученого совета </w:t>
            </w:r>
          </w:p>
        </w:tc>
        <w:tc>
          <w:tcPr>
            <w:tcW w:w="4846" w:type="dxa"/>
          </w:tcPr>
          <w:p w:rsidR="009455F9" w:rsidRPr="00186BA4" w:rsidRDefault="009455F9" w:rsidP="001052BD">
            <w:pPr>
              <w:pStyle w:val="21"/>
              <w:shd w:val="clear" w:color="auto" w:fill="auto"/>
              <w:tabs>
                <w:tab w:val="left" w:pos="0"/>
              </w:tabs>
              <w:spacing w:after="0" w:line="240" w:lineRule="auto"/>
              <w:jc w:val="left"/>
              <w:rPr>
                <w:b w:val="0"/>
                <w:sz w:val="22"/>
                <w:szCs w:val="22"/>
              </w:rPr>
            </w:pPr>
            <w:r w:rsidRPr="00186BA4">
              <w:rPr>
                <w:b w:val="0"/>
                <w:sz w:val="22"/>
                <w:szCs w:val="22"/>
              </w:rPr>
              <w:t>Проректор по учебно-</w:t>
            </w:r>
          </w:p>
          <w:p w:rsidR="009455F9" w:rsidRPr="00186BA4" w:rsidRDefault="009455F9" w:rsidP="001052BD">
            <w:pPr>
              <w:pStyle w:val="21"/>
              <w:shd w:val="clear" w:color="auto" w:fill="auto"/>
              <w:tabs>
                <w:tab w:val="left" w:pos="0"/>
              </w:tabs>
              <w:spacing w:after="0" w:line="240" w:lineRule="auto"/>
              <w:jc w:val="left"/>
              <w:rPr>
                <w:b w:val="0"/>
                <w:sz w:val="22"/>
                <w:szCs w:val="22"/>
              </w:rPr>
            </w:pPr>
            <w:r w:rsidRPr="00186BA4">
              <w:rPr>
                <w:b w:val="0"/>
                <w:sz w:val="22"/>
                <w:szCs w:val="22"/>
              </w:rPr>
              <w:t>методической работе</w:t>
            </w:r>
          </w:p>
        </w:tc>
      </w:tr>
      <w:tr w:rsidR="00586B4B" w:rsidRPr="001F7D89" w:rsidTr="00FD31BB">
        <w:tc>
          <w:tcPr>
            <w:tcW w:w="5688" w:type="dxa"/>
          </w:tcPr>
          <w:p w:rsidR="00586B4B" w:rsidRPr="00186BA4" w:rsidRDefault="00586B4B" w:rsidP="000226C2">
            <w:pPr>
              <w:pStyle w:val="21"/>
              <w:shd w:val="clear" w:color="auto" w:fill="auto"/>
              <w:tabs>
                <w:tab w:val="left" w:pos="0"/>
              </w:tabs>
              <w:spacing w:after="0" w:line="240" w:lineRule="auto"/>
              <w:jc w:val="left"/>
              <w:rPr>
                <w:b w:val="0"/>
                <w:sz w:val="22"/>
                <w:szCs w:val="22"/>
              </w:rPr>
            </w:pPr>
            <w:r w:rsidRPr="00186BA4">
              <w:rPr>
                <w:b w:val="0"/>
                <w:sz w:val="22"/>
                <w:szCs w:val="22"/>
              </w:rPr>
              <w:t>«__» _________</w:t>
            </w:r>
            <w:r w:rsidR="00044F12" w:rsidRPr="00186BA4">
              <w:rPr>
                <w:b w:val="0"/>
                <w:sz w:val="22"/>
                <w:szCs w:val="22"/>
              </w:rPr>
              <w:t>ДЕКАБРЬ</w:t>
            </w:r>
            <w:r w:rsidRPr="00186BA4">
              <w:rPr>
                <w:b w:val="0"/>
                <w:sz w:val="22"/>
                <w:szCs w:val="22"/>
              </w:rPr>
              <w:t>___ 201</w:t>
            </w:r>
            <w:r w:rsidR="00044F12" w:rsidRPr="00186BA4">
              <w:rPr>
                <w:b w:val="0"/>
                <w:sz w:val="22"/>
                <w:szCs w:val="22"/>
              </w:rPr>
              <w:t xml:space="preserve">8 </w:t>
            </w:r>
            <w:r w:rsidRPr="00186BA4">
              <w:rPr>
                <w:b w:val="0"/>
                <w:sz w:val="22"/>
                <w:szCs w:val="22"/>
              </w:rPr>
              <w:t>г.</w:t>
            </w:r>
            <w:r w:rsidR="00044F12" w:rsidRPr="00186BA4">
              <w:rPr>
                <w:b w:val="0"/>
                <w:sz w:val="22"/>
                <w:szCs w:val="22"/>
              </w:rPr>
              <w:t xml:space="preserve"> </w:t>
            </w:r>
          </w:p>
        </w:tc>
        <w:tc>
          <w:tcPr>
            <w:tcW w:w="4846" w:type="dxa"/>
          </w:tcPr>
          <w:p w:rsidR="00586B4B" w:rsidRPr="00186BA4" w:rsidRDefault="009455F9" w:rsidP="001052BD">
            <w:pPr>
              <w:pStyle w:val="21"/>
              <w:shd w:val="clear" w:color="auto" w:fill="auto"/>
              <w:tabs>
                <w:tab w:val="left" w:pos="0"/>
              </w:tabs>
              <w:spacing w:after="0" w:line="240" w:lineRule="auto"/>
              <w:jc w:val="left"/>
              <w:rPr>
                <w:b w:val="0"/>
                <w:sz w:val="22"/>
                <w:szCs w:val="22"/>
                <w:lang w:val="kk-KZ"/>
              </w:rPr>
            </w:pPr>
            <w:r w:rsidRPr="00186BA4">
              <w:rPr>
                <w:b w:val="0"/>
                <w:sz w:val="22"/>
                <w:szCs w:val="22"/>
                <w:lang w:val="kk-KZ"/>
              </w:rPr>
              <w:t>____________А.Т. Алишева</w:t>
            </w:r>
          </w:p>
          <w:p w:rsidR="00586B4B" w:rsidRPr="00186BA4" w:rsidRDefault="00586B4B" w:rsidP="00044F12">
            <w:pPr>
              <w:pStyle w:val="21"/>
              <w:shd w:val="clear" w:color="auto" w:fill="auto"/>
              <w:tabs>
                <w:tab w:val="left" w:pos="0"/>
              </w:tabs>
              <w:spacing w:after="0" w:line="240" w:lineRule="auto"/>
              <w:jc w:val="left"/>
              <w:rPr>
                <w:b w:val="0"/>
                <w:sz w:val="22"/>
                <w:szCs w:val="22"/>
              </w:rPr>
            </w:pPr>
            <w:r w:rsidRPr="00186BA4">
              <w:rPr>
                <w:b w:val="0"/>
                <w:sz w:val="22"/>
                <w:szCs w:val="22"/>
                <w:lang w:val="kk-KZ"/>
              </w:rPr>
              <w:t>«___» __________ 201</w:t>
            </w:r>
            <w:r w:rsidR="00044F12" w:rsidRPr="00186BA4">
              <w:rPr>
                <w:b w:val="0"/>
                <w:sz w:val="22"/>
                <w:szCs w:val="22"/>
                <w:lang w:val="kk-KZ"/>
              </w:rPr>
              <w:t>8</w:t>
            </w:r>
            <w:r w:rsidR="009455F9" w:rsidRPr="00186BA4">
              <w:rPr>
                <w:b w:val="0"/>
                <w:sz w:val="22"/>
                <w:szCs w:val="22"/>
                <w:lang w:val="kk-KZ"/>
              </w:rPr>
              <w:t xml:space="preserve"> </w:t>
            </w:r>
            <w:r w:rsidRPr="00186BA4">
              <w:rPr>
                <w:b w:val="0"/>
                <w:sz w:val="22"/>
                <w:szCs w:val="22"/>
                <w:lang w:val="kk-KZ"/>
              </w:rPr>
              <w:t>г.</w:t>
            </w:r>
          </w:p>
        </w:tc>
      </w:tr>
    </w:tbl>
    <w:p w:rsidR="00586B4B" w:rsidRPr="001F7D89" w:rsidRDefault="00586B4B" w:rsidP="001052BD">
      <w:pPr>
        <w:pStyle w:val="21"/>
        <w:shd w:val="clear" w:color="auto" w:fill="auto"/>
        <w:tabs>
          <w:tab w:val="left" w:pos="0"/>
        </w:tabs>
        <w:spacing w:after="0" w:line="240" w:lineRule="auto"/>
        <w:jc w:val="right"/>
        <w:rPr>
          <w:sz w:val="22"/>
          <w:szCs w:val="22"/>
        </w:rPr>
      </w:pPr>
    </w:p>
    <w:p w:rsidR="00586B4B" w:rsidRPr="001F7D89" w:rsidRDefault="00586B4B" w:rsidP="001052BD">
      <w:pPr>
        <w:pStyle w:val="21"/>
        <w:shd w:val="clear" w:color="auto" w:fill="auto"/>
        <w:tabs>
          <w:tab w:val="left" w:pos="0"/>
        </w:tabs>
        <w:spacing w:after="0" w:line="240" w:lineRule="auto"/>
        <w:jc w:val="right"/>
        <w:rPr>
          <w:sz w:val="22"/>
          <w:szCs w:val="22"/>
        </w:rPr>
      </w:pPr>
    </w:p>
    <w:p w:rsidR="00586B4B" w:rsidRPr="001F7D89" w:rsidRDefault="00586B4B" w:rsidP="001052BD">
      <w:pPr>
        <w:tabs>
          <w:tab w:val="left" w:pos="0"/>
        </w:tabs>
        <w:ind w:left="4962"/>
        <w:rPr>
          <w:rFonts w:eastAsia="Times New Roman" w:cs="Times New Roman"/>
          <w:b/>
          <w:sz w:val="22"/>
          <w:szCs w:val="22"/>
          <w:lang w:val="kk-KZ" w:eastAsia="ru-RU"/>
        </w:rPr>
      </w:pPr>
      <w:r w:rsidRPr="001F7D89">
        <w:rPr>
          <w:rFonts w:eastAsia="Times New Roman" w:cs="Times New Roman"/>
          <w:sz w:val="22"/>
          <w:szCs w:val="22"/>
          <w:lang w:val="kk-KZ" w:eastAsia="ru-RU"/>
        </w:rPr>
        <w:t xml:space="preserve"> </w:t>
      </w:r>
    </w:p>
    <w:p w:rsidR="00586B4B" w:rsidRPr="001F7D89" w:rsidRDefault="00586B4B" w:rsidP="001052BD">
      <w:pPr>
        <w:tabs>
          <w:tab w:val="left" w:pos="0"/>
        </w:tabs>
        <w:ind w:left="4962"/>
        <w:rPr>
          <w:rFonts w:eastAsia="Times New Roman" w:cs="Times New Roman"/>
          <w:sz w:val="22"/>
          <w:szCs w:val="22"/>
          <w:lang w:val="kk-KZ" w:eastAsia="ru-RU"/>
        </w:rPr>
      </w:pPr>
      <w:r w:rsidRPr="001F7D89">
        <w:rPr>
          <w:rFonts w:eastAsia="Times New Roman" w:cs="Times New Roman"/>
          <w:sz w:val="22"/>
          <w:szCs w:val="22"/>
          <w:lang w:val="kk-KZ" w:eastAsia="ru-RU"/>
        </w:rPr>
        <w:t xml:space="preserve">                  </w:t>
      </w:r>
    </w:p>
    <w:p w:rsidR="00586B4B" w:rsidRDefault="00586B4B" w:rsidP="001052BD">
      <w:pPr>
        <w:tabs>
          <w:tab w:val="left" w:pos="0"/>
        </w:tabs>
        <w:rPr>
          <w:rFonts w:eastAsia="Times New Roman" w:cs="Times New Roman"/>
          <w:sz w:val="22"/>
          <w:szCs w:val="22"/>
          <w:lang w:val="kk-KZ" w:eastAsia="ru-RU"/>
        </w:rPr>
      </w:pPr>
      <w:r w:rsidRPr="001F7D89">
        <w:rPr>
          <w:rFonts w:eastAsia="Times New Roman" w:cs="Times New Roman"/>
          <w:sz w:val="22"/>
          <w:szCs w:val="22"/>
          <w:lang w:val="kk-KZ" w:eastAsia="ru-RU"/>
        </w:rPr>
        <w:t xml:space="preserve">                                                                           </w:t>
      </w:r>
    </w:p>
    <w:p w:rsidR="005F765E" w:rsidRDefault="005F765E" w:rsidP="001052BD">
      <w:pPr>
        <w:tabs>
          <w:tab w:val="left" w:pos="0"/>
        </w:tabs>
        <w:rPr>
          <w:rFonts w:eastAsia="Times New Roman" w:cs="Times New Roman"/>
          <w:sz w:val="22"/>
          <w:szCs w:val="22"/>
          <w:lang w:val="kk-KZ" w:eastAsia="ru-RU"/>
        </w:rPr>
      </w:pPr>
    </w:p>
    <w:p w:rsidR="005F765E" w:rsidRPr="001F7D89" w:rsidRDefault="005F765E" w:rsidP="001052BD">
      <w:pPr>
        <w:tabs>
          <w:tab w:val="left" w:pos="0"/>
        </w:tabs>
        <w:rPr>
          <w:rFonts w:eastAsia="Times New Roman" w:cs="Times New Roman"/>
          <w:sz w:val="22"/>
          <w:szCs w:val="22"/>
          <w:lang w:val="kk-KZ" w:eastAsia="ru-RU"/>
        </w:rPr>
      </w:pPr>
    </w:p>
    <w:p w:rsidR="00586B4B" w:rsidRPr="001F7D89" w:rsidRDefault="00586B4B" w:rsidP="001052BD">
      <w:pPr>
        <w:tabs>
          <w:tab w:val="left" w:pos="0"/>
        </w:tabs>
        <w:rPr>
          <w:rFonts w:eastAsia="Times New Roman" w:cs="Times New Roman"/>
          <w:sz w:val="22"/>
          <w:szCs w:val="22"/>
          <w:lang w:val="kk-KZ" w:eastAsia="ru-RU"/>
        </w:rPr>
      </w:pPr>
      <w:r w:rsidRPr="001F7D89">
        <w:rPr>
          <w:rFonts w:eastAsia="Times New Roman" w:cs="Times New Roman"/>
          <w:sz w:val="22"/>
          <w:szCs w:val="22"/>
          <w:lang w:val="kk-KZ" w:eastAsia="ru-RU"/>
        </w:rPr>
        <w:t xml:space="preserve">                          </w:t>
      </w:r>
    </w:p>
    <w:p w:rsidR="00586B4B" w:rsidRPr="001F7D89" w:rsidRDefault="00586B4B" w:rsidP="001052BD">
      <w:pPr>
        <w:tabs>
          <w:tab w:val="left" w:pos="0"/>
        </w:tabs>
        <w:ind w:left="4962"/>
        <w:rPr>
          <w:rFonts w:cs="Times New Roman"/>
          <w:b/>
          <w:sz w:val="22"/>
          <w:szCs w:val="22"/>
        </w:rPr>
      </w:pPr>
      <w:r w:rsidRPr="001F7D89">
        <w:rPr>
          <w:rFonts w:eastAsia="Times New Roman" w:cs="Times New Roman"/>
          <w:sz w:val="22"/>
          <w:szCs w:val="22"/>
          <w:lang w:val="kk-KZ" w:eastAsia="ru-RU"/>
        </w:rPr>
        <w:t xml:space="preserve">              </w:t>
      </w:r>
      <w:r w:rsidRPr="001F7D89">
        <w:rPr>
          <w:rFonts w:cs="Times New Roman"/>
          <w:b/>
          <w:sz w:val="22"/>
          <w:szCs w:val="22"/>
        </w:rPr>
        <w:t xml:space="preserve">  </w:t>
      </w:r>
    </w:p>
    <w:p w:rsidR="00586B4B" w:rsidRPr="001F7D89" w:rsidRDefault="00586B4B" w:rsidP="001052BD">
      <w:pPr>
        <w:tabs>
          <w:tab w:val="left" w:pos="0"/>
        </w:tabs>
        <w:ind w:left="4962"/>
        <w:rPr>
          <w:rFonts w:eastAsia="Times New Roman" w:cs="Times New Roman"/>
          <w:sz w:val="22"/>
          <w:szCs w:val="22"/>
          <w:lang w:val="kk-KZ" w:eastAsia="ru-RU"/>
        </w:rPr>
      </w:pPr>
    </w:p>
    <w:p w:rsidR="00A2375E" w:rsidRPr="001F7D89" w:rsidRDefault="00586B4B" w:rsidP="001052BD">
      <w:pPr>
        <w:pStyle w:val="2"/>
        <w:shd w:val="clear" w:color="auto" w:fill="auto"/>
        <w:tabs>
          <w:tab w:val="left" w:pos="0"/>
          <w:tab w:val="left" w:pos="8505"/>
        </w:tabs>
        <w:spacing w:line="240" w:lineRule="auto"/>
        <w:ind w:firstLine="0"/>
        <w:jc w:val="center"/>
        <w:rPr>
          <w:b/>
          <w:sz w:val="22"/>
          <w:szCs w:val="22"/>
        </w:rPr>
      </w:pPr>
      <w:r w:rsidRPr="001F7D89">
        <w:rPr>
          <w:b/>
          <w:sz w:val="22"/>
          <w:szCs w:val="22"/>
        </w:rPr>
        <w:t>СТРАТЕГИЧЕСКИЙ ПЛАН РАЗВИТИЯ</w:t>
      </w:r>
      <w:r w:rsidR="00531ED0" w:rsidRPr="001F7D89">
        <w:rPr>
          <w:b/>
          <w:sz w:val="22"/>
          <w:szCs w:val="22"/>
        </w:rPr>
        <w:t xml:space="preserve"> </w:t>
      </w:r>
    </w:p>
    <w:p w:rsidR="00586B4B" w:rsidRPr="001F7D89" w:rsidRDefault="00531ED0" w:rsidP="001052BD">
      <w:pPr>
        <w:pStyle w:val="2"/>
        <w:shd w:val="clear" w:color="auto" w:fill="auto"/>
        <w:tabs>
          <w:tab w:val="left" w:pos="0"/>
          <w:tab w:val="left" w:pos="8505"/>
        </w:tabs>
        <w:spacing w:line="240" w:lineRule="auto"/>
        <w:ind w:firstLine="0"/>
        <w:jc w:val="center"/>
        <w:rPr>
          <w:b/>
          <w:sz w:val="22"/>
          <w:szCs w:val="22"/>
        </w:rPr>
      </w:pPr>
      <w:r w:rsidRPr="001F7D89">
        <w:rPr>
          <w:b/>
          <w:sz w:val="22"/>
          <w:szCs w:val="22"/>
        </w:rPr>
        <w:t>ФАКУЛЬТЕТА ИСКУССТВ</w:t>
      </w: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r w:rsidRPr="001F7D89">
        <w:rPr>
          <w:b/>
          <w:sz w:val="22"/>
          <w:szCs w:val="22"/>
        </w:rPr>
        <w:t>НАО «КАЗАХСКАЯ НАЦИОНАЛЬНАЯ АКАДЕМИЯ ХОРЕОГРАФИИ</w:t>
      </w:r>
      <w:r w:rsidR="00095927" w:rsidRPr="001F7D89">
        <w:rPr>
          <w:b/>
          <w:sz w:val="22"/>
          <w:szCs w:val="22"/>
        </w:rPr>
        <w:t>»</w:t>
      </w:r>
      <w:r w:rsidR="00095927" w:rsidRPr="001F7D89">
        <w:rPr>
          <w:b/>
          <w:sz w:val="22"/>
          <w:szCs w:val="22"/>
        </w:rPr>
        <w:br/>
        <w:t>на 2018-2025</w:t>
      </w:r>
      <w:r w:rsidRPr="001F7D89">
        <w:rPr>
          <w:b/>
          <w:sz w:val="22"/>
          <w:szCs w:val="22"/>
        </w:rPr>
        <w:t xml:space="preserve"> гг.</w:t>
      </w: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Default="00586B4B" w:rsidP="001052BD">
      <w:pPr>
        <w:pStyle w:val="2"/>
        <w:shd w:val="clear" w:color="auto" w:fill="auto"/>
        <w:tabs>
          <w:tab w:val="left" w:pos="0"/>
          <w:tab w:val="left" w:pos="8505"/>
        </w:tabs>
        <w:spacing w:line="240" w:lineRule="auto"/>
        <w:ind w:firstLine="0"/>
        <w:jc w:val="center"/>
        <w:rPr>
          <w:b/>
          <w:sz w:val="22"/>
          <w:szCs w:val="22"/>
        </w:rPr>
      </w:pPr>
    </w:p>
    <w:p w:rsidR="005F765E" w:rsidRDefault="005F765E" w:rsidP="001052BD">
      <w:pPr>
        <w:pStyle w:val="2"/>
        <w:shd w:val="clear" w:color="auto" w:fill="auto"/>
        <w:tabs>
          <w:tab w:val="left" w:pos="0"/>
          <w:tab w:val="left" w:pos="8505"/>
        </w:tabs>
        <w:spacing w:line="240" w:lineRule="auto"/>
        <w:ind w:firstLine="0"/>
        <w:jc w:val="center"/>
        <w:rPr>
          <w:b/>
          <w:sz w:val="22"/>
          <w:szCs w:val="22"/>
        </w:rPr>
      </w:pPr>
    </w:p>
    <w:p w:rsidR="005F765E" w:rsidRDefault="005F765E" w:rsidP="001052BD">
      <w:pPr>
        <w:pStyle w:val="2"/>
        <w:shd w:val="clear" w:color="auto" w:fill="auto"/>
        <w:tabs>
          <w:tab w:val="left" w:pos="0"/>
          <w:tab w:val="left" w:pos="8505"/>
        </w:tabs>
        <w:spacing w:line="240" w:lineRule="auto"/>
        <w:ind w:firstLine="0"/>
        <w:jc w:val="center"/>
        <w:rPr>
          <w:b/>
          <w:sz w:val="22"/>
          <w:szCs w:val="22"/>
        </w:rPr>
      </w:pPr>
    </w:p>
    <w:p w:rsidR="005F765E" w:rsidRPr="001F7D89" w:rsidRDefault="005F765E"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jc w:val="center"/>
        <w:rPr>
          <w:b/>
          <w:sz w:val="22"/>
          <w:szCs w:val="22"/>
        </w:rPr>
      </w:pPr>
    </w:p>
    <w:p w:rsidR="00586B4B" w:rsidRPr="001F7D89" w:rsidRDefault="00586B4B" w:rsidP="001052BD">
      <w:pPr>
        <w:pStyle w:val="2"/>
        <w:shd w:val="clear" w:color="auto" w:fill="auto"/>
        <w:tabs>
          <w:tab w:val="left" w:pos="0"/>
          <w:tab w:val="left" w:pos="8505"/>
        </w:tabs>
        <w:spacing w:line="240" w:lineRule="auto"/>
        <w:ind w:firstLine="0"/>
        <w:rPr>
          <w:b/>
          <w:sz w:val="22"/>
          <w:szCs w:val="22"/>
        </w:rPr>
      </w:pPr>
    </w:p>
    <w:p w:rsidR="00586B4B" w:rsidRPr="001F7D89" w:rsidRDefault="00586B4B" w:rsidP="001052BD">
      <w:pPr>
        <w:pStyle w:val="2"/>
        <w:shd w:val="clear" w:color="auto" w:fill="auto"/>
        <w:tabs>
          <w:tab w:val="left" w:pos="0"/>
          <w:tab w:val="left" w:pos="8505"/>
        </w:tabs>
        <w:spacing w:line="240" w:lineRule="auto"/>
        <w:ind w:firstLine="0"/>
        <w:rPr>
          <w:b/>
          <w:sz w:val="22"/>
          <w:szCs w:val="22"/>
        </w:rPr>
      </w:pPr>
    </w:p>
    <w:p w:rsidR="00186BA4" w:rsidRPr="00893A77" w:rsidRDefault="00586B4B" w:rsidP="00893A77">
      <w:pPr>
        <w:pStyle w:val="2"/>
        <w:shd w:val="clear" w:color="auto" w:fill="auto"/>
        <w:tabs>
          <w:tab w:val="left" w:pos="0"/>
          <w:tab w:val="left" w:pos="8505"/>
        </w:tabs>
        <w:spacing w:line="240" w:lineRule="auto"/>
        <w:ind w:firstLine="0"/>
        <w:jc w:val="center"/>
        <w:rPr>
          <w:rStyle w:val="af9"/>
          <w:bCs w:val="0"/>
          <w:sz w:val="22"/>
          <w:szCs w:val="22"/>
        </w:rPr>
      </w:pPr>
      <w:r w:rsidRPr="001F7D89">
        <w:rPr>
          <w:b/>
          <w:sz w:val="22"/>
          <w:szCs w:val="22"/>
        </w:rPr>
        <w:t>г. Астана</w:t>
      </w:r>
    </w:p>
    <w:p w:rsidR="001C3F5C" w:rsidRPr="000226C2" w:rsidRDefault="001C3F5C" w:rsidP="000226C2">
      <w:pPr>
        <w:pStyle w:val="a3"/>
        <w:tabs>
          <w:tab w:val="left" w:pos="0"/>
        </w:tabs>
        <w:spacing w:before="0" w:beforeAutospacing="0" w:after="0" w:afterAutospacing="0"/>
        <w:jc w:val="center"/>
        <w:rPr>
          <w:b/>
          <w:bCs/>
          <w:color w:val="000000"/>
          <w:sz w:val="22"/>
          <w:szCs w:val="22"/>
        </w:rPr>
      </w:pPr>
      <w:r w:rsidRPr="001F7D89">
        <w:rPr>
          <w:rStyle w:val="af9"/>
          <w:color w:val="000000"/>
          <w:sz w:val="22"/>
          <w:szCs w:val="22"/>
        </w:rPr>
        <w:lastRenderedPageBreak/>
        <w:t>Введение</w:t>
      </w:r>
    </w:p>
    <w:p w:rsidR="009512D4" w:rsidRPr="0057582D" w:rsidRDefault="00D300A3" w:rsidP="00893A77">
      <w:pPr>
        <w:tabs>
          <w:tab w:val="left" w:pos="0"/>
        </w:tabs>
        <w:jc w:val="both"/>
        <w:rPr>
          <w:rFonts w:eastAsia="Times New Roman" w:cs="Times New Roman"/>
          <w:lang w:eastAsia="ru-RU"/>
        </w:rPr>
      </w:pPr>
      <w:r>
        <w:rPr>
          <w:sz w:val="22"/>
          <w:szCs w:val="22"/>
        </w:rPr>
        <w:tab/>
      </w:r>
      <w:r w:rsidR="009512D4" w:rsidRPr="0057582D">
        <w:rPr>
          <w:rFonts w:eastAsia="Times New Roman" w:cs="Times New Roman"/>
          <w:lang w:eastAsia="ru-RU"/>
        </w:rPr>
        <w:t xml:space="preserve">Факультет искусства осуществляет подготовку специалистов по образовательным программам «Искусствоведение» и «Арт-менеджмент».  Впервые в системе образования Казахстана начата подготовка кадров по направлению «Искусствоведение» специализации «Балетоведение». Образовательная программа «Арт-менеджмент», в свою очередь, ориентирована на подготовку специалистов широкого профиля, которые смогут удовлетворить запросы быстро меняющейся индустрии творчества, работать в самых различных областях культуры и искусства.  </w:t>
      </w:r>
    </w:p>
    <w:p w:rsidR="001C3F5C" w:rsidRPr="0057582D" w:rsidRDefault="00893A77" w:rsidP="00893A77">
      <w:pPr>
        <w:pStyle w:val="a3"/>
        <w:shd w:val="clear" w:color="auto" w:fill="FFFFFF"/>
        <w:tabs>
          <w:tab w:val="left" w:pos="0"/>
        </w:tabs>
        <w:spacing w:before="0" w:beforeAutospacing="0" w:after="0" w:afterAutospacing="0"/>
        <w:jc w:val="both"/>
      </w:pPr>
      <w:r w:rsidRPr="0057582D">
        <w:rPr>
          <w:b/>
          <w:bCs/>
        </w:rPr>
        <w:tab/>
      </w:r>
      <w:r w:rsidR="001C3F5C" w:rsidRPr="0057582D">
        <w:rPr>
          <w:b/>
          <w:bCs/>
        </w:rPr>
        <w:t>Миссия:</w:t>
      </w:r>
      <w:r w:rsidR="00963E79" w:rsidRPr="0057582D">
        <w:t> </w:t>
      </w:r>
      <w:r w:rsidR="005D687D" w:rsidRPr="0057582D">
        <w:t xml:space="preserve">мы осуществляем </w:t>
      </w:r>
      <w:r w:rsidR="00963E79" w:rsidRPr="0057582D">
        <w:t>подготовк</w:t>
      </w:r>
      <w:r w:rsidR="005D687D" w:rsidRPr="0057582D">
        <w:t>у</w:t>
      </w:r>
      <w:r w:rsidR="001C3F5C" w:rsidRPr="0057582D">
        <w:t xml:space="preserve"> высокок</w:t>
      </w:r>
      <w:r w:rsidR="00726E10" w:rsidRPr="0057582D">
        <w:t xml:space="preserve">валифицированных </w:t>
      </w:r>
      <w:r w:rsidR="002F512C" w:rsidRPr="0057582D">
        <w:t xml:space="preserve">специалистов в области </w:t>
      </w:r>
      <w:r w:rsidR="00726E10" w:rsidRPr="0057582D">
        <w:t>искусствовед</w:t>
      </w:r>
      <w:r w:rsidR="002F512C" w:rsidRPr="0057582D">
        <w:t>ения</w:t>
      </w:r>
      <w:r w:rsidR="001C3F5C" w:rsidRPr="0057582D">
        <w:t xml:space="preserve"> и </w:t>
      </w:r>
      <w:r w:rsidR="00D273AA" w:rsidRPr="0057582D">
        <w:t>арт-менедж</w:t>
      </w:r>
      <w:r w:rsidR="002F512C" w:rsidRPr="0057582D">
        <w:t>мента</w:t>
      </w:r>
      <w:r w:rsidR="001C3F5C" w:rsidRPr="0057582D">
        <w:t>,</w:t>
      </w:r>
      <w:r w:rsidR="00D273AA" w:rsidRPr="0057582D">
        <w:t xml:space="preserve"> способных</w:t>
      </w:r>
      <w:r w:rsidR="001C3F5C" w:rsidRPr="0057582D">
        <w:t xml:space="preserve"> </w:t>
      </w:r>
      <w:r w:rsidR="00095927" w:rsidRPr="0057582D">
        <w:t>обеспеч</w:t>
      </w:r>
      <w:r w:rsidR="002F512C" w:rsidRPr="0057582D">
        <w:t>ить</w:t>
      </w:r>
      <w:r w:rsidR="00095927" w:rsidRPr="0057582D">
        <w:t xml:space="preserve"> культурно</w:t>
      </w:r>
      <w:r w:rsidR="002F512C" w:rsidRPr="0057582D">
        <w:t>е</w:t>
      </w:r>
      <w:r w:rsidR="00095927" w:rsidRPr="0057582D">
        <w:t xml:space="preserve"> и духовно-эстетическо</w:t>
      </w:r>
      <w:r w:rsidR="002F512C" w:rsidRPr="0057582D">
        <w:t>е развитие</w:t>
      </w:r>
      <w:r w:rsidR="001C3F5C" w:rsidRPr="0057582D">
        <w:t xml:space="preserve"> </w:t>
      </w:r>
      <w:r w:rsidR="00B75C3A" w:rsidRPr="0057582D">
        <w:t xml:space="preserve">современного </w:t>
      </w:r>
      <w:r w:rsidR="001C3F5C" w:rsidRPr="0057582D">
        <w:t>казахстанского общества.</w:t>
      </w:r>
    </w:p>
    <w:p w:rsidR="001C3F5C" w:rsidRPr="0057582D" w:rsidRDefault="00893A77" w:rsidP="00893A77">
      <w:pPr>
        <w:pStyle w:val="a3"/>
        <w:shd w:val="clear" w:color="auto" w:fill="FFFFFF"/>
        <w:tabs>
          <w:tab w:val="left" w:pos="0"/>
        </w:tabs>
        <w:spacing w:before="0" w:beforeAutospacing="0" w:after="0" w:afterAutospacing="0"/>
        <w:jc w:val="both"/>
      </w:pPr>
      <w:r w:rsidRPr="0057582D">
        <w:rPr>
          <w:b/>
          <w:bCs/>
        </w:rPr>
        <w:tab/>
      </w:r>
      <w:r w:rsidR="001C3F5C" w:rsidRPr="0057582D">
        <w:rPr>
          <w:b/>
          <w:bCs/>
        </w:rPr>
        <w:t>Видение:</w:t>
      </w:r>
      <w:r w:rsidR="001C3F5C" w:rsidRPr="0057582D">
        <w:t> </w:t>
      </w:r>
      <w:r w:rsidR="005D687D" w:rsidRPr="0057582D">
        <w:t>ф</w:t>
      </w:r>
      <w:r w:rsidR="00D273AA" w:rsidRPr="0057582D">
        <w:t xml:space="preserve">акультет искусств </w:t>
      </w:r>
      <w:r w:rsidR="00424900">
        <w:t>ведет</w:t>
      </w:r>
      <w:r w:rsidR="00C55BE4" w:rsidRPr="0057582D">
        <w:t xml:space="preserve"> подготовку</w:t>
      </w:r>
      <w:r w:rsidR="004436E6" w:rsidRPr="0057582D">
        <w:t xml:space="preserve"> </w:t>
      </w:r>
      <w:r w:rsidR="00811DD2" w:rsidRPr="0057582D">
        <w:t xml:space="preserve">элитных </w:t>
      </w:r>
      <w:r w:rsidR="00C55BE4" w:rsidRPr="0057582D">
        <w:t>специалистов в области искусствоведения</w:t>
      </w:r>
      <w:r w:rsidR="004436E6" w:rsidRPr="0057582D">
        <w:t xml:space="preserve"> (по специализации «Балетоведение»)</w:t>
      </w:r>
      <w:r w:rsidR="00C55BE4" w:rsidRPr="0057582D">
        <w:t xml:space="preserve"> и </w:t>
      </w:r>
      <w:r w:rsidR="000C2B06" w:rsidRPr="0057582D">
        <w:t xml:space="preserve">ведущих </w:t>
      </w:r>
      <w:r w:rsidR="004436E6" w:rsidRPr="0057582D">
        <w:t xml:space="preserve">специалистов </w:t>
      </w:r>
      <w:r w:rsidR="00C55BE4" w:rsidRPr="0057582D">
        <w:t>арт-менеджмента, продви</w:t>
      </w:r>
      <w:r w:rsidR="005D687D" w:rsidRPr="0057582D">
        <w:t>гающих</w:t>
      </w:r>
      <w:r w:rsidR="00C55BE4" w:rsidRPr="0057582D">
        <w:t xml:space="preserve"> искусств</w:t>
      </w:r>
      <w:r w:rsidR="005D687D" w:rsidRPr="0057582D">
        <w:t>о</w:t>
      </w:r>
      <w:r w:rsidR="00C55BE4" w:rsidRPr="0057582D">
        <w:t xml:space="preserve"> </w:t>
      </w:r>
      <w:r w:rsidR="005D687D" w:rsidRPr="0057582D">
        <w:t xml:space="preserve">Казахстана </w:t>
      </w:r>
      <w:r w:rsidR="00C55BE4" w:rsidRPr="0057582D">
        <w:t>в мирово</w:t>
      </w:r>
      <w:r w:rsidR="005F765E" w:rsidRPr="0057582D">
        <w:t>е</w:t>
      </w:r>
      <w:r w:rsidR="00C55BE4" w:rsidRPr="0057582D">
        <w:t xml:space="preserve"> куль</w:t>
      </w:r>
      <w:r w:rsidR="0081791D" w:rsidRPr="0057582D">
        <w:t>тур</w:t>
      </w:r>
      <w:r w:rsidR="00C55BE4" w:rsidRPr="0057582D">
        <w:t>н</w:t>
      </w:r>
      <w:r w:rsidR="005F765E" w:rsidRPr="0057582D">
        <w:t>ое</w:t>
      </w:r>
      <w:r w:rsidR="00C55BE4" w:rsidRPr="0057582D">
        <w:t xml:space="preserve"> про</w:t>
      </w:r>
      <w:r w:rsidR="005F765E" w:rsidRPr="0057582D">
        <w:t>странство</w:t>
      </w:r>
      <w:r w:rsidR="00C55BE4" w:rsidRPr="0057582D">
        <w:t xml:space="preserve">.  </w:t>
      </w:r>
    </w:p>
    <w:p w:rsidR="001C3F5C" w:rsidRPr="0057582D" w:rsidRDefault="00893A77" w:rsidP="00893A77">
      <w:pPr>
        <w:pStyle w:val="a3"/>
        <w:shd w:val="clear" w:color="auto" w:fill="FFFFFF"/>
        <w:tabs>
          <w:tab w:val="left" w:pos="0"/>
        </w:tabs>
        <w:spacing w:before="0" w:beforeAutospacing="0" w:after="0" w:afterAutospacing="0"/>
        <w:jc w:val="both"/>
      </w:pPr>
      <w:r w:rsidRPr="0057582D">
        <w:rPr>
          <w:b/>
          <w:bCs/>
        </w:rPr>
        <w:tab/>
      </w:r>
      <w:r w:rsidR="001C3F5C" w:rsidRPr="0057582D">
        <w:rPr>
          <w:b/>
          <w:bCs/>
        </w:rPr>
        <w:t>Ключевые ценности:</w:t>
      </w:r>
    </w:p>
    <w:p w:rsidR="00472358" w:rsidRPr="0057582D" w:rsidRDefault="000E19EB" w:rsidP="001052BD">
      <w:pPr>
        <w:pStyle w:val="a3"/>
        <w:shd w:val="clear" w:color="auto" w:fill="FFFFFF"/>
        <w:tabs>
          <w:tab w:val="left" w:pos="0"/>
        </w:tabs>
        <w:spacing w:before="0" w:beforeAutospacing="0" w:after="0" w:afterAutospacing="0"/>
        <w:jc w:val="both"/>
      </w:pPr>
      <w:r w:rsidRPr="0057582D">
        <w:rPr>
          <w:b/>
          <w:bCs/>
        </w:rPr>
        <w:tab/>
      </w:r>
      <w:r w:rsidR="00472358" w:rsidRPr="0057582D">
        <w:rPr>
          <w:b/>
          <w:bCs/>
        </w:rPr>
        <w:t>- </w:t>
      </w:r>
      <w:r w:rsidR="00472358" w:rsidRPr="0057582D">
        <w:t>уважение культурного многообразия страны, поддержка и развитие культуры и традиций современного Казахстана;</w:t>
      </w:r>
    </w:p>
    <w:p w:rsidR="00472358" w:rsidRPr="0057582D" w:rsidRDefault="000E19EB" w:rsidP="001052BD">
      <w:pPr>
        <w:pStyle w:val="a3"/>
        <w:shd w:val="clear" w:color="auto" w:fill="FFFFFF"/>
        <w:tabs>
          <w:tab w:val="left" w:pos="0"/>
        </w:tabs>
        <w:spacing w:before="0" w:beforeAutospacing="0" w:after="0" w:afterAutospacing="0"/>
        <w:jc w:val="both"/>
      </w:pPr>
      <w:r w:rsidRPr="0057582D">
        <w:rPr>
          <w:b/>
          <w:bCs/>
        </w:rPr>
        <w:tab/>
      </w:r>
      <w:r w:rsidR="00472358" w:rsidRPr="0057582D">
        <w:rPr>
          <w:b/>
          <w:bCs/>
        </w:rPr>
        <w:t xml:space="preserve">- </w:t>
      </w:r>
      <w:r w:rsidR="00472358" w:rsidRPr="0057582D">
        <w:t>сохранение национального культурного наследия, определяющего самобытность и национальную идентичность казахской культуры в глобальном мире;</w:t>
      </w:r>
    </w:p>
    <w:p w:rsidR="004B53AB" w:rsidRPr="0057582D" w:rsidRDefault="000E19EB" w:rsidP="001052BD">
      <w:pPr>
        <w:pStyle w:val="a3"/>
        <w:shd w:val="clear" w:color="auto" w:fill="FFFFFF"/>
        <w:tabs>
          <w:tab w:val="left" w:pos="0"/>
        </w:tabs>
        <w:spacing w:before="0" w:beforeAutospacing="0" w:after="0" w:afterAutospacing="0"/>
        <w:jc w:val="both"/>
        <w:rPr>
          <w:bCs/>
        </w:rPr>
      </w:pPr>
      <w:r w:rsidRPr="0057582D">
        <w:rPr>
          <w:bCs/>
        </w:rPr>
        <w:tab/>
      </w:r>
      <w:r w:rsidR="001C3F5C" w:rsidRPr="0057582D">
        <w:rPr>
          <w:bCs/>
        </w:rPr>
        <w:t>-</w:t>
      </w:r>
      <w:r w:rsidR="004B53AB" w:rsidRPr="0057582D">
        <w:rPr>
          <w:bCs/>
        </w:rPr>
        <w:t xml:space="preserve"> изучение и сохранение мирового классического наследия в условиях творческих поисков молодых хореографов и новых творческих коллективов.</w:t>
      </w:r>
    </w:p>
    <w:p w:rsidR="00094E70" w:rsidRPr="0057582D" w:rsidRDefault="000E19EB" w:rsidP="001052BD">
      <w:pPr>
        <w:pStyle w:val="a3"/>
        <w:shd w:val="clear" w:color="auto" w:fill="FFFFFF"/>
        <w:tabs>
          <w:tab w:val="left" w:pos="0"/>
        </w:tabs>
        <w:spacing w:before="0" w:beforeAutospacing="0" w:after="0" w:afterAutospacing="0"/>
        <w:jc w:val="both"/>
        <w:rPr>
          <w:bCs/>
        </w:rPr>
      </w:pPr>
      <w:r w:rsidRPr="0057582D">
        <w:rPr>
          <w:bCs/>
        </w:rPr>
        <w:tab/>
      </w:r>
      <w:r w:rsidR="001C3F5C" w:rsidRPr="0057582D">
        <w:rPr>
          <w:bCs/>
        </w:rPr>
        <w:t>-</w:t>
      </w:r>
      <w:r w:rsidR="009A2147" w:rsidRPr="0057582D">
        <w:rPr>
          <w:bCs/>
        </w:rPr>
        <w:t xml:space="preserve"> </w:t>
      </w:r>
      <w:r w:rsidR="001C3F5C" w:rsidRPr="0057582D">
        <w:rPr>
          <w:bCs/>
        </w:rPr>
        <w:t>сохранение</w:t>
      </w:r>
      <w:r w:rsidR="00472358" w:rsidRPr="0057582D">
        <w:rPr>
          <w:bCs/>
        </w:rPr>
        <w:t>, изучение</w:t>
      </w:r>
      <w:r w:rsidR="001C3F5C" w:rsidRPr="0057582D">
        <w:rPr>
          <w:bCs/>
        </w:rPr>
        <w:t xml:space="preserve"> и раз</w:t>
      </w:r>
      <w:r w:rsidR="00472358" w:rsidRPr="0057582D">
        <w:rPr>
          <w:bCs/>
        </w:rPr>
        <w:t>витие национального танцевального искусства с</w:t>
      </w:r>
      <w:r w:rsidR="00881FD9" w:rsidRPr="0057582D">
        <w:rPr>
          <w:bCs/>
        </w:rPr>
        <w:t xml:space="preserve"> ц</w:t>
      </w:r>
      <w:r w:rsidR="00472358" w:rsidRPr="0057582D">
        <w:rPr>
          <w:bCs/>
        </w:rPr>
        <w:t>елью популяризации мировому сообществу</w:t>
      </w:r>
      <w:r w:rsidR="001C3F5C" w:rsidRPr="0057582D">
        <w:rPr>
          <w:bCs/>
        </w:rPr>
        <w:t>;</w:t>
      </w:r>
    </w:p>
    <w:p w:rsidR="00472358" w:rsidRPr="0057582D" w:rsidRDefault="000E19EB" w:rsidP="001052BD">
      <w:pPr>
        <w:pStyle w:val="a3"/>
        <w:shd w:val="clear" w:color="auto" w:fill="FFFFFF"/>
        <w:tabs>
          <w:tab w:val="left" w:pos="0"/>
        </w:tabs>
        <w:spacing w:before="0" w:beforeAutospacing="0" w:after="0" w:afterAutospacing="0"/>
        <w:jc w:val="both"/>
      </w:pPr>
      <w:r w:rsidRPr="0057582D">
        <w:rPr>
          <w:bCs/>
        </w:rPr>
        <w:tab/>
      </w:r>
      <w:r w:rsidR="00094E70" w:rsidRPr="0057582D">
        <w:rPr>
          <w:bCs/>
        </w:rPr>
        <w:t>-</w:t>
      </w:r>
      <w:r w:rsidR="00472358" w:rsidRPr="0057582D">
        <w:t xml:space="preserve"> осуществление</w:t>
      </w:r>
      <w:r w:rsidR="00094E70" w:rsidRPr="0057582D">
        <w:t xml:space="preserve"> </w:t>
      </w:r>
      <w:r w:rsidR="00472358" w:rsidRPr="0057582D">
        <w:t xml:space="preserve"> менеджмента и маркетинга в сфере соци</w:t>
      </w:r>
      <w:r w:rsidR="00094E70" w:rsidRPr="0057582D">
        <w:t xml:space="preserve">ально-культурной деятельности, участие в организации широкомасштабных социально-культурных мероприятий в сфере культуры и </w:t>
      </w:r>
      <w:r w:rsidR="009A2147" w:rsidRPr="0057582D">
        <w:t>индустрии досуга.</w:t>
      </w:r>
    </w:p>
    <w:p w:rsidR="00D65314" w:rsidRPr="0057582D" w:rsidRDefault="00893A77" w:rsidP="001052BD">
      <w:pPr>
        <w:pStyle w:val="a3"/>
        <w:shd w:val="clear" w:color="auto" w:fill="FFFFFF"/>
        <w:tabs>
          <w:tab w:val="left" w:pos="0"/>
        </w:tabs>
        <w:spacing w:before="0" w:beforeAutospacing="0" w:after="0" w:afterAutospacing="0"/>
        <w:jc w:val="both"/>
      </w:pPr>
      <w:r w:rsidRPr="0057582D">
        <w:tab/>
      </w:r>
      <w:r w:rsidR="001C3F5C" w:rsidRPr="0057582D">
        <w:rPr>
          <w:b/>
          <w:bCs/>
        </w:rPr>
        <w:t>Стратегические цели</w:t>
      </w:r>
      <w:r w:rsidR="001C3F5C" w:rsidRPr="0057582D">
        <w:t>:</w:t>
      </w:r>
      <w:r w:rsidR="003672C3" w:rsidRPr="0057582D">
        <w:t xml:space="preserve"> </w:t>
      </w:r>
    </w:p>
    <w:p w:rsidR="00D65314" w:rsidRPr="0057582D" w:rsidRDefault="000E19EB" w:rsidP="001052BD">
      <w:pPr>
        <w:pStyle w:val="a3"/>
        <w:shd w:val="clear" w:color="auto" w:fill="FFFFFF"/>
        <w:tabs>
          <w:tab w:val="left" w:pos="0"/>
        </w:tabs>
        <w:spacing w:before="0" w:beforeAutospacing="0" w:after="0" w:afterAutospacing="0"/>
        <w:jc w:val="both"/>
      </w:pPr>
      <w:r w:rsidRPr="0057582D">
        <w:tab/>
      </w:r>
      <w:r w:rsidR="00D65314" w:rsidRPr="0057582D">
        <w:t>- совершенствовать систему качества образования на факультете с учетом требований международных стандартов в условиях интеграции образовательного процесса;</w:t>
      </w:r>
    </w:p>
    <w:p w:rsidR="00D65314" w:rsidRPr="0057582D" w:rsidRDefault="00D65314" w:rsidP="000E19EB">
      <w:pPr>
        <w:pStyle w:val="a3"/>
        <w:spacing w:before="0" w:beforeAutospacing="0" w:after="0" w:afterAutospacing="0"/>
        <w:ind w:firstLine="708"/>
        <w:jc w:val="both"/>
      </w:pPr>
      <w:r w:rsidRPr="0057582D">
        <w:t>- расширять перечень образовательных программ и совершенствовать их на основе анализа рынка труда, прежде всего, образования в сфере культуры и искусства и потребностей общества в услугах этой сферы;</w:t>
      </w:r>
    </w:p>
    <w:p w:rsidR="00D65314" w:rsidRPr="0057582D" w:rsidRDefault="00D65314" w:rsidP="000E19EB">
      <w:pPr>
        <w:pStyle w:val="a3"/>
        <w:spacing w:before="0" w:beforeAutospacing="0" w:after="0" w:afterAutospacing="0"/>
        <w:ind w:firstLine="708"/>
        <w:jc w:val="both"/>
      </w:pPr>
      <w:r w:rsidRPr="0057582D">
        <w:t>- постоянно повышать квалификацию профессорско-преподавательского состава и компетентность сотрудников, совершенствовать учебно-методическую деятельность и повышать эффективность средств обучения</w:t>
      </w:r>
      <w:r w:rsidR="005A4253" w:rsidRPr="0057582D">
        <w:t>;</w:t>
      </w:r>
    </w:p>
    <w:p w:rsidR="00D65314" w:rsidRPr="0057582D" w:rsidRDefault="00D65314" w:rsidP="000E19EB">
      <w:pPr>
        <w:pStyle w:val="a3"/>
        <w:spacing w:before="0" w:beforeAutospacing="0" w:after="0" w:afterAutospacing="0"/>
        <w:ind w:firstLine="708"/>
        <w:jc w:val="both"/>
      </w:pPr>
      <w:r w:rsidRPr="0057582D">
        <w:t>- обеспечивать подготовку творчески мыслящих специалистов с широким кругозором, глубокими профессиональными знаниями, морально-нравственными принципами и высокой культурой;</w:t>
      </w:r>
    </w:p>
    <w:p w:rsidR="00D65314" w:rsidRPr="0057582D" w:rsidRDefault="00D65314" w:rsidP="000E19EB">
      <w:pPr>
        <w:pStyle w:val="a3"/>
        <w:spacing w:before="0" w:beforeAutospacing="0" w:after="0" w:afterAutospacing="0"/>
        <w:ind w:firstLine="708"/>
        <w:jc w:val="both"/>
      </w:pPr>
      <w:r w:rsidRPr="0057582D">
        <w:t>- внедрять личностно-ориентированный, компетентностный и технологический подходы к организации образовательного процесса в условиях формирования новой модели образования;</w:t>
      </w:r>
    </w:p>
    <w:p w:rsidR="00D65314" w:rsidRPr="0057582D" w:rsidRDefault="00D65314" w:rsidP="000E19EB">
      <w:pPr>
        <w:pStyle w:val="a3"/>
        <w:spacing w:before="0" w:beforeAutospacing="0" w:after="0" w:afterAutospacing="0"/>
        <w:ind w:firstLine="708"/>
        <w:jc w:val="both"/>
      </w:pPr>
      <w:r w:rsidRPr="0057582D">
        <w:t>- непрерывно совершенствовать процессы, обеспечивающие функционирование системы образования факультета и его учебно-методического, программно-информационного обеспечения на современном уровне, постоянно развивать инновационно-предпринимательскую и научно-исследовательскую деятельность факультета;</w:t>
      </w:r>
    </w:p>
    <w:p w:rsidR="00D65314" w:rsidRPr="0057582D" w:rsidRDefault="00D65314" w:rsidP="000E19EB">
      <w:pPr>
        <w:pStyle w:val="a3"/>
        <w:spacing w:before="0" w:beforeAutospacing="0" w:after="0" w:afterAutospacing="0"/>
        <w:ind w:firstLine="708"/>
        <w:jc w:val="both"/>
      </w:pPr>
      <w:r w:rsidRPr="0057582D">
        <w:t xml:space="preserve">- поддерживать на факультете благоприятный психологический климат, дающий возможность каждому члену коллектива самосовершенствоваться, решать проблемы </w:t>
      </w:r>
      <w:r w:rsidRPr="0057582D">
        <w:lastRenderedPageBreak/>
        <w:t>управления качеством образования на основе компетентности, опыта, инициативы и глубокого по</w:t>
      </w:r>
      <w:r w:rsidR="001F7D89" w:rsidRPr="0057582D">
        <w:t>нимания миссии и цели Академии.</w:t>
      </w:r>
    </w:p>
    <w:p w:rsidR="00D65314" w:rsidRPr="001F7D89" w:rsidRDefault="00D65314" w:rsidP="001052BD">
      <w:pPr>
        <w:tabs>
          <w:tab w:val="left" w:pos="0"/>
        </w:tabs>
        <w:jc w:val="both"/>
        <w:rPr>
          <w:rFonts w:cs="Times New Roman"/>
          <w:b/>
          <w:sz w:val="22"/>
          <w:szCs w:val="22"/>
        </w:rPr>
      </w:pPr>
    </w:p>
    <w:p w:rsidR="00A2375E" w:rsidRPr="00F7031B" w:rsidRDefault="00893A77" w:rsidP="00893A77">
      <w:pPr>
        <w:tabs>
          <w:tab w:val="left" w:pos="0"/>
        </w:tabs>
        <w:jc w:val="both"/>
        <w:rPr>
          <w:rFonts w:eastAsia="Times New Roman" w:cs="Times New Roman"/>
          <w:b/>
          <w:lang w:eastAsia="ru-RU"/>
        </w:rPr>
      </w:pPr>
      <w:r>
        <w:rPr>
          <w:rFonts w:cs="Times New Roman"/>
          <w:b/>
          <w:sz w:val="22"/>
          <w:szCs w:val="22"/>
        </w:rPr>
        <w:tab/>
      </w:r>
      <w:r w:rsidRPr="00F7031B">
        <w:rPr>
          <w:rFonts w:eastAsia="Times New Roman" w:cs="Times New Roman"/>
          <w:b/>
          <w:lang w:eastAsia="ru-RU"/>
        </w:rPr>
        <w:t>Стратегические направления факультета искусств:</w:t>
      </w:r>
    </w:p>
    <w:p w:rsidR="007B111D" w:rsidRPr="00B5361E" w:rsidRDefault="007B111D" w:rsidP="001052BD">
      <w:pPr>
        <w:pStyle w:val="ae"/>
        <w:shd w:val="clear" w:color="auto" w:fill="FFFFFF"/>
        <w:tabs>
          <w:tab w:val="left" w:pos="0"/>
        </w:tabs>
        <w:ind w:left="0" w:right="10"/>
        <w:jc w:val="both"/>
      </w:pPr>
      <w:r w:rsidRPr="00B5361E">
        <w:t>1</w:t>
      </w:r>
      <w:r w:rsidR="000E19EB" w:rsidRPr="00B5361E">
        <w:t>.</w:t>
      </w:r>
      <w:r w:rsidRPr="00B5361E">
        <w:t xml:space="preserve"> </w:t>
      </w:r>
      <w:r w:rsidR="0081791D" w:rsidRPr="00B5361E">
        <w:t>Развитие и повышение качества образовательных програм (2018-2025)</w:t>
      </w:r>
      <w:r w:rsidR="00B5361E" w:rsidRPr="00B5361E">
        <w:t>.</w:t>
      </w:r>
    </w:p>
    <w:p w:rsidR="007B111D" w:rsidRPr="00B5361E" w:rsidRDefault="007B111D" w:rsidP="001052BD">
      <w:pPr>
        <w:tabs>
          <w:tab w:val="left" w:pos="0"/>
          <w:tab w:val="left" w:pos="993"/>
        </w:tabs>
        <w:rPr>
          <w:rFonts w:eastAsia="Times New Roman" w:cs="Times New Roman"/>
          <w:lang w:eastAsia="ru-RU"/>
        </w:rPr>
      </w:pPr>
      <w:r w:rsidRPr="00B5361E">
        <w:rPr>
          <w:rFonts w:eastAsia="Times New Roman" w:cs="Times New Roman"/>
          <w:lang w:eastAsia="ru-RU"/>
        </w:rPr>
        <w:t>2</w:t>
      </w:r>
      <w:r w:rsidR="000E19EB" w:rsidRPr="00B5361E">
        <w:rPr>
          <w:rFonts w:eastAsia="Times New Roman" w:cs="Times New Roman"/>
          <w:lang w:eastAsia="ru-RU"/>
        </w:rPr>
        <w:t>.</w:t>
      </w:r>
      <w:r w:rsidRPr="00B5361E">
        <w:rPr>
          <w:rFonts w:eastAsia="Times New Roman" w:cs="Times New Roman"/>
          <w:lang w:eastAsia="ru-RU"/>
        </w:rPr>
        <w:t xml:space="preserve"> Развитие и повышение качества научно-исследова</w:t>
      </w:r>
      <w:r w:rsidR="00B5361E" w:rsidRPr="00B5361E">
        <w:rPr>
          <w:rFonts w:eastAsia="Times New Roman" w:cs="Times New Roman"/>
          <w:lang w:eastAsia="ru-RU"/>
        </w:rPr>
        <w:t>тельской и инновационной работы.</w:t>
      </w:r>
    </w:p>
    <w:p w:rsidR="007B111D" w:rsidRPr="00B5361E" w:rsidRDefault="00893A77" w:rsidP="001052BD">
      <w:pPr>
        <w:tabs>
          <w:tab w:val="left" w:pos="0"/>
          <w:tab w:val="left" w:pos="993"/>
        </w:tabs>
        <w:rPr>
          <w:rFonts w:eastAsia="Times New Roman" w:cs="Times New Roman"/>
          <w:lang w:eastAsia="ru-RU"/>
        </w:rPr>
      </w:pPr>
      <w:r w:rsidRPr="00B5361E">
        <w:rPr>
          <w:rFonts w:eastAsia="Times New Roman" w:cs="Times New Roman"/>
          <w:lang w:eastAsia="ru-RU"/>
        </w:rPr>
        <w:t>3</w:t>
      </w:r>
      <w:r w:rsidR="000E19EB" w:rsidRPr="00B5361E">
        <w:rPr>
          <w:rFonts w:eastAsia="Times New Roman" w:cs="Times New Roman"/>
          <w:lang w:eastAsia="ru-RU"/>
        </w:rPr>
        <w:t>.</w:t>
      </w:r>
      <w:r w:rsidR="007B111D" w:rsidRPr="00B5361E">
        <w:rPr>
          <w:rFonts w:eastAsia="Times New Roman" w:cs="Times New Roman"/>
          <w:lang w:eastAsia="ru-RU"/>
        </w:rPr>
        <w:t xml:space="preserve"> Развитие международного сотрудничества и интеграции в миров</w:t>
      </w:r>
      <w:r w:rsidR="00B5361E" w:rsidRPr="00B5361E">
        <w:rPr>
          <w:rFonts w:eastAsia="Times New Roman" w:cs="Times New Roman"/>
          <w:lang w:eastAsia="ru-RU"/>
        </w:rPr>
        <w:t>ое образовательное пространство.</w:t>
      </w:r>
    </w:p>
    <w:p w:rsidR="007B111D" w:rsidRPr="00B5361E" w:rsidRDefault="00893A77" w:rsidP="001052BD">
      <w:pPr>
        <w:tabs>
          <w:tab w:val="left" w:pos="0"/>
          <w:tab w:val="left" w:pos="993"/>
        </w:tabs>
        <w:rPr>
          <w:rFonts w:eastAsia="Times New Roman" w:cs="Times New Roman"/>
          <w:lang w:eastAsia="ru-RU"/>
        </w:rPr>
      </w:pPr>
      <w:r w:rsidRPr="00B5361E">
        <w:rPr>
          <w:rFonts w:eastAsia="Times New Roman" w:cs="Times New Roman"/>
          <w:lang w:eastAsia="ru-RU"/>
        </w:rPr>
        <w:t>4</w:t>
      </w:r>
      <w:r w:rsidR="000E19EB" w:rsidRPr="00B5361E">
        <w:rPr>
          <w:rFonts w:eastAsia="Times New Roman" w:cs="Times New Roman"/>
          <w:lang w:eastAsia="ru-RU"/>
        </w:rPr>
        <w:t>.</w:t>
      </w:r>
      <w:r w:rsidR="007B111D" w:rsidRPr="00B5361E">
        <w:rPr>
          <w:rFonts w:eastAsia="Times New Roman" w:cs="Times New Roman"/>
          <w:lang w:eastAsia="ru-RU"/>
        </w:rPr>
        <w:t xml:space="preserve"> Развитие тв</w:t>
      </w:r>
      <w:r w:rsidR="00B5361E" w:rsidRPr="00B5361E">
        <w:rPr>
          <w:rFonts w:eastAsia="Times New Roman" w:cs="Times New Roman"/>
          <w:lang w:eastAsia="ru-RU"/>
        </w:rPr>
        <w:t>орческого потенциала и талантов.</w:t>
      </w:r>
    </w:p>
    <w:p w:rsidR="007B111D" w:rsidRPr="00B5361E" w:rsidRDefault="00893A77" w:rsidP="001052BD">
      <w:pPr>
        <w:tabs>
          <w:tab w:val="left" w:pos="0"/>
          <w:tab w:val="left" w:pos="993"/>
        </w:tabs>
        <w:rPr>
          <w:rFonts w:eastAsia="Times New Roman" w:cs="Times New Roman"/>
          <w:lang w:eastAsia="ru-RU"/>
        </w:rPr>
      </w:pPr>
      <w:r w:rsidRPr="00B5361E">
        <w:rPr>
          <w:rFonts w:eastAsia="Times New Roman" w:cs="Times New Roman"/>
          <w:lang w:eastAsia="ru-RU"/>
        </w:rPr>
        <w:t>5</w:t>
      </w:r>
      <w:r w:rsidR="000E19EB" w:rsidRPr="00B5361E">
        <w:rPr>
          <w:rFonts w:eastAsia="Times New Roman" w:cs="Times New Roman"/>
          <w:lang w:eastAsia="ru-RU"/>
        </w:rPr>
        <w:t>.</w:t>
      </w:r>
      <w:r w:rsidR="007B111D" w:rsidRPr="00B5361E">
        <w:rPr>
          <w:rFonts w:eastAsia="Times New Roman" w:cs="Times New Roman"/>
          <w:lang w:eastAsia="ru-RU"/>
        </w:rPr>
        <w:t xml:space="preserve"> Развитие социальной и воспитательной деятельности.</w:t>
      </w:r>
    </w:p>
    <w:p w:rsidR="00B60FC6" w:rsidRPr="001F7D89" w:rsidRDefault="00B60FC6" w:rsidP="001052BD">
      <w:pPr>
        <w:pStyle w:val="ae"/>
        <w:widowControl/>
        <w:tabs>
          <w:tab w:val="left" w:pos="0"/>
          <w:tab w:val="left" w:pos="993"/>
        </w:tabs>
        <w:autoSpaceDE/>
        <w:autoSpaceDN/>
        <w:adjustRightInd/>
        <w:ind w:left="0"/>
        <w:rPr>
          <w:sz w:val="22"/>
          <w:szCs w:val="22"/>
        </w:rPr>
      </w:pPr>
    </w:p>
    <w:p w:rsidR="0081791D" w:rsidRPr="00F7031B" w:rsidRDefault="00893A77" w:rsidP="001052BD">
      <w:pPr>
        <w:pStyle w:val="ae"/>
        <w:shd w:val="clear" w:color="auto" w:fill="FFFFFF"/>
        <w:tabs>
          <w:tab w:val="left" w:pos="0"/>
        </w:tabs>
        <w:ind w:left="0" w:right="10"/>
        <w:jc w:val="both"/>
        <w:rPr>
          <w:b/>
          <w:szCs w:val="22"/>
        </w:rPr>
      </w:pPr>
      <w:r w:rsidRPr="00F7031B">
        <w:rPr>
          <w:b/>
          <w:szCs w:val="22"/>
        </w:rPr>
        <w:t>С</w:t>
      </w:r>
      <w:r w:rsidR="00862938" w:rsidRPr="00F7031B">
        <w:rPr>
          <w:b/>
          <w:szCs w:val="22"/>
        </w:rPr>
        <w:t>тратегическое направление</w:t>
      </w:r>
      <w:r w:rsidR="00977B9F" w:rsidRPr="00F7031B">
        <w:rPr>
          <w:b/>
          <w:szCs w:val="22"/>
        </w:rPr>
        <w:t xml:space="preserve"> 1</w:t>
      </w:r>
      <w:r w:rsidR="00C8486A" w:rsidRPr="00F7031B">
        <w:rPr>
          <w:b/>
          <w:szCs w:val="22"/>
        </w:rPr>
        <w:t xml:space="preserve">. </w:t>
      </w:r>
      <w:r w:rsidRPr="00F7031B">
        <w:rPr>
          <w:b/>
          <w:szCs w:val="22"/>
          <w:lang w:val="kk-KZ"/>
        </w:rPr>
        <w:t>Развитие и повышение качества образовательных программ (2018-2025)</w:t>
      </w:r>
      <w:r w:rsidRPr="00F7031B">
        <w:rPr>
          <w:b/>
          <w:szCs w:val="22"/>
        </w:rPr>
        <w:t>.</w:t>
      </w:r>
    </w:p>
    <w:p w:rsidR="00B24D51" w:rsidRDefault="00C8486A" w:rsidP="00D22940">
      <w:pPr>
        <w:pStyle w:val="2"/>
        <w:shd w:val="clear" w:color="auto" w:fill="auto"/>
        <w:tabs>
          <w:tab w:val="left" w:pos="0"/>
        </w:tabs>
        <w:spacing w:line="240" w:lineRule="auto"/>
        <w:ind w:right="20" w:firstLine="709"/>
        <w:jc w:val="both"/>
        <w:rPr>
          <w:sz w:val="24"/>
          <w:szCs w:val="24"/>
        </w:rPr>
      </w:pPr>
      <w:r w:rsidRPr="00D22940">
        <w:rPr>
          <w:sz w:val="24"/>
          <w:szCs w:val="24"/>
        </w:rPr>
        <w:t xml:space="preserve">Факультет искусств </w:t>
      </w:r>
      <w:r w:rsidR="00B24D51">
        <w:rPr>
          <w:sz w:val="24"/>
          <w:szCs w:val="24"/>
        </w:rPr>
        <w:t>ставит перед собой стратегическую задачу</w:t>
      </w:r>
      <w:r w:rsidRPr="00D22940">
        <w:rPr>
          <w:sz w:val="24"/>
          <w:szCs w:val="24"/>
        </w:rPr>
        <w:t xml:space="preserve"> создани</w:t>
      </w:r>
      <w:r w:rsidR="00B24D51">
        <w:rPr>
          <w:sz w:val="24"/>
          <w:szCs w:val="24"/>
        </w:rPr>
        <w:t>я</w:t>
      </w:r>
      <w:r w:rsidRPr="00D22940">
        <w:rPr>
          <w:sz w:val="24"/>
          <w:szCs w:val="24"/>
        </w:rPr>
        <w:t xml:space="preserve"> комплекса условий </w:t>
      </w:r>
      <w:r w:rsidR="00D22940" w:rsidRPr="00D22940">
        <w:rPr>
          <w:sz w:val="24"/>
          <w:szCs w:val="24"/>
        </w:rPr>
        <w:t>с целью</w:t>
      </w:r>
      <w:r w:rsidRPr="00D22940">
        <w:rPr>
          <w:sz w:val="24"/>
          <w:szCs w:val="24"/>
        </w:rPr>
        <w:t xml:space="preserve"> обеспеч</w:t>
      </w:r>
      <w:r w:rsidR="00D22940" w:rsidRPr="00D22940">
        <w:rPr>
          <w:sz w:val="24"/>
          <w:szCs w:val="24"/>
        </w:rPr>
        <w:t>ения</w:t>
      </w:r>
      <w:r w:rsidRPr="00D22940">
        <w:rPr>
          <w:sz w:val="24"/>
          <w:szCs w:val="24"/>
        </w:rPr>
        <w:t xml:space="preserve"> качественн</w:t>
      </w:r>
      <w:r w:rsidR="0081791D" w:rsidRPr="00D22940">
        <w:rPr>
          <w:sz w:val="24"/>
          <w:szCs w:val="24"/>
        </w:rPr>
        <w:t>ой</w:t>
      </w:r>
      <w:r w:rsidRPr="00D22940">
        <w:rPr>
          <w:sz w:val="24"/>
          <w:szCs w:val="24"/>
        </w:rPr>
        <w:t xml:space="preserve"> подготовк</w:t>
      </w:r>
      <w:r w:rsidR="0081791D" w:rsidRPr="00D22940">
        <w:rPr>
          <w:sz w:val="24"/>
          <w:szCs w:val="24"/>
        </w:rPr>
        <w:t>и</w:t>
      </w:r>
      <w:r w:rsidRPr="00D22940">
        <w:rPr>
          <w:sz w:val="24"/>
          <w:szCs w:val="24"/>
        </w:rPr>
        <w:t xml:space="preserve"> </w:t>
      </w:r>
      <w:r w:rsidR="00B24D51" w:rsidRPr="00D22940">
        <w:rPr>
          <w:sz w:val="24"/>
          <w:szCs w:val="24"/>
        </w:rPr>
        <w:t>студент</w:t>
      </w:r>
      <w:r w:rsidR="00B24D51">
        <w:rPr>
          <w:sz w:val="24"/>
          <w:szCs w:val="24"/>
        </w:rPr>
        <w:t>ов</w:t>
      </w:r>
      <w:r w:rsidR="00B24D51" w:rsidRPr="00D22940">
        <w:rPr>
          <w:sz w:val="24"/>
          <w:szCs w:val="24"/>
        </w:rPr>
        <w:t xml:space="preserve"> бакалавриата, магистрант</w:t>
      </w:r>
      <w:r w:rsidR="00B24D51">
        <w:rPr>
          <w:sz w:val="24"/>
          <w:szCs w:val="24"/>
        </w:rPr>
        <w:t>ов</w:t>
      </w:r>
      <w:r w:rsidR="00B24D51" w:rsidRPr="00D22940">
        <w:rPr>
          <w:sz w:val="24"/>
          <w:szCs w:val="24"/>
        </w:rPr>
        <w:t xml:space="preserve"> и докторант</w:t>
      </w:r>
      <w:r w:rsidR="00B24D51">
        <w:rPr>
          <w:sz w:val="24"/>
          <w:szCs w:val="24"/>
        </w:rPr>
        <w:t>ов</w:t>
      </w:r>
      <w:r w:rsidR="00B24D51" w:rsidRPr="00D22940">
        <w:rPr>
          <w:sz w:val="24"/>
          <w:szCs w:val="24"/>
        </w:rPr>
        <w:t xml:space="preserve"> </w:t>
      </w:r>
      <w:r w:rsidR="00B24D51">
        <w:rPr>
          <w:sz w:val="24"/>
          <w:szCs w:val="24"/>
        </w:rPr>
        <w:t>в области искусствоведения и арт-менеджме</w:t>
      </w:r>
      <w:r w:rsidRPr="00D22940">
        <w:rPr>
          <w:sz w:val="24"/>
          <w:szCs w:val="24"/>
        </w:rPr>
        <w:t>нта.</w:t>
      </w:r>
      <w:r w:rsidR="0081791D" w:rsidRPr="00986A36">
        <w:rPr>
          <w:sz w:val="24"/>
          <w:szCs w:val="24"/>
        </w:rPr>
        <w:t xml:space="preserve"> </w:t>
      </w:r>
      <w:r w:rsidR="00D22940" w:rsidRPr="00986A36">
        <w:rPr>
          <w:sz w:val="24"/>
          <w:szCs w:val="24"/>
        </w:rPr>
        <w:t>Для достижения поставленных целей планируется</w:t>
      </w:r>
      <w:r w:rsidR="00B24D51">
        <w:rPr>
          <w:sz w:val="24"/>
          <w:szCs w:val="24"/>
        </w:rPr>
        <w:t>:</w:t>
      </w:r>
    </w:p>
    <w:p w:rsidR="00B24D51" w:rsidRDefault="00B24D51" w:rsidP="00D22940">
      <w:pPr>
        <w:pStyle w:val="2"/>
        <w:shd w:val="clear" w:color="auto" w:fill="auto"/>
        <w:tabs>
          <w:tab w:val="left" w:pos="0"/>
        </w:tabs>
        <w:spacing w:line="240" w:lineRule="auto"/>
        <w:ind w:right="20" w:firstLine="709"/>
        <w:jc w:val="both"/>
        <w:rPr>
          <w:sz w:val="24"/>
          <w:szCs w:val="24"/>
        </w:rPr>
      </w:pPr>
      <w:r>
        <w:rPr>
          <w:sz w:val="24"/>
          <w:szCs w:val="24"/>
        </w:rPr>
        <w:t>-</w:t>
      </w:r>
      <w:r w:rsidR="00D22940" w:rsidRPr="00986A36">
        <w:rPr>
          <w:sz w:val="24"/>
          <w:szCs w:val="24"/>
        </w:rPr>
        <w:t xml:space="preserve"> </w:t>
      </w:r>
      <w:r w:rsidR="009512D4" w:rsidRPr="00811DD2">
        <w:rPr>
          <w:sz w:val="24"/>
          <w:szCs w:val="24"/>
        </w:rPr>
        <w:t>расширить траектории образовательных программ высшего и послевузовского образовани</w:t>
      </w:r>
      <w:r w:rsidR="00811DD2" w:rsidRPr="00811DD2">
        <w:rPr>
          <w:sz w:val="24"/>
          <w:szCs w:val="24"/>
        </w:rPr>
        <w:t>я по специальностям «Арт-менеджмент», «Искусствоведение</w:t>
      </w:r>
      <w:r>
        <w:rPr>
          <w:sz w:val="24"/>
          <w:szCs w:val="24"/>
        </w:rPr>
        <w:t>»;</w:t>
      </w:r>
    </w:p>
    <w:p w:rsidR="00B24D51" w:rsidRDefault="00B24D51" w:rsidP="00D22940">
      <w:pPr>
        <w:pStyle w:val="2"/>
        <w:shd w:val="clear" w:color="auto" w:fill="auto"/>
        <w:tabs>
          <w:tab w:val="left" w:pos="0"/>
        </w:tabs>
        <w:spacing w:line="240" w:lineRule="auto"/>
        <w:ind w:right="20" w:firstLine="709"/>
        <w:jc w:val="both"/>
        <w:rPr>
          <w:sz w:val="24"/>
          <w:szCs w:val="24"/>
        </w:rPr>
      </w:pPr>
      <w:r>
        <w:rPr>
          <w:sz w:val="24"/>
          <w:szCs w:val="24"/>
        </w:rPr>
        <w:t xml:space="preserve">- </w:t>
      </w:r>
      <w:r w:rsidR="009512D4" w:rsidRPr="00811DD2">
        <w:rPr>
          <w:sz w:val="24"/>
          <w:szCs w:val="24"/>
        </w:rPr>
        <w:t xml:space="preserve">создать мульти-лингвистическую среду обучения с целью </w:t>
      </w:r>
      <w:r>
        <w:rPr>
          <w:sz w:val="24"/>
          <w:szCs w:val="24"/>
        </w:rPr>
        <w:t>внедрения полиязычного обучения;</w:t>
      </w:r>
    </w:p>
    <w:p w:rsidR="00B24D51" w:rsidRDefault="00B24D51" w:rsidP="00D22940">
      <w:pPr>
        <w:pStyle w:val="2"/>
        <w:shd w:val="clear" w:color="auto" w:fill="auto"/>
        <w:tabs>
          <w:tab w:val="left" w:pos="0"/>
        </w:tabs>
        <w:spacing w:line="240" w:lineRule="auto"/>
        <w:ind w:right="20" w:firstLine="709"/>
        <w:jc w:val="both"/>
        <w:rPr>
          <w:sz w:val="24"/>
          <w:szCs w:val="24"/>
        </w:rPr>
      </w:pPr>
      <w:r>
        <w:rPr>
          <w:sz w:val="24"/>
          <w:szCs w:val="24"/>
        </w:rPr>
        <w:t>-</w:t>
      </w:r>
      <w:r w:rsidR="009512D4" w:rsidRPr="00811DD2">
        <w:rPr>
          <w:sz w:val="24"/>
          <w:szCs w:val="24"/>
        </w:rPr>
        <w:t xml:space="preserve"> </w:t>
      </w:r>
      <w:r w:rsidR="00B5361E">
        <w:rPr>
          <w:sz w:val="24"/>
          <w:szCs w:val="24"/>
        </w:rPr>
        <w:t>увеличить контингент обучающихся</w:t>
      </w:r>
      <w:r>
        <w:rPr>
          <w:sz w:val="24"/>
          <w:szCs w:val="24"/>
        </w:rPr>
        <w:t>;</w:t>
      </w:r>
    </w:p>
    <w:p w:rsidR="00B24D51" w:rsidRDefault="00B24D51" w:rsidP="00D22940">
      <w:pPr>
        <w:pStyle w:val="2"/>
        <w:shd w:val="clear" w:color="auto" w:fill="auto"/>
        <w:tabs>
          <w:tab w:val="left" w:pos="0"/>
        </w:tabs>
        <w:spacing w:line="240" w:lineRule="auto"/>
        <w:ind w:right="20" w:firstLine="709"/>
        <w:jc w:val="both"/>
        <w:rPr>
          <w:sz w:val="24"/>
          <w:szCs w:val="24"/>
        </w:rPr>
      </w:pPr>
      <w:r>
        <w:rPr>
          <w:sz w:val="24"/>
          <w:szCs w:val="24"/>
        </w:rPr>
        <w:t>-</w:t>
      </w:r>
      <w:r w:rsidR="00B5361E">
        <w:rPr>
          <w:sz w:val="24"/>
          <w:szCs w:val="24"/>
        </w:rPr>
        <w:t xml:space="preserve"> внедр</w:t>
      </w:r>
      <w:r>
        <w:rPr>
          <w:sz w:val="24"/>
          <w:szCs w:val="24"/>
        </w:rPr>
        <w:t>и</w:t>
      </w:r>
      <w:r w:rsidR="009512D4" w:rsidRPr="00811DD2">
        <w:rPr>
          <w:sz w:val="24"/>
          <w:szCs w:val="24"/>
        </w:rPr>
        <w:t xml:space="preserve">ть технологии инновационного обучения. </w:t>
      </w:r>
    </w:p>
    <w:p w:rsidR="009512D4" w:rsidRPr="00D22940" w:rsidRDefault="009512D4" w:rsidP="00D22940">
      <w:pPr>
        <w:pStyle w:val="2"/>
        <w:shd w:val="clear" w:color="auto" w:fill="auto"/>
        <w:tabs>
          <w:tab w:val="left" w:pos="0"/>
        </w:tabs>
        <w:spacing w:line="240" w:lineRule="auto"/>
        <w:ind w:right="20" w:firstLine="709"/>
        <w:jc w:val="both"/>
        <w:rPr>
          <w:sz w:val="22"/>
          <w:szCs w:val="22"/>
        </w:rPr>
      </w:pPr>
      <w:r w:rsidRPr="00811DD2">
        <w:rPr>
          <w:sz w:val="24"/>
          <w:szCs w:val="24"/>
        </w:rPr>
        <w:t>Критериями качества образовательных программ буд</w:t>
      </w:r>
      <w:r w:rsidR="00B5361E">
        <w:rPr>
          <w:sz w:val="24"/>
          <w:szCs w:val="24"/>
        </w:rPr>
        <w:t>е</w:t>
      </w:r>
      <w:r w:rsidRPr="00811DD2">
        <w:rPr>
          <w:sz w:val="24"/>
          <w:szCs w:val="24"/>
        </w:rPr>
        <w:t xml:space="preserve">т </w:t>
      </w:r>
      <w:r w:rsidR="00B5361E">
        <w:rPr>
          <w:sz w:val="24"/>
          <w:szCs w:val="24"/>
        </w:rPr>
        <w:t>формирование</w:t>
      </w:r>
      <w:r w:rsidRPr="00811DD2">
        <w:rPr>
          <w:sz w:val="24"/>
          <w:szCs w:val="24"/>
        </w:rPr>
        <w:t xml:space="preserve"> у выпускников современных знаний, основанных на последних достижениях в области цифровых технологий, умени</w:t>
      </w:r>
      <w:r w:rsidR="00B24D51">
        <w:rPr>
          <w:sz w:val="24"/>
          <w:szCs w:val="24"/>
        </w:rPr>
        <w:t>я</w:t>
      </w:r>
      <w:r w:rsidRPr="00811DD2">
        <w:rPr>
          <w:sz w:val="24"/>
          <w:szCs w:val="24"/>
        </w:rPr>
        <w:t xml:space="preserve"> ориентироваться в современной базе информационных данных, навыков практической работы по специальности, </w:t>
      </w:r>
      <w:r w:rsidR="00B24D51">
        <w:rPr>
          <w:sz w:val="24"/>
          <w:szCs w:val="24"/>
        </w:rPr>
        <w:t xml:space="preserve">на стыке нескольких </w:t>
      </w:r>
      <w:r w:rsidRPr="00811DD2">
        <w:rPr>
          <w:sz w:val="24"/>
          <w:szCs w:val="24"/>
        </w:rPr>
        <w:t>дисциплин</w:t>
      </w:r>
      <w:r w:rsidR="00BC7043">
        <w:rPr>
          <w:sz w:val="24"/>
          <w:szCs w:val="24"/>
        </w:rPr>
        <w:t>,</w:t>
      </w:r>
      <w:r w:rsidR="00B24D51">
        <w:rPr>
          <w:sz w:val="24"/>
          <w:szCs w:val="24"/>
        </w:rPr>
        <w:t xml:space="preserve"> </w:t>
      </w:r>
      <w:r w:rsidR="00BC7043">
        <w:rPr>
          <w:sz w:val="24"/>
          <w:szCs w:val="24"/>
        </w:rPr>
        <w:t xml:space="preserve">зрелость </w:t>
      </w:r>
      <w:r w:rsidRPr="00811DD2">
        <w:rPr>
          <w:sz w:val="24"/>
          <w:szCs w:val="24"/>
        </w:rPr>
        <w:t>художественно-творческого, философско-психологического, предпринимательского, социально-ответственного мировоззрения обучающегося. Соответствие качества образовательных программ международным стандартам будет подтверждаться программными аккредитациями.</w:t>
      </w:r>
    </w:p>
    <w:p w:rsidR="0088711B" w:rsidRDefault="0088711B" w:rsidP="0088711B">
      <w:pPr>
        <w:pStyle w:val="ae"/>
        <w:tabs>
          <w:tab w:val="left" w:pos="0"/>
          <w:tab w:val="left" w:pos="709"/>
        </w:tabs>
        <w:ind w:left="0"/>
        <w:jc w:val="both"/>
        <w:rPr>
          <w:b/>
        </w:rPr>
      </w:pPr>
      <w:r>
        <w:rPr>
          <w:b/>
          <w:color w:val="000000"/>
        </w:rPr>
        <w:t xml:space="preserve">Цель 1. </w:t>
      </w:r>
      <w:r>
        <w:rPr>
          <w:b/>
        </w:rPr>
        <w:t xml:space="preserve">Развитие кадрового потенциала </w:t>
      </w:r>
      <w:r w:rsidRPr="00C55EDF">
        <w:rPr>
          <w:b/>
        </w:rPr>
        <w:t>факультета</w:t>
      </w:r>
      <w:r>
        <w:rPr>
          <w:b/>
        </w:rPr>
        <w:t xml:space="preserve"> искусств</w:t>
      </w:r>
    </w:p>
    <w:p w:rsidR="00E662E4" w:rsidRDefault="0088711B" w:rsidP="00E662E4">
      <w:pPr>
        <w:ind w:firstLine="567"/>
        <w:jc w:val="both"/>
        <w:rPr>
          <w:rFonts w:eastAsia="Times New Roman"/>
          <w:sz w:val="28"/>
          <w:szCs w:val="28"/>
          <w:lang w:eastAsia="ru-RU"/>
        </w:rPr>
      </w:pPr>
      <w:r>
        <w:t xml:space="preserve">Одним из </w:t>
      </w:r>
      <w:r w:rsidR="00BC7043">
        <w:t xml:space="preserve">первостепенных </w:t>
      </w:r>
      <w:r>
        <w:t>направлений внутреннего обеспечения</w:t>
      </w:r>
      <w:r w:rsidR="00BB4BD6">
        <w:t xml:space="preserve"> качества факультета искусств</w:t>
      </w:r>
      <w:r>
        <w:t xml:space="preserve"> является формирование и развитие </w:t>
      </w:r>
      <w:r w:rsidRPr="00C55EDF">
        <w:t>кадрового потенциала</w:t>
      </w:r>
      <w:r>
        <w:t>.</w:t>
      </w:r>
      <w:r w:rsidR="00E662E4">
        <w:t xml:space="preserve"> </w:t>
      </w:r>
      <w:r w:rsidR="00E662E4" w:rsidRPr="00E662E4">
        <w:t>Профессорско-преподавательский состав является осн</w:t>
      </w:r>
      <w:r w:rsidR="00E662E4">
        <w:t>овой реализации миссии факультета искусств, н</w:t>
      </w:r>
      <w:r w:rsidR="00E662E4">
        <w:rPr>
          <w:rFonts w:eastAsia="Times New Roman"/>
          <w:szCs w:val="28"/>
          <w:lang w:eastAsia="ru-RU"/>
        </w:rPr>
        <w:t>аправленн</w:t>
      </w:r>
      <w:r w:rsidR="00B5361E">
        <w:rPr>
          <w:rFonts w:eastAsia="Times New Roman"/>
          <w:szCs w:val="28"/>
          <w:lang w:eastAsia="ru-RU"/>
        </w:rPr>
        <w:t>ой</w:t>
      </w:r>
      <w:r w:rsidR="00E662E4">
        <w:rPr>
          <w:rFonts w:eastAsia="Times New Roman"/>
          <w:szCs w:val="28"/>
          <w:lang w:eastAsia="ru-RU"/>
        </w:rPr>
        <w:t xml:space="preserve"> на осуществление качественной профессиональной и образовательно-научной деятельности, </w:t>
      </w:r>
      <w:r w:rsidR="00B5361E">
        <w:rPr>
          <w:rFonts w:eastAsia="Times New Roman"/>
          <w:szCs w:val="28"/>
          <w:lang w:eastAsia="ru-RU"/>
        </w:rPr>
        <w:t>согласно</w:t>
      </w:r>
      <w:r w:rsidR="00E662E4">
        <w:rPr>
          <w:rFonts w:eastAsia="Times New Roman"/>
          <w:szCs w:val="28"/>
          <w:lang w:eastAsia="ru-RU"/>
        </w:rPr>
        <w:t xml:space="preserve"> требовани</w:t>
      </w:r>
      <w:r w:rsidR="00B5361E">
        <w:rPr>
          <w:rFonts w:eastAsia="Times New Roman"/>
          <w:szCs w:val="28"/>
          <w:lang w:eastAsia="ru-RU"/>
        </w:rPr>
        <w:t>ям</w:t>
      </w:r>
      <w:r w:rsidR="00E662E4">
        <w:rPr>
          <w:rFonts w:eastAsia="Times New Roman"/>
          <w:szCs w:val="28"/>
          <w:lang w:eastAsia="ru-RU"/>
        </w:rPr>
        <w:t xml:space="preserve"> образовательных программ. </w:t>
      </w:r>
    </w:p>
    <w:p w:rsidR="00BC7043" w:rsidRDefault="00B5361E" w:rsidP="00C51909">
      <w:pPr>
        <w:pStyle w:val="ae"/>
        <w:tabs>
          <w:tab w:val="left" w:pos="0"/>
          <w:tab w:val="left" w:pos="567"/>
        </w:tabs>
        <w:ind w:left="0"/>
        <w:jc w:val="both"/>
      </w:pPr>
      <w:r>
        <w:tab/>
      </w:r>
      <w:r w:rsidR="00BC7043">
        <w:t>В А</w:t>
      </w:r>
      <w:r w:rsidR="00BC7043" w:rsidRPr="00C55EDF">
        <w:t xml:space="preserve">кадемии созданы </w:t>
      </w:r>
      <w:r w:rsidR="00BC7043">
        <w:t xml:space="preserve">необходимые </w:t>
      </w:r>
      <w:r w:rsidR="00BC7043" w:rsidRPr="00C55EDF">
        <w:t xml:space="preserve">условия для профессионального роста </w:t>
      </w:r>
      <w:r w:rsidR="00BC7043">
        <w:t xml:space="preserve">и развития ППС и сотрудников. Вместе с тем элитарность профессии балетного критика и «молодость» специальности «Арт-Менеджмент» обязывают руководство факультета обращать внимание на </w:t>
      </w:r>
      <w:r w:rsidR="00A730B5">
        <w:t xml:space="preserve">решение проблемы </w:t>
      </w:r>
      <w:r w:rsidR="00BC7043">
        <w:t>поиск</w:t>
      </w:r>
      <w:r w:rsidR="00A730B5">
        <w:t>а</w:t>
      </w:r>
      <w:r w:rsidR="00BC7043">
        <w:t>, развити</w:t>
      </w:r>
      <w:r w:rsidR="00A730B5">
        <w:t>я,</w:t>
      </w:r>
      <w:r w:rsidR="00BC7043">
        <w:t xml:space="preserve"> сохранени</w:t>
      </w:r>
      <w:r w:rsidR="00A730B5">
        <w:t>я</w:t>
      </w:r>
      <w:r w:rsidR="00BC7043">
        <w:t xml:space="preserve"> </w:t>
      </w:r>
      <w:r w:rsidR="00A730B5">
        <w:t xml:space="preserve">и приумножения </w:t>
      </w:r>
      <w:r w:rsidR="00BC7043">
        <w:t>кадров.</w:t>
      </w:r>
    </w:p>
    <w:p w:rsidR="00A730B5" w:rsidRPr="007E3CF2" w:rsidRDefault="00A730B5" w:rsidP="00A730B5">
      <w:pPr>
        <w:pStyle w:val="ae"/>
        <w:tabs>
          <w:tab w:val="left" w:pos="0"/>
          <w:tab w:val="left" w:pos="993"/>
        </w:tabs>
        <w:ind w:left="0"/>
        <w:jc w:val="both"/>
      </w:pPr>
      <w:r>
        <w:t xml:space="preserve">Задача 1. Развить </w:t>
      </w:r>
      <w:r w:rsidRPr="00C55EDF">
        <w:t>систему пов</w:t>
      </w:r>
      <w:r>
        <w:t>ышения квалификации и переподготовки кадров факультета искусств.</w:t>
      </w:r>
    </w:p>
    <w:p w:rsidR="00A730B5" w:rsidRPr="00AF49B5" w:rsidRDefault="00A730B5" w:rsidP="00A730B5">
      <w:pPr>
        <w:pStyle w:val="ae"/>
        <w:tabs>
          <w:tab w:val="left" w:pos="0"/>
          <w:tab w:val="left" w:pos="993"/>
        </w:tabs>
        <w:ind w:left="0"/>
        <w:jc w:val="both"/>
        <w:rPr>
          <w:sz w:val="20"/>
          <w:szCs w:val="20"/>
        </w:rPr>
      </w:pPr>
      <w:r w:rsidRPr="00AF49B5">
        <w:rPr>
          <w:sz w:val="20"/>
          <w:szCs w:val="20"/>
        </w:rPr>
        <w:t>Таблица 1. Доля ППС, планирующих повышение квалификации</w:t>
      </w:r>
    </w:p>
    <w:tbl>
      <w:tblPr>
        <w:tblW w:w="9205" w:type="dxa"/>
        <w:tblLayout w:type="fixed"/>
        <w:tblLook w:val="04A0" w:firstRow="1" w:lastRow="0" w:firstColumn="1" w:lastColumn="0" w:noHBand="0" w:noVBand="1"/>
      </w:tblPr>
      <w:tblGrid>
        <w:gridCol w:w="1787"/>
        <w:gridCol w:w="895"/>
        <w:gridCol w:w="895"/>
        <w:gridCol w:w="895"/>
        <w:gridCol w:w="896"/>
        <w:gridCol w:w="895"/>
        <w:gridCol w:w="895"/>
        <w:gridCol w:w="895"/>
        <w:gridCol w:w="1152"/>
      </w:tblGrid>
      <w:tr w:rsidR="00A730B5" w:rsidRPr="00162609" w:rsidTr="008039E0">
        <w:trPr>
          <w:trHeight w:val="208"/>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Ин</w:t>
            </w:r>
            <w:r w:rsidRPr="00003399">
              <w:rPr>
                <w:rFonts w:eastAsia="Times New Roman" w:cs="Times New Roman"/>
                <w:bCs/>
                <w:sz w:val="20"/>
                <w:szCs w:val="20"/>
                <w:shd w:val="clear" w:color="auto" w:fill="B6DDE8" w:themeFill="accent5" w:themeFillTint="66"/>
                <w:lang w:eastAsia="ru-RU"/>
              </w:rPr>
              <w:t>дикаторы</w:t>
            </w:r>
          </w:p>
        </w:tc>
        <w:tc>
          <w:tcPr>
            <w:tcW w:w="895" w:type="dxa"/>
            <w:tcBorders>
              <w:top w:val="single" w:sz="4" w:space="0" w:color="auto"/>
              <w:left w:val="nil"/>
              <w:bottom w:val="single" w:sz="4" w:space="0" w:color="auto"/>
              <w:right w:val="nil"/>
            </w:tcBorders>
            <w:shd w:val="clear" w:color="auto" w:fill="auto"/>
          </w:tcPr>
          <w:p w:rsidR="00A730B5" w:rsidRPr="00003399" w:rsidRDefault="00A730B5" w:rsidP="00151864">
            <w:pPr>
              <w:tabs>
                <w:tab w:val="left" w:pos="0"/>
              </w:tabs>
              <w:jc w:val="center"/>
              <w:rPr>
                <w:rFonts w:eastAsia="Times New Roman" w:cs="Times New Roman"/>
                <w:bCs/>
                <w:sz w:val="20"/>
                <w:szCs w:val="20"/>
                <w:lang w:eastAsia="ru-RU"/>
              </w:rPr>
            </w:pP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2018-2019</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2019-2020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2020-2021</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2021-2022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2022-2023</w:t>
            </w:r>
          </w:p>
        </w:tc>
        <w:tc>
          <w:tcPr>
            <w:tcW w:w="895" w:type="dxa"/>
            <w:tcBorders>
              <w:top w:val="single" w:sz="4" w:space="0" w:color="auto"/>
              <w:left w:val="nil"/>
              <w:bottom w:val="single" w:sz="4" w:space="0" w:color="auto"/>
              <w:right w:val="single" w:sz="4" w:space="0" w:color="auto"/>
            </w:tcBorders>
            <w:shd w:val="clear" w:color="auto" w:fill="auto"/>
          </w:tcPr>
          <w:p w:rsidR="00A730B5" w:rsidRPr="00003399" w:rsidRDefault="00A730B5" w:rsidP="00151864">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2023-2024</w:t>
            </w:r>
          </w:p>
        </w:tc>
        <w:tc>
          <w:tcPr>
            <w:tcW w:w="1152" w:type="dxa"/>
            <w:tcBorders>
              <w:top w:val="single" w:sz="4" w:space="0" w:color="auto"/>
              <w:left w:val="nil"/>
              <w:bottom w:val="single" w:sz="4" w:space="0" w:color="auto"/>
              <w:right w:val="single" w:sz="4" w:space="0" w:color="auto"/>
            </w:tcBorders>
            <w:shd w:val="clear" w:color="auto" w:fill="auto"/>
          </w:tcPr>
          <w:p w:rsidR="00A730B5" w:rsidRPr="00003399" w:rsidRDefault="00A730B5" w:rsidP="00151864">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2024-</w:t>
            </w:r>
          </w:p>
          <w:p w:rsidR="00A730B5" w:rsidRPr="00003399" w:rsidRDefault="00A730B5" w:rsidP="00151864">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2025</w:t>
            </w:r>
          </w:p>
        </w:tc>
      </w:tr>
      <w:tr w:rsidR="00A730B5" w:rsidRPr="00162609" w:rsidTr="008039E0">
        <w:trPr>
          <w:trHeight w:val="298"/>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730B5" w:rsidRPr="00003399" w:rsidRDefault="00A730B5" w:rsidP="00A730B5">
            <w:pPr>
              <w:tabs>
                <w:tab w:val="left" w:pos="0"/>
              </w:tabs>
              <w:rPr>
                <w:rFonts w:eastAsia="Times New Roman" w:cs="Times New Roman"/>
                <w:color w:val="000000"/>
                <w:sz w:val="20"/>
                <w:szCs w:val="20"/>
                <w:lang w:eastAsia="ru-RU"/>
              </w:rPr>
            </w:pPr>
            <w:r w:rsidRPr="00003399">
              <w:rPr>
                <w:rFonts w:eastAsia="Times New Roman" w:cs="Times New Roman"/>
                <w:color w:val="000000"/>
                <w:sz w:val="20"/>
                <w:szCs w:val="20"/>
                <w:lang w:eastAsia="ru-RU"/>
              </w:rPr>
              <w:t xml:space="preserve">Доля ППС от общего числа штатных </w:t>
            </w:r>
            <w:r w:rsidRPr="00003399">
              <w:rPr>
                <w:rFonts w:eastAsia="Times New Roman" w:cs="Times New Roman"/>
                <w:color w:val="000000"/>
                <w:sz w:val="20"/>
                <w:szCs w:val="20"/>
                <w:lang w:eastAsia="ru-RU"/>
              </w:rPr>
              <w:lastRenderedPageBreak/>
              <w:t>работников, планиру</w:t>
            </w:r>
            <w:r>
              <w:rPr>
                <w:rFonts w:eastAsia="Times New Roman" w:cs="Times New Roman"/>
                <w:color w:val="000000"/>
                <w:sz w:val="20"/>
                <w:szCs w:val="20"/>
                <w:lang w:eastAsia="ru-RU"/>
              </w:rPr>
              <w:t>ющих</w:t>
            </w:r>
            <w:r w:rsidRPr="00003399">
              <w:rPr>
                <w:rFonts w:eastAsia="Times New Roman" w:cs="Times New Roman"/>
                <w:color w:val="000000"/>
                <w:sz w:val="20"/>
                <w:szCs w:val="20"/>
                <w:lang w:eastAsia="ru-RU"/>
              </w:rPr>
              <w:t xml:space="preserve"> повышение квалификации, %</w:t>
            </w:r>
          </w:p>
        </w:tc>
        <w:tc>
          <w:tcPr>
            <w:tcW w:w="895" w:type="dxa"/>
            <w:tcBorders>
              <w:top w:val="nil"/>
              <w:left w:val="nil"/>
              <w:bottom w:val="single" w:sz="4" w:space="0" w:color="auto"/>
              <w:right w:val="nil"/>
            </w:tcBorders>
            <w:shd w:val="clear" w:color="auto" w:fill="auto"/>
          </w:tcPr>
          <w:p w:rsidR="00A730B5" w:rsidRPr="00003399" w:rsidRDefault="00A730B5" w:rsidP="00151864">
            <w:pPr>
              <w:tabs>
                <w:tab w:val="left" w:pos="0"/>
              </w:tabs>
              <w:jc w:val="center"/>
              <w:rPr>
                <w:rFonts w:eastAsia="Times New Roman" w:cs="Times New Roman"/>
                <w:color w:val="000000"/>
                <w:sz w:val="20"/>
                <w:szCs w:val="20"/>
                <w:lang w:eastAsia="ru-RU"/>
              </w:rPr>
            </w:pPr>
          </w:p>
        </w:tc>
        <w:tc>
          <w:tcPr>
            <w:tcW w:w="895" w:type="dxa"/>
            <w:tcBorders>
              <w:top w:val="nil"/>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r w:rsidRPr="00003399">
              <w:rPr>
                <w:rFonts w:eastAsia="Times New Roman" w:cs="Times New Roman"/>
                <w:color w:val="000000"/>
                <w:sz w:val="20"/>
                <w:szCs w:val="20"/>
                <w:lang w:eastAsia="ru-RU"/>
              </w:rPr>
              <w:t>%</w:t>
            </w:r>
          </w:p>
        </w:tc>
        <w:tc>
          <w:tcPr>
            <w:tcW w:w="895" w:type="dxa"/>
            <w:tcBorders>
              <w:top w:val="nil"/>
              <w:left w:val="nil"/>
              <w:bottom w:val="single" w:sz="4" w:space="0" w:color="auto"/>
              <w:right w:val="single" w:sz="4" w:space="0" w:color="auto"/>
            </w:tcBorders>
            <w:shd w:val="clear" w:color="auto" w:fill="auto"/>
            <w:vAlign w:val="center"/>
            <w:hideMark/>
          </w:tcPr>
          <w:p w:rsidR="00A730B5" w:rsidRPr="00003399" w:rsidRDefault="00A730B5" w:rsidP="00A730B5">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40</w:t>
            </w:r>
            <w:r w:rsidRPr="00003399">
              <w:rPr>
                <w:rFonts w:eastAsia="Times New Roman" w:cs="Times New Roman"/>
                <w:color w:val="000000"/>
                <w:sz w:val="20"/>
                <w:szCs w:val="20"/>
                <w:lang w:eastAsia="ru-RU"/>
              </w:rPr>
              <w:t>%</w:t>
            </w:r>
          </w:p>
        </w:tc>
        <w:tc>
          <w:tcPr>
            <w:tcW w:w="896" w:type="dxa"/>
            <w:tcBorders>
              <w:top w:val="nil"/>
              <w:left w:val="nil"/>
              <w:bottom w:val="single" w:sz="4" w:space="0" w:color="auto"/>
              <w:right w:val="single" w:sz="4" w:space="0" w:color="auto"/>
            </w:tcBorders>
            <w:shd w:val="clear" w:color="auto" w:fill="auto"/>
            <w:vAlign w:val="center"/>
            <w:hideMark/>
          </w:tcPr>
          <w:p w:rsidR="00A730B5" w:rsidRPr="00003399" w:rsidRDefault="00A730B5" w:rsidP="00151864">
            <w:pPr>
              <w:tabs>
                <w:tab w:val="left" w:pos="0"/>
              </w:tabs>
              <w:jc w:val="center"/>
              <w:rPr>
                <w:rFonts w:eastAsia="Times New Roman" w:cs="Times New Roman"/>
                <w:color w:val="000000"/>
                <w:sz w:val="20"/>
                <w:szCs w:val="20"/>
                <w:lang w:eastAsia="ru-RU"/>
              </w:rPr>
            </w:pPr>
            <w:r w:rsidRPr="00003399">
              <w:rPr>
                <w:rFonts w:eastAsia="Times New Roman" w:cs="Times New Roman"/>
                <w:color w:val="000000"/>
                <w:sz w:val="20"/>
                <w:szCs w:val="20"/>
                <w:lang w:eastAsia="ru-RU"/>
              </w:rPr>
              <w:t>10%</w:t>
            </w:r>
          </w:p>
        </w:tc>
        <w:tc>
          <w:tcPr>
            <w:tcW w:w="895" w:type="dxa"/>
            <w:tcBorders>
              <w:top w:val="nil"/>
              <w:left w:val="nil"/>
              <w:bottom w:val="single" w:sz="4" w:space="0" w:color="auto"/>
              <w:right w:val="single" w:sz="4" w:space="0" w:color="auto"/>
            </w:tcBorders>
            <w:shd w:val="clear" w:color="auto" w:fill="auto"/>
            <w:noWrap/>
            <w:vAlign w:val="center"/>
            <w:hideMark/>
          </w:tcPr>
          <w:p w:rsidR="00A730B5" w:rsidRPr="00003399" w:rsidRDefault="00A730B5" w:rsidP="00A730B5">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50</w:t>
            </w:r>
            <w:r w:rsidRPr="00003399">
              <w:rPr>
                <w:rFonts w:eastAsia="Times New Roman" w:cs="Times New Roman"/>
                <w:color w:val="000000"/>
                <w:sz w:val="20"/>
                <w:szCs w:val="20"/>
                <w:lang w:eastAsia="ru-RU"/>
              </w:rPr>
              <w:t>%</w:t>
            </w:r>
          </w:p>
        </w:tc>
        <w:tc>
          <w:tcPr>
            <w:tcW w:w="895" w:type="dxa"/>
            <w:tcBorders>
              <w:top w:val="nil"/>
              <w:left w:val="nil"/>
              <w:bottom w:val="single" w:sz="4" w:space="0" w:color="auto"/>
              <w:right w:val="single" w:sz="4" w:space="0" w:color="auto"/>
            </w:tcBorders>
            <w:shd w:val="clear" w:color="auto" w:fill="auto"/>
            <w:noWrap/>
            <w:vAlign w:val="center"/>
            <w:hideMark/>
          </w:tcPr>
          <w:p w:rsidR="00A730B5" w:rsidRPr="00003399" w:rsidRDefault="00A730B5" w:rsidP="00A730B5">
            <w:pPr>
              <w:tabs>
                <w:tab w:val="left" w:pos="0"/>
              </w:tabs>
              <w:jc w:val="center"/>
              <w:rPr>
                <w:rFonts w:eastAsia="Times New Roman" w:cs="Times New Roman"/>
                <w:color w:val="000000"/>
                <w:sz w:val="20"/>
                <w:szCs w:val="20"/>
                <w:lang w:eastAsia="ru-RU"/>
              </w:rPr>
            </w:pPr>
            <w:r w:rsidRPr="00003399">
              <w:rPr>
                <w:rFonts w:eastAsia="Times New Roman" w:cs="Times New Roman"/>
                <w:color w:val="000000"/>
                <w:sz w:val="20"/>
                <w:szCs w:val="20"/>
                <w:lang w:eastAsia="ru-RU"/>
              </w:rPr>
              <w:t>3</w:t>
            </w:r>
            <w:r>
              <w:rPr>
                <w:rFonts w:eastAsia="Times New Roman" w:cs="Times New Roman"/>
                <w:color w:val="000000"/>
                <w:sz w:val="20"/>
                <w:szCs w:val="20"/>
                <w:lang w:eastAsia="ru-RU"/>
              </w:rPr>
              <w:t>5</w:t>
            </w:r>
            <w:r w:rsidRPr="00003399">
              <w:rPr>
                <w:rFonts w:eastAsia="Times New Roman" w:cs="Times New Roman"/>
                <w:color w:val="000000"/>
                <w:sz w:val="20"/>
                <w:szCs w:val="20"/>
                <w:lang w:eastAsia="ru-RU"/>
              </w:rPr>
              <w:t xml:space="preserve"> %</w:t>
            </w:r>
          </w:p>
        </w:tc>
        <w:tc>
          <w:tcPr>
            <w:tcW w:w="895" w:type="dxa"/>
            <w:tcBorders>
              <w:top w:val="nil"/>
              <w:left w:val="nil"/>
              <w:bottom w:val="single" w:sz="4" w:space="0" w:color="auto"/>
              <w:right w:val="single" w:sz="4" w:space="0" w:color="auto"/>
            </w:tcBorders>
            <w:shd w:val="clear" w:color="auto" w:fill="auto"/>
            <w:vAlign w:val="center"/>
          </w:tcPr>
          <w:p w:rsidR="00A730B5" w:rsidRPr="00003399" w:rsidRDefault="00A730B5" w:rsidP="00A730B5">
            <w:pPr>
              <w:tabs>
                <w:tab w:val="left" w:pos="0"/>
              </w:tabs>
              <w:jc w:val="center"/>
              <w:rPr>
                <w:rFonts w:eastAsia="Times New Roman" w:cs="Times New Roman"/>
                <w:color w:val="000000"/>
                <w:sz w:val="20"/>
                <w:szCs w:val="20"/>
                <w:lang w:val="en-US" w:eastAsia="ru-RU"/>
              </w:rPr>
            </w:pPr>
            <w:r w:rsidRPr="00003399">
              <w:rPr>
                <w:rFonts w:eastAsia="Times New Roman" w:cs="Times New Roman"/>
                <w:color w:val="000000"/>
                <w:sz w:val="20"/>
                <w:szCs w:val="20"/>
                <w:lang w:val="kk-KZ" w:eastAsia="ru-RU"/>
              </w:rPr>
              <w:t>3</w:t>
            </w:r>
            <w:r>
              <w:rPr>
                <w:rFonts w:eastAsia="Times New Roman" w:cs="Times New Roman"/>
                <w:color w:val="000000"/>
                <w:sz w:val="20"/>
                <w:szCs w:val="20"/>
                <w:lang w:val="kk-KZ" w:eastAsia="ru-RU"/>
              </w:rPr>
              <w:t>5</w:t>
            </w:r>
            <w:r w:rsidRPr="00003399">
              <w:rPr>
                <w:rFonts w:eastAsia="Times New Roman" w:cs="Times New Roman"/>
                <w:color w:val="000000"/>
                <w:sz w:val="20"/>
                <w:szCs w:val="20"/>
                <w:lang w:val="kk-KZ" w:eastAsia="ru-RU"/>
              </w:rPr>
              <w:t xml:space="preserve"> </w:t>
            </w:r>
            <w:r w:rsidRPr="00003399">
              <w:rPr>
                <w:rFonts w:eastAsia="Times New Roman" w:cs="Times New Roman"/>
                <w:color w:val="000000"/>
                <w:sz w:val="20"/>
                <w:szCs w:val="20"/>
                <w:lang w:val="en-US" w:eastAsia="ru-RU"/>
              </w:rPr>
              <w:t>%</w:t>
            </w:r>
          </w:p>
        </w:tc>
        <w:tc>
          <w:tcPr>
            <w:tcW w:w="1152" w:type="dxa"/>
            <w:tcBorders>
              <w:top w:val="nil"/>
              <w:left w:val="nil"/>
              <w:bottom w:val="single" w:sz="4" w:space="0" w:color="auto"/>
              <w:right w:val="single" w:sz="4" w:space="0" w:color="auto"/>
            </w:tcBorders>
            <w:shd w:val="clear" w:color="auto" w:fill="auto"/>
            <w:vAlign w:val="center"/>
          </w:tcPr>
          <w:p w:rsidR="00A730B5" w:rsidRPr="00003399" w:rsidRDefault="00A730B5" w:rsidP="00151864">
            <w:pPr>
              <w:tabs>
                <w:tab w:val="left" w:pos="0"/>
              </w:tabs>
              <w:jc w:val="center"/>
              <w:rPr>
                <w:rFonts w:eastAsia="Times New Roman" w:cs="Times New Roman"/>
                <w:color w:val="000000"/>
                <w:sz w:val="20"/>
                <w:szCs w:val="20"/>
                <w:lang w:val="en-US" w:eastAsia="ru-RU"/>
              </w:rPr>
            </w:pPr>
            <w:r w:rsidRPr="00003399">
              <w:rPr>
                <w:rFonts w:eastAsia="Times New Roman" w:cs="Times New Roman"/>
                <w:color w:val="000000"/>
                <w:sz w:val="20"/>
                <w:szCs w:val="20"/>
                <w:lang w:val="kk-KZ" w:eastAsia="ru-RU"/>
              </w:rPr>
              <w:t xml:space="preserve">35 </w:t>
            </w:r>
            <w:r w:rsidRPr="00003399">
              <w:rPr>
                <w:rFonts w:eastAsia="Times New Roman" w:cs="Times New Roman"/>
                <w:color w:val="000000"/>
                <w:sz w:val="20"/>
                <w:szCs w:val="20"/>
                <w:lang w:val="en-US" w:eastAsia="ru-RU"/>
              </w:rPr>
              <w:t>%</w:t>
            </w:r>
          </w:p>
        </w:tc>
      </w:tr>
    </w:tbl>
    <w:p w:rsidR="00A730B5" w:rsidRPr="00641AAD" w:rsidRDefault="00A730B5" w:rsidP="00A730B5">
      <w:pPr>
        <w:pStyle w:val="ae"/>
        <w:shd w:val="clear" w:color="auto" w:fill="FFFFFF"/>
        <w:tabs>
          <w:tab w:val="left" w:pos="0"/>
        </w:tabs>
        <w:ind w:left="0" w:right="10"/>
        <w:jc w:val="both"/>
        <w:rPr>
          <w:color w:val="000000"/>
        </w:rPr>
      </w:pPr>
      <w:r w:rsidRPr="00641AAD">
        <w:rPr>
          <w:color w:val="000000"/>
        </w:rPr>
        <w:lastRenderedPageBreak/>
        <w:t>Мероприятия:</w:t>
      </w:r>
    </w:p>
    <w:p w:rsidR="00A730B5" w:rsidRPr="00641AAD" w:rsidRDefault="00A730B5" w:rsidP="00A730B5">
      <w:pPr>
        <w:pStyle w:val="ae"/>
        <w:numPr>
          <w:ilvl w:val="0"/>
          <w:numId w:val="15"/>
        </w:numPr>
        <w:shd w:val="clear" w:color="auto" w:fill="FFFFFF"/>
        <w:tabs>
          <w:tab w:val="left" w:pos="0"/>
        </w:tabs>
        <w:ind w:right="10"/>
        <w:jc w:val="both"/>
      </w:pPr>
      <w:r w:rsidRPr="00641AAD">
        <w:t>Проведение систематического обсуждения совместно с ППС факультета итогов результатов обучения на курсах повышения квалификации.</w:t>
      </w:r>
    </w:p>
    <w:p w:rsidR="00A730B5" w:rsidRPr="00641AAD" w:rsidRDefault="00A730B5" w:rsidP="00A730B5">
      <w:pPr>
        <w:pStyle w:val="ae"/>
        <w:numPr>
          <w:ilvl w:val="0"/>
          <w:numId w:val="15"/>
        </w:numPr>
        <w:shd w:val="clear" w:color="auto" w:fill="FFFFFF"/>
        <w:tabs>
          <w:tab w:val="left" w:pos="0"/>
        </w:tabs>
        <w:ind w:right="10"/>
        <w:jc w:val="both"/>
      </w:pPr>
      <w:r w:rsidRPr="00641AAD">
        <w:t xml:space="preserve">Анализ в конце учебного года и определение направлений повышения квалификации ППС на следующий год (повышение квалификации проводится из расчета 1 курс в 3 года). </w:t>
      </w:r>
    </w:p>
    <w:p w:rsidR="00A730B5" w:rsidRDefault="00A730B5" w:rsidP="00A730B5">
      <w:pPr>
        <w:shd w:val="clear" w:color="auto" w:fill="FFFFFF"/>
        <w:tabs>
          <w:tab w:val="left" w:pos="0"/>
        </w:tabs>
        <w:ind w:right="10"/>
        <w:jc w:val="both"/>
      </w:pPr>
    </w:p>
    <w:p w:rsidR="00A730B5" w:rsidRPr="00CF7E7B" w:rsidRDefault="00A730B5" w:rsidP="00A730B5">
      <w:pPr>
        <w:pStyle w:val="ae"/>
        <w:tabs>
          <w:tab w:val="left" w:pos="0"/>
          <w:tab w:val="left" w:pos="993"/>
        </w:tabs>
        <w:ind w:left="0"/>
        <w:jc w:val="both"/>
      </w:pPr>
      <w:r>
        <w:t xml:space="preserve">Задача </w:t>
      </w:r>
      <w:r w:rsidR="002C4553">
        <w:t>2</w:t>
      </w:r>
      <w:r w:rsidRPr="00CF7E7B">
        <w:t>. Увеличить внешнюю исходящую академическую мобильность ППС</w:t>
      </w:r>
    </w:p>
    <w:p w:rsidR="00A730B5" w:rsidRPr="00AF49B5" w:rsidRDefault="00A730B5" w:rsidP="00A730B5">
      <w:pPr>
        <w:pStyle w:val="ae"/>
        <w:tabs>
          <w:tab w:val="left" w:pos="0"/>
          <w:tab w:val="left" w:pos="993"/>
        </w:tabs>
        <w:ind w:left="0"/>
        <w:jc w:val="both"/>
        <w:rPr>
          <w:sz w:val="20"/>
          <w:szCs w:val="20"/>
        </w:rPr>
      </w:pPr>
      <w:r w:rsidRPr="00AF49B5">
        <w:rPr>
          <w:sz w:val="20"/>
          <w:szCs w:val="20"/>
        </w:rPr>
        <w:t xml:space="preserve">Таблица </w:t>
      </w:r>
      <w:r w:rsidR="002C4553">
        <w:rPr>
          <w:sz w:val="20"/>
          <w:szCs w:val="20"/>
        </w:rPr>
        <w:t>2</w:t>
      </w:r>
      <w:r w:rsidRPr="00AF49B5">
        <w:rPr>
          <w:sz w:val="20"/>
          <w:szCs w:val="20"/>
        </w:rPr>
        <w:t xml:space="preserve">. Индикаторы оценки внешней академической мобильности ППС </w:t>
      </w:r>
    </w:p>
    <w:tbl>
      <w:tblPr>
        <w:tblStyle w:val="af8"/>
        <w:tblW w:w="9209" w:type="dxa"/>
        <w:tblInd w:w="-5" w:type="dxa"/>
        <w:tblLook w:val="04A0" w:firstRow="1" w:lastRow="0" w:firstColumn="1" w:lastColumn="0" w:noHBand="0" w:noVBand="1"/>
      </w:tblPr>
      <w:tblGrid>
        <w:gridCol w:w="3409"/>
        <w:gridCol w:w="883"/>
        <w:gridCol w:w="741"/>
        <w:gridCol w:w="1212"/>
        <w:gridCol w:w="741"/>
        <w:gridCol w:w="741"/>
        <w:gridCol w:w="741"/>
        <w:gridCol w:w="741"/>
      </w:tblGrid>
      <w:tr w:rsidR="00A730B5" w:rsidRPr="00DD45D5" w:rsidTr="008039E0">
        <w:tc>
          <w:tcPr>
            <w:tcW w:w="3409" w:type="dxa"/>
            <w:shd w:val="clear" w:color="auto" w:fill="auto"/>
          </w:tcPr>
          <w:p w:rsidR="00A730B5" w:rsidRPr="005E1AA7" w:rsidRDefault="00A730B5" w:rsidP="00151864">
            <w:pPr>
              <w:pStyle w:val="ae"/>
              <w:tabs>
                <w:tab w:val="left" w:pos="0"/>
              </w:tabs>
              <w:ind w:left="0" w:right="10"/>
              <w:jc w:val="center"/>
              <w:rPr>
                <w:sz w:val="22"/>
                <w:szCs w:val="20"/>
              </w:rPr>
            </w:pPr>
            <w:r w:rsidRPr="005E1AA7">
              <w:rPr>
                <w:sz w:val="22"/>
                <w:szCs w:val="20"/>
              </w:rPr>
              <w:t>Индикаторы</w:t>
            </w:r>
          </w:p>
        </w:tc>
        <w:tc>
          <w:tcPr>
            <w:tcW w:w="883" w:type="dxa"/>
            <w:shd w:val="clear" w:color="auto" w:fill="auto"/>
          </w:tcPr>
          <w:p w:rsidR="00A730B5" w:rsidRPr="005E1AA7" w:rsidRDefault="00A730B5" w:rsidP="00151864">
            <w:pPr>
              <w:pStyle w:val="ae"/>
              <w:tabs>
                <w:tab w:val="left" w:pos="0"/>
              </w:tabs>
              <w:ind w:left="0" w:right="11"/>
              <w:jc w:val="both"/>
              <w:rPr>
                <w:color w:val="000000"/>
                <w:sz w:val="22"/>
                <w:szCs w:val="20"/>
              </w:rPr>
            </w:pPr>
            <w:r w:rsidRPr="005E1AA7">
              <w:rPr>
                <w:color w:val="000000"/>
                <w:sz w:val="22"/>
                <w:szCs w:val="20"/>
              </w:rPr>
              <w:t>2018-2019</w:t>
            </w:r>
          </w:p>
        </w:tc>
        <w:tc>
          <w:tcPr>
            <w:tcW w:w="741" w:type="dxa"/>
            <w:shd w:val="clear" w:color="auto" w:fill="auto"/>
          </w:tcPr>
          <w:p w:rsidR="00A730B5" w:rsidRPr="005E1AA7" w:rsidRDefault="00A730B5" w:rsidP="00151864">
            <w:pPr>
              <w:pStyle w:val="ae"/>
              <w:tabs>
                <w:tab w:val="left" w:pos="0"/>
              </w:tabs>
              <w:ind w:left="0" w:right="11"/>
              <w:jc w:val="both"/>
              <w:rPr>
                <w:color w:val="000000"/>
                <w:sz w:val="22"/>
                <w:szCs w:val="20"/>
              </w:rPr>
            </w:pPr>
            <w:r w:rsidRPr="005E1AA7">
              <w:rPr>
                <w:color w:val="000000"/>
                <w:sz w:val="22"/>
                <w:szCs w:val="20"/>
              </w:rPr>
              <w:t>2019-2020</w:t>
            </w:r>
          </w:p>
        </w:tc>
        <w:tc>
          <w:tcPr>
            <w:tcW w:w="1212" w:type="dxa"/>
            <w:shd w:val="clear" w:color="auto" w:fill="auto"/>
          </w:tcPr>
          <w:p w:rsidR="00A730B5" w:rsidRPr="005E1AA7" w:rsidRDefault="00A730B5" w:rsidP="00151864">
            <w:pPr>
              <w:pStyle w:val="ae"/>
              <w:tabs>
                <w:tab w:val="left" w:pos="0"/>
              </w:tabs>
              <w:ind w:left="0" w:right="11"/>
              <w:jc w:val="both"/>
              <w:rPr>
                <w:color w:val="000000"/>
                <w:sz w:val="22"/>
                <w:szCs w:val="20"/>
              </w:rPr>
            </w:pPr>
            <w:r w:rsidRPr="005E1AA7">
              <w:rPr>
                <w:color w:val="000000"/>
                <w:sz w:val="22"/>
                <w:szCs w:val="20"/>
              </w:rPr>
              <w:t>2020-2021</w:t>
            </w:r>
          </w:p>
        </w:tc>
        <w:tc>
          <w:tcPr>
            <w:tcW w:w="741" w:type="dxa"/>
            <w:shd w:val="clear" w:color="auto" w:fill="auto"/>
          </w:tcPr>
          <w:p w:rsidR="00A730B5" w:rsidRPr="005E1AA7" w:rsidRDefault="00A730B5" w:rsidP="00151864">
            <w:pPr>
              <w:pStyle w:val="ae"/>
              <w:tabs>
                <w:tab w:val="left" w:pos="0"/>
              </w:tabs>
              <w:ind w:left="0" w:right="11"/>
              <w:jc w:val="both"/>
              <w:rPr>
                <w:color w:val="000000"/>
                <w:sz w:val="22"/>
                <w:szCs w:val="20"/>
              </w:rPr>
            </w:pPr>
            <w:r w:rsidRPr="005E1AA7">
              <w:rPr>
                <w:color w:val="000000"/>
                <w:sz w:val="22"/>
                <w:szCs w:val="20"/>
              </w:rPr>
              <w:t>2021-2022</w:t>
            </w:r>
          </w:p>
        </w:tc>
        <w:tc>
          <w:tcPr>
            <w:tcW w:w="741" w:type="dxa"/>
            <w:shd w:val="clear" w:color="auto" w:fill="auto"/>
          </w:tcPr>
          <w:p w:rsidR="00A730B5" w:rsidRPr="005E1AA7" w:rsidRDefault="00A730B5" w:rsidP="00151864">
            <w:pPr>
              <w:pStyle w:val="ae"/>
              <w:tabs>
                <w:tab w:val="left" w:pos="0"/>
              </w:tabs>
              <w:ind w:left="0" w:right="11"/>
              <w:jc w:val="both"/>
              <w:rPr>
                <w:color w:val="000000"/>
                <w:sz w:val="22"/>
                <w:szCs w:val="20"/>
              </w:rPr>
            </w:pPr>
            <w:r w:rsidRPr="005E1AA7">
              <w:rPr>
                <w:color w:val="000000"/>
                <w:sz w:val="22"/>
                <w:szCs w:val="20"/>
              </w:rPr>
              <w:t>2022-2023</w:t>
            </w:r>
          </w:p>
        </w:tc>
        <w:tc>
          <w:tcPr>
            <w:tcW w:w="741" w:type="dxa"/>
            <w:shd w:val="clear" w:color="auto" w:fill="auto"/>
          </w:tcPr>
          <w:p w:rsidR="00A730B5" w:rsidRPr="005E1AA7" w:rsidRDefault="00A730B5" w:rsidP="00151864">
            <w:pPr>
              <w:pStyle w:val="ae"/>
              <w:tabs>
                <w:tab w:val="left" w:pos="0"/>
              </w:tabs>
              <w:ind w:left="0" w:right="11"/>
              <w:jc w:val="both"/>
              <w:rPr>
                <w:color w:val="000000"/>
                <w:sz w:val="22"/>
                <w:szCs w:val="20"/>
                <w:lang w:val="kk-KZ"/>
              </w:rPr>
            </w:pPr>
            <w:r w:rsidRPr="005E1AA7">
              <w:rPr>
                <w:color w:val="000000"/>
                <w:sz w:val="22"/>
                <w:szCs w:val="20"/>
                <w:lang w:val="kk-KZ"/>
              </w:rPr>
              <w:t>2023-2024</w:t>
            </w:r>
          </w:p>
        </w:tc>
        <w:tc>
          <w:tcPr>
            <w:tcW w:w="741" w:type="dxa"/>
            <w:shd w:val="clear" w:color="auto" w:fill="auto"/>
          </w:tcPr>
          <w:p w:rsidR="00A730B5" w:rsidRPr="005E1AA7" w:rsidRDefault="00A730B5" w:rsidP="00151864">
            <w:pPr>
              <w:pStyle w:val="ae"/>
              <w:tabs>
                <w:tab w:val="left" w:pos="0"/>
              </w:tabs>
              <w:ind w:left="0" w:right="11"/>
              <w:jc w:val="both"/>
              <w:rPr>
                <w:color w:val="000000"/>
                <w:sz w:val="22"/>
                <w:szCs w:val="20"/>
                <w:lang w:val="kk-KZ"/>
              </w:rPr>
            </w:pPr>
            <w:r w:rsidRPr="005E1AA7">
              <w:rPr>
                <w:color w:val="000000"/>
                <w:sz w:val="22"/>
                <w:szCs w:val="20"/>
                <w:lang w:val="kk-KZ"/>
              </w:rPr>
              <w:t>2024-2025</w:t>
            </w:r>
          </w:p>
        </w:tc>
      </w:tr>
      <w:tr w:rsidR="00A730B5" w:rsidRPr="00DD45D5" w:rsidTr="008039E0">
        <w:tc>
          <w:tcPr>
            <w:tcW w:w="3409" w:type="dxa"/>
            <w:shd w:val="clear" w:color="auto" w:fill="auto"/>
          </w:tcPr>
          <w:p w:rsidR="00A730B5" w:rsidRPr="00003399" w:rsidRDefault="00A730B5" w:rsidP="00151864">
            <w:pPr>
              <w:pStyle w:val="ae"/>
              <w:tabs>
                <w:tab w:val="left" w:pos="0"/>
              </w:tabs>
              <w:ind w:left="0" w:right="10"/>
              <w:rPr>
                <w:sz w:val="20"/>
                <w:szCs w:val="20"/>
              </w:rPr>
            </w:pPr>
            <w:r w:rsidRPr="00003399">
              <w:rPr>
                <w:sz w:val="20"/>
                <w:szCs w:val="20"/>
              </w:rPr>
              <w:t>Количество ППС, преподающих за рубежом, чел.</w:t>
            </w:r>
          </w:p>
        </w:tc>
        <w:tc>
          <w:tcPr>
            <w:tcW w:w="883"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w:t>
            </w:r>
          </w:p>
        </w:tc>
        <w:tc>
          <w:tcPr>
            <w:tcW w:w="741"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w:t>
            </w:r>
          </w:p>
        </w:tc>
        <w:tc>
          <w:tcPr>
            <w:tcW w:w="1212"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1</w:t>
            </w:r>
          </w:p>
        </w:tc>
        <w:tc>
          <w:tcPr>
            <w:tcW w:w="741"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1</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3</w:t>
            </w:r>
          </w:p>
        </w:tc>
      </w:tr>
      <w:tr w:rsidR="00A730B5" w:rsidRPr="00DD45D5" w:rsidTr="008039E0">
        <w:tc>
          <w:tcPr>
            <w:tcW w:w="3409" w:type="dxa"/>
            <w:shd w:val="clear" w:color="auto" w:fill="auto"/>
          </w:tcPr>
          <w:p w:rsidR="00A730B5" w:rsidRPr="00003399" w:rsidRDefault="00A730B5" w:rsidP="00151864">
            <w:pPr>
              <w:pStyle w:val="ae"/>
              <w:tabs>
                <w:tab w:val="left" w:pos="0"/>
              </w:tabs>
              <w:ind w:left="0" w:right="10"/>
              <w:rPr>
                <w:sz w:val="20"/>
                <w:szCs w:val="20"/>
              </w:rPr>
            </w:pPr>
            <w:r w:rsidRPr="00003399">
              <w:rPr>
                <w:sz w:val="20"/>
                <w:szCs w:val="20"/>
              </w:rPr>
              <w:t xml:space="preserve">Доля иностранных ППС, преподающих на факультете </w:t>
            </w:r>
          </w:p>
          <w:p w:rsidR="00A730B5" w:rsidRPr="00003399" w:rsidRDefault="00A730B5" w:rsidP="00151864">
            <w:pPr>
              <w:pStyle w:val="ae"/>
              <w:tabs>
                <w:tab w:val="left" w:pos="0"/>
              </w:tabs>
              <w:ind w:left="0" w:right="10"/>
              <w:rPr>
                <w:sz w:val="20"/>
                <w:szCs w:val="20"/>
              </w:rPr>
            </w:pPr>
            <w:r w:rsidRPr="00003399">
              <w:rPr>
                <w:sz w:val="20"/>
                <w:szCs w:val="20"/>
              </w:rPr>
              <w:t>(от общего числа ППС)</w:t>
            </w:r>
          </w:p>
        </w:tc>
        <w:tc>
          <w:tcPr>
            <w:tcW w:w="883"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10%</w:t>
            </w:r>
          </w:p>
        </w:tc>
        <w:tc>
          <w:tcPr>
            <w:tcW w:w="1212"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11%</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12%</w:t>
            </w:r>
          </w:p>
        </w:tc>
      </w:tr>
      <w:tr w:rsidR="00A730B5" w:rsidRPr="00A62FB6" w:rsidTr="008039E0">
        <w:tc>
          <w:tcPr>
            <w:tcW w:w="3409" w:type="dxa"/>
            <w:shd w:val="clear" w:color="auto" w:fill="auto"/>
          </w:tcPr>
          <w:p w:rsidR="00A730B5" w:rsidRPr="00003399" w:rsidRDefault="00A730B5" w:rsidP="00151864">
            <w:pPr>
              <w:pStyle w:val="ae"/>
              <w:tabs>
                <w:tab w:val="left" w:pos="0"/>
              </w:tabs>
              <w:ind w:left="0" w:right="10"/>
              <w:jc w:val="both"/>
              <w:rPr>
                <w:sz w:val="20"/>
                <w:szCs w:val="20"/>
              </w:rPr>
            </w:pPr>
            <w:r w:rsidRPr="00003399">
              <w:rPr>
                <w:sz w:val="20"/>
                <w:szCs w:val="20"/>
              </w:rPr>
              <w:t>Количество ППС, принявших участие в краткосрочной академической программе за рубежом, чел.</w:t>
            </w:r>
          </w:p>
        </w:tc>
        <w:tc>
          <w:tcPr>
            <w:tcW w:w="883"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w:t>
            </w:r>
          </w:p>
        </w:tc>
        <w:tc>
          <w:tcPr>
            <w:tcW w:w="741"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1</w:t>
            </w:r>
          </w:p>
        </w:tc>
        <w:tc>
          <w:tcPr>
            <w:tcW w:w="1212"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2</w:t>
            </w:r>
          </w:p>
          <w:p w:rsidR="00A730B5" w:rsidRPr="00003399" w:rsidRDefault="00A730B5" w:rsidP="00151864">
            <w:pPr>
              <w:pStyle w:val="ae"/>
              <w:tabs>
                <w:tab w:val="left" w:pos="0"/>
              </w:tabs>
              <w:ind w:left="0" w:right="10"/>
              <w:jc w:val="center"/>
              <w:rPr>
                <w:sz w:val="20"/>
                <w:szCs w:val="20"/>
              </w:rPr>
            </w:pPr>
          </w:p>
        </w:tc>
        <w:tc>
          <w:tcPr>
            <w:tcW w:w="741" w:type="dxa"/>
            <w:shd w:val="clear" w:color="auto" w:fill="auto"/>
          </w:tcPr>
          <w:p w:rsidR="00A730B5" w:rsidRPr="00003399" w:rsidRDefault="00A730B5" w:rsidP="00151864">
            <w:pPr>
              <w:pStyle w:val="ae"/>
              <w:tabs>
                <w:tab w:val="left" w:pos="0"/>
              </w:tabs>
              <w:ind w:left="0" w:right="10"/>
              <w:jc w:val="center"/>
              <w:rPr>
                <w:sz w:val="20"/>
                <w:szCs w:val="20"/>
              </w:rPr>
            </w:pPr>
            <w:r w:rsidRPr="00003399">
              <w:rPr>
                <w:sz w:val="20"/>
                <w:szCs w:val="20"/>
              </w:rPr>
              <w:t>2</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3</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3</w:t>
            </w:r>
          </w:p>
        </w:tc>
        <w:tc>
          <w:tcPr>
            <w:tcW w:w="741" w:type="dxa"/>
            <w:shd w:val="clear" w:color="auto" w:fill="auto"/>
          </w:tcPr>
          <w:p w:rsidR="00A730B5" w:rsidRPr="00003399" w:rsidRDefault="00A730B5" w:rsidP="00151864">
            <w:pPr>
              <w:pStyle w:val="ae"/>
              <w:tabs>
                <w:tab w:val="left" w:pos="0"/>
              </w:tabs>
              <w:ind w:left="0" w:right="10"/>
              <w:jc w:val="center"/>
              <w:rPr>
                <w:sz w:val="20"/>
                <w:szCs w:val="20"/>
                <w:lang w:val="kk-KZ"/>
              </w:rPr>
            </w:pPr>
            <w:r w:rsidRPr="00003399">
              <w:rPr>
                <w:sz w:val="20"/>
                <w:szCs w:val="20"/>
                <w:lang w:val="kk-KZ"/>
              </w:rPr>
              <w:t>3</w:t>
            </w:r>
          </w:p>
        </w:tc>
      </w:tr>
    </w:tbl>
    <w:p w:rsidR="002C4553" w:rsidRPr="00641AAD" w:rsidRDefault="002C4553" w:rsidP="002C4553">
      <w:pPr>
        <w:pStyle w:val="ae"/>
        <w:shd w:val="clear" w:color="auto" w:fill="FFFFFF"/>
        <w:tabs>
          <w:tab w:val="left" w:pos="0"/>
        </w:tabs>
        <w:ind w:left="0" w:right="10"/>
        <w:jc w:val="both"/>
        <w:rPr>
          <w:color w:val="000000"/>
        </w:rPr>
      </w:pPr>
      <w:r w:rsidRPr="00641AAD">
        <w:rPr>
          <w:color w:val="000000"/>
        </w:rPr>
        <w:t>Мероприятия:</w:t>
      </w:r>
    </w:p>
    <w:p w:rsidR="002C4553" w:rsidRDefault="002C4553" w:rsidP="002C4553">
      <w:pPr>
        <w:pStyle w:val="ae"/>
        <w:numPr>
          <w:ilvl w:val="0"/>
          <w:numId w:val="18"/>
        </w:numPr>
        <w:shd w:val="clear" w:color="auto" w:fill="FFFFFF"/>
        <w:tabs>
          <w:tab w:val="left" w:pos="0"/>
        </w:tabs>
        <w:ind w:right="10"/>
        <w:jc w:val="both"/>
      </w:pPr>
      <w:r w:rsidRPr="00641AAD">
        <w:t>Проведение</w:t>
      </w:r>
      <w:r>
        <w:t xml:space="preserve"> систематического мониторинга данных о казахстанских и зарубежных  преподавателях ОП «Искусствоведение», «Арт-менеджмент» с целью привлечения к работе на факультете.</w:t>
      </w:r>
    </w:p>
    <w:p w:rsidR="002C4553" w:rsidRDefault="002C4553" w:rsidP="002C4553">
      <w:pPr>
        <w:pStyle w:val="ae"/>
        <w:numPr>
          <w:ilvl w:val="0"/>
          <w:numId w:val="18"/>
        </w:numPr>
        <w:shd w:val="clear" w:color="auto" w:fill="FFFFFF"/>
        <w:tabs>
          <w:tab w:val="left" w:pos="0"/>
        </w:tabs>
        <w:ind w:right="10"/>
        <w:jc w:val="both"/>
      </w:pPr>
      <w:r>
        <w:t>Проведение систематического мониторинга действующих программ академического обмена.</w:t>
      </w:r>
    </w:p>
    <w:p w:rsidR="00A730B5" w:rsidRDefault="002C4553" w:rsidP="002C4553">
      <w:pPr>
        <w:pStyle w:val="ae"/>
        <w:numPr>
          <w:ilvl w:val="0"/>
          <w:numId w:val="18"/>
        </w:numPr>
        <w:shd w:val="clear" w:color="auto" w:fill="FFFFFF"/>
        <w:tabs>
          <w:tab w:val="left" w:pos="0"/>
        </w:tabs>
        <w:ind w:right="10"/>
        <w:jc w:val="both"/>
      </w:pPr>
      <w:r>
        <w:t xml:space="preserve">Организация курсов английского языка для педагогов, создание мотивации для повышения языковых компетенеций. </w:t>
      </w:r>
    </w:p>
    <w:p w:rsidR="002C4553" w:rsidRDefault="002C4553" w:rsidP="00A730B5">
      <w:pPr>
        <w:pStyle w:val="ae"/>
        <w:shd w:val="clear" w:color="auto" w:fill="FFFFFF"/>
        <w:tabs>
          <w:tab w:val="left" w:pos="0"/>
        </w:tabs>
        <w:ind w:left="0" w:right="10"/>
        <w:jc w:val="both"/>
      </w:pPr>
    </w:p>
    <w:p w:rsidR="00A730B5" w:rsidRPr="00F13D26" w:rsidRDefault="00A730B5" w:rsidP="00A730B5">
      <w:pPr>
        <w:pStyle w:val="ae"/>
        <w:shd w:val="clear" w:color="auto" w:fill="FFFFFF"/>
        <w:tabs>
          <w:tab w:val="left" w:pos="0"/>
        </w:tabs>
        <w:ind w:left="0" w:right="10"/>
        <w:jc w:val="both"/>
      </w:pPr>
      <w:r w:rsidRPr="00F13D26">
        <w:t xml:space="preserve">Задача </w:t>
      </w:r>
      <w:r w:rsidR="002C4553">
        <w:t>3</w:t>
      </w:r>
      <w:r w:rsidRPr="00F13D26">
        <w:t xml:space="preserve">. Поддерживать благоприятный климат факультета хореографии </w:t>
      </w:r>
    </w:p>
    <w:p w:rsidR="00A730B5" w:rsidRPr="00AF49B5" w:rsidRDefault="00A730B5" w:rsidP="00A730B5">
      <w:pPr>
        <w:pStyle w:val="ae"/>
        <w:shd w:val="clear" w:color="auto" w:fill="FFFFFF"/>
        <w:tabs>
          <w:tab w:val="left" w:pos="0"/>
        </w:tabs>
        <w:ind w:left="0" w:right="10"/>
        <w:jc w:val="both"/>
        <w:rPr>
          <w:b/>
          <w:color w:val="000000"/>
          <w:sz w:val="20"/>
          <w:szCs w:val="20"/>
        </w:rPr>
      </w:pPr>
      <w:r w:rsidRPr="00AF49B5">
        <w:rPr>
          <w:sz w:val="20"/>
          <w:szCs w:val="20"/>
        </w:rPr>
        <w:t xml:space="preserve">Таблица </w:t>
      </w:r>
      <w:r w:rsidR="002C4553">
        <w:rPr>
          <w:sz w:val="20"/>
          <w:szCs w:val="20"/>
        </w:rPr>
        <w:t>3</w:t>
      </w:r>
      <w:r w:rsidRPr="00AF49B5">
        <w:rPr>
          <w:sz w:val="20"/>
          <w:szCs w:val="20"/>
        </w:rPr>
        <w:t>. Мероприятия по укр</w:t>
      </w:r>
      <w:r w:rsidR="002C4553">
        <w:rPr>
          <w:sz w:val="20"/>
          <w:szCs w:val="20"/>
        </w:rPr>
        <w:t>еплению корпоративной культуры.</w:t>
      </w:r>
    </w:p>
    <w:tbl>
      <w:tblPr>
        <w:tblStyle w:val="af8"/>
        <w:tblW w:w="9333" w:type="dxa"/>
        <w:tblInd w:w="-5" w:type="dxa"/>
        <w:tblLook w:val="04A0" w:firstRow="1" w:lastRow="0" w:firstColumn="1" w:lastColumn="0" w:noHBand="0" w:noVBand="1"/>
      </w:tblPr>
      <w:tblGrid>
        <w:gridCol w:w="3845"/>
        <w:gridCol w:w="762"/>
        <w:gridCol w:w="812"/>
        <w:gridCol w:w="762"/>
        <w:gridCol w:w="866"/>
        <w:gridCol w:w="762"/>
        <w:gridCol w:w="762"/>
        <w:gridCol w:w="762"/>
      </w:tblGrid>
      <w:tr w:rsidR="00A730B5" w:rsidRPr="008E5EA5" w:rsidTr="008039E0">
        <w:trPr>
          <w:trHeight w:val="516"/>
        </w:trPr>
        <w:tc>
          <w:tcPr>
            <w:tcW w:w="3845" w:type="dxa"/>
            <w:shd w:val="clear" w:color="auto" w:fill="auto"/>
          </w:tcPr>
          <w:p w:rsidR="00A730B5" w:rsidRPr="00003399" w:rsidRDefault="00A730B5" w:rsidP="00151864">
            <w:pPr>
              <w:pStyle w:val="ae"/>
              <w:tabs>
                <w:tab w:val="left" w:pos="0"/>
                <w:tab w:val="left" w:pos="993"/>
              </w:tabs>
              <w:ind w:left="0"/>
              <w:jc w:val="center"/>
              <w:rPr>
                <w:sz w:val="20"/>
                <w:szCs w:val="20"/>
              </w:rPr>
            </w:pPr>
            <w:r w:rsidRPr="00003399">
              <w:rPr>
                <w:sz w:val="20"/>
                <w:szCs w:val="20"/>
              </w:rPr>
              <w:t>Индикаторы</w:t>
            </w:r>
          </w:p>
        </w:tc>
        <w:tc>
          <w:tcPr>
            <w:tcW w:w="76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2018-2019</w:t>
            </w:r>
          </w:p>
        </w:tc>
        <w:tc>
          <w:tcPr>
            <w:tcW w:w="81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2019-2020</w:t>
            </w:r>
          </w:p>
        </w:tc>
        <w:tc>
          <w:tcPr>
            <w:tcW w:w="76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2020-2021</w:t>
            </w:r>
          </w:p>
        </w:tc>
        <w:tc>
          <w:tcPr>
            <w:tcW w:w="866"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2021-2022</w:t>
            </w:r>
          </w:p>
        </w:tc>
        <w:tc>
          <w:tcPr>
            <w:tcW w:w="76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2022-2023</w:t>
            </w:r>
          </w:p>
        </w:tc>
        <w:tc>
          <w:tcPr>
            <w:tcW w:w="76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2023-2024</w:t>
            </w:r>
          </w:p>
        </w:tc>
        <w:tc>
          <w:tcPr>
            <w:tcW w:w="762" w:type="dxa"/>
            <w:shd w:val="clear" w:color="auto" w:fill="auto"/>
          </w:tcPr>
          <w:p w:rsidR="00A730B5" w:rsidRPr="00003399" w:rsidRDefault="00A730B5" w:rsidP="00151864">
            <w:pPr>
              <w:pStyle w:val="ae"/>
              <w:tabs>
                <w:tab w:val="left" w:pos="0"/>
              </w:tabs>
              <w:ind w:left="0" w:right="11"/>
              <w:jc w:val="both"/>
              <w:rPr>
                <w:color w:val="000000"/>
                <w:sz w:val="20"/>
                <w:szCs w:val="20"/>
              </w:rPr>
            </w:pPr>
            <w:r w:rsidRPr="00003399">
              <w:rPr>
                <w:color w:val="000000"/>
                <w:sz w:val="20"/>
                <w:szCs w:val="20"/>
              </w:rPr>
              <w:t>2024-2025</w:t>
            </w:r>
          </w:p>
        </w:tc>
      </w:tr>
      <w:tr w:rsidR="002C4553" w:rsidRPr="008E5EA5" w:rsidTr="008039E0">
        <w:trPr>
          <w:trHeight w:val="764"/>
        </w:trPr>
        <w:tc>
          <w:tcPr>
            <w:tcW w:w="3845" w:type="dxa"/>
            <w:shd w:val="clear" w:color="auto" w:fill="auto"/>
          </w:tcPr>
          <w:p w:rsidR="002C4553" w:rsidRPr="00003399" w:rsidRDefault="002C4553" w:rsidP="002C4553">
            <w:pPr>
              <w:pStyle w:val="ae"/>
              <w:tabs>
                <w:tab w:val="left" w:pos="993"/>
              </w:tabs>
              <w:ind w:left="0"/>
              <w:jc w:val="both"/>
              <w:rPr>
                <w:sz w:val="20"/>
                <w:szCs w:val="20"/>
              </w:rPr>
            </w:pPr>
            <w:r w:rsidRPr="00003399">
              <w:rPr>
                <w:sz w:val="20"/>
                <w:szCs w:val="20"/>
              </w:rPr>
              <w:t>Проведение мероприятий, направленных на укрепление корпоративной культуры</w:t>
            </w:r>
          </w:p>
        </w:tc>
        <w:tc>
          <w:tcPr>
            <w:tcW w:w="762" w:type="dxa"/>
            <w:shd w:val="clear" w:color="auto" w:fill="auto"/>
          </w:tcPr>
          <w:p w:rsidR="002C4553" w:rsidRPr="00003399" w:rsidRDefault="00E20B33" w:rsidP="002C4553">
            <w:pPr>
              <w:pStyle w:val="ae"/>
              <w:tabs>
                <w:tab w:val="left" w:pos="993"/>
              </w:tabs>
              <w:ind w:left="0"/>
              <w:jc w:val="center"/>
              <w:rPr>
                <w:sz w:val="20"/>
                <w:szCs w:val="20"/>
              </w:rPr>
            </w:pPr>
            <w:r>
              <w:rPr>
                <w:sz w:val="20"/>
                <w:szCs w:val="20"/>
              </w:rPr>
              <w:t>5</w:t>
            </w:r>
          </w:p>
        </w:tc>
        <w:tc>
          <w:tcPr>
            <w:tcW w:w="812" w:type="dxa"/>
            <w:shd w:val="clear" w:color="auto" w:fill="auto"/>
          </w:tcPr>
          <w:p w:rsidR="002C4553" w:rsidRPr="00003399" w:rsidRDefault="00E20B33" w:rsidP="002C4553">
            <w:pPr>
              <w:pStyle w:val="ae"/>
              <w:tabs>
                <w:tab w:val="left" w:pos="993"/>
              </w:tabs>
              <w:ind w:left="0"/>
              <w:jc w:val="center"/>
              <w:rPr>
                <w:sz w:val="20"/>
                <w:szCs w:val="20"/>
              </w:rPr>
            </w:pPr>
            <w:r>
              <w:rPr>
                <w:sz w:val="20"/>
                <w:szCs w:val="20"/>
              </w:rPr>
              <w:t>6</w:t>
            </w:r>
          </w:p>
        </w:tc>
        <w:tc>
          <w:tcPr>
            <w:tcW w:w="762" w:type="dxa"/>
            <w:shd w:val="clear" w:color="auto" w:fill="auto"/>
          </w:tcPr>
          <w:p w:rsidR="002C4553" w:rsidRPr="00003399" w:rsidRDefault="00E20B33" w:rsidP="002C4553">
            <w:pPr>
              <w:pStyle w:val="ae"/>
              <w:tabs>
                <w:tab w:val="left" w:pos="993"/>
              </w:tabs>
              <w:ind w:left="0"/>
              <w:jc w:val="center"/>
              <w:rPr>
                <w:sz w:val="20"/>
                <w:szCs w:val="20"/>
              </w:rPr>
            </w:pPr>
            <w:r>
              <w:rPr>
                <w:sz w:val="20"/>
                <w:szCs w:val="20"/>
              </w:rPr>
              <w:t>7</w:t>
            </w:r>
          </w:p>
        </w:tc>
        <w:tc>
          <w:tcPr>
            <w:tcW w:w="866" w:type="dxa"/>
            <w:shd w:val="clear" w:color="auto" w:fill="auto"/>
          </w:tcPr>
          <w:p w:rsidR="002C4553" w:rsidRPr="00003399" w:rsidRDefault="002C4553" w:rsidP="002C4553">
            <w:pPr>
              <w:pStyle w:val="ae"/>
              <w:tabs>
                <w:tab w:val="left" w:pos="993"/>
              </w:tabs>
              <w:ind w:left="0"/>
              <w:jc w:val="center"/>
              <w:rPr>
                <w:sz w:val="20"/>
                <w:szCs w:val="20"/>
              </w:rPr>
            </w:pPr>
            <w:r w:rsidRPr="00003399">
              <w:rPr>
                <w:sz w:val="20"/>
                <w:szCs w:val="20"/>
              </w:rPr>
              <w:t>8</w:t>
            </w:r>
          </w:p>
        </w:tc>
        <w:tc>
          <w:tcPr>
            <w:tcW w:w="762" w:type="dxa"/>
            <w:shd w:val="clear" w:color="auto" w:fill="auto"/>
          </w:tcPr>
          <w:p w:rsidR="002C4553" w:rsidRPr="00003399" w:rsidRDefault="002C4553" w:rsidP="002C4553">
            <w:pPr>
              <w:pStyle w:val="ae"/>
              <w:tabs>
                <w:tab w:val="left" w:pos="993"/>
              </w:tabs>
              <w:ind w:left="0"/>
              <w:jc w:val="center"/>
              <w:rPr>
                <w:sz w:val="20"/>
                <w:szCs w:val="20"/>
              </w:rPr>
            </w:pPr>
            <w:r w:rsidRPr="00003399">
              <w:rPr>
                <w:sz w:val="20"/>
                <w:szCs w:val="20"/>
              </w:rPr>
              <w:t>9</w:t>
            </w:r>
          </w:p>
        </w:tc>
        <w:tc>
          <w:tcPr>
            <w:tcW w:w="762" w:type="dxa"/>
            <w:shd w:val="clear" w:color="auto" w:fill="auto"/>
          </w:tcPr>
          <w:p w:rsidR="002C4553" w:rsidRPr="00003399" w:rsidRDefault="002C4553" w:rsidP="002C4553">
            <w:pPr>
              <w:pStyle w:val="ae"/>
              <w:tabs>
                <w:tab w:val="left" w:pos="993"/>
              </w:tabs>
              <w:ind w:left="0"/>
              <w:jc w:val="center"/>
              <w:rPr>
                <w:sz w:val="20"/>
                <w:szCs w:val="20"/>
              </w:rPr>
            </w:pPr>
            <w:r w:rsidRPr="00003399">
              <w:rPr>
                <w:sz w:val="20"/>
                <w:szCs w:val="20"/>
              </w:rPr>
              <w:t>9</w:t>
            </w:r>
          </w:p>
        </w:tc>
        <w:tc>
          <w:tcPr>
            <w:tcW w:w="762" w:type="dxa"/>
            <w:shd w:val="clear" w:color="auto" w:fill="auto"/>
          </w:tcPr>
          <w:p w:rsidR="002C4553" w:rsidRPr="00003399" w:rsidRDefault="002C4553" w:rsidP="002C4553">
            <w:pPr>
              <w:pStyle w:val="ae"/>
              <w:tabs>
                <w:tab w:val="left" w:pos="993"/>
              </w:tabs>
              <w:ind w:left="0"/>
              <w:jc w:val="center"/>
              <w:rPr>
                <w:sz w:val="20"/>
                <w:szCs w:val="20"/>
              </w:rPr>
            </w:pPr>
            <w:r w:rsidRPr="00003399">
              <w:rPr>
                <w:sz w:val="20"/>
                <w:szCs w:val="20"/>
              </w:rPr>
              <w:t>10</w:t>
            </w:r>
          </w:p>
        </w:tc>
      </w:tr>
    </w:tbl>
    <w:p w:rsidR="00A730B5" w:rsidRPr="002D5030" w:rsidRDefault="00A730B5" w:rsidP="00A730B5">
      <w:pPr>
        <w:pStyle w:val="ae"/>
        <w:shd w:val="clear" w:color="auto" w:fill="FFFFFF"/>
        <w:tabs>
          <w:tab w:val="left" w:pos="0"/>
        </w:tabs>
        <w:ind w:left="0" w:right="10"/>
        <w:jc w:val="both"/>
        <w:rPr>
          <w:color w:val="000000"/>
        </w:rPr>
      </w:pPr>
      <w:r w:rsidRPr="002D5030">
        <w:rPr>
          <w:color w:val="000000"/>
        </w:rPr>
        <w:t>Мероприятия:</w:t>
      </w:r>
    </w:p>
    <w:p w:rsidR="00A730B5" w:rsidRDefault="00A730B5" w:rsidP="00A730B5">
      <w:pPr>
        <w:pStyle w:val="ae"/>
        <w:shd w:val="clear" w:color="auto" w:fill="FFFFFF"/>
        <w:tabs>
          <w:tab w:val="left" w:pos="0"/>
        </w:tabs>
        <w:ind w:left="0" w:right="10"/>
        <w:jc w:val="both"/>
        <w:rPr>
          <w:color w:val="000000"/>
        </w:rPr>
      </w:pPr>
      <w:r w:rsidRPr="002D5030">
        <w:rPr>
          <w:color w:val="000000"/>
        </w:rPr>
        <w:t xml:space="preserve">1. </w:t>
      </w:r>
      <w:r>
        <w:rPr>
          <w:color w:val="000000"/>
        </w:rPr>
        <w:t>Организация мероприятий по укр</w:t>
      </w:r>
      <w:r w:rsidR="00E20B33">
        <w:rPr>
          <w:color w:val="000000"/>
        </w:rPr>
        <w:t>еплению корпоративной культуры: проведение совместных праздничных мероприятий, приобщение коллектива к праздничным</w:t>
      </w:r>
      <w:r>
        <w:rPr>
          <w:color w:val="000000"/>
        </w:rPr>
        <w:t xml:space="preserve"> дат</w:t>
      </w:r>
      <w:r w:rsidR="00E20B33">
        <w:rPr>
          <w:color w:val="000000"/>
        </w:rPr>
        <w:t>ам</w:t>
      </w:r>
      <w:r>
        <w:rPr>
          <w:color w:val="000000"/>
        </w:rPr>
        <w:t xml:space="preserve"> в жизни педагогов и сотрудников факультета. </w:t>
      </w:r>
    </w:p>
    <w:p w:rsidR="00A730B5" w:rsidRDefault="00A730B5" w:rsidP="00C51909">
      <w:pPr>
        <w:pStyle w:val="ae"/>
        <w:tabs>
          <w:tab w:val="left" w:pos="0"/>
          <w:tab w:val="left" w:pos="567"/>
        </w:tabs>
        <w:ind w:left="0"/>
        <w:jc w:val="both"/>
      </w:pPr>
    </w:p>
    <w:p w:rsidR="001052BD" w:rsidRPr="00977B9F" w:rsidRDefault="00A730B5" w:rsidP="00E20B33">
      <w:pPr>
        <w:pStyle w:val="ae"/>
        <w:tabs>
          <w:tab w:val="left" w:pos="0"/>
          <w:tab w:val="left" w:pos="567"/>
        </w:tabs>
        <w:ind w:left="0"/>
        <w:jc w:val="both"/>
        <w:rPr>
          <w:b/>
          <w:color w:val="000000"/>
          <w:sz w:val="22"/>
          <w:szCs w:val="22"/>
        </w:rPr>
      </w:pPr>
      <w:r>
        <w:tab/>
      </w:r>
      <w:r w:rsidR="008B02ED">
        <w:rPr>
          <w:b/>
          <w:color w:val="000000"/>
          <w:szCs w:val="22"/>
        </w:rPr>
        <w:t>Цель 2</w:t>
      </w:r>
      <w:r w:rsidR="00BF52E4" w:rsidRPr="00977B9F">
        <w:rPr>
          <w:b/>
          <w:color w:val="000000"/>
          <w:szCs w:val="22"/>
        </w:rPr>
        <w:t xml:space="preserve">. </w:t>
      </w:r>
      <w:r w:rsidR="0022106E" w:rsidRPr="00977B9F">
        <w:rPr>
          <w:b/>
          <w:color w:val="000000"/>
          <w:szCs w:val="22"/>
        </w:rPr>
        <w:t>Разви</w:t>
      </w:r>
      <w:r w:rsidR="00BF52E4" w:rsidRPr="00977B9F">
        <w:rPr>
          <w:b/>
          <w:color w:val="000000"/>
          <w:szCs w:val="22"/>
        </w:rPr>
        <w:t xml:space="preserve">тие и повышение качества </w:t>
      </w:r>
      <w:r w:rsidR="0022106E" w:rsidRPr="00977B9F">
        <w:rPr>
          <w:b/>
          <w:color w:val="000000"/>
          <w:szCs w:val="22"/>
        </w:rPr>
        <w:t>образовательн</w:t>
      </w:r>
      <w:r w:rsidR="00BF52E4" w:rsidRPr="00977B9F">
        <w:rPr>
          <w:b/>
          <w:color w:val="000000"/>
          <w:szCs w:val="22"/>
        </w:rPr>
        <w:t xml:space="preserve">ых программ </w:t>
      </w:r>
      <w:r w:rsidR="00C06AD0" w:rsidRPr="00977B9F">
        <w:rPr>
          <w:b/>
          <w:color w:val="000000"/>
          <w:szCs w:val="22"/>
        </w:rPr>
        <w:t>бакалавриата, магистратуры</w:t>
      </w:r>
      <w:r w:rsidR="00BF52E4" w:rsidRPr="00977B9F">
        <w:rPr>
          <w:b/>
          <w:color w:val="000000"/>
          <w:szCs w:val="22"/>
        </w:rPr>
        <w:t xml:space="preserve">, докторантуры </w:t>
      </w:r>
      <w:r w:rsidR="002510AE" w:rsidRPr="00977B9F">
        <w:rPr>
          <w:b/>
          <w:color w:val="000000"/>
          <w:szCs w:val="22"/>
        </w:rPr>
        <w:t xml:space="preserve">по специальностям </w:t>
      </w:r>
      <w:r w:rsidR="00BF52E4" w:rsidRPr="00977B9F">
        <w:rPr>
          <w:b/>
          <w:color w:val="000000"/>
          <w:szCs w:val="22"/>
        </w:rPr>
        <w:t>«Искусствоведение</w:t>
      </w:r>
      <w:r w:rsidR="002510AE" w:rsidRPr="00977B9F">
        <w:rPr>
          <w:b/>
          <w:color w:val="000000"/>
          <w:szCs w:val="22"/>
        </w:rPr>
        <w:t>» и «Арт-менеджмент»</w:t>
      </w:r>
      <w:r w:rsidR="002510AE" w:rsidRPr="00977B9F">
        <w:rPr>
          <w:b/>
          <w:color w:val="000000"/>
          <w:sz w:val="22"/>
          <w:szCs w:val="22"/>
        </w:rPr>
        <w:t>.</w:t>
      </w:r>
    </w:p>
    <w:p w:rsidR="0022106E" w:rsidRPr="00BD0ECE" w:rsidRDefault="0068010C" w:rsidP="001052BD">
      <w:pPr>
        <w:pStyle w:val="ae"/>
        <w:shd w:val="clear" w:color="auto" w:fill="FFFFFF"/>
        <w:tabs>
          <w:tab w:val="left" w:pos="0"/>
        </w:tabs>
        <w:ind w:left="0" w:right="10"/>
        <w:jc w:val="both"/>
        <w:rPr>
          <w:color w:val="000000"/>
          <w:szCs w:val="22"/>
        </w:rPr>
      </w:pPr>
      <w:r w:rsidRPr="00BD0ECE">
        <w:rPr>
          <w:color w:val="000000"/>
          <w:szCs w:val="22"/>
        </w:rPr>
        <w:t>Задача 1.</w:t>
      </w:r>
      <w:r w:rsidR="00977B9F" w:rsidRPr="00BD0ECE">
        <w:rPr>
          <w:color w:val="000000"/>
          <w:szCs w:val="22"/>
        </w:rPr>
        <w:t xml:space="preserve"> Расширить траектори</w:t>
      </w:r>
      <w:r w:rsidR="00E20B33">
        <w:rPr>
          <w:color w:val="000000"/>
          <w:szCs w:val="22"/>
        </w:rPr>
        <w:t>ю</w:t>
      </w:r>
      <w:r w:rsidR="0022106E" w:rsidRPr="00BD0ECE">
        <w:rPr>
          <w:color w:val="000000"/>
          <w:szCs w:val="22"/>
        </w:rPr>
        <w:t xml:space="preserve"> образовательн</w:t>
      </w:r>
      <w:r w:rsidR="00E20B33">
        <w:rPr>
          <w:color w:val="000000"/>
          <w:szCs w:val="22"/>
        </w:rPr>
        <w:t>ой</w:t>
      </w:r>
      <w:r w:rsidR="0022106E" w:rsidRPr="00BD0ECE">
        <w:rPr>
          <w:color w:val="000000"/>
          <w:szCs w:val="22"/>
        </w:rPr>
        <w:t xml:space="preserve"> программ</w:t>
      </w:r>
      <w:r w:rsidR="00E20B33">
        <w:rPr>
          <w:color w:val="000000"/>
          <w:szCs w:val="22"/>
        </w:rPr>
        <w:t>ы</w:t>
      </w:r>
      <w:r w:rsidR="00977B9F" w:rsidRPr="00BD0ECE">
        <w:rPr>
          <w:color w:val="000000"/>
          <w:szCs w:val="22"/>
        </w:rPr>
        <w:t xml:space="preserve"> по спец</w:t>
      </w:r>
      <w:r w:rsidR="00E20B33">
        <w:rPr>
          <w:color w:val="000000"/>
          <w:szCs w:val="22"/>
        </w:rPr>
        <w:t xml:space="preserve">иальности </w:t>
      </w:r>
      <w:r w:rsidR="00E20B33" w:rsidRPr="00BD0ECE">
        <w:rPr>
          <w:color w:val="000000"/>
          <w:szCs w:val="22"/>
        </w:rPr>
        <w:t>«Арт-менеджмент</w:t>
      </w:r>
      <w:r w:rsidR="00977B9F" w:rsidRPr="00BD0ECE">
        <w:rPr>
          <w:color w:val="000000"/>
          <w:szCs w:val="22"/>
        </w:rPr>
        <w:t>»</w:t>
      </w:r>
      <w:r w:rsidR="00E20B33">
        <w:rPr>
          <w:color w:val="000000"/>
          <w:szCs w:val="22"/>
        </w:rPr>
        <w:t xml:space="preserve">; повысить качество ОП </w:t>
      </w:r>
      <w:r w:rsidR="00E20B33" w:rsidRPr="00BD0ECE">
        <w:rPr>
          <w:color w:val="000000"/>
          <w:szCs w:val="22"/>
        </w:rPr>
        <w:t>«Искусствоведение</w:t>
      </w:r>
      <w:r w:rsidR="00977B9F" w:rsidRPr="00BD0ECE">
        <w:rPr>
          <w:color w:val="000000"/>
          <w:szCs w:val="22"/>
        </w:rPr>
        <w:t>».</w:t>
      </w:r>
    </w:p>
    <w:p w:rsidR="00765939" w:rsidRPr="000E19EB" w:rsidRDefault="0022106E" w:rsidP="001052BD">
      <w:pPr>
        <w:shd w:val="clear" w:color="auto" w:fill="FFFFFF"/>
        <w:tabs>
          <w:tab w:val="left" w:pos="0"/>
        </w:tabs>
        <w:jc w:val="both"/>
        <w:rPr>
          <w:rFonts w:eastAsia="Times New Roman" w:cs="Times New Roman"/>
          <w:color w:val="000000"/>
          <w:szCs w:val="22"/>
          <w:lang w:val="kk-KZ" w:eastAsia="ru-RU"/>
        </w:rPr>
      </w:pPr>
      <w:r w:rsidRPr="000E19EB">
        <w:rPr>
          <w:rFonts w:eastAsia="Times New Roman" w:cs="Times New Roman"/>
          <w:color w:val="000000"/>
          <w:szCs w:val="22"/>
          <w:lang w:val="kk-KZ" w:eastAsia="ru-RU"/>
        </w:rPr>
        <w:lastRenderedPageBreak/>
        <w:t>Согласно стратегическо</w:t>
      </w:r>
      <w:r w:rsidR="001052BD" w:rsidRPr="000E19EB">
        <w:rPr>
          <w:rFonts w:eastAsia="Times New Roman" w:cs="Times New Roman"/>
          <w:color w:val="000000"/>
          <w:szCs w:val="22"/>
          <w:lang w:val="kk-KZ" w:eastAsia="ru-RU"/>
        </w:rPr>
        <w:t>го</w:t>
      </w:r>
      <w:r w:rsidRPr="000E19EB">
        <w:rPr>
          <w:rFonts w:eastAsia="Times New Roman" w:cs="Times New Roman"/>
          <w:color w:val="000000"/>
          <w:szCs w:val="22"/>
          <w:lang w:val="kk-KZ" w:eastAsia="ru-RU"/>
        </w:rPr>
        <w:t xml:space="preserve"> план</w:t>
      </w:r>
      <w:r w:rsidR="001052BD" w:rsidRPr="000E19EB">
        <w:rPr>
          <w:rFonts w:eastAsia="Times New Roman" w:cs="Times New Roman"/>
          <w:color w:val="000000"/>
          <w:szCs w:val="22"/>
          <w:lang w:val="kk-KZ" w:eastAsia="ru-RU"/>
        </w:rPr>
        <w:t>а</w:t>
      </w:r>
      <w:r w:rsidRPr="000E19EB">
        <w:rPr>
          <w:rFonts w:eastAsia="Times New Roman" w:cs="Times New Roman"/>
          <w:color w:val="000000"/>
          <w:szCs w:val="22"/>
          <w:lang w:val="kk-KZ" w:eastAsia="ru-RU"/>
        </w:rPr>
        <w:t xml:space="preserve"> </w:t>
      </w:r>
      <w:r w:rsidR="000E19EB">
        <w:rPr>
          <w:rFonts w:eastAsia="Times New Roman" w:cs="Times New Roman"/>
          <w:color w:val="000000"/>
          <w:szCs w:val="22"/>
          <w:lang w:val="kk-KZ" w:eastAsia="ru-RU"/>
        </w:rPr>
        <w:t xml:space="preserve">развития </w:t>
      </w:r>
      <w:r w:rsidRPr="000E19EB">
        <w:rPr>
          <w:rFonts w:eastAsia="Times New Roman" w:cs="Times New Roman"/>
          <w:color w:val="000000"/>
          <w:szCs w:val="22"/>
          <w:lang w:val="kk-KZ" w:eastAsia="ru-RU"/>
        </w:rPr>
        <w:t>факультета</w:t>
      </w:r>
      <w:r w:rsidR="000E19EB">
        <w:rPr>
          <w:rFonts w:eastAsia="Times New Roman" w:cs="Times New Roman"/>
          <w:color w:val="000000"/>
          <w:szCs w:val="22"/>
          <w:lang w:val="kk-KZ" w:eastAsia="ru-RU"/>
        </w:rPr>
        <w:t xml:space="preserve"> искусств </w:t>
      </w:r>
      <w:r w:rsidR="00DE296A">
        <w:rPr>
          <w:rFonts w:eastAsia="Times New Roman" w:cs="Times New Roman"/>
          <w:color w:val="000000"/>
          <w:szCs w:val="22"/>
          <w:lang w:val="kk-KZ" w:eastAsia="ru-RU"/>
        </w:rPr>
        <w:t>на 2018-202</w:t>
      </w:r>
      <w:r w:rsidR="001052BD" w:rsidRPr="000E19EB">
        <w:rPr>
          <w:rFonts w:eastAsia="Times New Roman" w:cs="Times New Roman"/>
          <w:color w:val="000000"/>
          <w:szCs w:val="22"/>
          <w:lang w:val="kk-KZ" w:eastAsia="ru-RU"/>
        </w:rPr>
        <w:t xml:space="preserve">5 гг. </w:t>
      </w:r>
      <w:r w:rsidR="001052BD" w:rsidRPr="000E19EB">
        <w:rPr>
          <w:rFonts w:eastAsia="Times New Roman" w:cs="Times New Roman"/>
          <w:color w:val="000000"/>
          <w:szCs w:val="22"/>
          <w:lang w:eastAsia="ru-RU"/>
        </w:rPr>
        <w:t>предполагается</w:t>
      </w:r>
      <w:r w:rsidRPr="000E19EB">
        <w:rPr>
          <w:rFonts w:eastAsia="Times New Roman" w:cs="Times New Roman"/>
          <w:color w:val="000000"/>
          <w:szCs w:val="22"/>
          <w:lang w:eastAsia="ru-RU"/>
        </w:rPr>
        <w:t xml:space="preserve"> </w:t>
      </w:r>
      <w:r w:rsidR="001052BD" w:rsidRPr="000E19EB">
        <w:rPr>
          <w:rFonts w:eastAsia="Times New Roman" w:cs="Times New Roman"/>
          <w:color w:val="000000"/>
          <w:szCs w:val="22"/>
          <w:lang w:eastAsia="ru-RU"/>
        </w:rPr>
        <w:t xml:space="preserve">совершенствование имеющихся образовательных программ и </w:t>
      </w:r>
      <w:r w:rsidRPr="000E19EB">
        <w:rPr>
          <w:rFonts w:eastAsia="Times New Roman" w:cs="Times New Roman"/>
          <w:color w:val="000000"/>
          <w:szCs w:val="22"/>
          <w:lang w:eastAsia="ru-RU"/>
        </w:rPr>
        <w:t xml:space="preserve">разработка </w:t>
      </w:r>
      <w:r w:rsidR="001052BD" w:rsidRPr="000E19EB">
        <w:rPr>
          <w:rFonts w:eastAsia="Times New Roman" w:cs="Times New Roman"/>
          <w:color w:val="000000"/>
          <w:szCs w:val="22"/>
          <w:lang w:eastAsia="ru-RU"/>
        </w:rPr>
        <w:t>к</w:t>
      </w:r>
      <w:r w:rsidR="001052BD" w:rsidRPr="000E19EB">
        <w:rPr>
          <w:rFonts w:eastAsia="Times New Roman" w:cs="Times New Roman"/>
          <w:color w:val="000000"/>
          <w:szCs w:val="22"/>
          <w:lang w:val="kk-KZ" w:eastAsia="ru-RU"/>
        </w:rPr>
        <w:t xml:space="preserve"> 2020-2021 учебном году </w:t>
      </w:r>
      <w:r w:rsidRPr="000E19EB">
        <w:rPr>
          <w:rFonts w:eastAsia="Times New Roman" w:cs="Times New Roman"/>
          <w:color w:val="000000"/>
          <w:szCs w:val="22"/>
          <w:lang w:eastAsia="ru-RU"/>
        </w:rPr>
        <w:t xml:space="preserve">новой образовательной траектории «Менеджмент </w:t>
      </w:r>
      <w:r w:rsidR="00F1075A" w:rsidRPr="000E19EB">
        <w:rPr>
          <w:rFonts w:eastAsia="Times New Roman" w:cs="Times New Roman"/>
          <w:color w:val="000000"/>
          <w:szCs w:val="22"/>
          <w:lang w:eastAsia="ru-RU"/>
        </w:rPr>
        <w:t>в социальной сфере</w:t>
      </w:r>
      <w:r w:rsidRPr="000E19EB">
        <w:rPr>
          <w:rFonts w:eastAsia="Times New Roman" w:cs="Times New Roman"/>
          <w:color w:val="000000"/>
          <w:szCs w:val="22"/>
          <w:lang w:eastAsia="ru-RU"/>
        </w:rPr>
        <w:t xml:space="preserve">» по </w:t>
      </w:r>
      <w:r w:rsidR="00E20B33">
        <w:rPr>
          <w:rFonts w:eastAsia="Times New Roman" w:cs="Times New Roman"/>
          <w:color w:val="000000"/>
          <w:szCs w:val="22"/>
          <w:lang w:eastAsia="ru-RU"/>
        </w:rPr>
        <w:t>специальности «Арт-менеджмент»</w:t>
      </w:r>
      <w:r w:rsidR="00BD0ECE">
        <w:rPr>
          <w:rFonts w:eastAsia="Times New Roman" w:cs="Times New Roman"/>
          <w:color w:val="000000"/>
          <w:szCs w:val="22"/>
          <w:lang w:eastAsia="ru-RU"/>
        </w:rPr>
        <w:t xml:space="preserve"> </w:t>
      </w:r>
      <w:r w:rsidR="00E20B33">
        <w:rPr>
          <w:rFonts w:eastAsia="Times New Roman" w:cs="Times New Roman"/>
          <w:color w:val="000000"/>
          <w:szCs w:val="22"/>
          <w:lang w:eastAsia="ru-RU"/>
        </w:rPr>
        <w:t>(</w:t>
      </w:r>
      <w:r w:rsidR="001052BD" w:rsidRPr="000E19EB">
        <w:rPr>
          <w:rFonts w:eastAsia="Times New Roman" w:cs="Times New Roman"/>
          <w:color w:val="000000"/>
          <w:szCs w:val="22"/>
          <w:lang w:eastAsia="ru-RU"/>
        </w:rPr>
        <w:t>квалификация «</w:t>
      </w:r>
      <w:r w:rsidRPr="000E19EB">
        <w:rPr>
          <w:rFonts w:eastAsia="Times New Roman" w:cs="Times New Roman"/>
          <w:color w:val="000000"/>
          <w:szCs w:val="22"/>
          <w:lang w:eastAsia="ru-RU"/>
        </w:rPr>
        <w:t xml:space="preserve">Менеджер, специализирующийся </w:t>
      </w:r>
      <w:r w:rsidR="00AA0A59" w:rsidRPr="000E19EB">
        <w:rPr>
          <w:rFonts w:eastAsia="Times New Roman" w:cs="Times New Roman"/>
          <w:color w:val="000000"/>
          <w:szCs w:val="22"/>
          <w:lang w:eastAsia="ru-RU"/>
        </w:rPr>
        <w:t>на социальных проектах</w:t>
      </w:r>
      <w:r w:rsidR="001052BD" w:rsidRPr="000E19EB">
        <w:rPr>
          <w:rFonts w:eastAsia="Times New Roman" w:cs="Times New Roman"/>
          <w:color w:val="000000"/>
          <w:szCs w:val="22"/>
          <w:lang w:eastAsia="ru-RU"/>
        </w:rPr>
        <w:t>»</w:t>
      </w:r>
      <w:r w:rsidR="00E20B33">
        <w:rPr>
          <w:rFonts w:eastAsia="Times New Roman" w:cs="Times New Roman"/>
          <w:color w:val="000000"/>
          <w:szCs w:val="22"/>
          <w:lang w:eastAsia="ru-RU"/>
        </w:rPr>
        <w:t>)</w:t>
      </w:r>
      <w:r w:rsidR="001052BD" w:rsidRPr="000E19EB">
        <w:rPr>
          <w:rFonts w:eastAsia="Times New Roman" w:cs="Times New Roman"/>
          <w:color w:val="000000"/>
          <w:szCs w:val="22"/>
          <w:lang w:eastAsia="ru-RU"/>
        </w:rPr>
        <w:t>.</w:t>
      </w:r>
      <w:r w:rsidRPr="000E19EB">
        <w:rPr>
          <w:rFonts w:eastAsia="Times New Roman" w:cs="Times New Roman"/>
          <w:color w:val="000000"/>
          <w:szCs w:val="22"/>
          <w:lang w:eastAsia="ru-RU"/>
        </w:rPr>
        <w:t xml:space="preserve"> </w:t>
      </w:r>
    </w:p>
    <w:p w:rsidR="00765939" w:rsidRPr="00F1075A" w:rsidRDefault="00765939" w:rsidP="001052BD">
      <w:pPr>
        <w:pStyle w:val="ae"/>
        <w:shd w:val="clear" w:color="auto" w:fill="FFFFFF"/>
        <w:tabs>
          <w:tab w:val="left" w:pos="0"/>
        </w:tabs>
        <w:ind w:left="0" w:right="10"/>
        <w:jc w:val="both"/>
        <w:rPr>
          <w:color w:val="000000"/>
          <w:sz w:val="22"/>
          <w:szCs w:val="22"/>
          <w:lang w:val="kk-KZ"/>
        </w:rPr>
      </w:pPr>
    </w:p>
    <w:p w:rsidR="001A0588" w:rsidRPr="00E20B33" w:rsidRDefault="008F4B6C" w:rsidP="001052BD">
      <w:pPr>
        <w:pStyle w:val="ae"/>
        <w:shd w:val="clear" w:color="auto" w:fill="FFFFFF"/>
        <w:tabs>
          <w:tab w:val="left" w:pos="0"/>
        </w:tabs>
        <w:ind w:left="0" w:right="10"/>
        <w:jc w:val="both"/>
        <w:rPr>
          <w:color w:val="000000"/>
          <w:sz w:val="22"/>
          <w:szCs w:val="22"/>
        </w:rPr>
      </w:pPr>
      <w:r w:rsidRPr="00E20B33">
        <w:rPr>
          <w:color w:val="000000"/>
          <w:sz w:val="22"/>
          <w:szCs w:val="22"/>
        </w:rPr>
        <w:t xml:space="preserve">Таблица </w:t>
      </w:r>
      <w:r w:rsidR="00E20B33" w:rsidRPr="00E20B33">
        <w:rPr>
          <w:color w:val="000000"/>
          <w:sz w:val="22"/>
          <w:szCs w:val="22"/>
        </w:rPr>
        <w:t>4</w:t>
      </w:r>
      <w:r w:rsidRPr="00E20B33">
        <w:rPr>
          <w:color w:val="000000"/>
          <w:sz w:val="22"/>
          <w:szCs w:val="22"/>
        </w:rPr>
        <w:t>. Количество траекторий образовательных программ по годам</w:t>
      </w:r>
      <w:r w:rsidR="00F91628" w:rsidRPr="00E20B33">
        <w:rPr>
          <w:color w:val="000000"/>
          <w:sz w:val="22"/>
          <w:szCs w:val="22"/>
        </w:rPr>
        <w:t xml:space="preserve"> по направлениям </w:t>
      </w:r>
    </w:p>
    <w:tbl>
      <w:tblPr>
        <w:tblW w:w="9498" w:type="dxa"/>
        <w:tblInd w:w="-10" w:type="dxa"/>
        <w:tblLayout w:type="fixed"/>
        <w:tblCellMar>
          <w:left w:w="0" w:type="dxa"/>
          <w:right w:w="0" w:type="dxa"/>
        </w:tblCellMar>
        <w:tblLook w:val="04A0" w:firstRow="1" w:lastRow="0" w:firstColumn="1" w:lastColumn="0" w:noHBand="0" w:noVBand="1"/>
      </w:tblPr>
      <w:tblGrid>
        <w:gridCol w:w="2127"/>
        <w:gridCol w:w="850"/>
        <w:gridCol w:w="992"/>
        <w:gridCol w:w="993"/>
        <w:gridCol w:w="992"/>
        <w:gridCol w:w="1134"/>
        <w:gridCol w:w="1134"/>
        <w:gridCol w:w="1276"/>
      </w:tblGrid>
      <w:tr w:rsidR="001A0588" w:rsidRPr="00F1075A" w:rsidTr="008039E0">
        <w:trPr>
          <w:trHeight w:val="203"/>
        </w:trPr>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954F2" w:rsidRPr="00F1075A" w:rsidRDefault="005954F2" w:rsidP="001052BD">
            <w:pPr>
              <w:tabs>
                <w:tab w:val="left" w:pos="0"/>
              </w:tabs>
              <w:jc w:val="center"/>
              <w:rPr>
                <w:rFonts w:eastAsia="Times New Roman" w:cs="Times New Roman"/>
                <w:b/>
                <w:color w:val="000000"/>
                <w:sz w:val="22"/>
                <w:szCs w:val="22"/>
                <w:lang w:val="kk-KZ" w:eastAsia="ru-RU"/>
              </w:rPr>
            </w:pPr>
            <w:r w:rsidRPr="00F1075A">
              <w:rPr>
                <w:rFonts w:eastAsia="Times New Roman" w:cs="Times New Roman"/>
                <w:b/>
                <w:color w:val="000000"/>
                <w:sz w:val="22"/>
                <w:szCs w:val="22"/>
                <w:lang w:val="kk-KZ" w:eastAsia="ru-RU"/>
              </w:rPr>
              <w:t>Наименование ОП</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2018-2019</w:t>
            </w:r>
          </w:p>
        </w:tc>
        <w:tc>
          <w:tcPr>
            <w:tcW w:w="992" w:type="dxa"/>
            <w:tcBorders>
              <w:top w:val="single" w:sz="8" w:space="0" w:color="auto"/>
              <w:left w:val="nil"/>
              <w:bottom w:val="single" w:sz="8" w:space="0" w:color="auto"/>
              <w:right w:val="single" w:sz="8" w:space="0" w:color="auto"/>
            </w:tcBorders>
            <w:shd w:val="clear" w:color="auto" w:fill="auto"/>
          </w:tcPr>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2019-</w:t>
            </w:r>
          </w:p>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2020</w:t>
            </w:r>
          </w:p>
        </w:tc>
        <w:tc>
          <w:tcPr>
            <w:tcW w:w="993" w:type="dxa"/>
            <w:tcBorders>
              <w:top w:val="single" w:sz="8" w:space="0" w:color="auto"/>
              <w:left w:val="nil"/>
              <w:bottom w:val="single" w:sz="8" w:space="0" w:color="auto"/>
              <w:right w:val="single" w:sz="8" w:space="0" w:color="auto"/>
            </w:tcBorders>
            <w:shd w:val="clear" w:color="auto" w:fill="auto"/>
          </w:tcPr>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2020-</w:t>
            </w:r>
          </w:p>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2021</w:t>
            </w:r>
          </w:p>
        </w:tc>
        <w:tc>
          <w:tcPr>
            <w:tcW w:w="992" w:type="dxa"/>
            <w:tcBorders>
              <w:top w:val="single" w:sz="8" w:space="0" w:color="auto"/>
              <w:left w:val="nil"/>
              <w:bottom w:val="single" w:sz="8" w:space="0" w:color="auto"/>
              <w:right w:val="single" w:sz="4" w:space="0" w:color="auto"/>
            </w:tcBorders>
            <w:shd w:val="clear" w:color="auto" w:fill="auto"/>
          </w:tcPr>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2021-</w:t>
            </w:r>
          </w:p>
          <w:p w:rsidR="005954F2" w:rsidRPr="00F1075A" w:rsidRDefault="005954F2"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2022</w:t>
            </w:r>
          </w:p>
        </w:tc>
        <w:tc>
          <w:tcPr>
            <w:tcW w:w="1134" w:type="dxa"/>
            <w:tcBorders>
              <w:top w:val="single" w:sz="8" w:space="0" w:color="auto"/>
              <w:left w:val="single" w:sz="4" w:space="0" w:color="auto"/>
              <w:bottom w:val="single" w:sz="8" w:space="0" w:color="auto"/>
              <w:right w:val="single" w:sz="4" w:space="0" w:color="auto"/>
            </w:tcBorders>
            <w:shd w:val="clear" w:color="auto" w:fill="auto"/>
          </w:tcPr>
          <w:p w:rsidR="009A2147" w:rsidRPr="00F1075A" w:rsidRDefault="009A2147"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2022-</w:t>
            </w:r>
          </w:p>
          <w:p w:rsidR="005954F2" w:rsidRPr="00F1075A" w:rsidRDefault="009A2147" w:rsidP="001052BD">
            <w:pPr>
              <w:tabs>
                <w:tab w:val="left" w:pos="0"/>
              </w:tabs>
              <w:jc w:val="center"/>
              <w:rPr>
                <w:rFonts w:eastAsia="Times New Roman" w:cs="Times New Roman"/>
                <w:b/>
                <w:color w:val="000000"/>
                <w:sz w:val="22"/>
                <w:szCs w:val="22"/>
                <w:lang w:val="kk-KZ" w:eastAsia="ru-RU"/>
              </w:rPr>
            </w:pPr>
            <w:r w:rsidRPr="00F1075A">
              <w:rPr>
                <w:rFonts w:eastAsia="Times New Roman" w:cs="Times New Roman"/>
                <w:b/>
                <w:color w:val="000000"/>
                <w:sz w:val="22"/>
                <w:szCs w:val="22"/>
                <w:lang w:eastAsia="ru-RU"/>
              </w:rPr>
              <w:t>2023</w:t>
            </w:r>
          </w:p>
        </w:tc>
        <w:tc>
          <w:tcPr>
            <w:tcW w:w="1134" w:type="dxa"/>
            <w:tcBorders>
              <w:top w:val="single" w:sz="8" w:space="0" w:color="auto"/>
              <w:left w:val="single" w:sz="4" w:space="0" w:color="auto"/>
              <w:bottom w:val="single" w:sz="8" w:space="0" w:color="auto"/>
              <w:right w:val="single" w:sz="8" w:space="0" w:color="auto"/>
            </w:tcBorders>
            <w:shd w:val="clear" w:color="auto" w:fill="auto"/>
          </w:tcPr>
          <w:p w:rsidR="009A2147" w:rsidRPr="00F1075A" w:rsidRDefault="009A2147"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2023-</w:t>
            </w:r>
          </w:p>
          <w:p w:rsidR="005954F2" w:rsidRPr="00F1075A" w:rsidRDefault="009A2147"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2024</w:t>
            </w:r>
          </w:p>
        </w:tc>
        <w:tc>
          <w:tcPr>
            <w:tcW w:w="1276" w:type="dxa"/>
            <w:tcBorders>
              <w:top w:val="single" w:sz="8" w:space="0" w:color="auto"/>
              <w:left w:val="nil"/>
              <w:bottom w:val="single" w:sz="8" w:space="0" w:color="auto"/>
              <w:right w:val="single" w:sz="8" w:space="0" w:color="auto"/>
            </w:tcBorders>
            <w:shd w:val="clear" w:color="auto" w:fill="auto"/>
          </w:tcPr>
          <w:p w:rsidR="009A2147" w:rsidRPr="00F1075A" w:rsidRDefault="009A2147" w:rsidP="001052BD">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2024-</w:t>
            </w:r>
          </w:p>
          <w:p w:rsidR="005954F2" w:rsidRPr="00F1075A" w:rsidRDefault="009A2147" w:rsidP="001A0588">
            <w:pPr>
              <w:tabs>
                <w:tab w:val="left" w:pos="0"/>
              </w:tabs>
              <w:jc w:val="center"/>
              <w:rPr>
                <w:rFonts w:eastAsia="Times New Roman" w:cs="Times New Roman"/>
                <w:b/>
                <w:color w:val="000000"/>
                <w:sz w:val="22"/>
                <w:szCs w:val="22"/>
                <w:lang w:eastAsia="ru-RU"/>
              </w:rPr>
            </w:pPr>
            <w:r w:rsidRPr="00F1075A">
              <w:rPr>
                <w:rFonts w:eastAsia="Times New Roman" w:cs="Times New Roman"/>
                <w:b/>
                <w:color w:val="000000"/>
                <w:sz w:val="22"/>
                <w:szCs w:val="22"/>
                <w:lang w:eastAsia="ru-RU"/>
              </w:rPr>
              <w:t>2025</w:t>
            </w:r>
          </w:p>
        </w:tc>
      </w:tr>
      <w:tr w:rsidR="009478F8" w:rsidRPr="00F1075A" w:rsidTr="008039E0">
        <w:trPr>
          <w:trHeight w:val="135"/>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9478F8" w:rsidRPr="009478F8" w:rsidRDefault="009478F8" w:rsidP="009478F8">
            <w:pPr>
              <w:tabs>
                <w:tab w:val="left" w:pos="0"/>
              </w:tabs>
              <w:jc w:val="center"/>
              <w:rPr>
                <w:rFonts w:eastAsia="Times New Roman" w:cs="Times New Roman"/>
                <w:b/>
                <w:color w:val="000000"/>
                <w:sz w:val="22"/>
                <w:szCs w:val="22"/>
                <w:lang w:val="kk-KZ" w:eastAsia="ru-RU"/>
              </w:rPr>
            </w:pPr>
            <w:r w:rsidRPr="009478F8">
              <w:rPr>
                <w:rFonts w:eastAsia="Times New Roman" w:cs="Times New Roman"/>
                <w:b/>
                <w:color w:val="000000"/>
                <w:sz w:val="22"/>
                <w:szCs w:val="22"/>
                <w:lang w:val="kk-KZ" w:eastAsia="ru-RU"/>
              </w:rPr>
              <w:t>Арт-менеджмент</w:t>
            </w:r>
          </w:p>
        </w:tc>
        <w:tc>
          <w:tcPr>
            <w:tcW w:w="7371" w:type="dxa"/>
            <w:gridSpan w:val="7"/>
            <w:tcBorders>
              <w:top w:val="nil"/>
              <w:left w:val="single" w:sz="4" w:space="0" w:color="auto"/>
              <w:bottom w:val="single" w:sz="8" w:space="0" w:color="auto"/>
              <w:right w:val="single" w:sz="8" w:space="0" w:color="auto"/>
            </w:tcBorders>
            <w:shd w:val="clear" w:color="auto" w:fill="auto"/>
          </w:tcPr>
          <w:p w:rsidR="009478F8" w:rsidRPr="00F1075A" w:rsidRDefault="009478F8" w:rsidP="001052BD">
            <w:pPr>
              <w:tabs>
                <w:tab w:val="left" w:pos="0"/>
              </w:tabs>
              <w:jc w:val="center"/>
              <w:rPr>
                <w:rFonts w:eastAsia="Times New Roman" w:cs="Times New Roman"/>
                <w:b/>
                <w:color w:val="000000"/>
                <w:sz w:val="22"/>
                <w:szCs w:val="22"/>
                <w:lang w:val="kk-KZ" w:eastAsia="ru-RU"/>
              </w:rPr>
            </w:pPr>
            <w:r w:rsidRPr="00F1075A">
              <w:rPr>
                <w:rFonts w:eastAsia="Times New Roman" w:cs="Times New Roman"/>
                <w:b/>
                <w:color w:val="000000"/>
                <w:sz w:val="22"/>
                <w:szCs w:val="22"/>
                <w:lang w:eastAsia="ru-RU"/>
              </w:rPr>
              <w:t>Бакалавриат</w:t>
            </w:r>
            <w:r w:rsidRPr="00F1075A">
              <w:rPr>
                <w:rFonts w:eastAsia="Times New Roman" w:cs="Times New Roman"/>
                <w:b/>
                <w:color w:val="000000"/>
                <w:sz w:val="22"/>
                <w:szCs w:val="22"/>
                <w:lang w:val="kk-KZ" w:eastAsia="ru-RU"/>
              </w:rPr>
              <w:t xml:space="preserve"> </w:t>
            </w:r>
          </w:p>
        </w:tc>
      </w:tr>
      <w:tr w:rsidR="001A0588" w:rsidRPr="00F1075A" w:rsidTr="008039E0">
        <w:trPr>
          <w:trHeight w:val="423"/>
        </w:trPr>
        <w:tc>
          <w:tcPr>
            <w:tcW w:w="2127" w:type="dxa"/>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954F2" w:rsidRPr="009478F8" w:rsidRDefault="009478F8" w:rsidP="001052BD">
            <w:pPr>
              <w:tabs>
                <w:tab w:val="left" w:pos="0"/>
              </w:tabs>
              <w:rPr>
                <w:rFonts w:eastAsia="Times New Roman" w:cs="Times New Roman"/>
                <w:color w:val="000000"/>
                <w:sz w:val="22"/>
                <w:szCs w:val="22"/>
                <w:lang w:val="kk-KZ" w:eastAsia="ru-RU"/>
              </w:rPr>
            </w:pPr>
            <w:r w:rsidRPr="009478F8">
              <w:rPr>
                <w:rFonts w:eastAsia="Times New Roman" w:cs="Times New Roman"/>
                <w:color w:val="000000"/>
                <w:sz w:val="22"/>
                <w:szCs w:val="22"/>
                <w:lang w:val="kk-KZ" w:eastAsia="ru-RU"/>
              </w:rPr>
              <w:t>Арт-менеджмент</w:t>
            </w:r>
          </w:p>
        </w:tc>
        <w:tc>
          <w:tcPr>
            <w:tcW w:w="8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954F2" w:rsidRPr="00F1075A" w:rsidRDefault="005F765E" w:rsidP="001A0588">
            <w:pPr>
              <w:tabs>
                <w:tab w:val="left" w:pos="0"/>
              </w:tabs>
              <w:jc w:val="center"/>
              <w:rPr>
                <w:rFonts w:eastAsia="Times New Roman" w:cs="Times New Roman"/>
                <w:color w:val="000000"/>
                <w:sz w:val="22"/>
                <w:szCs w:val="22"/>
                <w:lang w:val="kk-KZ" w:eastAsia="ru-RU"/>
              </w:rPr>
            </w:pPr>
            <w:r w:rsidRPr="00F1075A">
              <w:rPr>
                <w:rFonts w:eastAsia="Times New Roman" w:cs="Times New Roman"/>
                <w:color w:val="000000"/>
                <w:sz w:val="22"/>
                <w:szCs w:val="22"/>
                <w:lang w:val="kk-KZ" w:eastAsia="ru-RU"/>
              </w:rPr>
              <w:t>1</w:t>
            </w:r>
          </w:p>
        </w:tc>
        <w:tc>
          <w:tcPr>
            <w:tcW w:w="992" w:type="dxa"/>
            <w:tcBorders>
              <w:top w:val="nil"/>
              <w:left w:val="nil"/>
              <w:bottom w:val="single" w:sz="8" w:space="0" w:color="auto"/>
              <w:right w:val="single" w:sz="8" w:space="0" w:color="auto"/>
            </w:tcBorders>
            <w:shd w:val="clear" w:color="auto" w:fill="auto"/>
          </w:tcPr>
          <w:p w:rsidR="005954F2" w:rsidRPr="00F1075A" w:rsidRDefault="005F765E" w:rsidP="001A0588">
            <w:pPr>
              <w:tabs>
                <w:tab w:val="left" w:pos="0"/>
              </w:tabs>
              <w:jc w:val="center"/>
              <w:rPr>
                <w:rFonts w:cs="Times New Roman"/>
                <w:sz w:val="22"/>
                <w:szCs w:val="22"/>
                <w:lang w:val="kk-KZ"/>
              </w:rPr>
            </w:pPr>
            <w:r w:rsidRPr="00F1075A">
              <w:rPr>
                <w:rFonts w:cs="Times New Roman"/>
                <w:sz w:val="22"/>
                <w:szCs w:val="22"/>
                <w:lang w:val="kk-KZ"/>
              </w:rPr>
              <w:t>1</w:t>
            </w:r>
          </w:p>
        </w:tc>
        <w:tc>
          <w:tcPr>
            <w:tcW w:w="993" w:type="dxa"/>
            <w:tcBorders>
              <w:top w:val="nil"/>
              <w:left w:val="nil"/>
              <w:bottom w:val="single" w:sz="8" w:space="0" w:color="auto"/>
              <w:right w:val="single" w:sz="8" w:space="0" w:color="auto"/>
            </w:tcBorders>
            <w:shd w:val="clear" w:color="auto" w:fill="auto"/>
          </w:tcPr>
          <w:p w:rsidR="005954F2" w:rsidRPr="00F1075A" w:rsidRDefault="005F765E" w:rsidP="001A0588">
            <w:pPr>
              <w:tabs>
                <w:tab w:val="left" w:pos="0"/>
              </w:tabs>
              <w:jc w:val="center"/>
              <w:rPr>
                <w:rFonts w:cs="Times New Roman"/>
                <w:sz w:val="22"/>
                <w:szCs w:val="22"/>
                <w:lang w:val="kk-KZ"/>
              </w:rPr>
            </w:pPr>
            <w:r w:rsidRPr="00F1075A">
              <w:rPr>
                <w:rFonts w:cs="Times New Roman"/>
                <w:sz w:val="22"/>
                <w:szCs w:val="22"/>
                <w:lang w:val="kk-KZ"/>
              </w:rPr>
              <w:t>1</w:t>
            </w:r>
          </w:p>
        </w:tc>
        <w:tc>
          <w:tcPr>
            <w:tcW w:w="992" w:type="dxa"/>
            <w:tcBorders>
              <w:top w:val="nil"/>
              <w:left w:val="nil"/>
              <w:bottom w:val="single" w:sz="8" w:space="0" w:color="auto"/>
              <w:right w:val="single" w:sz="4" w:space="0" w:color="auto"/>
            </w:tcBorders>
            <w:shd w:val="clear" w:color="auto" w:fill="auto"/>
          </w:tcPr>
          <w:p w:rsidR="005954F2" w:rsidRPr="00F1075A" w:rsidRDefault="005F765E" w:rsidP="001A0588">
            <w:pPr>
              <w:tabs>
                <w:tab w:val="left" w:pos="0"/>
              </w:tabs>
              <w:jc w:val="center"/>
              <w:rPr>
                <w:rFonts w:cs="Times New Roman"/>
                <w:sz w:val="22"/>
                <w:szCs w:val="22"/>
              </w:rPr>
            </w:pPr>
            <w:r w:rsidRPr="00F1075A">
              <w:rPr>
                <w:rFonts w:cs="Times New Roman"/>
                <w:sz w:val="22"/>
                <w:szCs w:val="22"/>
              </w:rPr>
              <w:t>1</w:t>
            </w:r>
          </w:p>
        </w:tc>
        <w:tc>
          <w:tcPr>
            <w:tcW w:w="1134" w:type="dxa"/>
            <w:tcBorders>
              <w:top w:val="nil"/>
              <w:left w:val="single" w:sz="4" w:space="0" w:color="auto"/>
              <w:bottom w:val="single" w:sz="8" w:space="0" w:color="auto"/>
              <w:right w:val="single" w:sz="4" w:space="0" w:color="auto"/>
            </w:tcBorders>
            <w:shd w:val="clear" w:color="auto" w:fill="auto"/>
          </w:tcPr>
          <w:p w:rsidR="005954F2" w:rsidRPr="00F1075A" w:rsidRDefault="005F765E" w:rsidP="001A0588">
            <w:pPr>
              <w:tabs>
                <w:tab w:val="left" w:pos="0"/>
              </w:tabs>
              <w:jc w:val="center"/>
              <w:rPr>
                <w:rFonts w:cs="Times New Roman"/>
                <w:sz w:val="22"/>
                <w:szCs w:val="22"/>
              </w:rPr>
            </w:pPr>
            <w:r w:rsidRPr="00F1075A">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5954F2" w:rsidRPr="00F1075A" w:rsidRDefault="005F765E" w:rsidP="001A0588">
            <w:pPr>
              <w:tabs>
                <w:tab w:val="left" w:pos="0"/>
              </w:tabs>
              <w:jc w:val="center"/>
              <w:rPr>
                <w:rFonts w:cs="Times New Roman"/>
                <w:sz w:val="22"/>
                <w:szCs w:val="22"/>
              </w:rPr>
            </w:pPr>
            <w:r w:rsidRPr="00F1075A">
              <w:rPr>
                <w:rFonts w:cs="Times New Roman"/>
                <w:sz w:val="22"/>
                <w:szCs w:val="22"/>
              </w:rPr>
              <w:t>1</w:t>
            </w:r>
          </w:p>
        </w:tc>
        <w:tc>
          <w:tcPr>
            <w:tcW w:w="1276" w:type="dxa"/>
            <w:tcBorders>
              <w:top w:val="nil"/>
              <w:left w:val="nil"/>
              <w:bottom w:val="single" w:sz="8" w:space="0" w:color="auto"/>
              <w:right w:val="single" w:sz="4" w:space="0" w:color="auto"/>
            </w:tcBorders>
            <w:shd w:val="clear" w:color="auto" w:fill="auto"/>
          </w:tcPr>
          <w:p w:rsidR="005954F2" w:rsidRPr="00F1075A" w:rsidRDefault="005F765E" w:rsidP="001A0588">
            <w:pPr>
              <w:tabs>
                <w:tab w:val="left" w:pos="0"/>
              </w:tabs>
              <w:jc w:val="center"/>
              <w:rPr>
                <w:rFonts w:cs="Times New Roman"/>
                <w:sz w:val="22"/>
                <w:szCs w:val="22"/>
              </w:rPr>
            </w:pPr>
            <w:r w:rsidRPr="00F1075A">
              <w:rPr>
                <w:rFonts w:cs="Times New Roman"/>
                <w:sz w:val="22"/>
                <w:szCs w:val="22"/>
              </w:rPr>
              <w:t>1</w:t>
            </w:r>
          </w:p>
        </w:tc>
      </w:tr>
      <w:tr w:rsidR="001A0588" w:rsidRPr="001F7D89" w:rsidTr="008039E0">
        <w:trPr>
          <w:trHeight w:val="423"/>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6180" w:rsidRPr="00F1075A" w:rsidRDefault="009478F8" w:rsidP="00AA0A59">
            <w:pPr>
              <w:tabs>
                <w:tab w:val="left" w:pos="0"/>
              </w:tabs>
              <w:rPr>
                <w:rFonts w:eastAsia="Times New Roman" w:cs="Times New Roman"/>
                <w:color w:val="000000"/>
                <w:sz w:val="22"/>
                <w:szCs w:val="22"/>
                <w:lang w:val="kk-KZ" w:eastAsia="ru-RU"/>
              </w:rPr>
            </w:pPr>
            <w:r w:rsidRPr="00F1075A">
              <w:rPr>
                <w:rFonts w:eastAsia="Times New Roman" w:cs="Times New Roman"/>
                <w:color w:val="000000"/>
                <w:sz w:val="22"/>
                <w:szCs w:val="22"/>
                <w:lang w:val="kk-KZ" w:eastAsia="ru-RU"/>
              </w:rPr>
              <w:t>Менеджмент в социальной сфере</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D6180" w:rsidRPr="00F1075A" w:rsidRDefault="00DD6180" w:rsidP="001A0588">
            <w:pPr>
              <w:tabs>
                <w:tab w:val="left" w:pos="0"/>
              </w:tabs>
              <w:jc w:val="center"/>
              <w:rPr>
                <w:rFonts w:eastAsia="Times New Roman" w:cs="Times New Roman"/>
                <w:color w:val="000000"/>
                <w:sz w:val="22"/>
                <w:szCs w:val="22"/>
                <w:lang w:val="kk-KZ" w:eastAsia="ru-RU"/>
              </w:rPr>
            </w:pPr>
          </w:p>
        </w:tc>
        <w:tc>
          <w:tcPr>
            <w:tcW w:w="992" w:type="dxa"/>
            <w:tcBorders>
              <w:top w:val="nil"/>
              <w:left w:val="nil"/>
              <w:bottom w:val="single" w:sz="8" w:space="0" w:color="auto"/>
              <w:right w:val="single" w:sz="8" w:space="0" w:color="auto"/>
            </w:tcBorders>
            <w:shd w:val="clear" w:color="auto" w:fill="auto"/>
          </w:tcPr>
          <w:p w:rsidR="00DD6180" w:rsidRPr="00F1075A" w:rsidRDefault="00DD6180" w:rsidP="001A0588">
            <w:pPr>
              <w:tabs>
                <w:tab w:val="left" w:pos="0"/>
              </w:tabs>
              <w:jc w:val="center"/>
              <w:rPr>
                <w:rFonts w:cs="Times New Roman"/>
                <w:sz w:val="22"/>
                <w:szCs w:val="22"/>
                <w:lang w:val="kk-KZ"/>
              </w:rPr>
            </w:pPr>
          </w:p>
        </w:tc>
        <w:tc>
          <w:tcPr>
            <w:tcW w:w="993" w:type="dxa"/>
            <w:tcBorders>
              <w:top w:val="nil"/>
              <w:left w:val="nil"/>
              <w:bottom w:val="single" w:sz="8" w:space="0" w:color="auto"/>
              <w:right w:val="single" w:sz="8" w:space="0" w:color="auto"/>
            </w:tcBorders>
            <w:shd w:val="clear" w:color="auto" w:fill="auto"/>
          </w:tcPr>
          <w:p w:rsidR="00DD6180" w:rsidRPr="00F1075A" w:rsidRDefault="00DD6180" w:rsidP="001A0588">
            <w:pPr>
              <w:tabs>
                <w:tab w:val="left" w:pos="0"/>
              </w:tabs>
              <w:jc w:val="center"/>
              <w:rPr>
                <w:rFonts w:cs="Times New Roman"/>
                <w:sz w:val="22"/>
                <w:szCs w:val="22"/>
                <w:lang w:val="kk-KZ"/>
              </w:rPr>
            </w:pPr>
            <w:r w:rsidRPr="00F1075A">
              <w:rPr>
                <w:rFonts w:cs="Times New Roman"/>
                <w:sz w:val="22"/>
                <w:szCs w:val="22"/>
                <w:lang w:val="kk-KZ"/>
              </w:rPr>
              <w:t>1</w:t>
            </w:r>
          </w:p>
        </w:tc>
        <w:tc>
          <w:tcPr>
            <w:tcW w:w="992" w:type="dxa"/>
            <w:tcBorders>
              <w:top w:val="nil"/>
              <w:left w:val="nil"/>
              <w:bottom w:val="single" w:sz="8" w:space="0" w:color="auto"/>
              <w:right w:val="single" w:sz="4" w:space="0" w:color="auto"/>
            </w:tcBorders>
            <w:shd w:val="clear" w:color="auto" w:fill="auto"/>
          </w:tcPr>
          <w:p w:rsidR="00DD6180" w:rsidRPr="00F1075A" w:rsidRDefault="00DD6180" w:rsidP="001A0588">
            <w:pPr>
              <w:tabs>
                <w:tab w:val="left" w:pos="0"/>
              </w:tabs>
              <w:jc w:val="center"/>
              <w:rPr>
                <w:rFonts w:cs="Times New Roman"/>
                <w:sz w:val="22"/>
                <w:szCs w:val="22"/>
              </w:rPr>
            </w:pPr>
            <w:r w:rsidRPr="00F1075A">
              <w:rPr>
                <w:rFonts w:cs="Times New Roman"/>
                <w:sz w:val="22"/>
                <w:szCs w:val="22"/>
              </w:rPr>
              <w:t>1</w:t>
            </w:r>
          </w:p>
        </w:tc>
        <w:tc>
          <w:tcPr>
            <w:tcW w:w="1134" w:type="dxa"/>
            <w:tcBorders>
              <w:top w:val="nil"/>
              <w:left w:val="single" w:sz="4" w:space="0" w:color="auto"/>
              <w:bottom w:val="single" w:sz="8" w:space="0" w:color="auto"/>
              <w:right w:val="single" w:sz="4" w:space="0" w:color="auto"/>
            </w:tcBorders>
            <w:shd w:val="clear" w:color="auto" w:fill="auto"/>
          </w:tcPr>
          <w:p w:rsidR="00DD6180" w:rsidRPr="00F1075A" w:rsidRDefault="00DD6180" w:rsidP="001A0588">
            <w:pPr>
              <w:tabs>
                <w:tab w:val="left" w:pos="0"/>
              </w:tabs>
              <w:jc w:val="center"/>
              <w:rPr>
                <w:rFonts w:cs="Times New Roman"/>
                <w:sz w:val="22"/>
                <w:szCs w:val="22"/>
              </w:rPr>
            </w:pPr>
            <w:r w:rsidRPr="00F1075A">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DD6180" w:rsidRPr="00F1075A" w:rsidRDefault="00DD6180" w:rsidP="001A0588">
            <w:pPr>
              <w:tabs>
                <w:tab w:val="left" w:pos="0"/>
              </w:tabs>
              <w:jc w:val="center"/>
              <w:rPr>
                <w:rFonts w:cs="Times New Roman"/>
                <w:sz w:val="22"/>
                <w:szCs w:val="22"/>
              </w:rPr>
            </w:pPr>
            <w:r w:rsidRPr="00F1075A">
              <w:rPr>
                <w:rFonts w:cs="Times New Roman"/>
                <w:sz w:val="22"/>
                <w:szCs w:val="22"/>
              </w:rPr>
              <w:t>1</w:t>
            </w:r>
          </w:p>
        </w:tc>
        <w:tc>
          <w:tcPr>
            <w:tcW w:w="1276" w:type="dxa"/>
            <w:tcBorders>
              <w:top w:val="nil"/>
              <w:left w:val="nil"/>
              <w:bottom w:val="single" w:sz="8" w:space="0" w:color="auto"/>
              <w:right w:val="single" w:sz="4" w:space="0" w:color="auto"/>
            </w:tcBorders>
            <w:shd w:val="clear" w:color="auto" w:fill="auto"/>
          </w:tcPr>
          <w:p w:rsidR="00DD6180" w:rsidRPr="001F7D89" w:rsidRDefault="00DD6180" w:rsidP="001A0588">
            <w:pPr>
              <w:tabs>
                <w:tab w:val="left" w:pos="0"/>
              </w:tabs>
              <w:jc w:val="center"/>
              <w:rPr>
                <w:rFonts w:cs="Times New Roman"/>
                <w:sz w:val="22"/>
                <w:szCs w:val="22"/>
              </w:rPr>
            </w:pPr>
            <w:r w:rsidRPr="00F1075A">
              <w:rPr>
                <w:rFonts w:cs="Times New Roman"/>
                <w:sz w:val="22"/>
                <w:szCs w:val="22"/>
              </w:rPr>
              <w:t>1</w:t>
            </w:r>
          </w:p>
        </w:tc>
      </w:tr>
      <w:tr w:rsidR="00895595" w:rsidRPr="001F7D89" w:rsidTr="008039E0">
        <w:trPr>
          <w:trHeight w:val="321"/>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895595" w:rsidRPr="009478F8" w:rsidRDefault="00895595" w:rsidP="001052BD">
            <w:pPr>
              <w:tabs>
                <w:tab w:val="left" w:pos="0"/>
              </w:tabs>
              <w:rPr>
                <w:rFonts w:eastAsia="Times New Roman" w:cs="Times New Roman"/>
                <w:b/>
                <w:color w:val="000000"/>
                <w:sz w:val="22"/>
                <w:szCs w:val="22"/>
                <w:lang w:val="kk-KZ" w:eastAsia="ru-RU"/>
              </w:rPr>
            </w:pPr>
            <w:r w:rsidRPr="009478F8">
              <w:rPr>
                <w:rFonts w:eastAsia="Times New Roman" w:cs="Times New Roman"/>
                <w:b/>
                <w:color w:val="000000"/>
                <w:sz w:val="22"/>
                <w:szCs w:val="22"/>
                <w:lang w:val="kk-KZ" w:eastAsia="ru-RU"/>
              </w:rPr>
              <w:t>Искусствоведение</w:t>
            </w:r>
          </w:p>
        </w:tc>
        <w:tc>
          <w:tcPr>
            <w:tcW w:w="7371" w:type="dxa"/>
            <w:gridSpan w:val="7"/>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895595" w:rsidRPr="00AA0A59" w:rsidRDefault="00895595" w:rsidP="001052BD">
            <w:pPr>
              <w:tabs>
                <w:tab w:val="left" w:pos="0"/>
              </w:tabs>
              <w:jc w:val="center"/>
              <w:rPr>
                <w:rFonts w:cs="Times New Roman"/>
                <w:sz w:val="22"/>
                <w:szCs w:val="22"/>
              </w:rPr>
            </w:pPr>
          </w:p>
        </w:tc>
      </w:tr>
      <w:tr w:rsidR="009478F8" w:rsidRPr="001F7D89" w:rsidTr="008039E0">
        <w:trPr>
          <w:trHeight w:val="321"/>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478F8" w:rsidRPr="001F7D89" w:rsidRDefault="009478F8" w:rsidP="009478F8">
            <w:pPr>
              <w:tabs>
                <w:tab w:val="left" w:pos="0"/>
              </w:tabs>
              <w:rPr>
                <w:rFonts w:eastAsia="Times New Roman" w:cs="Times New Roman"/>
                <w:color w:val="000000"/>
                <w:sz w:val="22"/>
                <w:szCs w:val="22"/>
                <w:lang w:val="kk-KZ" w:eastAsia="ru-RU"/>
              </w:rPr>
            </w:pPr>
            <w:r>
              <w:rPr>
                <w:rFonts w:eastAsia="Times New Roman" w:cs="Times New Roman"/>
                <w:color w:val="000000"/>
                <w:sz w:val="22"/>
                <w:szCs w:val="22"/>
                <w:lang w:val="kk-KZ" w:eastAsia="ru-RU"/>
              </w:rPr>
              <w:t>Балетоведение</w:t>
            </w:r>
          </w:p>
        </w:tc>
        <w:tc>
          <w:tcPr>
            <w:tcW w:w="8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9478F8" w:rsidRPr="001F7D89" w:rsidRDefault="009478F8" w:rsidP="009478F8">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1</w:t>
            </w:r>
          </w:p>
        </w:tc>
        <w:tc>
          <w:tcPr>
            <w:tcW w:w="992" w:type="dxa"/>
            <w:tcBorders>
              <w:top w:val="nil"/>
              <w:left w:val="nil"/>
              <w:bottom w:val="single" w:sz="8" w:space="0" w:color="auto"/>
              <w:right w:val="single" w:sz="8" w:space="0" w:color="auto"/>
            </w:tcBorders>
            <w:shd w:val="clear" w:color="auto" w:fill="auto"/>
          </w:tcPr>
          <w:p w:rsidR="009478F8" w:rsidRPr="001F7D89" w:rsidRDefault="009478F8" w:rsidP="009478F8">
            <w:pPr>
              <w:tabs>
                <w:tab w:val="left" w:pos="0"/>
              </w:tabs>
              <w:jc w:val="center"/>
              <w:rPr>
                <w:rFonts w:cs="Times New Roman"/>
                <w:sz w:val="22"/>
                <w:szCs w:val="22"/>
                <w:lang w:val="kk-KZ"/>
              </w:rPr>
            </w:pPr>
            <w:r>
              <w:rPr>
                <w:rFonts w:cs="Times New Roman"/>
                <w:sz w:val="22"/>
                <w:szCs w:val="22"/>
                <w:lang w:val="kk-KZ"/>
              </w:rPr>
              <w:t>1</w:t>
            </w:r>
          </w:p>
        </w:tc>
        <w:tc>
          <w:tcPr>
            <w:tcW w:w="993" w:type="dxa"/>
            <w:tcBorders>
              <w:top w:val="nil"/>
              <w:left w:val="nil"/>
              <w:bottom w:val="single" w:sz="8" w:space="0" w:color="auto"/>
              <w:right w:val="single" w:sz="8" w:space="0" w:color="auto"/>
            </w:tcBorders>
            <w:shd w:val="clear" w:color="auto" w:fill="auto"/>
          </w:tcPr>
          <w:p w:rsidR="009478F8" w:rsidRPr="00AA0A59" w:rsidRDefault="009478F8" w:rsidP="009478F8">
            <w:pPr>
              <w:tabs>
                <w:tab w:val="left" w:pos="0"/>
              </w:tabs>
              <w:jc w:val="center"/>
              <w:rPr>
                <w:rFonts w:cs="Times New Roman"/>
                <w:sz w:val="22"/>
                <w:szCs w:val="22"/>
                <w:lang w:val="kk-KZ"/>
              </w:rPr>
            </w:pPr>
            <w:r w:rsidRPr="00AA0A59">
              <w:rPr>
                <w:rFonts w:cs="Times New Roman"/>
                <w:sz w:val="22"/>
                <w:szCs w:val="22"/>
                <w:lang w:val="kk-KZ"/>
              </w:rPr>
              <w:t>1</w:t>
            </w:r>
          </w:p>
        </w:tc>
        <w:tc>
          <w:tcPr>
            <w:tcW w:w="992" w:type="dxa"/>
            <w:tcBorders>
              <w:top w:val="nil"/>
              <w:left w:val="nil"/>
              <w:bottom w:val="single" w:sz="8" w:space="0" w:color="auto"/>
              <w:right w:val="single" w:sz="4" w:space="0" w:color="auto"/>
            </w:tcBorders>
            <w:shd w:val="clear" w:color="auto" w:fill="auto"/>
          </w:tcPr>
          <w:p w:rsidR="009478F8" w:rsidRPr="00AA0A59" w:rsidRDefault="009478F8" w:rsidP="009478F8">
            <w:pPr>
              <w:tabs>
                <w:tab w:val="left" w:pos="0"/>
              </w:tabs>
              <w:jc w:val="center"/>
              <w:rPr>
                <w:rFonts w:cs="Times New Roman"/>
                <w:sz w:val="22"/>
                <w:szCs w:val="22"/>
              </w:rPr>
            </w:pPr>
            <w:r w:rsidRPr="00AA0A59">
              <w:rPr>
                <w:rFonts w:cs="Times New Roman"/>
                <w:sz w:val="22"/>
                <w:szCs w:val="22"/>
              </w:rPr>
              <w:t>1</w:t>
            </w:r>
          </w:p>
        </w:tc>
        <w:tc>
          <w:tcPr>
            <w:tcW w:w="1134" w:type="dxa"/>
            <w:tcBorders>
              <w:top w:val="nil"/>
              <w:left w:val="single" w:sz="4" w:space="0" w:color="auto"/>
              <w:bottom w:val="single" w:sz="8" w:space="0" w:color="auto"/>
              <w:right w:val="single" w:sz="4" w:space="0" w:color="auto"/>
            </w:tcBorders>
            <w:shd w:val="clear" w:color="auto" w:fill="auto"/>
          </w:tcPr>
          <w:p w:rsidR="009478F8" w:rsidRPr="00AA0A59" w:rsidRDefault="009478F8" w:rsidP="009478F8">
            <w:pPr>
              <w:tabs>
                <w:tab w:val="left" w:pos="0"/>
              </w:tabs>
              <w:jc w:val="center"/>
              <w:rPr>
                <w:rFonts w:cs="Times New Roman"/>
                <w:sz w:val="22"/>
                <w:szCs w:val="22"/>
              </w:rPr>
            </w:pPr>
            <w:r w:rsidRPr="00AA0A59">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9478F8" w:rsidRPr="00AA0A59" w:rsidRDefault="009478F8" w:rsidP="009478F8">
            <w:pPr>
              <w:tabs>
                <w:tab w:val="left" w:pos="0"/>
              </w:tabs>
              <w:jc w:val="center"/>
              <w:rPr>
                <w:rFonts w:cs="Times New Roman"/>
                <w:sz w:val="22"/>
                <w:szCs w:val="22"/>
              </w:rPr>
            </w:pPr>
            <w:r w:rsidRPr="00AA0A59">
              <w:rPr>
                <w:rFonts w:cs="Times New Roman"/>
                <w:sz w:val="22"/>
                <w:szCs w:val="22"/>
              </w:rPr>
              <w:t>1</w:t>
            </w:r>
          </w:p>
        </w:tc>
        <w:tc>
          <w:tcPr>
            <w:tcW w:w="1276" w:type="dxa"/>
            <w:tcBorders>
              <w:top w:val="nil"/>
              <w:left w:val="nil"/>
              <w:bottom w:val="single" w:sz="8" w:space="0" w:color="auto"/>
              <w:right w:val="single" w:sz="4" w:space="0" w:color="auto"/>
            </w:tcBorders>
            <w:shd w:val="clear" w:color="auto" w:fill="auto"/>
          </w:tcPr>
          <w:p w:rsidR="009478F8" w:rsidRPr="00AA0A59" w:rsidRDefault="009478F8" w:rsidP="009478F8">
            <w:pPr>
              <w:tabs>
                <w:tab w:val="left" w:pos="0"/>
              </w:tabs>
              <w:jc w:val="center"/>
              <w:rPr>
                <w:rFonts w:cs="Times New Roman"/>
                <w:sz w:val="22"/>
                <w:szCs w:val="22"/>
              </w:rPr>
            </w:pPr>
            <w:r w:rsidRPr="00AA0A59">
              <w:rPr>
                <w:rFonts w:cs="Times New Roman"/>
                <w:sz w:val="22"/>
                <w:szCs w:val="22"/>
              </w:rPr>
              <w:t>1</w:t>
            </w:r>
          </w:p>
        </w:tc>
      </w:tr>
      <w:tr w:rsidR="009478F8" w:rsidRPr="001F7D89" w:rsidTr="008039E0">
        <w:trPr>
          <w:trHeight w:val="325"/>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478F8" w:rsidRPr="009478F8" w:rsidRDefault="009478F8" w:rsidP="009478F8">
            <w:pPr>
              <w:tabs>
                <w:tab w:val="left" w:pos="0"/>
                <w:tab w:val="left" w:pos="1005"/>
                <w:tab w:val="center" w:pos="4641"/>
              </w:tabs>
              <w:rPr>
                <w:rFonts w:cs="Times New Roman"/>
                <w:b/>
                <w:sz w:val="22"/>
                <w:szCs w:val="22"/>
                <w:lang w:val="kk-KZ"/>
              </w:rPr>
            </w:pPr>
            <w:r w:rsidRPr="009478F8">
              <w:rPr>
                <w:rFonts w:cs="Times New Roman"/>
                <w:b/>
                <w:color w:val="000000"/>
                <w:sz w:val="22"/>
                <w:szCs w:val="22"/>
              </w:rPr>
              <w:t>Искусствоведение</w:t>
            </w:r>
          </w:p>
        </w:tc>
        <w:tc>
          <w:tcPr>
            <w:tcW w:w="7371" w:type="dxa"/>
            <w:gridSpan w:val="7"/>
            <w:tcBorders>
              <w:top w:val="nil"/>
              <w:left w:val="single" w:sz="4" w:space="0" w:color="auto"/>
              <w:bottom w:val="single" w:sz="8" w:space="0" w:color="auto"/>
              <w:right w:val="single" w:sz="8" w:space="0" w:color="auto"/>
            </w:tcBorders>
            <w:shd w:val="clear" w:color="auto" w:fill="auto"/>
          </w:tcPr>
          <w:p w:rsidR="009478F8" w:rsidRPr="001F7D89" w:rsidRDefault="009478F8" w:rsidP="00DE296A">
            <w:pPr>
              <w:tabs>
                <w:tab w:val="left" w:pos="0"/>
                <w:tab w:val="left" w:pos="1005"/>
                <w:tab w:val="center" w:pos="4641"/>
              </w:tabs>
              <w:ind w:left="2829"/>
              <w:rPr>
                <w:rFonts w:cs="Times New Roman"/>
                <w:b/>
                <w:sz w:val="22"/>
                <w:szCs w:val="22"/>
                <w:lang w:val="kk-KZ"/>
              </w:rPr>
            </w:pPr>
            <w:r w:rsidRPr="001F7D89">
              <w:rPr>
                <w:rFonts w:cs="Times New Roman"/>
                <w:b/>
                <w:sz w:val="22"/>
                <w:szCs w:val="22"/>
                <w:lang w:val="kk-KZ"/>
              </w:rPr>
              <w:t>Магистратура</w:t>
            </w:r>
          </w:p>
        </w:tc>
      </w:tr>
      <w:tr w:rsidR="009478F8" w:rsidRPr="001F7D89" w:rsidTr="008039E0">
        <w:trPr>
          <w:trHeight w:val="423"/>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478F8" w:rsidRPr="00AA0A59" w:rsidRDefault="009478F8" w:rsidP="009478F8">
            <w:pPr>
              <w:tabs>
                <w:tab w:val="left" w:pos="0"/>
              </w:tabs>
              <w:rPr>
                <w:rFonts w:eastAsia="Times New Roman" w:cs="Times New Roman"/>
                <w:color w:val="000000"/>
                <w:sz w:val="22"/>
                <w:szCs w:val="22"/>
                <w:lang w:val="kk-KZ" w:eastAsia="ru-RU"/>
              </w:rPr>
            </w:pPr>
            <w:r>
              <w:rPr>
                <w:rFonts w:eastAsia="Times New Roman" w:cs="Times New Roman"/>
                <w:color w:val="000000"/>
                <w:sz w:val="22"/>
                <w:szCs w:val="22"/>
                <w:lang w:val="kk-KZ" w:eastAsia="ru-RU"/>
              </w:rPr>
              <w:t>Балетоведение</w:t>
            </w:r>
          </w:p>
        </w:tc>
        <w:tc>
          <w:tcPr>
            <w:tcW w:w="8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9478F8" w:rsidRPr="00AA0A59" w:rsidRDefault="009478F8" w:rsidP="009478F8">
            <w:pPr>
              <w:jc w:val="center"/>
              <w:rPr>
                <w:rFonts w:cs="Times New Roman"/>
                <w:sz w:val="22"/>
                <w:szCs w:val="22"/>
              </w:rPr>
            </w:pPr>
            <w:r w:rsidRPr="00AA0A59">
              <w:rPr>
                <w:rFonts w:cs="Times New Roman"/>
                <w:sz w:val="22"/>
                <w:szCs w:val="22"/>
              </w:rPr>
              <w:t>1</w:t>
            </w:r>
          </w:p>
        </w:tc>
        <w:tc>
          <w:tcPr>
            <w:tcW w:w="992" w:type="dxa"/>
            <w:tcBorders>
              <w:top w:val="nil"/>
              <w:left w:val="nil"/>
              <w:bottom w:val="single" w:sz="8" w:space="0" w:color="auto"/>
              <w:right w:val="single" w:sz="8"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c>
          <w:tcPr>
            <w:tcW w:w="993" w:type="dxa"/>
            <w:tcBorders>
              <w:top w:val="nil"/>
              <w:left w:val="nil"/>
              <w:bottom w:val="single" w:sz="8" w:space="0" w:color="auto"/>
              <w:right w:val="single" w:sz="8"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c>
          <w:tcPr>
            <w:tcW w:w="992" w:type="dxa"/>
            <w:tcBorders>
              <w:top w:val="nil"/>
              <w:left w:val="nil"/>
              <w:bottom w:val="single" w:sz="8" w:space="0" w:color="auto"/>
              <w:right w:val="single" w:sz="4"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c>
          <w:tcPr>
            <w:tcW w:w="1134" w:type="dxa"/>
            <w:tcBorders>
              <w:top w:val="nil"/>
              <w:left w:val="single" w:sz="4" w:space="0" w:color="auto"/>
              <w:bottom w:val="single" w:sz="8" w:space="0" w:color="auto"/>
              <w:right w:val="single" w:sz="4"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c>
          <w:tcPr>
            <w:tcW w:w="1276" w:type="dxa"/>
            <w:tcBorders>
              <w:top w:val="nil"/>
              <w:left w:val="nil"/>
              <w:bottom w:val="single" w:sz="8" w:space="0" w:color="auto"/>
              <w:right w:val="single" w:sz="8" w:space="0" w:color="auto"/>
            </w:tcBorders>
            <w:shd w:val="clear" w:color="auto" w:fill="auto"/>
          </w:tcPr>
          <w:p w:rsidR="009478F8" w:rsidRPr="00AA0A59" w:rsidRDefault="009478F8" w:rsidP="009478F8">
            <w:pPr>
              <w:jc w:val="center"/>
              <w:rPr>
                <w:rFonts w:cs="Times New Roman"/>
                <w:sz w:val="22"/>
                <w:szCs w:val="22"/>
              </w:rPr>
            </w:pPr>
            <w:r w:rsidRPr="00AA0A59">
              <w:rPr>
                <w:rFonts w:cs="Times New Roman"/>
                <w:sz w:val="22"/>
                <w:szCs w:val="22"/>
              </w:rPr>
              <w:t>1</w:t>
            </w:r>
          </w:p>
        </w:tc>
      </w:tr>
      <w:tr w:rsidR="00706EBF" w:rsidRPr="001F7D89" w:rsidTr="008039E0">
        <w:trPr>
          <w:trHeight w:val="423"/>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706EBF" w:rsidRDefault="00706EBF" w:rsidP="009478F8">
            <w:pPr>
              <w:tabs>
                <w:tab w:val="left" w:pos="0"/>
              </w:tabs>
              <w:rPr>
                <w:rFonts w:eastAsia="Times New Roman" w:cs="Times New Roman"/>
                <w:color w:val="000000"/>
                <w:sz w:val="22"/>
                <w:szCs w:val="22"/>
                <w:lang w:val="kk-KZ" w:eastAsia="ru-RU"/>
              </w:rPr>
            </w:pPr>
            <w:r w:rsidRPr="009478F8">
              <w:rPr>
                <w:rFonts w:eastAsia="Times New Roman" w:cs="Times New Roman"/>
                <w:color w:val="000000"/>
                <w:sz w:val="22"/>
                <w:szCs w:val="22"/>
                <w:lang w:val="kk-KZ" w:eastAsia="ru-RU"/>
              </w:rPr>
              <w:t>Арт-менеджмент</w:t>
            </w:r>
          </w:p>
        </w:tc>
        <w:tc>
          <w:tcPr>
            <w:tcW w:w="8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706EBF" w:rsidRPr="00AA0A59" w:rsidRDefault="00E20B33" w:rsidP="009478F8">
            <w:pPr>
              <w:jc w:val="center"/>
              <w:rPr>
                <w:rFonts w:cs="Times New Roman"/>
                <w:sz w:val="22"/>
                <w:szCs w:val="22"/>
              </w:rPr>
            </w:pPr>
            <w:r>
              <w:rPr>
                <w:rFonts w:cs="Times New Roman"/>
                <w:sz w:val="22"/>
                <w:szCs w:val="22"/>
              </w:rPr>
              <w:t>-</w:t>
            </w:r>
          </w:p>
        </w:tc>
        <w:tc>
          <w:tcPr>
            <w:tcW w:w="992" w:type="dxa"/>
            <w:tcBorders>
              <w:top w:val="nil"/>
              <w:left w:val="nil"/>
              <w:bottom w:val="single" w:sz="8" w:space="0" w:color="auto"/>
              <w:right w:val="single" w:sz="8" w:space="0" w:color="auto"/>
            </w:tcBorders>
            <w:shd w:val="clear" w:color="auto" w:fill="auto"/>
          </w:tcPr>
          <w:p w:rsidR="00706EBF" w:rsidRPr="00AA0A59" w:rsidRDefault="00E20B33" w:rsidP="009478F8">
            <w:pPr>
              <w:jc w:val="center"/>
              <w:rPr>
                <w:rFonts w:cs="Times New Roman"/>
                <w:sz w:val="22"/>
                <w:szCs w:val="22"/>
              </w:rPr>
            </w:pPr>
            <w:r>
              <w:rPr>
                <w:rFonts w:cs="Times New Roman"/>
                <w:sz w:val="22"/>
                <w:szCs w:val="22"/>
              </w:rPr>
              <w:t>-</w:t>
            </w:r>
          </w:p>
        </w:tc>
        <w:tc>
          <w:tcPr>
            <w:tcW w:w="993" w:type="dxa"/>
            <w:tcBorders>
              <w:top w:val="nil"/>
              <w:left w:val="nil"/>
              <w:bottom w:val="single" w:sz="8" w:space="0" w:color="auto"/>
              <w:right w:val="single" w:sz="8" w:space="0" w:color="auto"/>
            </w:tcBorders>
            <w:shd w:val="clear" w:color="auto" w:fill="auto"/>
          </w:tcPr>
          <w:p w:rsidR="00706EBF" w:rsidRPr="00AA0A59" w:rsidRDefault="00E20B33" w:rsidP="009478F8">
            <w:pPr>
              <w:jc w:val="center"/>
              <w:rPr>
                <w:rFonts w:cs="Times New Roman"/>
                <w:sz w:val="22"/>
                <w:szCs w:val="22"/>
              </w:rPr>
            </w:pPr>
            <w:r>
              <w:rPr>
                <w:rFonts w:cs="Times New Roman"/>
                <w:sz w:val="22"/>
                <w:szCs w:val="22"/>
              </w:rPr>
              <w:t>-</w:t>
            </w:r>
          </w:p>
        </w:tc>
        <w:tc>
          <w:tcPr>
            <w:tcW w:w="992" w:type="dxa"/>
            <w:tcBorders>
              <w:top w:val="nil"/>
              <w:left w:val="nil"/>
              <w:bottom w:val="single" w:sz="8" w:space="0" w:color="auto"/>
              <w:right w:val="single" w:sz="4" w:space="0" w:color="auto"/>
            </w:tcBorders>
            <w:shd w:val="clear" w:color="auto" w:fill="auto"/>
          </w:tcPr>
          <w:p w:rsidR="00706EBF" w:rsidRPr="00AA0A59" w:rsidRDefault="00E20B33" w:rsidP="009478F8">
            <w:pPr>
              <w:jc w:val="center"/>
              <w:rPr>
                <w:rFonts w:cs="Times New Roman"/>
                <w:sz w:val="22"/>
                <w:szCs w:val="22"/>
              </w:rPr>
            </w:pPr>
            <w:r>
              <w:rPr>
                <w:rFonts w:cs="Times New Roman"/>
                <w:sz w:val="22"/>
                <w:szCs w:val="22"/>
              </w:rPr>
              <w:t>-</w:t>
            </w:r>
          </w:p>
        </w:tc>
        <w:tc>
          <w:tcPr>
            <w:tcW w:w="1134" w:type="dxa"/>
            <w:tcBorders>
              <w:top w:val="nil"/>
              <w:left w:val="single" w:sz="4" w:space="0" w:color="auto"/>
              <w:bottom w:val="single" w:sz="8" w:space="0" w:color="auto"/>
              <w:right w:val="single" w:sz="4" w:space="0" w:color="auto"/>
            </w:tcBorders>
            <w:shd w:val="clear" w:color="auto" w:fill="auto"/>
          </w:tcPr>
          <w:p w:rsidR="00706EBF" w:rsidRPr="00AA0A59" w:rsidRDefault="00E20B33" w:rsidP="009478F8">
            <w:pPr>
              <w:jc w:val="center"/>
              <w:rPr>
                <w:rFonts w:cs="Times New Roman"/>
                <w:sz w:val="22"/>
                <w:szCs w:val="22"/>
              </w:rPr>
            </w:pPr>
            <w:r>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706EBF" w:rsidRPr="00AA0A59" w:rsidRDefault="00E20B33" w:rsidP="00E20B33">
            <w:pPr>
              <w:jc w:val="center"/>
              <w:rPr>
                <w:rFonts w:cs="Times New Roman"/>
                <w:sz w:val="22"/>
                <w:szCs w:val="22"/>
              </w:rPr>
            </w:pPr>
            <w:r>
              <w:rPr>
                <w:rFonts w:cs="Times New Roman"/>
                <w:sz w:val="22"/>
                <w:szCs w:val="22"/>
              </w:rPr>
              <w:t>1</w:t>
            </w:r>
          </w:p>
        </w:tc>
        <w:tc>
          <w:tcPr>
            <w:tcW w:w="1276" w:type="dxa"/>
            <w:tcBorders>
              <w:top w:val="nil"/>
              <w:left w:val="nil"/>
              <w:bottom w:val="single" w:sz="8" w:space="0" w:color="auto"/>
              <w:right w:val="single" w:sz="8" w:space="0" w:color="auto"/>
            </w:tcBorders>
            <w:shd w:val="clear" w:color="auto" w:fill="auto"/>
          </w:tcPr>
          <w:p w:rsidR="00706EBF" w:rsidRPr="00AA0A59" w:rsidRDefault="00706EBF" w:rsidP="009478F8">
            <w:pPr>
              <w:jc w:val="center"/>
              <w:rPr>
                <w:rFonts w:cs="Times New Roman"/>
                <w:sz w:val="22"/>
                <w:szCs w:val="22"/>
              </w:rPr>
            </w:pPr>
            <w:r>
              <w:rPr>
                <w:rFonts w:cs="Times New Roman"/>
                <w:sz w:val="22"/>
                <w:szCs w:val="22"/>
              </w:rPr>
              <w:t>1</w:t>
            </w:r>
          </w:p>
        </w:tc>
      </w:tr>
      <w:tr w:rsidR="009478F8" w:rsidRPr="001F7D89" w:rsidTr="008039E0">
        <w:trPr>
          <w:trHeight w:val="328"/>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478F8" w:rsidRPr="00895595" w:rsidRDefault="009478F8" w:rsidP="009478F8">
            <w:pPr>
              <w:tabs>
                <w:tab w:val="left" w:pos="0"/>
              </w:tabs>
              <w:jc w:val="center"/>
              <w:rPr>
                <w:rFonts w:cs="Times New Roman"/>
                <w:b/>
                <w:sz w:val="22"/>
                <w:szCs w:val="22"/>
                <w:lang w:val="kk-KZ"/>
              </w:rPr>
            </w:pPr>
            <w:r w:rsidRPr="00895595">
              <w:rPr>
                <w:rFonts w:cs="Times New Roman"/>
                <w:b/>
                <w:color w:val="000000"/>
                <w:sz w:val="22"/>
                <w:szCs w:val="22"/>
              </w:rPr>
              <w:t>Искусствоведение</w:t>
            </w:r>
            <w:r w:rsidRPr="00895595">
              <w:rPr>
                <w:rFonts w:cs="Times New Roman"/>
                <w:b/>
                <w:sz w:val="22"/>
                <w:szCs w:val="22"/>
                <w:lang w:val="kk-KZ"/>
              </w:rPr>
              <w:t xml:space="preserve"> </w:t>
            </w:r>
          </w:p>
        </w:tc>
        <w:tc>
          <w:tcPr>
            <w:tcW w:w="7371" w:type="dxa"/>
            <w:gridSpan w:val="7"/>
            <w:tcBorders>
              <w:top w:val="nil"/>
              <w:left w:val="single" w:sz="4" w:space="0" w:color="auto"/>
              <w:bottom w:val="single" w:sz="8" w:space="0" w:color="auto"/>
              <w:right w:val="single" w:sz="8" w:space="0" w:color="auto"/>
            </w:tcBorders>
            <w:shd w:val="clear" w:color="auto" w:fill="auto"/>
          </w:tcPr>
          <w:p w:rsidR="009478F8" w:rsidRPr="001F7D89" w:rsidRDefault="009478F8" w:rsidP="009478F8">
            <w:pPr>
              <w:tabs>
                <w:tab w:val="left" w:pos="0"/>
              </w:tabs>
              <w:jc w:val="center"/>
              <w:rPr>
                <w:rFonts w:cs="Times New Roman"/>
                <w:b/>
                <w:sz w:val="22"/>
                <w:szCs w:val="22"/>
                <w:lang w:val="kk-KZ"/>
              </w:rPr>
            </w:pPr>
            <w:r>
              <w:rPr>
                <w:rFonts w:cs="Times New Roman"/>
                <w:b/>
                <w:sz w:val="22"/>
                <w:szCs w:val="22"/>
                <w:lang w:val="kk-KZ"/>
              </w:rPr>
              <w:t xml:space="preserve">Докторантура </w:t>
            </w:r>
          </w:p>
        </w:tc>
      </w:tr>
      <w:tr w:rsidR="009478F8" w:rsidRPr="001F7D89" w:rsidTr="008039E0">
        <w:trPr>
          <w:trHeight w:val="423"/>
        </w:trPr>
        <w:tc>
          <w:tcPr>
            <w:tcW w:w="2127"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9478F8" w:rsidRPr="001F7D89" w:rsidRDefault="009478F8" w:rsidP="009478F8">
            <w:pPr>
              <w:tabs>
                <w:tab w:val="left" w:pos="0"/>
              </w:tabs>
              <w:rPr>
                <w:rFonts w:eastAsia="Times New Roman" w:cs="Times New Roman"/>
                <w:color w:val="000000"/>
                <w:sz w:val="22"/>
                <w:szCs w:val="22"/>
                <w:lang w:val="kk-KZ" w:eastAsia="ru-RU"/>
              </w:rPr>
            </w:pPr>
            <w:r>
              <w:rPr>
                <w:rFonts w:eastAsia="Times New Roman" w:cs="Times New Roman"/>
                <w:color w:val="000000"/>
                <w:sz w:val="22"/>
                <w:szCs w:val="22"/>
                <w:lang w:val="kk-KZ" w:eastAsia="ru-RU"/>
              </w:rPr>
              <w:t>Балетоведение</w:t>
            </w:r>
          </w:p>
        </w:tc>
        <w:tc>
          <w:tcPr>
            <w:tcW w:w="8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9478F8" w:rsidRPr="001F7D89" w:rsidRDefault="009478F8" w:rsidP="009478F8">
            <w:pPr>
              <w:tabs>
                <w:tab w:val="left" w:pos="0"/>
              </w:tabs>
              <w:jc w:val="center"/>
              <w:rPr>
                <w:rFonts w:eastAsia="Times New Roman" w:cs="Times New Roman"/>
                <w:color w:val="000000"/>
                <w:sz w:val="22"/>
                <w:szCs w:val="22"/>
                <w:lang w:val="kk-KZ" w:eastAsia="ru-RU"/>
              </w:rPr>
            </w:pPr>
            <w:r w:rsidRPr="001F7D89">
              <w:rPr>
                <w:rFonts w:eastAsia="Times New Roman" w:cs="Times New Roman"/>
                <w:color w:val="000000"/>
                <w:sz w:val="22"/>
                <w:szCs w:val="22"/>
                <w:lang w:val="kk-KZ" w:eastAsia="ru-RU"/>
              </w:rPr>
              <w:t>-</w:t>
            </w:r>
          </w:p>
        </w:tc>
        <w:tc>
          <w:tcPr>
            <w:tcW w:w="992" w:type="dxa"/>
            <w:tcBorders>
              <w:top w:val="nil"/>
              <w:left w:val="nil"/>
              <w:bottom w:val="single" w:sz="8" w:space="0" w:color="auto"/>
              <w:right w:val="single" w:sz="8"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c>
          <w:tcPr>
            <w:tcW w:w="993" w:type="dxa"/>
            <w:tcBorders>
              <w:top w:val="nil"/>
              <w:left w:val="nil"/>
              <w:bottom w:val="single" w:sz="8" w:space="0" w:color="auto"/>
              <w:right w:val="single" w:sz="8"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c>
          <w:tcPr>
            <w:tcW w:w="992" w:type="dxa"/>
            <w:tcBorders>
              <w:top w:val="nil"/>
              <w:left w:val="nil"/>
              <w:bottom w:val="single" w:sz="8" w:space="0" w:color="auto"/>
              <w:right w:val="single" w:sz="4"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c>
          <w:tcPr>
            <w:tcW w:w="1134" w:type="dxa"/>
            <w:tcBorders>
              <w:top w:val="single" w:sz="4" w:space="0" w:color="auto"/>
              <w:left w:val="single" w:sz="4" w:space="0" w:color="auto"/>
              <w:bottom w:val="single" w:sz="8" w:space="0" w:color="auto"/>
              <w:right w:val="single" w:sz="4"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c>
          <w:tcPr>
            <w:tcW w:w="1134" w:type="dxa"/>
            <w:tcBorders>
              <w:top w:val="nil"/>
              <w:left w:val="single" w:sz="4" w:space="0" w:color="auto"/>
              <w:bottom w:val="single" w:sz="8" w:space="0" w:color="auto"/>
              <w:right w:val="single" w:sz="8"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c>
          <w:tcPr>
            <w:tcW w:w="1276" w:type="dxa"/>
            <w:tcBorders>
              <w:top w:val="nil"/>
              <w:left w:val="nil"/>
              <w:bottom w:val="single" w:sz="8" w:space="0" w:color="auto"/>
              <w:right w:val="single" w:sz="8" w:space="0" w:color="auto"/>
            </w:tcBorders>
            <w:shd w:val="clear" w:color="auto" w:fill="auto"/>
          </w:tcPr>
          <w:p w:rsidR="009478F8" w:rsidRPr="001F7D89" w:rsidRDefault="009478F8" w:rsidP="009478F8">
            <w:pPr>
              <w:jc w:val="center"/>
              <w:rPr>
                <w:rFonts w:cs="Times New Roman"/>
                <w:sz w:val="22"/>
                <w:szCs w:val="22"/>
              </w:rPr>
            </w:pPr>
            <w:r>
              <w:rPr>
                <w:rFonts w:cs="Times New Roman"/>
                <w:sz w:val="22"/>
                <w:szCs w:val="22"/>
              </w:rPr>
              <w:t>1</w:t>
            </w:r>
          </w:p>
        </w:tc>
      </w:tr>
    </w:tbl>
    <w:p w:rsidR="001052BD" w:rsidRDefault="001052BD" w:rsidP="001052BD">
      <w:pPr>
        <w:shd w:val="clear" w:color="auto" w:fill="FFFFFF"/>
        <w:tabs>
          <w:tab w:val="left" w:pos="0"/>
        </w:tabs>
        <w:jc w:val="both"/>
        <w:rPr>
          <w:rFonts w:eastAsia="Times New Roman" w:cs="Times New Roman"/>
          <w:b/>
          <w:color w:val="000000"/>
          <w:sz w:val="22"/>
          <w:szCs w:val="22"/>
          <w:lang w:eastAsia="ru-RU"/>
        </w:rPr>
      </w:pPr>
    </w:p>
    <w:p w:rsidR="00975370" w:rsidRPr="00975370" w:rsidRDefault="00975370" w:rsidP="00975370">
      <w:pPr>
        <w:pStyle w:val="ae"/>
        <w:shd w:val="clear" w:color="auto" w:fill="FFFFFF"/>
        <w:tabs>
          <w:tab w:val="left" w:pos="0"/>
        </w:tabs>
        <w:ind w:left="0" w:right="10"/>
        <w:jc w:val="both"/>
        <w:rPr>
          <w:szCs w:val="22"/>
        </w:rPr>
      </w:pPr>
      <w:r w:rsidRPr="00975370">
        <w:rPr>
          <w:szCs w:val="22"/>
        </w:rPr>
        <w:t>Задача 2. Охват образовательных программ полиязычным обучением.</w:t>
      </w:r>
    </w:p>
    <w:p w:rsidR="00975370" w:rsidRPr="00975370" w:rsidRDefault="00975370" w:rsidP="00975370">
      <w:pPr>
        <w:pStyle w:val="ae"/>
        <w:shd w:val="clear" w:color="auto" w:fill="FFFFFF"/>
        <w:tabs>
          <w:tab w:val="left" w:pos="0"/>
        </w:tabs>
        <w:ind w:left="0" w:right="10"/>
        <w:jc w:val="both"/>
        <w:rPr>
          <w:sz w:val="22"/>
          <w:szCs w:val="22"/>
        </w:rPr>
      </w:pPr>
      <w:r w:rsidRPr="00975370">
        <w:rPr>
          <w:sz w:val="22"/>
          <w:szCs w:val="22"/>
        </w:rPr>
        <w:t xml:space="preserve">Таблица 5. Количество образовательных программ с полиязычным обучением </w:t>
      </w:r>
    </w:p>
    <w:tbl>
      <w:tblPr>
        <w:tblW w:w="96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5"/>
        <w:gridCol w:w="1134"/>
        <w:gridCol w:w="992"/>
        <w:gridCol w:w="993"/>
        <w:gridCol w:w="992"/>
        <w:gridCol w:w="992"/>
        <w:gridCol w:w="992"/>
        <w:gridCol w:w="1092"/>
      </w:tblGrid>
      <w:tr w:rsidR="00975370" w:rsidRPr="001F7D89" w:rsidTr="008039E0">
        <w:trPr>
          <w:trHeight w:val="225"/>
        </w:trPr>
        <w:tc>
          <w:tcPr>
            <w:tcW w:w="2415" w:type="dxa"/>
            <w:shd w:val="clear" w:color="auto" w:fill="auto"/>
            <w:tcMar>
              <w:top w:w="0" w:type="dxa"/>
              <w:left w:w="108" w:type="dxa"/>
              <w:bottom w:w="0" w:type="dxa"/>
              <w:right w:w="108" w:type="dxa"/>
            </w:tcMar>
            <w:hideMark/>
          </w:tcPr>
          <w:p w:rsidR="00975370" w:rsidRPr="001F7D89" w:rsidRDefault="00975370" w:rsidP="00151864">
            <w:pPr>
              <w:tabs>
                <w:tab w:val="left" w:pos="0"/>
              </w:tabs>
              <w:jc w:val="both"/>
              <w:rPr>
                <w:rFonts w:eastAsia="Times New Roman" w:cs="Times New Roman"/>
                <w:color w:val="000000"/>
                <w:sz w:val="22"/>
                <w:szCs w:val="22"/>
                <w:lang w:eastAsia="ru-RU"/>
              </w:rPr>
            </w:pPr>
            <w:r w:rsidRPr="00F1075A">
              <w:rPr>
                <w:rFonts w:eastAsia="Times New Roman" w:cs="Times New Roman"/>
                <w:b/>
                <w:color w:val="000000"/>
                <w:sz w:val="22"/>
                <w:szCs w:val="22"/>
                <w:lang w:val="kk-KZ" w:eastAsia="ru-RU"/>
              </w:rPr>
              <w:t>Наименование ОП</w:t>
            </w:r>
          </w:p>
        </w:tc>
        <w:tc>
          <w:tcPr>
            <w:tcW w:w="1134" w:type="dxa"/>
            <w:shd w:val="clear" w:color="auto" w:fill="auto"/>
            <w:tcMar>
              <w:top w:w="0" w:type="dxa"/>
              <w:left w:w="108" w:type="dxa"/>
              <w:bottom w:w="0" w:type="dxa"/>
              <w:right w:w="108" w:type="dxa"/>
            </w:tcMar>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2018-2019</w:t>
            </w:r>
          </w:p>
        </w:tc>
        <w:tc>
          <w:tcPr>
            <w:tcW w:w="992" w:type="dxa"/>
            <w:shd w:val="clear" w:color="auto" w:fill="auto"/>
            <w:tcMar>
              <w:top w:w="0" w:type="dxa"/>
              <w:left w:w="108" w:type="dxa"/>
              <w:bottom w:w="0" w:type="dxa"/>
              <w:right w:w="108" w:type="dxa"/>
            </w:tcMar>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2019-2020</w:t>
            </w:r>
          </w:p>
        </w:tc>
        <w:tc>
          <w:tcPr>
            <w:tcW w:w="993" w:type="dxa"/>
            <w:shd w:val="clear" w:color="auto" w:fill="auto"/>
            <w:tcMar>
              <w:top w:w="0" w:type="dxa"/>
              <w:left w:w="108" w:type="dxa"/>
              <w:bottom w:w="0" w:type="dxa"/>
              <w:right w:w="108" w:type="dxa"/>
            </w:tcMar>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2020-2021</w:t>
            </w:r>
          </w:p>
        </w:tc>
        <w:tc>
          <w:tcPr>
            <w:tcW w:w="992" w:type="dxa"/>
            <w:shd w:val="clear" w:color="auto" w:fill="auto"/>
            <w:tcMar>
              <w:top w:w="0" w:type="dxa"/>
              <w:left w:w="108" w:type="dxa"/>
              <w:bottom w:w="0" w:type="dxa"/>
              <w:right w:w="108" w:type="dxa"/>
            </w:tcMar>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2021-2022</w:t>
            </w:r>
          </w:p>
        </w:tc>
        <w:tc>
          <w:tcPr>
            <w:tcW w:w="992" w:type="dxa"/>
            <w:shd w:val="clear" w:color="auto" w:fill="auto"/>
            <w:tcMar>
              <w:top w:w="0" w:type="dxa"/>
              <w:left w:w="108" w:type="dxa"/>
              <w:bottom w:w="0" w:type="dxa"/>
              <w:right w:w="108" w:type="dxa"/>
            </w:tcMar>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2022-2023</w:t>
            </w:r>
          </w:p>
        </w:tc>
        <w:tc>
          <w:tcPr>
            <w:tcW w:w="992" w:type="dxa"/>
            <w:shd w:val="clear" w:color="auto" w:fill="auto"/>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2023-</w:t>
            </w:r>
          </w:p>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2024</w:t>
            </w:r>
          </w:p>
        </w:tc>
        <w:tc>
          <w:tcPr>
            <w:tcW w:w="1092" w:type="dxa"/>
            <w:shd w:val="clear" w:color="auto" w:fill="auto"/>
          </w:tcPr>
          <w:p w:rsidR="00975370" w:rsidRPr="00893A77" w:rsidRDefault="00975370" w:rsidP="00151864">
            <w:pPr>
              <w:tabs>
                <w:tab w:val="left" w:pos="0"/>
              </w:tabs>
              <w:jc w:val="center"/>
              <w:rPr>
                <w:rFonts w:eastAsia="Times New Roman" w:cs="Times New Roman"/>
                <w:b/>
                <w:color w:val="000000"/>
                <w:sz w:val="22"/>
                <w:szCs w:val="22"/>
                <w:lang w:eastAsia="ru-RU"/>
              </w:rPr>
            </w:pPr>
            <w:r w:rsidRPr="00893A77">
              <w:rPr>
                <w:rFonts w:eastAsia="Times New Roman" w:cs="Times New Roman"/>
                <w:b/>
                <w:color w:val="000000"/>
                <w:sz w:val="22"/>
                <w:szCs w:val="22"/>
                <w:lang w:eastAsia="ru-RU"/>
              </w:rPr>
              <w:t>2024-</w:t>
            </w:r>
          </w:p>
          <w:p w:rsidR="00975370" w:rsidRPr="00893A77" w:rsidRDefault="00975370" w:rsidP="00151864">
            <w:pPr>
              <w:tabs>
                <w:tab w:val="left" w:pos="0"/>
              </w:tabs>
              <w:jc w:val="center"/>
              <w:rPr>
                <w:rFonts w:eastAsia="Times New Roman" w:cs="Times New Roman"/>
                <w:b/>
                <w:color w:val="000000"/>
                <w:sz w:val="22"/>
                <w:szCs w:val="22"/>
                <w:lang w:val="kk-KZ" w:eastAsia="ru-RU"/>
              </w:rPr>
            </w:pPr>
            <w:r w:rsidRPr="00893A77">
              <w:rPr>
                <w:rFonts w:eastAsia="Times New Roman" w:cs="Times New Roman"/>
                <w:b/>
                <w:color w:val="000000"/>
                <w:sz w:val="22"/>
                <w:szCs w:val="22"/>
                <w:lang w:eastAsia="ru-RU"/>
              </w:rPr>
              <w:t>2025</w:t>
            </w:r>
          </w:p>
        </w:tc>
      </w:tr>
      <w:tr w:rsidR="00975370" w:rsidRPr="001F7D89" w:rsidTr="008039E0">
        <w:trPr>
          <w:trHeight w:val="294"/>
        </w:trPr>
        <w:tc>
          <w:tcPr>
            <w:tcW w:w="9602" w:type="dxa"/>
            <w:gridSpan w:val="8"/>
            <w:shd w:val="clear" w:color="auto" w:fill="auto"/>
            <w:tcMar>
              <w:top w:w="0" w:type="dxa"/>
              <w:left w:w="108" w:type="dxa"/>
              <w:bottom w:w="0" w:type="dxa"/>
              <w:right w:w="108" w:type="dxa"/>
            </w:tcMar>
            <w:hideMark/>
          </w:tcPr>
          <w:p w:rsidR="00975370" w:rsidRPr="001F7D89" w:rsidRDefault="00975370" w:rsidP="00151864">
            <w:pPr>
              <w:tabs>
                <w:tab w:val="left" w:pos="0"/>
              </w:tabs>
              <w:jc w:val="center"/>
              <w:rPr>
                <w:rFonts w:eastAsia="Times New Roman" w:cs="Times New Roman"/>
                <w:b/>
                <w:color w:val="000000"/>
                <w:sz w:val="22"/>
                <w:szCs w:val="22"/>
                <w:lang w:eastAsia="ru-RU"/>
              </w:rPr>
            </w:pPr>
            <w:r w:rsidRPr="001F7D89">
              <w:rPr>
                <w:rFonts w:eastAsia="Times New Roman" w:cs="Times New Roman"/>
                <w:b/>
                <w:color w:val="000000"/>
                <w:sz w:val="22"/>
                <w:szCs w:val="22"/>
                <w:lang w:eastAsia="ru-RU"/>
              </w:rPr>
              <w:t>Бакалавриат</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1F7D89" w:rsidRDefault="00975370" w:rsidP="00151864">
            <w:pPr>
              <w:tabs>
                <w:tab w:val="left" w:pos="0"/>
              </w:tabs>
              <w:rPr>
                <w:rFonts w:eastAsia="Times New Roman" w:cs="Times New Roman"/>
                <w:color w:val="000000"/>
                <w:sz w:val="22"/>
                <w:szCs w:val="22"/>
                <w:lang w:eastAsia="ru-RU"/>
              </w:rPr>
            </w:pPr>
            <w:r w:rsidRPr="001F7D89">
              <w:rPr>
                <w:rFonts w:cs="Times New Roman"/>
                <w:sz w:val="22"/>
                <w:szCs w:val="22"/>
              </w:rPr>
              <w:t>Арт-менеджмент</w:t>
            </w:r>
          </w:p>
        </w:tc>
        <w:tc>
          <w:tcPr>
            <w:tcW w:w="1134"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3"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10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1F7D89" w:rsidRDefault="00975370" w:rsidP="00151864">
            <w:pPr>
              <w:tabs>
                <w:tab w:val="left" w:pos="0"/>
              </w:tabs>
              <w:rPr>
                <w:rFonts w:cs="Times New Roman"/>
                <w:sz w:val="22"/>
                <w:szCs w:val="22"/>
              </w:rPr>
            </w:pPr>
            <w:r w:rsidRPr="001537D6">
              <w:rPr>
                <w:rFonts w:eastAsia="Times New Roman" w:cs="Times New Roman"/>
                <w:color w:val="000000"/>
                <w:sz w:val="22"/>
                <w:szCs w:val="22"/>
                <w:lang w:val="kk-KZ" w:eastAsia="ru-RU"/>
              </w:rPr>
              <w:t xml:space="preserve">Менеджмент </w:t>
            </w:r>
            <w:r>
              <w:rPr>
                <w:rFonts w:eastAsia="Times New Roman" w:cs="Times New Roman"/>
                <w:color w:val="000000"/>
                <w:sz w:val="22"/>
                <w:szCs w:val="22"/>
                <w:lang w:val="kk-KZ" w:eastAsia="ru-RU"/>
              </w:rPr>
              <w:t>в социальной сфере</w:t>
            </w:r>
          </w:p>
        </w:tc>
        <w:tc>
          <w:tcPr>
            <w:tcW w:w="1134"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w:t>
            </w:r>
          </w:p>
        </w:tc>
        <w:tc>
          <w:tcPr>
            <w:tcW w:w="993"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10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1F7D89" w:rsidRDefault="00975370" w:rsidP="00151864">
            <w:pPr>
              <w:tabs>
                <w:tab w:val="left" w:pos="0"/>
              </w:tabs>
              <w:rPr>
                <w:rFonts w:cs="Times New Roman"/>
                <w:sz w:val="22"/>
                <w:szCs w:val="22"/>
              </w:rPr>
            </w:pPr>
            <w:r w:rsidRPr="001F7D89">
              <w:rPr>
                <w:rFonts w:cs="Times New Roman"/>
                <w:sz w:val="22"/>
                <w:szCs w:val="22"/>
              </w:rPr>
              <w:t>Искусствоведение</w:t>
            </w:r>
          </w:p>
        </w:tc>
        <w:tc>
          <w:tcPr>
            <w:tcW w:w="1134"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sidRPr="001F7D89">
              <w:rPr>
                <w:rFonts w:eastAsia="Times New Roman" w:cs="Times New Roman"/>
                <w:color w:val="000000"/>
                <w:sz w:val="22"/>
                <w:szCs w:val="22"/>
                <w:lang w:eastAsia="ru-RU"/>
              </w:rPr>
              <w:t>-</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w:t>
            </w:r>
          </w:p>
        </w:tc>
        <w:tc>
          <w:tcPr>
            <w:tcW w:w="993"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cs="Times New Roman"/>
                <w:sz w:val="22"/>
                <w:szCs w:val="22"/>
              </w:rPr>
            </w:pPr>
            <w:r>
              <w:rPr>
                <w:rFonts w:cs="Times New Roman"/>
                <w:sz w:val="22"/>
                <w:szCs w:val="22"/>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9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c>
          <w:tcPr>
            <w:tcW w:w="1092" w:type="dxa"/>
            <w:shd w:val="clear" w:color="auto" w:fill="auto"/>
          </w:tcPr>
          <w:p w:rsidR="00975370" w:rsidRPr="001F7D89"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r>
      <w:tr w:rsidR="00975370" w:rsidRPr="001F7D89" w:rsidTr="008039E0">
        <w:trPr>
          <w:trHeight w:val="278"/>
        </w:trPr>
        <w:tc>
          <w:tcPr>
            <w:tcW w:w="9602" w:type="dxa"/>
            <w:gridSpan w:val="8"/>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b/>
                <w:color w:val="000000"/>
                <w:sz w:val="22"/>
                <w:szCs w:val="22"/>
                <w:lang w:eastAsia="ru-RU"/>
              </w:rPr>
            </w:pPr>
            <w:r w:rsidRPr="001F7D89">
              <w:rPr>
                <w:rFonts w:eastAsia="Times New Roman" w:cs="Times New Roman"/>
                <w:b/>
                <w:color w:val="000000"/>
                <w:sz w:val="22"/>
                <w:szCs w:val="22"/>
                <w:lang w:eastAsia="ru-RU"/>
              </w:rPr>
              <w:t>Магистратура</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1F7D89" w:rsidRDefault="00975370" w:rsidP="00151864">
            <w:pPr>
              <w:tabs>
                <w:tab w:val="left" w:pos="0"/>
              </w:tabs>
              <w:rPr>
                <w:rFonts w:eastAsia="Times New Roman" w:cs="Times New Roman"/>
                <w:color w:val="000000"/>
                <w:sz w:val="22"/>
                <w:szCs w:val="22"/>
                <w:lang w:eastAsia="ru-RU"/>
              </w:rPr>
            </w:pPr>
            <w:r w:rsidRPr="00D166D2">
              <w:rPr>
                <w:rFonts w:cs="Times New Roman"/>
                <w:sz w:val="22"/>
                <w:szCs w:val="22"/>
                <w:lang w:val="kk-KZ"/>
              </w:rPr>
              <w:t>И</w:t>
            </w:r>
            <w:r w:rsidRPr="001F7D89">
              <w:rPr>
                <w:rFonts w:cs="Times New Roman"/>
                <w:sz w:val="22"/>
                <w:szCs w:val="22"/>
              </w:rPr>
              <w:t>скусствоведение</w:t>
            </w:r>
          </w:p>
        </w:tc>
        <w:tc>
          <w:tcPr>
            <w:tcW w:w="1134"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r w:rsidRPr="001F7D89">
              <w:rPr>
                <w:rFonts w:eastAsia="Times New Roman" w:cs="Times New Roman"/>
                <w:color w:val="000000"/>
                <w:sz w:val="22"/>
                <w:szCs w:val="22"/>
                <w:lang w:eastAsia="ru-RU"/>
              </w:rPr>
              <w:t>-</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val="kk-KZ" w:eastAsia="ru-RU"/>
              </w:rPr>
            </w:pPr>
            <w:r w:rsidRPr="001F7D89">
              <w:rPr>
                <w:rFonts w:eastAsia="Times New Roman" w:cs="Times New Roman"/>
                <w:color w:val="000000"/>
                <w:sz w:val="22"/>
                <w:szCs w:val="22"/>
                <w:lang w:val="kk-KZ" w:eastAsia="ru-RU"/>
              </w:rPr>
              <w:t>-</w:t>
            </w:r>
          </w:p>
        </w:tc>
        <w:tc>
          <w:tcPr>
            <w:tcW w:w="993"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r w:rsidRPr="00756C3D">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r w:rsidRPr="00756C3D">
              <w:rPr>
                <w:rFonts w:eastAsia="Times New Roman" w:cs="Times New Roman"/>
                <w:color w:val="000000"/>
                <w:sz w:val="22"/>
                <w:szCs w:val="22"/>
                <w:lang w:eastAsia="ru-RU"/>
              </w:rPr>
              <w:t>1</w:t>
            </w:r>
          </w:p>
        </w:tc>
        <w:tc>
          <w:tcPr>
            <w:tcW w:w="992"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r w:rsidRPr="00756C3D">
              <w:rPr>
                <w:rFonts w:eastAsia="Times New Roman" w:cs="Times New Roman"/>
                <w:color w:val="000000"/>
                <w:sz w:val="22"/>
                <w:szCs w:val="22"/>
                <w:lang w:eastAsia="ru-RU"/>
              </w:rPr>
              <w:t>1</w:t>
            </w:r>
          </w:p>
        </w:tc>
        <w:tc>
          <w:tcPr>
            <w:tcW w:w="992" w:type="dxa"/>
            <w:shd w:val="clear" w:color="auto" w:fill="auto"/>
          </w:tcPr>
          <w:p w:rsidR="00975370" w:rsidRPr="00756C3D" w:rsidRDefault="00975370" w:rsidP="00151864">
            <w:pPr>
              <w:tabs>
                <w:tab w:val="left" w:pos="0"/>
              </w:tabs>
              <w:jc w:val="center"/>
              <w:rPr>
                <w:rFonts w:eastAsia="Times New Roman" w:cs="Times New Roman"/>
                <w:color w:val="000000"/>
                <w:sz w:val="22"/>
                <w:szCs w:val="22"/>
                <w:lang w:eastAsia="ru-RU"/>
              </w:rPr>
            </w:pPr>
            <w:r w:rsidRPr="00756C3D">
              <w:rPr>
                <w:rFonts w:eastAsia="Times New Roman" w:cs="Times New Roman"/>
                <w:color w:val="000000"/>
                <w:sz w:val="22"/>
                <w:szCs w:val="22"/>
                <w:lang w:eastAsia="ru-RU"/>
              </w:rPr>
              <w:t>1</w:t>
            </w:r>
          </w:p>
        </w:tc>
        <w:tc>
          <w:tcPr>
            <w:tcW w:w="1092" w:type="dxa"/>
            <w:shd w:val="clear" w:color="auto" w:fill="auto"/>
          </w:tcPr>
          <w:p w:rsidR="00975370" w:rsidRPr="00756C3D" w:rsidRDefault="00975370" w:rsidP="00151864">
            <w:pPr>
              <w:tabs>
                <w:tab w:val="left" w:pos="0"/>
              </w:tabs>
              <w:jc w:val="center"/>
              <w:rPr>
                <w:rFonts w:eastAsia="Times New Roman" w:cs="Times New Roman"/>
                <w:color w:val="000000"/>
                <w:sz w:val="22"/>
                <w:szCs w:val="22"/>
                <w:lang w:eastAsia="ru-RU"/>
              </w:rPr>
            </w:pPr>
            <w:r w:rsidRPr="00756C3D">
              <w:rPr>
                <w:rFonts w:eastAsia="Times New Roman" w:cs="Times New Roman"/>
                <w:color w:val="000000"/>
                <w:sz w:val="22"/>
                <w:szCs w:val="22"/>
                <w:lang w:eastAsia="ru-RU"/>
              </w:rPr>
              <w:t>1</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D166D2" w:rsidRDefault="00975370" w:rsidP="00151864">
            <w:pPr>
              <w:tabs>
                <w:tab w:val="left" w:pos="0"/>
              </w:tabs>
              <w:rPr>
                <w:rFonts w:cs="Times New Roman"/>
                <w:sz w:val="22"/>
                <w:szCs w:val="22"/>
                <w:lang w:val="kk-KZ"/>
              </w:rPr>
            </w:pPr>
            <w:r>
              <w:rPr>
                <w:rFonts w:cs="Times New Roman"/>
                <w:sz w:val="22"/>
                <w:szCs w:val="22"/>
                <w:lang w:val="kk-KZ"/>
              </w:rPr>
              <w:t>Арт-менеджмент</w:t>
            </w:r>
          </w:p>
        </w:tc>
        <w:tc>
          <w:tcPr>
            <w:tcW w:w="1134"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eastAsia="ru-RU"/>
              </w:rPr>
            </w:pP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val="kk-KZ" w:eastAsia="ru-RU"/>
              </w:rPr>
            </w:pPr>
          </w:p>
        </w:tc>
        <w:tc>
          <w:tcPr>
            <w:tcW w:w="993"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p>
        </w:tc>
        <w:tc>
          <w:tcPr>
            <w:tcW w:w="992"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p>
        </w:tc>
        <w:tc>
          <w:tcPr>
            <w:tcW w:w="992" w:type="dxa"/>
            <w:shd w:val="clear" w:color="auto" w:fill="auto"/>
            <w:tcMar>
              <w:top w:w="0" w:type="dxa"/>
              <w:left w:w="108" w:type="dxa"/>
              <w:bottom w:w="0" w:type="dxa"/>
              <w:right w:w="108" w:type="dxa"/>
            </w:tcMar>
          </w:tcPr>
          <w:p w:rsidR="00975370" w:rsidRPr="00756C3D" w:rsidRDefault="00975370" w:rsidP="00151864">
            <w:pPr>
              <w:tabs>
                <w:tab w:val="left" w:pos="0"/>
              </w:tabs>
              <w:jc w:val="center"/>
              <w:rPr>
                <w:rFonts w:eastAsia="Times New Roman" w:cs="Times New Roman"/>
                <w:color w:val="000000"/>
                <w:sz w:val="22"/>
                <w:szCs w:val="22"/>
                <w:lang w:eastAsia="ru-RU"/>
              </w:rPr>
            </w:pPr>
          </w:p>
        </w:tc>
        <w:tc>
          <w:tcPr>
            <w:tcW w:w="992" w:type="dxa"/>
            <w:shd w:val="clear" w:color="auto" w:fill="auto"/>
          </w:tcPr>
          <w:p w:rsidR="00975370" w:rsidRPr="00756C3D" w:rsidRDefault="00975370" w:rsidP="00151864">
            <w:pPr>
              <w:tabs>
                <w:tab w:val="left" w:pos="0"/>
              </w:tabs>
              <w:jc w:val="center"/>
              <w:rPr>
                <w:rFonts w:eastAsia="Times New Roman" w:cs="Times New Roman"/>
                <w:color w:val="000000"/>
                <w:sz w:val="22"/>
                <w:szCs w:val="22"/>
                <w:lang w:eastAsia="ru-RU"/>
              </w:rPr>
            </w:pPr>
          </w:p>
        </w:tc>
        <w:tc>
          <w:tcPr>
            <w:tcW w:w="1092" w:type="dxa"/>
            <w:shd w:val="clear" w:color="auto" w:fill="auto"/>
          </w:tcPr>
          <w:p w:rsidR="00975370" w:rsidRPr="00756C3D" w:rsidRDefault="00975370" w:rsidP="00151864">
            <w:pPr>
              <w:tabs>
                <w:tab w:val="left" w:pos="0"/>
              </w:tabs>
              <w:jc w:val="center"/>
              <w:rPr>
                <w:rFonts w:eastAsia="Times New Roman" w:cs="Times New Roman"/>
                <w:color w:val="000000"/>
                <w:sz w:val="22"/>
                <w:szCs w:val="22"/>
                <w:lang w:eastAsia="ru-RU"/>
              </w:rPr>
            </w:pPr>
            <w:r>
              <w:rPr>
                <w:rFonts w:eastAsia="Times New Roman" w:cs="Times New Roman"/>
                <w:color w:val="000000"/>
                <w:sz w:val="22"/>
                <w:szCs w:val="22"/>
                <w:lang w:eastAsia="ru-RU"/>
              </w:rPr>
              <w:t>1</w:t>
            </w:r>
          </w:p>
        </w:tc>
      </w:tr>
      <w:tr w:rsidR="00975370" w:rsidRPr="001F7D89" w:rsidTr="008039E0">
        <w:trPr>
          <w:trHeight w:val="356"/>
        </w:trPr>
        <w:tc>
          <w:tcPr>
            <w:tcW w:w="9602" w:type="dxa"/>
            <w:gridSpan w:val="8"/>
            <w:shd w:val="clear" w:color="auto" w:fill="auto"/>
            <w:tcMar>
              <w:top w:w="0" w:type="dxa"/>
              <w:left w:w="108" w:type="dxa"/>
              <w:bottom w:w="0" w:type="dxa"/>
              <w:right w:w="108" w:type="dxa"/>
            </w:tcMar>
          </w:tcPr>
          <w:p w:rsidR="00975370" w:rsidRPr="00B025EC" w:rsidRDefault="00975370" w:rsidP="00151864">
            <w:pPr>
              <w:tabs>
                <w:tab w:val="left" w:pos="0"/>
              </w:tabs>
              <w:jc w:val="center"/>
              <w:rPr>
                <w:rFonts w:eastAsia="Times New Roman" w:cs="Times New Roman"/>
                <w:b/>
                <w:color w:val="000000"/>
                <w:sz w:val="22"/>
                <w:szCs w:val="22"/>
                <w:lang w:val="kk-KZ" w:eastAsia="ru-RU"/>
              </w:rPr>
            </w:pPr>
            <w:r w:rsidRPr="00B025EC">
              <w:rPr>
                <w:rFonts w:eastAsia="Times New Roman" w:cs="Times New Roman"/>
                <w:b/>
                <w:color w:val="000000"/>
                <w:sz w:val="22"/>
                <w:szCs w:val="22"/>
                <w:lang w:val="kk-KZ" w:eastAsia="ru-RU"/>
              </w:rPr>
              <w:t>Докторантура</w:t>
            </w:r>
          </w:p>
        </w:tc>
      </w:tr>
      <w:tr w:rsidR="00975370" w:rsidRPr="001F7D89" w:rsidTr="008039E0">
        <w:trPr>
          <w:trHeight w:val="457"/>
        </w:trPr>
        <w:tc>
          <w:tcPr>
            <w:tcW w:w="2415" w:type="dxa"/>
            <w:shd w:val="clear" w:color="auto" w:fill="auto"/>
            <w:tcMar>
              <w:top w:w="0" w:type="dxa"/>
              <w:left w:w="108" w:type="dxa"/>
              <w:bottom w:w="0" w:type="dxa"/>
              <w:right w:w="108" w:type="dxa"/>
            </w:tcMar>
          </w:tcPr>
          <w:p w:rsidR="00975370" w:rsidRPr="00D166D2" w:rsidRDefault="00975370" w:rsidP="00151864">
            <w:pPr>
              <w:tabs>
                <w:tab w:val="left" w:pos="0"/>
              </w:tabs>
              <w:rPr>
                <w:rFonts w:cs="Times New Roman"/>
                <w:sz w:val="22"/>
                <w:szCs w:val="22"/>
                <w:lang w:val="kk-KZ"/>
              </w:rPr>
            </w:pPr>
            <w:r>
              <w:rPr>
                <w:rFonts w:cs="Times New Roman"/>
                <w:sz w:val="22"/>
                <w:szCs w:val="22"/>
                <w:lang w:val="kk-KZ"/>
              </w:rPr>
              <w:t>Искусствоведение</w:t>
            </w:r>
          </w:p>
        </w:tc>
        <w:tc>
          <w:tcPr>
            <w:tcW w:w="1134" w:type="dxa"/>
            <w:shd w:val="clear" w:color="auto" w:fill="auto"/>
            <w:tcMar>
              <w:top w:w="0" w:type="dxa"/>
              <w:left w:w="108" w:type="dxa"/>
              <w:bottom w:w="0" w:type="dxa"/>
              <w:right w:w="108" w:type="dxa"/>
            </w:tcMar>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w:t>
            </w:r>
          </w:p>
        </w:tc>
        <w:tc>
          <w:tcPr>
            <w:tcW w:w="992" w:type="dxa"/>
            <w:shd w:val="clear" w:color="auto" w:fill="auto"/>
            <w:tcMar>
              <w:top w:w="0" w:type="dxa"/>
              <w:left w:w="108" w:type="dxa"/>
              <w:bottom w:w="0" w:type="dxa"/>
              <w:right w:w="108" w:type="dxa"/>
            </w:tcMar>
          </w:tcPr>
          <w:p w:rsidR="00975370" w:rsidRPr="001F7D89"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w:t>
            </w:r>
          </w:p>
        </w:tc>
        <w:tc>
          <w:tcPr>
            <w:tcW w:w="993" w:type="dxa"/>
            <w:shd w:val="clear" w:color="auto" w:fill="auto"/>
            <w:tcMar>
              <w:top w:w="0" w:type="dxa"/>
              <w:left w:w="108" w:type="dxa"/>
              <w:bottom w:w="0" w:type="dxa"/>
              <w:right w:w="108" w:type="dxa"/>
            </w:tcMar>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w:t>
            </w:r>
          </w:p>
        </w:tc>
        <w:tc>
          <w:tcPr>
            <w:tcW w:w="992" w:type="dxa"/>
            <w:shd w:val="clear" w:color="auto" w:fill="auto"/>
            <w:tcMar>
              <w:top w:w="0" w:type="dxa"/>
              <w:left w:w="108" w:type="dxa"/>
              <w:bottom w:w="0" w:type="dxa"/>
              <w:right w:w="108" w:type="dxa"/>
            </w:tcMar>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1</w:t>
            </w:r>
          </w:p>
        </w:tc>
        <w:tc>
          <w:tcPr>
            <w:tcW w:w="992" w:type="dxa"/>
            <w:shd w:val="clear" w:color="auto" w:fill="auto"/>
            <w:tcMar>
              <w:top w:w="0" w:type="dxa"/>
              <w:left w:w="108" w:type="dxa"/>
              <w:bottom w:w="0" w:type="dxa"/>
              <w:right w:w="108" w:type="dxa"/>
            </w:tcMar>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1</w:t>
            </w:r>
          </w:p>
        </w:tc>
        <w:tc>
          <w:tcPr>
            <w:tcW w:w="992" w:type="dxa"/>
            <w:shd w:val="clear" w:color="auto" w:fill="auto"/>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1</w:t>
            </w:r>
          </w:p>
        </w:tc>
        <w:tc>
          <w:tcPr>
            <w:tcW w:w="1092" w:type="dxa"/>
            <w:shd w:val="clear" w:color="auto" w:fill="auto"/>
          </w:tcPr>
          <w:p w:rsidR="00975370" w:rsidRPr="00D166D2" w:rsidRDefault="00975370" w:rsidP="00151864">
            <w:pPr>
              <w:tabs>
                <w:tab w:val="left" w:pos="0"/>
              </w:tabs>
              <w:jc w:val="center"/>
              <w:rPr>
                <w:rFonts w:eastAsia="Times New Roman" w:cs="Times New Roman"/>
                <w:color w:val="000000"/>
                <w:sz w:val="22"/>
                <w:szCs w:val="22"/>
                <w:lang w:val="kk-KZ" w:eastAsia="ru-RU"/>
              </w:rPr>
            </w:pPr>
            <w:r>
              <w:rPr>
                <w:rFonts w:eastAsia="Times New Roman" w:cs="Times New Roman"/>
                <w:color w:val="000000"/>
                <w:sz w:val="22"/>
                <w:szCs w:val="22"/>
                <w:lang w:val="kk-KZ" w:eastAsia="ru-RU"/>
              </w:rPr>
              <w:t>1</w:t>
            </w:r>
          </w:p>
        </w:tc>
      </w:tr>
    </w:tbl>
    <w:p w:rsidR="00975370" w:rsidRPr="00A25893" w:rsidRDefault="00975370" w:rsidP="00975370">
      <w:pPr>
        <w:pStyle w:val="ae"/>
        <w:shd w:val="clear" w:color="auto" w:fill="FFFFFF" w:themeFill="background1"/>
        <w:tabs>
          <w:tab w:val="left" w:pos="0"/>
        </w:tabs>
        <w:ind w:left="0" w:right="10"/>
        <w:jc w:val="both"/>
        <w:rPr>
          <w:szCs w:val="22"/>
        </w:rPr>
      </w:pPr>
      <w:r w:rsidRPr="00A25893">
        <w:rPr>
          <w:szCs w:val="22"/>
        </w:rPr>
        <w:t>Мероприятия:</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Принимать участие в дополнительных языковых курсах для студентов, магистрантов и ППС, организованных Академией;</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Разработать систему стимулирования ППС</w:t>
      </w:r>
      <w:r>
        <w:rPr>
          <w:szCs w:val="22"/>
        </w:rPr>
        <w:t>,</w:t>
      </w:r>
      <w:r w:rsidRPr="00A25893">
        <w:rPr>
          <w:szCs w:val="22"/>
        </w:rPr>
        <w:t xml:space="preserve"> ведущих занятия на иностранном языке в полиязычных группах;</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 xml:space="preserve">Обновить учебно-методические комплексы дисциплин в соответствии с требованиями </w:t>
      </w:r>
      <w:r w:rsidRPr="00A25893">
        <w:rPr>
          <w:szCs w:val="22"/>
        </w:rPr>
        <w:lastRenderedPageBreak/>
        <w:t>полиязычного образования;</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Проведение семинаров, круглых столов, мастер-классов по внедрению полиязычного обучения;</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Участие в англоязычном клубе общения для студентов, магистрантов, ППС с привлечением носителей языка;</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Анализ книгообеспеченности дисциплин образовательных программ уровней бакалавриата, магистратуры и докторантуры учебниками и учебно-методическими пособиями с учетом принципа полиязычия;</w:t>
      </w:r>
    </w:p>
    <w:p w:rsidR="00975370" w:rsidRPr="00A25893" w:rsidRDefault="00975370" w:rsidP="00975370">
      <w:pPr>
        <w:pStyle w:val="ae"/>
        <w:numPr>
          <w:ilvl w:val="0"/>
          <w:numId w:val="16"/>
        </w:numPr>
        <w:shd w:val="clear" w:color="auto" w:fill="FFFFFF"/>
        <w:tabs>
          <w:tab w:val="left" w:pos="0"/>
          <w:tab w:val="left" w:pos="270"/>
        </w:tabs>
        <w:ind w:left="0" w:right="10" w:firstLine="0"/>
        <w:jc w:val="both"/>
        <w:rPr>
          <w:szCs w:val="22"/>
        </w:rPr>
      </w:pPr>
      <w:r w:rsidRPr="00A25893">
        <w:rPr>
          <w:szCs w:val="22"/>
        </w:rPr>
        <w:t xml:space="preserve">Проведение мониторинга эффективности полиязычного образования на факультете искусств. </w:t>
      </w:r>
    </w:p>
    <w:p w:rsidR="00975370" w:rsidRDefault="00975370" w:rsidP="00E74CAC">
      <w:pPr>
        <w:pStyle w:val="ae"/>
        <w:tabs>
          <w:tab w:val="left" w:pos="0"/>
          <w:tab w:val="left" w:pos="993"/>
        </w:tabs>
        <w:ind w:left="0"/>
        <w:jc w:val="both"/>
        <w:rPr>
          <w:szCs w:val="22"/>
        </w:rPr>
      </w:pPr>
    </w:p>
    <w:p w:rsidR="00E74CAC" w:rsidRPr="00E20B33" w:rsidRDefault="00F7031B" w:rsidP="00E74CAC">
      <w:pPr>
        <w:pStyle w:val="ae"/>
        <w:tabs>
          <w:tab w:val="left" w:pos="0"/>
          <w:tab w:val="left" w:pos="993"/>
        </w:tabs>
        <w:ind w:left="0"/>
        <w:jc w:val="both"/>
        <w:rPr>
          <w:szCs w:val="22"/>
        </w:rPr>
      </w:pPr>
      <w:r w:rsidRPr="00E20B33">
        <w:rPr>
          <w:szCs w:val="22"/>
        </w:rPr>
        <w:t xml:space="preserve">Задача </w:t>
      </w:r>
      <w:r w:rsidR="00975370">
        <w:rPr>
          <w:szCs w:val="22"/>
        </w:rPr>
        <w:t>3</w:t>
      </w:r>
      <w:r w:rsidRPr="00E20B33">
        <w:rPr>
          <w:szCs w:val="22"/>
        </w:rPr>
        <w:t xml:space="preserve">. </w:t>
      </w:r>
      <w:r w:rsidR="00E74CAC" w:rsidRPr="00E20B33">
        <w:rPr>
          <w:szCs w:val="22"/>
        </w:rPr>
        <w:t>Обеспечить международную мульти-лингвистическую среду развития обучающихся.</w:t>
      </w:r>
    </w:p>
    <w:p w:rsidR="00E74CAC" w:rsidRPr="0076356F" w:rsidRDefault="00E74CAC" w:rsidP="00E74CAC">
      <w:pPr>
        <w:pStyle w:val="ae"/>
        <w:tabs>
          <w:tab w:val="left" w:pos="0"/>
          <w:tab w:val="left" w:pos="993"/>
        </w:tabs>
        <w:ind w:left="0"/>
        <w:jc w:val="both"/>
        <w:rPr>
          <w:sz w:val="22"/>
          <w:szCs w:val="22"/>
        </w:rPr>
      </w:pPr>
      <w:r w:rsidRPr="0076356F">
        <w:rPr>
          <w:sz w:val="22"/>
          <w:szCs w:val="22"/>
        </w:rPr>
        <w:t xml:space="preserve">Таблица </w:t>
      </w:r>
      <w:r w:rsidR="00975370">
        <w:rPr>
          <w:sz w:val="22"/>
          <w:szCs w:val="22"/>
        </w:rPr>
        <w:t>6</w:t>
      </w:r>
      <w:r w:rsidRPr="0076356F">
        <w:rPr>
          <w:sz w:val="22"/>
          <w:szCs w:val="22"/>
        </w:rPr>
        <w:t>. Индикаторы оценки мульти-лингвистической среды обучения</w:t>
      </w:r>
    </w:p>
    <w:tbl>
      <w:tblPr>
        <w:tblStyle w:val="af8"/>
        <w:tblW w:w="9356" w:type="dxa"/>
        <w:tblInd w:w="-5" w:type="dxa"/>
        <w:tblLayout w:type="fixed"/>
        <w:tblLook w:val="04A0" w:firstRow="1" w:lastRow="0" w:firstColumn="1" w:lastColumn="0" w:noHBand="0" w:noVBand="1"/>
      </w:tblPr>
      <w:tblGrid>
        <w:gridCol w:w="1985"/>
        <w:gridCol w:w="850"/>
        <w:gridCol w:w="851"/>
        <w:gridCol w:w="992"/>
        <w:gridCol w:w="1134"/>
        <w:gridCol w:w="1134"/>
        <w:gridCol w:w="1134"/>
        <w:gridCol w:w="1276"/>
      </w:tblGrid>
      <w:tr w:rsidR="00E74CAC" w:rsidRPr="001F7D89" w:rsidTr="008039E0">
        <w:tc>
          <w:tcPr>
            <w:tcW w:w="1985" w:type="dxa"/>
            <w:shd w:val="clear" w:color="auto" w:fill="auto"/>
          </w:tcPr>
          <w:p w:rsidR="00E74CAC" w:rsidRPr="0076356F" w:rsidRDefault="00E74CAC" w:rsidP="00424900">
            <w:pPr>
              <w:pStyle w:val="ae"/>
              <w:tabs>
                <w:tab w:val="left" w:pos="0"/>
              </w:tabs>
              <w:ind w:left="0" w:right="10"/>
              <w:jc w:val="both"/>
              <w:rPr>
                <w:b/>
                <w:sz w:val="22"/>
                <w:szCs w:val="22"/>
              </w:rPr>
            </w:pPr>
            <w:r w:rsidRPr="0076356F">
              <w:rPr>
                <w:b/>
                <w:sz w:val="22"/>
                <w:szCs w:val="22"/>
              </w:rPr>
              <w:t>Индикаторы</w:t>
            </w:r>
          </w:p>
        </w:tc>
        <w:tc>
          <w:tcPr>
            <w:tcW w:w="850"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2018-2019</w:t>
            </w:r>
          </w:p>
        </w:tc>
        <w:tc>
          <w:tcPr>
            <w:tcW w:w="851"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2019-2020</w:t>
            </w:r>
          </w:p>
        </w:tc>
        <w:tc>
          <w:tcPr>
            <w:tcW w:w="992"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2020-2021</w:t>
            </w:r>
          </w:p>
        </w:tc>
        <w:tc>
          <w:tcPr>
            <w:tcW w:w="1134"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2021-2022</w:t>
            </w:r>
          </w:p>
        </w:tc>
        <w:tc>
          <w:tcPr>
            <w:tcW w:w="1134"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2022-2023</w:t>
            </w:r>
          </w:p>
        </w:tc>
        <w:tc>
          <w:tcPr>
            <w:tcW w:w="1134"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2023-</w:t>
            </w:r>
          </w:p>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2024</w:t>
            </w:r>
          </w:p>
        </w:tc>
        <w:tc>
          <w:tcPr>
            <w:tcW w:w="1276" w:type="dxa"/>
            <w:shd w:val="clear" w:color="auto" w:fill="auto"/>
          </w:tcPr>
          <w:p w:rsidR="00E74CAC" w:rsidRPr="0076356F" w:rsidRDefault="00E74CAC" w:rsidP="00424900">
            <w:pPr>
              <w:pStyle w:val="ae"/>
              <w:tabs>
                <w:tab w:val="left" w:pos="0"/>
              </w:tabs>
              <w:ind w:left="0" w:right="11"/>
              <w:jc w:val="both"/>
              <w:rPr>
                <w:b/>
                <w:color w:val="000000"/>
                <w:sz w:val="22"/>
                <w:szCs w:val="22"/>
              </w:rPr>
            </w:pPr>
            <w:r w:rsidRPr="0076356F">
              <w:rPr>
                <w:b/>
                <w:color w:val="000000"/>
                <w:sz w:val="22"/>
                <w:szCs w:val="22"/>
              </w:rPr>
              <w:t>2024-2025</w:t>
            </w:r>
          </w:p>
        </w:tc>
      </w:tr>
      <w:tr w:rsidR="00E74CAC" w:rsidRPr="001F7D89" w:rsidTr="008039E0">
        <w:trPr>
          <w:trHeight w:val="1272"/>
        </w:trPr>
        <w:tc>
          <w:tcPr>
            <w:tcW w:w="1985" w:type="dxa"/>
            <w:shd w:val="clear" w:color="auto" w:fill="auto"/>
          </w:tcPr>
          <w:p w:rsidR="00E74CAC" w:rsidRPr="00681129" w:rsidRDefault="00E74CAC" w:rsidP="00424900">
            <w:pPr>
              <w:pStyle w:val="ae"/>
              <w:tabs>
                <w:tab w:val="left" w:pos="0"/>
              </w:tabs>
              <w:ind w:left="0" w:right="10"/>
              <w:rPr>
                <w:sz w:val="20"/>
                <w:szCs w:val="20"/>
              </w:rPr>
            </w:pPr>
            <w:r w:rsidRPr="00681129">
              <w:rPr>
                <w:sz w:val="20"/>
                <w:szCs w:val="20"/>
              </w:rPr>
              <w:t>Количество преподавателей, ведущих занятия на иностранных языках, чел.</w:t>
            </w:r>
          </w:p>
        </w:tc>
        <w:tc>
          <w:tcPr>
            <w:tcW w:w="850" w:type="dxa"/>
            <w:shd w:val="clear" w:color="auto" w:fill="auto"/>
          </w:tcPr>
          <w:p w:rsidR="00E74CAC" w:rsidRPr="00681129" w:rsidRDefault="0076356F" w:rsidP="00424900">
            <w:pPr>
              <w:tabs>
                <w:tab w:val="left" w:pos="0"/>
              </w:tabs>
              <w:rPr>
                <w:rFonts w:eastAsia="Times New Roman" w:cs="Times New Roman"/>
                <w:color w:val="000000"/>
                <w:sz w:val="20"/>
                <w:szCs w:val="20"/>
                <w:lang w:eastAsia="ru-RU"/>
              </w:rPr>
            </w:pPr>
            <w:r w:rsidRPr="00681129">
              <w:rPr>
                <w:rFonts w:eastAsia="Times New Roman" w:cs="Times New Roman"/>
                <w:color w:val="000000"/>
                <w:sz w:val="20"/>
                <w:szCs w:val="20"/>
                <w:lang w:eastAsia="ru-RU"/>
              </w:rPr>
              <w:t>1</w:t>
            </w:r>
          </w:p>
        </w:tc>
        <w:tc>
          <w:tcPr>
            <w:tcW w:w="851" w:type="dxa"/>
            <w:shd w:val="clear" w:color="auto" w:fill="auto"/>
          </w:tcPr>
          <w:p w:rsidR="00E74CAC" w:rsidRPr="00681129" w:rsidRDefault="0076356F" w:rsidP="00424900">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1</w:t>
            </w:r>
          </w:p>
        </w:tc>
        <w:tc>
          <w:tcPr>
            <w:tcW w:w="992" w:type="dxa"/>
            <w:shd w:val="clear" w:color="auto" w:fill="auto"/>
          </w:tcPr>
          <w:p w:rsidR="0043634A" w:rsidRPr="00681129" w:rsidRDefault="00681129" w:rsidP="00424900">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134" w:type="dxa"/>
            <w:shd w:val="clear" w:color="auto" w:fill="auto"/>
          </w:tcPr>
          <w:p w:rsidR="00E74CAC" w:rsidRPr="00681129" w:rsidRDefault="00681129" w:rsidP="00424900">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1134" w:type="dxa"/>
            <w:shd w:val="clear" w:color="auto" w:fill="auto"/>
          </w:tcPr>
          <w:p w:rsidR="00E74CAC" w:rsidRPr="00681129" w:rsidRDefault="00681129" w:rsidP="00424900">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1134" w:type="dxa"/>
            <w:shd w:val="clear" w:color="auto" w:fill="auto"/>
          </w:tcPr>
          <w:p w:rsidR="00E74CAC" w:rsidRPr="00681129" w:rsidRDefault="00681129" w:rsidP="0043634A">
            <w:pP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1276" w:type="dxa"/>
            <w:shd w:val="clear" w:color="auto" w:fill="auto"/>
          </w:tcPr>
          <w:p w:rsidR="00E74CAC" w:rsidRPr="00681129" w:rsidRDefault="00681129" w:rsidP="00424900">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15</w:t>
            </w:r>
          </w:p>
        </w:tc>
      </w:tr>
      <w:tr w:rsidR="00BA202F" w:rsidRPr="001F7D89" w:rsidTr="008039E0">
        <w:trPr>
          <w:trHeight w:val="441"/>
        </w:trPr>
        <w:tc>
          <w:tcPr>
            <w:tcW w:w="1985" w:type="dxa"/>
            <w:shd w:val="clear" w:color="auto" w:fill="auto"/>
          </w:tcPr>
          <w:p w:rsidR="00BA202F" w:rsidRPr="0076356F" w:rsidRDefault="00BA202F" w:rsidP="00424900">
            <w:pPr>
              <w:pStyle w:val="ae"/>
              <w:tabs>
                <w:tab w:val="left" w:pos="0"/>
              </w:tabs>
              <w:ind w:left="0" w:right="10"/>
              <w:rPr>
                <w:sz w:val="20"/>
                <w:szCs w:val="20"/>
                <w:highlight w:val="yellow"/>
              </w:rPr>
            </w:pPr>
          </w:p>
        </w:tc>
        <w:tc>
          <w:tcPr>
            <w:tcW w:w="7371" w:type="dxa"/>
            <w:gridSpan w:val="7"/>
            <w:shd w:val="clear" w:color="auto" w:fill="auto"/>
          </w:tcPr>
          <w:p w:rsidR="00BA202F" w:rsidRPr="0076356F" w:rsidRDefault="00BA202F" w:rsidP="0076356F">
            <w:pPr>
              <w:tabs>
                <w:tab w:val="left" w:pos="0"/>
              </w:tabs>
              <w:jc w:val="center"/>
              <w:rPr>
                <w:rFonts w:eastAsia="Times New Roman" w:cs="Times New Roman"/>
                <w:b/>
                <w:color w:val="000000"/>
                <w:sz w:val="20"/>
                <w:szCs w:val="20"/>
                <w:highlight w:val="yellow"/>
                <w:lang w:eastAsia="ru-RU"/>
              </w:rPr>
            </w:pPr>
            <w:r w:rsidRPr="0076356F">
              <w:rPr>
                <w:rFonts w:eastAsia="Times New Roman" w:cs="Times New Roman"/>
                <w:b/>
                <w:color w:val="000000"/>
                <w:sz w:val="20"/>
                <w:szCs w:val="20"/>
                <w:lang w:eastAsia="ru-RU"/>
              </w:rPr>
              <w:t>Бакалавриат</w:t>
            </w:r>
          </w:p>
        </w:tc>
      </w:tr>
      <w:tr w:rsidR="0043634A" w:rsidRPr="001F7D89" w:rsidTr="008039E0">
        <w:trPr>
          <w:trHeight w:val="605"/>
        </w:trPr>
        <w:tc>
          <w:tcPr>
            <w:tcW w:w="1985" w:type="dxa"/>
            <w:shd w:val="clear" w:color="auto" w:fill="auto"/>
          </w:tcPr>
          <w:p w:rsidR="0043634A" w:rsidRPr="0076356F" w:rsidRDefault="0043634A" w:rsidP="0043634A">
            <w:pPr>
              <w:pStyle w:val="ae"/>
              <w:tabs>
                <w:tab w:val="left" w:pos="0"/>
              </w:tabs>
              <w:ind w:left="0" w:right="10"/>
              <w:rPr>
                <w:sz w:val="20"/>
                <w:szCs w:val="20"/>
              </w:rPr>
            </w:pPr>
            <w:r w:rsidRPr="0076356F">
              <w:rPr>
                <w:sz w:val="20"/>
                <w:szCs w:val="20"/>
              </w:rPr>
              <w:t>Арт-менеджмент</w:t>
            </w:r>
            <w:r w:rsidR="00BA202F" w:rsidRPr="0076356F">
              <w:rPr>
                <w:sz w:val="20"/>
                <w:szCs w:val="20"/>
              </w:rPr>
              <w:t xml:space="preserve"> </w:t>
            </w:r>
          </w:p>
        </w:tc>
        <w:tc>
          <w:tcPr>
            <w:tcW w:w="850" w:type="dxa"/>
            <w:shd w:val="clear" w:color="auto" w:fill="auto"/>
          </w:tcPr>
          <w:p w:rsidR="0043634A" w:rsidRPr="0076356F" w:rsidRDefault="0043634A" w:rsidP="0043634A">
            <w:pPr>
              <w:tabs>
                <w:tab w:val="left" w:pos="0"/>
              </w:tabs>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Зейнеш Мерей </w:t>
            </w:r>
          </w:p>
          <w:p w:rsidR="0043634A" w:rsidRPr="0076356F" w:rsidRDefault="0043634A" w:rsidP="0043634A">
            <w:pPr>
              <w:tabs>
                <w:tab w:val="left" w:pos="0"/>
              </w:tabs>
              <w:rPr>
                <w:rFonts w:eastAsia="Times New Roman" w:cs="Times New Roman"/>
                <w:color w:val="000000"/>
                <w:sz w:val="20"/>
                <w:szCs w:val="20"/>
                <w:lang w:eastAsia="ru-RU"/>
              </w:rPr>
            </w:pPr>
          </w:p>
        </w:tc>
        <w:tc>
          <w:tcPr>
            <w:tcW w:w="851" w:type="dxa"/>
            <w:shd w:val="clear" w:color="auto" w:fill="auto"/>
          </w:tcPr>
          <w:p w:rsidR="0043634A" w:rsidRPr="0076356F" w:rsidRDefault="0043634A" w:rsidP="0043634A">
            <w:pPr>
              <w:tabs>
                <w:tab w:val="left" w:pos="0"/>
              </w:tabs>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Зейнеш Мерей </w:t>
            </w:r>
          </w:p>
          <w:p w:rsidR="0043634A" w:rsidRPr="0076356F" w:rsidRDefault="0043634A" w:rsidP="0043634A">
            <w:pPr>
              <w:tabs>
                <w:tab w:val="left" w:pos="0"/>
              </w:tabs>
              <w:jc w:val="center"/>
              <w:rPr>
                <w:rFonts w:eastAsia="Times New Roman" w:cs="Times New Roman"/>
                <w:color w:val="000000"/>
                <w:sz w:val="20"/>
                <w:szCs w:val="20"/>
                <w:lang w:eastAsia="ru-RU"/>
              </w:rPr>
            </w:pPr>
          </w:p>
        </w:tc>
        <w:tc>
          <w:tcPr>
            <w:tcW w:w="992" w:type="dxa"/>
            <w:shd w:val="clear" w:color="auto" w:fill="auto"/>
          </w:tcPr>
          <w:p w:rsidR="0043634A" w:rsidRPr="0076356F" w:rsidRDefault="0043634A" w:rsidP="0043634A">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43634A" w:rsidRPr="0076356F" w:rsidRDefault="0043634A" w:rsidP="0043634A">
            <w:pPr>
              <w:tabs>
                <w:tab w:val="left" w:pos="0"/>
              </w:tabs>
              <w:jc w:val="center"/>
              <w:rPr>
                <w:rFonts w:eastAsia="Times New Roman" w:cs="Times New Roman"/>
                <w:color w:val="000000"/>
                <w:sz w:val="20"/>
                <w:szCs w:val="20"/>
                <w:lang w:eastAsia="ru-RU"/>
              </w:rPr>
            </w:pPr>
          </w:p>
          <w:p w:rsidR="0043634A" w:rsidRPr="0076356F" w:rsidRDefault="0043634A" w:rsidP="0043634A">
            <w:pPr>
              <w:tabs>
                <w:tab w:val="left" w:pos="0"/>
              </w:tabs>
              <w:jc w:val="center"/>
              <w:rPr>
                <w:rFonts w:eastAsia="Times New Roman" w:cs="Times New Roman"/>
                <w:color w:val="000000"/>
                <w:sz w:val="20"/>
                <w:szCs w:val="20"/>
                <w:lang w:eastAsia="ru-RU"/>
              </w:rPr>
            </w:pPr>
          </w:p>
        </w:tc>
        <w:tc>
          <w:tcPr>
            <w:tcW w:w="1134" w:type="dxa"/>
            <w:shd w:val="clear" w:color="auto" w:fill="auto"/>
          </w:tcPr>
          <w:p w:rsidR="0043634A" w:rsidRPr="0076356F" w:rsidRDefault="0043634A" w:rsidP="0043634A">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43634A" w:rsidRPr="0076356F" w:rsidRDefault="0043634A" w:rsidP="00C87174">
            <w:pPr>
              <w:tabs>
                <w:tab w:val="left" w:pos="0"/>
              </w:tabs>
              <w:jc w:val="center"/>
              <w:rPr>
                <w:rFonts w:eastAsia="Times New Roman" w:cs="Times New Roman"/>
                <w:color w:val="000000"/>
                <w:sz w:val="20"/>
                <w:szCs w:val="20"/>
                <w:lang w:eastAsia="ru-RU"/>
              </w:rPr>
            </w:pPr>
          </w:p>
        </w:tc>
        <w:tc>
          <w:tcPr>
            <w:tcW w:w="1134" w:type="dxa"/>
            <w:shd w:val="clear" w:color="auto" w:fill="auto"/>
          </w:tcPr>
          <w:p w:rsidR="0043634A" w:rsidRPr="0076356F" w:rsidRDefault="0043634A" w:rsidP="0043634A">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43634A" w:rsidRPr="0076356F" w:rsidRDefault="0043634A" w:rsidP="00C87174">
            <w:pPr>
              <w:tabs>
                <w:tab w:val="left" w:pos="0"/>
              </w:tabs>
              <w:jc w:val="center"/>
              <w:rPr>
                <w:rFonts w:eastAsia="Times New Roman" w:cs="Times New Roman"/>
                <w:color w:val="000000"/>
                <w:sz w:val="20"/>
                <w:szCs w:val="20"/>
                <w:lang w:eastAsia="ru-RU"/>
              </w:rPr>
            </w:pPr>
          </w:p>
        </w:tc>
        <w:tc>
          <w:tcPr>
            <w:tcW w:w="1134" w:type="dxa"/>
            <w:shd w:val="clear" w:color="auto" w:fill="auto"/>
          </w:tcPr>
          <w:p w:rsidR="0043634A" w:rsidRPr="0076356F" w:rsidRDefault="00C87174" w:rsidP="00C87174">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r w:rsidR="0043634A" w:rsidRPr="0076356F">
              <w:rPr>
                <w:rFonts w:eastAsia="Times New Roman" w:cs="Times New Roman"/>
                <w:color w:val="000000"/>
                <w:sz w:val="20"/>
                <w:szCs w:val="20"/>
                <w:lang w:eastAsia="ru-RU"/>
              </w:rPr>
              <w:t>,</w:t>
            </w:r>
          </w:p>
          <w:p w:rsidR="0043634A" w:rsidRPr="0076356F" w:rsidRDefault="0043634A" w:rsidP="00C87174">
            <w:pPr>
              <w:rPr>
                <w:rFonts w:eastAsia="Times New Roman" w:cs="Times New Roman"/>
                <w:color w:val="000000"/>
                <w:sz w:val="20"/>
                <w:szCs w:val="20"/>
                <w:lang w:eastAsia="ru-RU"/>
              </w:rPr>
            </w:pPr>
            <w:r w:rsidRPr="0076356F">
              <w:rPr>
                <w:rFonts w:eastAsia="Times New Roman" w:cs="Times New Roman"/>
                <w:color w:val="000000"/>
                <w:sz w:val="20"/>
                <w:szCs w:val="20"/>
                <w:lang w:eastAsia="ru-RU"/>
              </w:rPr>
              <w:t>Досжан Р.К.</w:t>
            </w:r>
          </w:p>
        </w:tc>
        <w:tc>
          <w:tcPr>
            <w:tcW w:w="1276" w:type="dxa"/>
            <w:shd w:val="clear" w:color="auto" w:fill="auto"/>
          </w:tcPr>
          <w:p w:rsidR="00C87174" w:rsidRPr="0076356F" w:rsidRDefault="00C87174" w:rsidP="00C87174">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43634A" w:rsidRPr="0076356F" w:rsidRDefault="0043634A" w:rsidP="00C87174">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Досжан Р.К.</w:t>
            </w:r>
          </w:p>
        </w:tc>
      </w:tr>
      <w:tr w:rsidR="00BA202F" w:rsidRPr="001F7D89" w:rsidTr="008039E0">
        <w:trPr>
          <w:trHeight w:val="605"/>
        </w:trPr>
        <w:tc>
          <w:tcPr>
            <w:tcW w:w="1985" w:type="dxa"/>
            <w:shd w:val="clear" w:color="auto" w:fill="auto"/>
          </w:tcPr>
          <w:p w:rsidR="00BA202F" w:rsidRPr="0076356F" w:rsidRDefault="00BA202F" w:rsidP="00BA202F">
            <w:pPr>
              <w:pStyle w:val="ae"/>
              <w:tabs>
                <w:tab w:val="left" w:pos="0"/>
              </w:tabs>
              <w:ind w:left="0" w:right="10"/>
              <w:rPr>
                <w:sz w:val="20"/>
                <w:szCs w:val="20"/>
              </w:rPr>
            </w:pPr>
            <w:r w:rsidRPr="0076356F">
              <w:rPr>
                <w:color w:val="000000"/>
                <w:sz w:val="20"/>
                <w:szCs w:val="20"/>
                <w:lang w:val="kk-KZ"/>
              </w:rPr>
              <w:t>Менеджмент в социальной сфере</w:t>
            </w:r>
          </w:p>
        </w:tc>
        <w:tc>
          <w:tcPr>
            <w:tcW w:w="850" w:type="dxa"/>
            <w:shd w:val="clear" w:color="auto" w:fill="auto"/>
          </w:tcPr>
          <w:p w:rsidR="00BA202F" w:rsidRPr="0076356F" w:rsidRDefault="00681129" w:rsidP="00BA202F">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851" w:type="dxa"/>
            <w:shd w:val="clear" w:color="auto" w:fill="auto"/>
          </w:tcPr>
          <w:p w:rsidR="00BA202F" w:rsidRPr="0076356F"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992"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BA202F" w:rsidRPr="0076356F" w:rsidRDefault="00BA202F" w:rsidP="00BA202F">
            <w:pPr>
              <w:tabs>
                <w:tab w:val="left" w:pos="0"/>
              </w:tabs>
              <w:jc w:val="center"/>
              <w:rPr>
                <w:rFonts w:eastAsia="Times New Roman" w:cs="Times New Roman"/>
                <w:color w:val="000000"/>
                <w:sz w:val="20"/>
                <w:szCs w:val="20"/>
                <w:lang w:eastAsia="ru-RU"/>
              </w:rPr>
            </w:pPr>
          </w:p>
          <w:p w:rsidR="00BA202F" w:rsidRPr="0076356F" w:rsidRDefault="00BA202F" w:rsidP="00BA202F">
            <w:pPr>
              <w:tabs>
                <w:tab w:val="left" w:pos="0"/>
              </w:tabs>
              <w:jc w:val="center"/>
              <w:rPr>
                <w:rFonts w:eastAsia="Times New Roman" w:cs="Times New Roman"/>
                <w:color w:val="000000"/>
                <w:sz w:val="20"/>
                <w:szCs w:val="20"/>
                <w:lang w:eastAsia="ru-RU"/>
              </w:rPr>
            </w:pPr>
          </w:p>
        </w:tc>
        <w:tc>
          <w:tcPr>
            <w:tcW w:w="1134"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BA202F" w:rsidRPr="0076356F" w:rsidRDefault="00BA202F" w:rsidP="00BA202F">
            <w:pPr>
              <w:tabs>
                <w:tab w:val="left" w:pos="0"/>
              </w:tabs>
              <w:jc w:val="center"/>
              <w:rPr>
                <w:rFonts w:eastAsia="Times New Roman" w:cs="Times New Roman"/>
                <w:color w:val="000000"/>
                <w:sz w:val="20"/>
                <w:szCs w:val="20"/>
                <w:lang w:eastAsia="ru-RU"/>
              </w:rPr>
            </w:pPr>
          </w:p>
        </w:tc>
        <w:tc>
          <w:tcPr>
            <w:tcW w:w="1134"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BA202F" w:rsidRPr="0076356F" w:rsidRDefault="00BA202F" w:rsidP="00BA202F">
            <w:pPr>
              <w:tabs>
                <w:tab w:val="left" w:pos="0"/>
              </w:tabs>
              <w:jc w:val="center"/>
              <w:rPr>
                <w:rFonts w:eastAsia="Times New Roman" w:cs="Times New Roman"/>
                <w:color w:val="000000"/>
                <w:sz w:val="20"/>
                <w:szCs w:val="20"/>
                <w:lang w:eastAsia="ru-RU"/>
              </w:rPr>
            </w:pPr>
          </w:p>
        </w:tc>
        <w:tc>
          <w:tcPr>
            <w:tcW w:w="1134"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BA202F" w:rsidRPr="0076356F" w:rsidRDefault="00BA202F" w:rsidP="00BA202F">
            <w:pPr>
              <w:rPr>
                <w:rFonts w:eastAsia="Times New Roman" w:cs="Times New Roman"/>
                <w:color w:val="000000"/>
                <w:sz w:val="20"/>
                <w:szCs w:val="20"/>
                <w:lang w:eastAsia="ru-RU"/>
              </w:rPr>
            </w:pPr>
            <w:r w:rsidRPr="0076356F">
              <w:rPr>
                <w:rFonts w:eastAsia="Times New Roman" w:cs="Times New Roman"/>
                <w:color w:val="000000"/>
                <w:sz w:val="20"/>
                <w:szCs w:val="20"/>
                <w:lang w:eastAsia="ru-RU"/>
              </w:rPr>
              <w:t>Досжан Р.К.</w:t>
            </w:r>
          </w:p>
        </w:tc>
        <w:tc>
          <w:tcPr>
            <w:tcW w:w="1276"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Зейнеш  М.,</w:t>
            </w:r>
          </w:p>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Досжан Р.К.</w:t>
            </w:r>
          </w:p>
        </w:tc>
      </w:tr>
      <w:tr w:rsidR="00BA202F" w:rsidRPr="001F7D89" w:rsidTr="008039E0">
        <w:trPr>
          <w:trHeight w:val="882"/>
        </w:trPr>
        <w:tc>
          <w:tcPr>
            <w:tcW w:w="1985" w:type="dxa"/>
            <w:shd w:val="clear" w:color="auto" w:fill="auto"/>
          </w:tcPr>
          <w:p w:rsidR="00BA202F" w:rsidRPr="0076356F" w:rsidRDefault="00BA202F" w:rsidP="00BA202F">
            <w:pPr>
              <w:pStyle w:val="ae"/>
              <w:tabs>
                <w:tab w:val="left" w:pos="0"/>
              </w:tabs>
              <w:ind w:left="0" w:right="10"/>
              <w:rPr>
                <w:sz w:val="20"/>
                <w:szCs w:val="20"/>
              </w:rPr>
            </w:pPr>
            <w:r w:rsidRPr="0076356F">
              <w:rPr>
                <w:sz w:val="20"/>
                <w:szCs w:val="20"/>
              </w:rPr>
              <w:t xml:space="preserve">Искусствоведение </w:t>
            </w:r>
          </w:p>
        </w:tc>
        <w:tc>
          <w:tcPr>
            <w:tcW w:w="850" w:type="dxa"/>
            <w:shd w:val="clear" w:color="auto" w:fill="auto"/>
          </w:tcPr>
          <w:p w:rsidR="00BA202F" w:rsidRPr="0076356F" w:rsidRDefault="00681129" w:rsidP="00BA202F">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851" w:type="dxa"/>
            <w:shd w:val="clear" w:color="auto" w:fill="auto"/>
          </w:tcPr>
          <w:p w:rsidR="00BA202F" w:rsidRPr="0076356F"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992" w:type="dxa"/>
            <w:shd w:val="clear" w:color="auto" w:fill="auto"/>
          </w:tcPr>
          <w:p w:rsidR="00BA202F" w:rsidRPr="0076356F" w:rsidRDefault="00BA202F" w:rsidP="00BA202F">
            <w:pPr>
              <w:tabs>
                <w:tab w:val="left" w:pos="0"/>
              </w:tabs>
              <w:jc w:val="center"/>
              <w:rPr>
                <w:rFonts w:cs="Times New Roman"/>
                <w:sz w:val="20"/>
                <w:szCs w:val="20"/>
              </w:rPr>
            </w:pPr>
            <w:r w:rsidRPr="0076356F">
              <w:rPr>
                <w:rFonts w:eastAsia="Times New Roman" w:cs="Times New Roman"/>
                <w:color w:val="000000"/>
                <w:sz w:val="20"/>
                <w:szCs w:val="20"/>
                <w:lang w:eastAsia="ru-RU"/>
              </w:rPr>
              <w:t xml:space="preserve">Толысбаева Ж.Ж., </w:t>
            </w:r>
            <w:r w:rsidRPr="0076356F">
              <w:rPr>
                <w:rFonts w:cs="Times New Roman"/>
                <w:sz w:val="20"/>
                <w:szCs w:val="20"/>
              </w:rPr>
              <w:t>Мосиенко Д.М.</w:t>
            </w:r>
          </w:p>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 </w:t>
            </w:r>
          </w:p>
        </w:tc>
        <w:tc>
          <w:tcPr>
            <w:tcW w:w="1134"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Толысбаева Ж.Ж., </w:t>
            </w:r>
            <w:r w:rsidRPr="0076356F">
              <w:rPr>
                <w:rFonts w:cs="Times New Roman"/>
                <w:sz w:val="20"/>
                <w:szCs w:val="20"/>
              </w:rPr>
              <w:t>Мосиенко Д.М.,</w:t>
            </w:r>
            <w:r w:rsidRPr="0076356F">
              <w:rPr>
                <w:rFonts w:eastAsia="Times New Roman" w:cs="Times New Roman"/>
                <w:color w:val="000000"/>
                <w:sz w:val="20"/>
                <w:szCs w:val="20"/>
                <w:lang w:eastAsia="ru-RU"/>
              </w:rPr>
              <w:t xml:space="preserve"> Аубакир А.</w:t>
            </w:r>
          </w:p>
        </w:tc>
        <w:tc>
          <w:tcPr>
            <w:tcW w:w="1134" w:type="dxa"/>
            <w:shd w:val="clear" w:color="auto" w:fill="auto"/>
          </w:tcPr>
          <w:p w:rsidR="00BA202F" w:rsidRPr="0076356F" w:rsidRDefault="00BA202F" w:rsidP="00BA202F">
            <w:pPr>
              <w:tabs>
                <w:tab w:val="left" w:pos="0"/>
              </w:tabs>
              <w:rPr>
                <w:rFonts w:eastAsia="Times New Roman" w:cs="Times New Roman"/>
                <w:color w:val="000000"/>
                <w:sz w:val="20"/>
                <w:szCs w:val="20"/>
                <w:highlight w:val="yellow"/>
                <w:lang w:eastAsia="ru-RU"/>
              </w:rPr>
            </w:pPr>
            <w:r w:rsidRPr="0076356F">
              <w:rPr>
                <w:rFonts w:eastAsia="Times New Roman" w:cs="Times New Roman"/>
                <w:color w:val="000000"/>
                <w:sz w:val="20"/>
                <w:szCs w:val="20"/>
                <w:lang w:eastAsia="ru-RU"/>
              </w:rPr>
              <w:t xml:space="preserve">Толысбаева Ж.Ж., </w:t>
            </w:r>
            <w:r w:rsidRPr="0076356F">
              <w:rPr>
                <w:rFonts w:cs="Times New Roman"/>
                <w:sz w:val="20"/>
                <w:szCs w:val="20"/>
              </w:rPr>
              <w:t>Мосиенко Д.М.,</w:t>
            </w:r>
            <w:r w:rsidRPr="0076356F">
              <w:rPr>
                <w:rFonts w:eastAsia="Times New Roman" w:cs="Times New Roman"/>
                <w:color w:val="000000"/>
                <w:sz w:val="20"/>
                <w:szCs w:val="20"/>
                <w:lang w:eastAsia="ru-RU"/>
              </w:rPr>
              <w:t xml:space="preserve"> Аубакир А.</w:t>
            </w:r>
          </w:p>
        </w:tc>
        <w:tc>
          <w:tcPr>
            <w:tcW w:w="1134"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Толысбаева Ж.Ж., </w:t>
            </w:r>
            <w:r w:rsidRPr="0076356F">
              <w:rPr>
                <w:rFonts w:cs="Times New Roman"/>
                <w:sz w:val="20"/>
                <w:szCs w:val="20"/>
              </w:rPr>
              <w:t>Мосиенко Д.М.,</w:t>
            </w:r>
            <w:r w:rsidRPr="0076356F">
              <w:rPr>
                <w:rFonts w:eastAsia="Times New Roman" w:cs="Times New Roman"/>
                <w:color w:val="000000"/>
                <w:sz w:val="20"/>
                <w:szCs w:val="20"/>
                <w:lang w:eastAsia="ru-RU"/>
              </w:rPr>
              <w:t xml:space="preserve"> Аубакир А., Габдрашитова К.А.</w:t>
            </w:r>
          </w:p>
          <w:p w:rsidR="00BA202F" w:rsidRPr="0076356F" w:rsidRDefault="00BA202F" w:rsidP="00BA202F">
            <w:pPr>
              <w:rPr>
                <w:rFonts w:eastAsia="Times New Roman" w:cs="Times New Roman"/>
                <w:color w:val="000000"/>
                <w:sz w:val="20"/>
                <w:szCs w:val="20"/>
                <w:highlight w:val="yellow"/>
                <w:lang w:eastAsia="ru-RU"/>
              </w:rPr>
            </w:pPr>
          </w:p>
        </w:tc>
        <w:tc>
          <w:tcPr>
            <w:tcW w:w="1276"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Толысбаева Ж.Ж., </w:t>
            </w:r>
            <w:r w:rsidRPr="0076356F">
              <w:rPr>
                <w:rFonts w:cs="Times New Roman"/>
                <w:sz w:val="20"/>
                <w:szCs w:val="20"/>
              </w:rPr>
              <w:t>Мосиенко Д.М.,</w:t>
            </w:r>
            <w:r w:rsidRPr="0076356F">
              <w:rPr>
                <w:rFonts w:eastAsia="Times New Roman" w:cs="Times New Roman"/>
                <w:color w:val="000000"/>
                <w:sz w:val="20"/>
                <w:szCs w:val="20"/>
                <w:lang w:eastAsia="ru-RU"/>
              </w:rPr>
              <w:t xml:space="preserve"> Аубакир А., Габдрашитова К.А.</w:t>
            </w:r>
          </w:p>
          <w:p w:rsidR="00BA202F" w:rsidRPr="0076356F" w:rsidRDefault="00BA202F" w:rsidP="00BA202F">
            <w:pPr>
              <w:tabs>
                <w:tab w:val="left" w:pos="0"/>
              </w:tabs>
              <w:rPr>
                <w:rFonts w:eastAsia="Times New Roman" w:cs="Times New Roman"/>
                <w:color w:val="000000"/>
                <w:sz w:val="20"/>
                <w:szCs w:val="20"/>
                <w:highlight w:val="yellow"/>
                <w:lang w:eastAsia="ru-RU"/>
              </w:rPr>
            </w:pPr>
          </w:p>
        </w:tc>
      </w:tr>
      <w:tr w:rsidR="00BA202F" w:rsidRPr="001F7D89" w:rsidTr="008039E0">
        <w:trPr>
          <w:trHeight w:val="393"/>
        </w:trPr>
        <w:tc>
          <w:tcPr>
            <w:tcW w:w="1985" w:type="dxa"/>
            <w:shd w:val="clear" w:color="auto" w:fill="auto"/>
          </w:tcPr>
          <w:p w:rsidR="00BA202F" w:rsidRPr="0076356F" w:rsidRDefault="00BA202F" w:rsidP="00BA202F">
            <w:pPr>
              <w:pStyle w:val="ae"/>
              <w:tabs>
                <w:tab w:val="left" w:pos="0"/>
              </w:tabs>
              <w:ind w:left="0" w:right="10"/>
              <w:rPr>
                <w:sz w:val="20"/>
                <w:szCs w:val="20"/>
              </w:rPr>
            </w:pPr>
          </w:p>
        </w:tc>
        <w:tc>
          <w:tcPr>
            <w:tcW w:w="7371" w:type="dxa"/>
            <w:gridSpan w:val="7"/>
            <w:shd w:val="clear" w:color="auto" w:fill="auto"/>
          </w:tcPr>
          <w:p w:rsidR="00BA202F" w:rsidRPr="0076356F" w:rsidRDefault="00BA202F" w:rsidP="00BA202F">
            <w:pPr>
              <w:tabs>
                <w:tab w:val="left" w:pos="0"/>
              </w:tabs>
              <w:jc w:val="center"/>
              <w:rPr>
                <w:rFonts w:eastAsia="Times New Roman" w:cs="Times New Roman"/>
                <w:b/>
                <w:color w:val="000000"/>
                <w:sz w:val="20"/>
                <w:szCs w:val="20"/>
                <w:lang w:eastAsia="ru-RU"/>
              </w:rPr>
            </w:pPr>
            <w:r w:rsidRPr="0076356F">
              <w:rPr>
                <w:rFonts w:eastAsia="Times New Roman" w:cs="Times New Roman"/>
                <w:b/>
                <w:color w:val="000000"/>
                <w:sz w:val="20"/>
                <w:szCs w:val="20"/>
                <w:lang w:eastAsia="ru-RU"/>
              </w:rPr>
              <w:t>Магистратура</w:t>
            </w:r>
          </w:p>
        </w:tc>
      </w:tr>
      <w:tr w:rsidR="00BA202F" w:rsidRPr="001F7D89" w:rsidTr="008039E0">
        <w:trPr>
          <w:trHeight w:val="882"/>
        </w:trPr>
        <w:tc>
          <w:tcPr>
            <w:tcW w:w="1985" w:type="dxa"/>
            <w:shd w:val="clear" w:color="auto" w:fill="auto"/>
          </w:tcPr>
          <w:p w:rsidR="00BA202F" w:rsidRPr="0076356F" w:rsidRDefault="00BA202F" w:rsidP="00BA202F">
            <w:pPr>
              <w:pStyle w:val="ae"/>
              <w:tabs>
                <w:tab w:val="left" w:pos="0"/>
              </w:tabs>
              <w:ind w:left="0" w:right="10"/>
              <w:rPr>
                <w:sz w:val="20"/>
                <w:szCs w:val="20"/>
              </w:rPr>
            </w:pPr>
            <w:r w:rsidRPr="0076356F">
              <w:rPr>
                <w:sz w:val="20"/>
                <w:szCs w:val="20"/>
              </w:rPr>
              <w:t>Арт-менеджмент</w:t>
            </w:r>
          </w:p>
        </w:tc>
        <w:tc>
          <w:tcPr>
            <w:tcW w:w="850" w:type="dxa"/>
            <w:shd w:val="clear" w:color="auto" w:fill="auto"/>
          </w:tcPr>
          <w:p w:rsidR="00BA202F" w:rsidRPr="0076356F" w:rsidRDefault="00681129" w:rsidP="00BA202F">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851" w:type="dxa"/>
            <w:shd w:val="clear" w:color="auto" w:fill="auto"/>
          </w:tcPr>
          <w:p w:rsidR="00BA202F" w:rsidRPr="0076356F"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992" w:type="dxa"/>
            <w:shd w:val="clear" w:color="auto" w:fill="auto"/>
          </w:tcPr>
          <w:p w:rsidR="00BA202F" w:rsidRPr="00681129" w:rsidRDefault="00681129"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w:t>
            </w:r>
          </w:p>
        </w:tc>
        <w:tc>
          <w:tcPr>
            <w:tcW w:w="1134" w:type="dxa"/>
            <w:shd w:val="clear" w:color="auto" w:fill="auto"/>
          </w:tcPr>
          <w:p w:rsidR="00BA202F" w:rsidRPr="00681129" w:rsidRDefault="00681129"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w:t>
            </w:r>
          </w:p>
        </w:tc>
        <w:tc>
          <w:tcPr>
            <w:tcW w:w="1134" w:type="dxa"/>
            <w:shd w:val="clear" w:color="auto" w:fill="auto"/>
          </w:tcPr>
          <w:p w:rsidR="00BA202F" w:rsidRPr="00681129" w:rsidRDefault="00681129" w:rsidP="00BA202F">
            <w:pPr>
              <w:tabs>
                <w:tab w:val="left" w:pos="0"/>
              </w:tabs>
              <w:rPr>
                <w:rFonts w:eastAsia="Times New Roman" w:cs="Times New Roman"/>
                <w:color w:val="000000"/>
                <w:sz w:val="20"/>
                <w:szCs w:val="20"/>
                <w:lang w:eastAsia="ru-RU"/>
              </w:rPr>
            </w:pPr>
            <w:r w:rsidRPr="00681129">
              <w:rPr>
                <w:rFonts w:eastAsia="Times New Roman" w:cs="Times New Roman"/>
                <w:color w:val="000000"/>
                <w:sz w:val="20"/>
                <w:szCs w:val="20"/>
                <w:lang w:eastAsia="ru-RU"/>
              </w:rPr>
              <w:t>-</w:t>
            </w:r>
          </w:p>
        </w:tc>
        <w:tc>
          <w:tcPr>
            <w:tcW w:w="1134" w:type="dxa"/>
            <w:shd w:val="clear" w:color="auto" w:fill="auto"/>
          </w:tcPr>
          <w:p w:rsidR="00BA202F" w:rsidRPr="00681129" w:rsidRDefault="00681129" w:rsidP="00BA202F">
            <w:pPr>
              <w:rPr>
                <w:rFonts w:eastAsia="Times New Roman" w:cs="Times New Roman"/>
                <w:color w:val="000000"/>
                <w:sz w:val="20"/>
                <w:szCs w:val="20"/>
                <w:lang w:eastAsia="ru-RU"/>
              </w:rPr>
            </w:pPr>
            <w:r w:rsidRPr="00681129">
              <w:rPr>
                <w:rFonts w:eastAsia="Times New Roman" w:cs="Times New Roman"/>
                <w:color w:val="000000"/>
                <w:sz w:val="20"/>
                <w:szCs w:val="20"/>
                <w:lang w:eastAsia="ru-RU"/>
              </w:rPr>
              <w:t>-</w:t>
            </w:r>
          </w:p>
        </w:tc>
        <w:tc>
          <w:tcPr>
            <w:tcW w:w="1276" w:type="dxa"/>
            <w:shd w:val="clear" w:color="auto" w:fill="auto"/>
          </w:tcPr>
          <w:p w:rsidR="00BA202F" w:rsidRPr="0076356F" w:rsidRDefault="00BA202F" w:rsidP="00BA202F">
            <w:pPr>
              <w:tabs>
                <w:tab w:val="left" w:pos="0"/>
              </w:tabs>
              <w:rPr>
                <w:rFonts w:eastAsia="Times New Roman" w:cs="Times New Roman"/>
                <w:color w:val="000000"/>
                <w:sz w:val="20"/>
                <w:szCs w:val="20"/>
                <w:highlight w:val="yellow"/>
                <w:lang w:eastAsia="ru-RU"/>
              </w:rPr>
            </w:pPr>
            <w:r w:rsidRPr="0076356F">
              <w:rPr>
                <w:rFonts w:eastAsia="Times New Roman" w:cs="Times New Roman"/>
                <w:color w:val="000000"/>
                <w:sz w:val="20"/>
                <w:szCs w:val="20"/>
                <w:lang w:eastAsia="ru-RU"/>
              </w:rPr>
              <w:t>Досжан Р.К.</w:t>
            </w:r>
          </w:p>
        </w:tc>
      </w:tr>
      <w:tr w:rsidR="00BA202F" w:rsidRPr="001F7D89" w:rsidTr="008039E0">
        <w:trPr>
          <w:trHeight w:val="882"/>
        </w:trPr>
        <w:tc>
          <w:tcPr>
            <w:tcW w:w="1985" w:type="dxa"/>
            <w:shd w:val="clear" w:color="auto" w:fill="auto"/>
          </w:tcPr>
          <w:p w:rsidR="00BA202F" w:rsidRPr="0076356F" w:rsidRDefault="00BA202F" w:rsidP="00681129">
            <w:pPr>
              <w:pStyle w:val="ae"/>
              <w:tabs>
                <w:tab w:val="left" w:pos="0"/>
              </w:tabs>
              <w:ind w:left="0" w:right="10"/>
              <w:rPr>
                <w:sz w:val="20"/>
                <w:szCs w:val="20"/>
              </w:rPr>
            </w:pPr>
            <w:r w:rsidRPr="0076356F">
              <w:rPr>
                <w:sz w:val="20"/>
                <w:szCs w:val="20"/>
              </w:rPr>
              <w:t>Искусствоведение</w:t>
            </w:r>
            <w:r w:rsidR="00681129">
              <w:rPr>
                <w:sz w:val="20"/>
                <w:szCs w:val="20"/>
              </w:rPr>
              <w:t xml:space="preserve"> </w:t>
            </w:r>
          </w:p>
        </w:tc>
        <w:tc>
          <w:tcPr>
            <w:tcW w:w="850" w:type="dxa"/>
            <w:shd w:val="clear" w:color="auto" w:fill="auto"/>
          </w:tcPr>
          <w:p w:rsidR="00BA202F" w:rsidRPr="0076356F" w:rsidRDefault="00681129" w:rsidP="00BA202F">
            <w:pPr>
              <w:tabs>
                <w:tab w:val="left" w:pos="0"/>
              </w:tabs>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851" w:type="dxa"/>
            <w:shd w:val="clear" w:color="auto" w:fill="auto"/>
          </w:tcPr>
          <w:p w:rsidR="00BA202F" w:rsidRPr="0076356F"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w:t>
            </w:r>
          </w:p>
        </w:tc>
        <w:tc>
          <w:tcPr>
            <w:tcW w:w="992" w:type="dxa"/>
            <w:shd w:val="clear" w:color="auto" w:fill="auto"/>
          </w:tcPr>
          <w:p w:rsidR="00BA202F" w:rsidRPr="00681129" w:rsidRDefault="00681129"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w:t>
            </w:r>
          </w:p>
        </w:tc>
        <w:tc>
          <w:tcPr>
            <w:tcW w:w="1134" w:type="dxa"/>
            <w:shd w:val="clear" w:color="auto" w:fill="auto"/>
          </w:tcPr>
          <w:p w:rsidR="00681129"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p w:rsidR="00BA202F" w:rsidRPr="00681129" w:rsidRDefault="00BA202F"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Мосиенко Д.М.</w:t>
            </w:r>
          </w:p>
          <w:p w:rsidR="00BA202F" w:rsidRPr="00681129" w:rsidRDefault="00BA202F" w:rsidP="00BA202F">
            <w:pPr>
              <w:tabs>
                <w:tab w:val="left" w:pos="0"/>
              </w:tabs>
              <w:jc w:val="center"/>
              <w:rPr>
                <w:rFonts w:eastAsia="Times New Roman" w:cs="Times New Roman"/>
                <w:color w:val="000000"/>
                <w:sz w:val="20"/>
                <w:szCs w:val="20"/>
                <w:lang w:eastAsia="ru-RU"/>
              </w:rPr>
            </w:pPr>
          </w:p>
        </w:tc>
        <w:tc>
          <w:tcPr>
            <w:tcW w:w="1134" w:type="dxa"/>
            <w:shd w:val="clear" w:color="auto" w:fill="auto"/>
          </w:tcPr>
          <w:p w:rsidR="00681129"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p w:rsidR="00BA202F" w:rsidRPr="00681129" w:rsidRDefault="00BA202F"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Мосиенко Д.М.</w:t>
            </w:r>
          </w:p>
          <w:p w:rsidR="00BA202F" w:rsidRPr="00681129" w:rsidRDefault="00BA202F" w:rsidP="00BA202F">
            <w:pPr>
              <w:tabs>
                <w:tab w:val="left" w:pos="0"/>
              </w:tabs>
              <w:rPr>
                <w:rFonts w:eastAsia="Times New Roman" w:cs="Times New Roman"/>
                <w:color w:val="000000"/>
                <w:sz w:val="20"/>
                <w:szCs w:val="20"/>
                <w:lang w:eastAsia="ru-RU"/>
              </w:rPr>
            </w:pPr>
          </w:p>
        </w:tc>
        <w:tc>
          <w:tcPr>
            <w:tcW w:w="1134" w:type="dxa"/>
            <w:shd w:val="clear" w:color="auto" w:fill="auto"/>
          </w:tcPr>
          <w:p w:rsidR="00681129"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p w:rsidR="00BA202F" w:rsidRPr="00681129" w:rsidRDefault="00BA202F" w:rsidP="00BA202F">
            <w:pPr>
              <w:tabs>
                <w:tab w:val="left" w:pos="0"/>
              </w:tabs>
              <w:jc w:val="center"/>
              <w:rPr>
                <w:rFonts w:eastAsia="Times New Roman" w:cs="Times New Roman"/>
                <w:color w:val="000000"/>
                <w:sz w:val="20"/>
                <w:szCs w:val="20"/>
                <w:lang w:eastAsia="ru-RU"/>
              </w:rPr>
            </w:pPr>
            <w:r w:rsidRPr="00681129">
              <w:rPr>
                <w:rFonts w:eastAsia="Times New Roman" w:cs="Times New Roman"/>
                <w:color w:val="000000"/>
                <w:sz w:val="20"/>
                <w:szCs w:val="20"/>
                <w:lang w:eastAsia="ru-RU"/>
              </w:rPr>
              <w:t>Джумасеитова Г.Т., Мосиенко Д.М.</w:t>
            </w:r>
          </w:p>
          <w:p w:rsidR="00BA202F" w:rsidRPr="00681129" w:rsidRDefault="00BA202F" w:rsidP="00BA202F">
            <w:pPr>
              <w:rPr>
                <w:rFonts w:eastAsia="Times New Roman" w:cs="Times New Roman"/>
                <w:color w:val="000000"/>
                <w:sz w:val="20"/>
                <w:szCs w:val="20"/>
                <w:lang w:eastAsia="ru-RU"/>
              </w:rPr>
            </w:pPr>
          </w:p>
        </w:tc>
        <w:tc>
          <w:tcPr>
            <w:tcW w:w="1276" w:type="dxa"/>
            <w:shd w:val="clear" w:color="auto" w:fill="auto"/>
          </w:tcPr>
          <w:p w:rsidR="00681129"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p w:rsidR="00BA202F" w:rsidRPr="0076356F" w:rsidRDefault="00BA202F" w:rsidP="00BA202F">
            <w:pPr>
              <w:tabs>
                <w:tab w:val="left" w:pos="0"/>
              </w:tabs>
              <w:jc w:val="center"/>
              <w:rPr>
                <w:rFonts w:eastAsia="Times New Roman" w:cs="Times New Roman"/>
                <w:color w:val="000000"/>
                <w:sz w:val="20"/>
                <w:szCs w:val="20"/>
                <w:lang w:eastAsia="ru-RU"/>
              </w:rPr>
            </w:pPr>
            <w:r w:rsidRPr="0076356F">
              <w:rPr>
                <w:rFonts w:eastAsia="Times New Roman" w:cs="Times New Roman"/>
                <w:color w:val="000000"/>
                <w:sz w:val="20"/>
                <w:szCs w:val="20"/>
                <w:lang w:eastAsia="ru-RU"/>
              </w:rPr>
              <w:t xml:space="preserve">Джумасеитова Г.Т., </w:t>
            </w:r>
          </w:p>
          <w:p w:rsidR="00BA202F" w:rsidRPr="0076356F" w:rsidRDefault="00BA202F" w:rsidP="00BA202F">
            <w:pPr>
              <w:tabs>
                <w:tab w:val="left" w:pos="0"/>
              </w:tabs>
              <w:rPr>
                <w:rFonts w:eastAsia="Times New Roman" w:cs="Times New Roman"/>
                <w:color w:val="000000"/>
                <w:sz w:val="20"/>
                <w:szCs w:val="20"/>
                <w:highlight w:val="yellow"/>
                <w:lang w:eastAsia="ru-RU"/>
              </w:rPr>
            </w:pPr>
            <w:r w:rsidRPr="0076356F">
              <w:rPr>
                <w:rFonts w:eastAsia="Times New Roman" w:cs="Times New Roman"/>
                <w:color w:val="000000"/>
                <w:sz w:val="20"/>
                <w:szCs w:val="20"/>
                <w:lang w:eastAsia="ru-RU"/>
              </w:rPr>
              <w:t>Мосиенко Д.М</w:t>
            </w:r>
          </w:p>
        </w:tc>
      </w:tr>
      <w:tr w:rsidR="00BA202F" w:rsidRPr="001F7D89" w:rsidTr="008039E0">
        <w:trPr>
          <w:trHeight w:val="514"/>
        </w:trPr>
        <w:tc>
          <w:tcPr>
            <w:tcW w:w="1985" w:type="dxa"/>
            <w:shd w:val="clear" w:color="auto" w:fill="auto"/>
          </w:tcPr>
          <w:p w:rsidR="00BA202F" w:rsidRPr="0076356F" w:rsidRDefault="00BA202F" w:rsidP="00BA202F">
            <w:pPr>
              <w:tabs>
                <w:tab w:val="left" w:pos="0"/>
              </w:tabs>
              <w:rPr>
                <w:rFonts w:cs="Times New Roman"/>
                <w:sz w:val="20"/>
                <w:szCs w:val="20"/>
              </w:rPr>
            </w:pPr>
          </w:p>
        </w:tc>
        <w:tc>
          <w:tcPr>
            <w:tcW w:w="7371" w:type="dxa"/>
            <w:gridSpan w:val="7"/>
            <w:shd w:val="clear" w:color="auto" w:fill="auto"/>
          </w:tcPr>
          <w:p w:rsidR="00BA202F" w:rsidRPr="0076356F" w:rsidRDefault="00BA202F" w:rsidP="00BA202F">
            <w:pPr>
              <w:tabs>
                <w:tab w:val="left" w:pos="0"/>
              </w:tabs>
              <w:jc w:val="center"/>
              <w:rPr>
                <w:rFonts w:eastAsia="Times New Roman" w:cs="Times New Roman"/>
                <w:b/>
                <w:color w:val="000000"/>
                <w:sz w:val="20"/>
                <w:szCs w:val="20"/>
                <w:lang w:eastAsia="ru-RU"/>
              </w:rPr>
            </w:pPr>
            <w:r w:rsidRPr="0076356F">
              <w:rPr>
                <w:rFonts w:eastAsia="Times New Roman" w:cs="Times New Roman"/>
                <w:b/>
                <w:color w:val="000000"/>
                <w:sz w:val="20"/>
                <w:szCs w:val="20"/>
                <w:lang w:eastAsia="ru-RU"/>
              </w:rPr>
              <w:t>Докторантура</w:t>
            </w:r>
          </w:p>
        </w:tc>
      </w:tr>
      <w:tr w:rsidR="00BA202F" w:rsidRPr="008039E0" w:rsidTr="008039E0">
        <w:trPr>
          <w:trHeight w:val="1120"/>
        </w:trPr>
        <w:tc>
          <w:tcPr>
            <w:tcW w:w="1985" w:type="dxa"/>
            <w:shd w:val="clear" w:color="auto" w:fill="auto"/>
          </w:tcPr>
          <w:p w:rsidR="00BA202F" w:rsidRPr="0076356F" w:rsidRDefault="00BA202F" w:rsidP="00BA202F">
            <w:pPr>
              <w:tabs>
                <w:tab w:val="left" w:pos="0"/>
              </w:tabs>
              <w:rPr>
                <w:rFonts w:cs="Times New Roman"/>
                <w:sz w:val="20"/>
                <w:szCs w:val="20"/>
              </w:rPr>
            </w:pPr>
            <w:r w:rsidRPr="0076356F">
              <w:rPr>
                <w:rFonts w:cs="Times New Roman"/>
                <w:sz w:val="20"/>
                <w:szCs w:val="20"/>
              </w:rPr>
              <w:lastRenderedPageBreak/>
              <w:t>Искусствоведение</w:t>
            </w:r>
          </w:p>
          <w:p w:rsidR="00BA202F" w:rsidRPr="0076356F" w:rsidRDefault="00BA202F" w:rsidP="00BA202F">
            <w:pPr>
              <w:tabs>
                <w:tab w:val="left" w:pos="0"/>
              </w:tabs>
              <w:rPr>
                <w:rFonts w:eastAsia="Times New Roman" w:cs="Times New Roman"/>
                <w:color w:val="000000"/>
                <w:sz w:val="20"/>
                <w:szCs w:val="20"/>
                <w:lang w:eastAsia="ru-RU"/>
              </w:rPr>
            </w:pPr>
          </w:p>
        </w:tc>
        <w:tc>
          <w:tcPr>
            <w:tcW w:w="850" w:type="dxa"/>
            <w:shd w:val="clear" w:color="auto" w:fill="auto"/>
          </w:tcPr>
          <w:p w:rsidR="00BA202F" w:rsidRPr="0076356F" w:rsidRDefault="00BA202F" w:rsidP="00BA202F">
            <w:pPr>
              <w:tabs>
                <w:tab w:val="left" w:pos="0"/>
              </w:tabs>
              <w:jc w:val="center"/>
              <w:rPr>
                <w:rFonts w:eastAsia="Times New Roman" w:cs="Times New Roman"/>
                <w:color w:val="000000"/>
                <w:sz w:val="20"/>
                <w:szCs w:val="20"/>
                <w:lang w:val="en-US" w:eastAsia="ru-RU"/>
              </w:rPr>
            </w:pPr>
            <w:r w:rsidRPr="0076356F">
              <w:rPr>
                <w:rFonts w:eastAsia="Times New Roman" w:cs="Times New Roman"/>
                <w:color w:val="000000"/>
                <w:sz w:val="20"/>
                <w:szCs w:val="20"/>
                <w:lang w:val="en-US" w:eastAsia="ru-RU"/>
              </w:rPr>
              <w:t>-</w:t>
            </w:r>
          </w:p>
        </w:tc>
        <w:tc>
          <w:tcPr>
            <w:tcW w:w="851" w:type="dxa"/>
            <w:shd w:val="clear" w:color="auto" w:fill="auto"/>
          </w:tcPr>
          <w:p w:rsidR="00BA202F" w:rsidRPr="0076356F" w:rsidRDefault="0076356F" w:rsidP="00BA202F">
            <w:pPr>
              <w:tabs>
                <w:tab w:val="left" w:pos="0"/>
              </w:tabs>
              <w:jc w:val="center"/>
              <w:rPr>
                <w:rFonts w:eastAsia="Times New Roman" w:cs="Times New Roman"/>
                <w:color w:val="000000"/>
                <w:sz w:val="20"/>
                <w:szCs w:val="20"/>
                <w:lang w:val="kk-KZ" w:eastAsia="ru-RU"/>
              </w:rPr>
            </w:pPr>
            <w:r w:rsidRPr="0076356F">
              <w:rPr>
                <w:rFonts w:eastAsia="Times New Roman" w:cs="Times New Roman"/>
                <w:color w:val="000000"/>
                <w:sz w:val="20"/>
                <w:szCs w:val="20"/>
                <w:lang w:val="kk-KZ" w:eastAsia="ru-RU"/>
              </w:rPr>
              <w:t>-</w:t>
            </w:r>
          </w:p>
        </w:tc>
        <w:tc>
          <w:tcPr>
            <w:tcW w:w="992" w:type="dxa"/>
            <w:shd w:val="clear" w:color="auto" w:fill="auto"/>
          </w:tcPr>
          <w:p w:rsidR="00BA202F" w:rsidRPr="0076356F" w:rsidRDefault="00681129" w:rsidP="00BA202F">
            <w:pPr>
              <w:tabs>
                <w:tab w:val="left" w:pos="0"/>
              </w:tabs>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p w:rsidR="00BA202F" w:rsidRPr="0076356F" w:rsidRDefault="00BA202F" w:rsidP="00BA202F">
            <w:pPr>
              <w:tabs>
                <w:tab w:val="left" w:pos="0"/>
              </w:tabs>
              <w:jc w:val="center"/>
              <w:rPr>
                <w:rFonts w:eastAsia="Times New Roman" w:cs="Times New Roman"/>
                <w:color w:val="000000"/>
                <w:sz w:val="20"/>
                <w:szCs w:val="20"/>
                <w:lang w:val="kk-KZ" w:eastAsia="ru-RU"/>
              </w:rPr>
            </w:pPr>
            <w:r w:rsidRPr="0076356F">
              <w:rPr>
                <w:rFonts w:eastAsia="Times New Roman" w:cs="Times New Roman"/>
                <w:sz w:val="20"/>
                <w:szCs w:val="20"/>
                <w:lang w:eastAsia="ru-RU"/>
              </w:rPr>
              <w:t xml:space="preserve">Толысбаева Ж.Ж., Досжан Р.К. </w:t>
            </w:r>
          </w:p>
        </w:tc>
        <w:tc>
          <w:tcPr>
            <w:tcW w:w="1134" w:type="dxa"/>
            <w:shd w:val="clear" w:color="auto" w:fill="auto"/>
          </w:tcPr>
          <w:p w:rsidR="00BA202F" w:rsidRPr="00495B59" w:rsidRDefault="00681129"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3</w:t>
            </w:r>
          </w:p>
          <w:p w:rsidR="00BA202F" w:rsidRPr="0076356F"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 xml:space="preserve">Кабдиева С.Д., </w:t>
            </w:r>
          </w:p>
          <w:p w:rsidR="00BA202F" w:rsidRPr="00495B59"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sz w:val="20"/>
                <w:szCs w:val="20"/>
                <w:lang w:val="kk-KZ" w:eastAsia="ru-RU"/>
              </w:rPr>
              <w:t>Толысбаева Ж.Ж., Досжан Р.К.</w:t>
            </w:r>
          </w:p>
        </w:tc>
        <w:tc>
          <w:tcPr>
            <w:tcW w:w="1134" w:type="dxa"/>
            <w:shd w:val="clear" w:color="auto" w:fill="auto"/>
          </w:tcPr>
          <w:p w:rsidR="00BA202F" w:rsidRPr="00495B59" w:rsidRDefault="00681129" w:rsidP="00BA202F">
            <w:pPr>
              <w:tabs>
                <w:tab w:val="left" w:pos="0"/>
              </w:tabs>
              <w:jc w:val="center"/>
              <w:rPr>
                <w:rFonts w:cs="Times New Roman"/>
                <w:sz w:val="20"/>
                <w:szCs w:val="20"/>
                <w:lang w:val="kk-KZ"/>
              </w:rPr>
            </w:pPr>
            <w:r w:rsidRPr="00495B59">
              <w:rPr>
                <w:rFonts w:cs="Times New Roman"/>
                <w:sz w:val="20"/>
                <w:szCs w:val="20"/>
                <w:lang w:val="kk-KZ"/>
              </w:rPr>
              <w:t>3</w:t>
            </w:r>
          </w:p>
          <w:p w:rsidR="00BA202F" w:rsidRPr="0076356F"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 xml:space="preserve">Кабдиева С.Д., </w:t>
            </w:r>
          </w:p>
          <w:p w:rsidR="00BA202F" w:rsidRPr="00495B59"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sz w:val="20"/>
                <w:szCs w:val="20"/>
                <w:lang w:val="kk-KZ" w:eastAsia="ru-RU"/>
              </w:rPr>
              <w:t>Толысбаева Ж.Ж., Досжан Р.К.</w:t>
            </w:r>
          </w:p>
        </w:tc>
        <w:tc>
          <w:tcPr>
            <w:tcW w:w="1134" w:type="dxa"/>
            <w:shd w:val="clear" w:color="auto" w:fill="auto"/>
          </w:tcPr>
          <w:p w:rsidR="00BA202F" w:rsidRPr="00495B59" w:rsidRDefault="00681129"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3</w:t>
            </w:r>
          </w:p>
          <w:p w:rsidR="00BA202F" w:rsidRPr="0076356F"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 xml:space="preserve">Кабдиева С.Д., </w:t>
            </w:r>
          </w:p>
          <w:p w:rsidR="00BA202F" w:rsidRPr="00495B59"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sz w:val="20"/>
                <w:szCs w:val="20"/>
                <w:lang w:val="kk-KZ" w:eastAsia="ru-RU"/>
              </w:rPr>
              <w:t>Толысбаева Ж.Ж., Досжан Р.К.</w:t>
            </w:r>
          </w:p>
        </w:tc>
        <w:tc>
          <w:tcPr>
            <w:tcW w:w="1276" w:type="dxa"/>
            <w:shd w:val="clear" w:color="auto" w:fill="auto"/>
          </w:tcPr>
          <w:p w:rsidR="00BA202F" w:rsidRPr="00495B59" w:rsidRDefault="00681129"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4</w:t>
            </w:r>
          </w:p>
          <w:p w:rsidR="00BA202F" w:rsidRPr="00495B59" w:rsidRDefault="00BA202F" w:rsidP="00BA202F">
            <w:pPr>
              <w:tabs>
                <w:tab w:val="left" w:pos="0"/>
              </w:tabs>
              <w:jc w:val="center"/>
              <w:rPr>
                <w:rFonts w:eastAsia="Times New Roman" w:cs="Times New Roman"/>
                <w:color w:val="000000"/>
                <w:sz w:val="20"/>
                <w:szCs w:val="20"/>
                <w:lang w:val="kk-KZ" w:eastAsia="ru-RU"/>
              </w:rPr>
            </w:pPr>
            <w:r w:rsidRPr="00495B59">
              <w:rPr>
                <w:rFonts w:eastAsia="Times New Roman" w:cs="Times New Roman"/>
                <w:color w:val="000000"/>
                <w:sz w:val="20"/>
                <w:szCs w:val="20"/>
                <w:lang w:val="kk-KZ" w:eastAsia="ru-RU"/>
              </w:rPr>
              <w:t xml:space="preserve">Кульбекова А.К., Кабдиева С.Д., </w:t>
            </w:r>
            <w:r w:rsidRPr="00495B59">
              <w:rPr>
                <w:rFonts w:eastAsia="Times New Roman" w:cs="Times New Roman"/>
                <w:sz w:val="20"/>
                <w:szCs w:val="20"/>
                <w:lang w:val="kk-KZ" w:eastAsia="ru-RU"/>
              </w:rPr>
              <w:t>Толысбаева Ж.Ж., Досжан Р.К.</w:t>
            </w:r>
          </w:p>
          <w:p w:rsidR="00BA202F" w:rsidRPr="00495B59" w:rsidRDefault="00BA202F" w:rsidP="00BA202F">
            <w:pPr>
              <w:tabs>
                <w:tab w:val="left" w:pos="0"/>
              </w:tabs>
              <w:rPr>
                <w:rFonts w:eastAsia="Times New Roman" w:cs="Times New Roman"/>
                <w:color w:val="000000"/>
                <w:sz w:val="20"/>
                <w:szCs w:val="20"/>
                <w:lang w:val="kk-KZ" w:eastAsia="ru-RU"/>
              </w:rPr>
            </w:pPr>
          </w:p>
        </w:tc>
      </w:tr>
      <w:tr w:rsidR="00BA202F" w:rsidRPr="001F7D89" w:rsidTr="008039E0">
        <w:tc>
          <w:tcPr>
            <w:tcW w:w="1985" w:type="dxa"/>
            <w:shd w:val="clear" w:color="auto" w:fill="auto"/>
          </w:tcPr>
          <w:p w:rsidR="00BA202F" w:rsidRPr="0076356F" w:rsidRDefault="00BA202F" w:rsidP="00BA202F">
            <w:pPr>
              <w:pStyle w:val="ae"/>
              <w:tabs>
                <w:tab w:val="left" w:pos="0"/>
              </w:tabs>
              <w:ind w:left="0" w:right="10"/>
              <w:rPr>
                <w:sz w:val="20"/>
                <w:szCs w:val="20"/>
              </w:rPr>
            </w:pPr>
            <w:r w:rsidRPr="0076356F">
              <w:rPr>
                <w:sz w:val="20"/>
                <w:szCs w:val="20"/>
              </w:rPr>
              <w:t>Доля обучающихся, владеющих английским и другими иностранными языками на среднем уровне с, %</w:t>
            </w:r>
          </w:p>
        </w:tc>
        <w:tc>
          <w:tcPr>
            <w:tcW w:w="850" w:type="dxa"/>
            <w:shd w:val="clear" w:color="auto" w:fill="auto"/>
            <w:vAlign w:val="center"/>
          </w:tcPr>
          <w:p w:rsidR="00BA202F" w:rsidRPr="0076356F" w:rsidRDefault="00681129" w:rsidP="00BA202F">
            <w:pPr>
              <w:pStyle w:val="ae"/>
              <w:tabs>
                <w:tab w:val="left" w:pos="0"/>
              </w:tabs>
              <w:ind w:left="0" w:right="10"/>
              <w:jc w:val="center"/>
              <w:rPr>
                <w:sz w:val="20"/>
                <w:szCs w:val="20"/>
              </w:rPr>
            </w:pPr>
            <w:r>
              <w:rPr>
                <w:sz w:val="20"/>
                <w:szCs w:val="20"/>
              </w:rPr>
              <w:t>15</w:t>
            </w:r>
            <w:r w:rsidR="00BA202F" w:rsidRPr="0076356F">
              <w:rPr>
                <w:sz w:val="20"/>
                <w:szCs w:val="20"/>
              </w:rPr>
              <w:t>%</w:t>
            </w: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tc>
        <w:tc>
          <w:tcPr>
            <w:tcW w:w="851" w:type="dxa"/>
            <w:shd w:val="clear" w:color="auto" w:fill="auto"/>
            <w:vAlign w:val="center"/>
          </w:tcPr>
          <w:p w:rsidR="00BA202F" w:rsidRPr="0076356F" w:rsidRDefault="00681129" w:rsidP="00BA202F">
            <w:pPr>
              <w:pStyle w:val="ae"/>
              <w:tabs>
                <w:tab w:val="left" w:pos="0"/>
              </w:tabs>
              <w:ind w:left="0" w:right="10"/>
              <w:jc w:val="center"/>
              <w:rPr>
                <w:sz w:val="20"/>
                <w:szCs w:val="20"/>
              </w:rPr>
            </w:pPr>
            <w:r>
              <w:rPr>
                <w:sz w:val="20"/>
                <w:szCs w:val="20"/>
              </w:rPr>
              <w:t>20</w:t>
            </w:r>
            <w:r w:rsidR="00BA202F" w:rsidRPr="0076356F">
              <w:rPr>
                <w:sz w:val="20"/>
                <w:szCs w:val="20"/>
              </w:rPr>
              <w:t>%</w:t>
            </w: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tc>
        <w:tc>
          <w:tcPr>
            <w:tcW w:w="992" w:type="dxa"/>
            <w:shd w:val="clear" w:color="auto" w:fill="auto"/>
            <w:vAlign w:val="center"/>
          </w:tcPr>
          <w:p w:rsidR="00BA202F" w:rsidRPr="0076356F" w:rsidRDefault="00BA202F" w:rsidP="00BA202F">
            <w:pPr>
              <w:pStyle w:val="ae"/>
              <w:tabs>
                <w:tab w:val="left" w:pos="0"/>
              </w:tabs>
              <w:ind w:left="0" w:right="10"/>
              <w:jc w:val="center"/>
              <w:rPr>
                <w:sz w:val="20"/>
                <w:szCs w:val="20"/>
              </w:rPr>
            </w:pPr>
            <w:r w:rsidRPr="0076356F">
              <w:rPr>
                <w:sz w:val="20"/>
                <w:szCs w:val="20"/>
              </w:rPr>
              <w:t>2</w:t>
            </w:r>
            <w:r w:rsidR="00681129">
              <w:rPr>
                <w:sz w:val="20"/>
                <w:szCs w:val="20"/>
              </w:rPr>
              <w:t>5</w:t>
            </w:r>
            <w:r w:rsidRPr="0076356F">
              <w:rPr>
                <w:sz w:val="20"/>
                <w:szCs w:val="20"/>
              </w:rPr>
              <w:t>%</w:t>
            </w: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tc>
        <w:tc>
          <w:tcPr>
            <w:tcW w:w="1134" w:type="dxa"/>
            <w:shd w:val="clear" w:color="auto" w:fill="auto"/>
            <w:vAlign w:val="center"/>
          </w:tcPr>
          <w:p w:rsidR="00BA202F" w:rsidRPr="0076356F" w:rsidRDefault="00681129" w:rsidP="00BA202F">
            <w:pPr>
              <w:pStyle w:val="ae"/>
              <w:tabs>
                <w:tab w:val="left" w:pos="0"/>
              </w:tabs>
              <w:ind w:left="0" w:right="10"/>
              <w:jc w:val="center"/>
              <w:rPr>
                <w:sz w:val="20"/>
                <w:szCs w:val="20"/>
              </w:rPr>
            </w:pPr>
            <w:r>
              <w:rPr>
                <w:sz w:val="20"/>
                <w:szCs w:val="20"/>
              </w:rPr>
              <w:t>30</w:t>
            </w:r>
            <w:r w:rsidR="00BA202F" w:rsidRPr="0076356F">
              <w:rPr>
                <w:sz w:val="20"/>
                <w:szCs w:val="20"/>
              </w:rPr>
              <w:t>%</w:t>
            </w: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tc>
        <w:tc>
          <w:tcPr>
            <w:tcW w:w="1134" w:type="dxa"/>
            <w:shd w:val="clear" w:color="auto" w:fill="auto"/>
            <w:vAlign w:val="center"/>
          </w:tcPr>
          <w:p w:rsidR="00BA202F" w:rsidRPr="0076356F" w:rsidRDefault="00681129" w:rsidP="00BA202F">
            <w:pPr>
              <w:pStyle w:val="ae"/>
              <w:tabs>
                <w:tab w:val="left" w:pos="0"/>
              </w:tabs>
              <w:ind w:left="0" w:right="10"/>
              <w:jc w:val="center"/>
              <w:rPr>
                <w:sz w:val="20"/>
                <w:szCs w:val="20"/>
              </w:rPr>
            </w:pPr>
            <w:r>
              <w:rPr>
                <w:sz w:val="20"/>
                <w:szCs w:val="20"/>
              </w:rPr>
              <w:t>35</w:t>
            </w:r>
            <w:r w:rsidR="00BA202F" w:rsidRPr="0076356F">
              <w:rPr>
                <w:sz w:val="20"/>
                <w:szCs w:val="20"/>
              </w:rPr>
              <w:t>%</w:t>
            </w: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p w:rsidR="00BA202F" w:rsidRPr="0076356F" w:rsidRDefault="00BA202F" w:rsidP="00BA202F">
            <w:pPr>
              <w:pStyle w:val="ae"/>
              <w:tabs>
                <w:tab w:val="left" w:pos="0"/>
              </w:tabs>
              <w:ind w:left="0" w:right="10"/>
              <w:jc w:val="center"/>
              <w:rPr>
                <w:sz w:val="20"/>
                <w:szCs w:val="20"/>
              </w:rPr>
            </w:pPr>
          </w:p>
        </w:tc>
        <w:tc>
          <w:tcPr>
            <w:tcW w:w="1134" w:type="dxa"/>
            <w:shd w:val="clear" w:color="auto" w:fill="auto"/>
          </w:tcPr>
          <w:p w:rsidR="00BA202F" w:rsidRPr="0076356F" w:rsidRDefault="00681129" w:rsidP="00BA202F">
            <w:pPr>
              <w:jc w:val="center"/>
              <w:rPr>
                <w:rFonts w:cs="Times New Roman"/>
                <w:sz w:val="20"/>
                <w:szCs w:val="20"/>
              </w:rPr>
            </w:pPr>
            <w:r>
              <w:rPr>
                <w:rFonts w:cs="Times New Roman"/>
                <w:sz w:val="20"/>
                <w:szCs w:val="20"/>
              </w:rPr>
              <w:t>4</w:t>
            </w:r>
            <w:r w:rsidR="00BA202F" w:rsidRPr="0076356F">
              <w:rPr>
                <w:rFonts w:cs="Times New Roman"/>
                <w:sz w:val="20"/>
                <w:szCs w:val="20"/>
              </w:rPr>
              <w:t>5%</w:t>
            </w:r>
          </w:p>
        </w:tc>
        <w:tc>
          <w:tcPr>
            <w:tcW w:w="1276" w:type="dxa"/>
            <w:shd w:val="clear" w:color="auto" w:fill="auto"/>
          </w:tcPr>
          <w:p w:rsidR="00BA202F" w:rsidRPr="0076356F" w:rsidRDefault="00BA202F" w:rsidP="00BA202F">
            <w:pPr>
              <w:jc w:val="center"/>
              <w:rPr>
                <w:rFonts w:cs="Times New Roman"/>
                <w:sz w:val="20"/>
                <w:szCs w:val="20"/>
              </w:rPr>
            </w:pPr>
            <w:r w:rsidRPr="0076356F">
              <w:rPr>
                <w:rFonts w:cs="Times New Roman"/>
                <w:sz w:val="20"/>
                <w:szCs w:val="20"/>
              </w:rPr>
              <w:t>50%</w:t>
            </w:r>
          </w:p>
        </w:tc>
      </w:tr>
      <w:tr w:rsidR="00BA202F" w:rsidRPr="001F7D89" w:rsidTr="008039E0">
        <w:tc>
          <w:tcPr>
            <w:tcW w:w="1985" w:type="dxa"/>
            <w:shd w:val="clear" w:color="auto" w:fill="auto"/>
          </w:tcPr>
          <w:p w:rsidR="00BA202F" w:rsidRPr="0076356F" w:rsidRDefault="00BA202F" w:rsidP="00BA202F">
            <w:pPr>
              <w:pStyle w:val="ae"/>
              <w:tabs>
                <w:tab w:val="left" w:pos="0"/>
              </w:tabs>
              <w:ind w:left="0" w:right="10"/>
              <w:rPr>
                <w:sz w:val="20"/>
                <w:szCs w:val="20"/>
              </w:rPr>
            </w:pPr>
            <w:r w:rsidRPr="0076356F">
              <w:rPr>
                <w:sz w:val="20"/>
                <w:szCs w:val="20"/>
              </w:rPr>
              <w:t>Количество групп с полиязычным обучением</w:t>
            </w:r>
          </w:p>
        </w:tc>
        <w:tc>
          <w:tcPr>
            <w:tcW w:w="850" w:type="dxa"/>
            <w:shd w:val="clear" w:color="auto" w:fill="auto"/>
            <w:vAlign w:val="center"/>
          </w:tcPr>
          <w:p w:rsidR="00BA202F" w:rsidRPr="0076356F" w:rsidRDefault="00BA202F" w:rsidP="00BA202F">
            <w:pPr>
              <w:tabs>
                <w:tab w:val="left" w:pos="0"/>
              </w:tabs>
              <w:jc w:val="center"/>
              <w:rPr>
                <w:rFonts w:eastAsia="Times New Roman" w:cs="Times New Roman"/>
                <w:sz w:val="20"/>
                <w:szCs w:val="20"/>
                <w:lang w:eastAsia="ru-RU"/>
              </w:rPr>
            </w:pPr>
            <w:r w:rsidRPr="0076356F">
              <w:rPr>
                <w:rFonts w:eastAsia="Times New Roman" w:cs="Times New Roman"/>
                <w:sz w:val="20"/>
                <w:szCs w:val="20"/>
                <w:lang w:eastAsia="ru-RU"/>
              </w:rPr>
              <w:t>2</w:t>
            </w:r>
          </w:p>
        </w:tc>
        <w:tc>
          <w:tcPr>
            <w:tcW w:w="851" w:type="dxa"/>
            <w:shd w:val="clear" w:color="auto" w:fill="auto"/>
            <w:vAlign w:val="center"/>
          </w:tcPr>
          <w:p w:rsidR="00BA202F" w:rsidRPr="0076356F" w:rsidRDefault="00681129" w:rsidP="00BA202F">
            <w:pPr>
              <w:tabs>
                <w:tab w:val="left" w:pos="0"/>
              </w:tabs>
              <w:jc w:val="center"/>
              <w:rPr>
                <w:rFonts w:eastAsia="Times New Roman" w:cs="Times New Roman"/>
                <w:sz w:val="20"/>
                <w:szCs w:val="20"/>
                <w:lang w:eastAsia="ru-RU"/>
              </w:rPr>
            </w:pPr>
            <w:r>
              <w:rPr>
                <w:rFonts w:eastAsia="Times New Roman" w:cs="Times New Roman"/>
                <w:sz w:val="20"/>
                <w:szCs w:val="20"/>
                <w:lang w:eastAsia="ru-RU"/>
              </w:rPr>
              <w:t>4</w:t>
            </w:r>
          </w:p>
        </w:tc>
        <w:tc>
          <w:tcPr>
            <w:tcW w:w="992" w:type="dxa"/>
            <w:shd w:val="clear" w:color="auto" w:fill="auto"/>
            <w:vAlign w:val="center"/>
          </w:tcPr>
          <w:p w:rsidR="00BA202F" w:rsidRPr="0076356F" w:rsidRDefault="00681129" w:rsidP="00BA202F">
            <w:pPr>
              <w:tabs>
                <w:tab w:val="left" w:pos="0"/>
              </w:tabs>
              <w:jc w:val="center"/>
              <w:rPr>
                <w:rFonts w:eastAsia="Times New Roman" w:cs="Times New Roman"/>
                <w:sz w:val="20"/>
                <w:szCs w:val="20"/>
                <w:lang w:eastAsia="ru-RU"/>
              </w:rPr>
            </w:pPr>
            <w:r>
              <w:rPr>
                <w:rFonts w:eastAsia="Times New Roman" w:cs="Times New Roman"/>
                <w:sz w:val="20"/>
                <w:szCs w:val="20"/>
                <w:lang w:eastAsia="ru-RU"/>
              </w:rPr>
              <w:t>6</w:t>
            </w:r>
          </w:p>
        </w:tc>
        <w:tc>
          <w:tcPr>
            <w:tcW w:w="1134" w:type="dxa"/>
            <w:shd w:val="clear" w:color="auto" w:fill="auto"/>
            <w:vAlign w:val="center"/>
          </w:tcPr>
          <w:p w:rsidR="00BA202F" w:rsidRPr="0076356F" w:rsidRDefault="00681129" w:rsidP="00BA202F">
            <w:pPr>
              <w:tabs>
                <w:tab w:val="left" w:pos="0"/>
              </w:tabs>
              <w:jc w:val="center"/>
              <w:rPr>
                <w:rFonts w:eastAsia="Times New Roman" w:cs="Times New Roman"/>
                <w:sz w:val="20"/>
                <w:szCs w:val="20"/>
                <w:lang w:eastAsia="ru-RU"/>
              </w:rPr>
            </w:pPr>
            <w:r>
              <w:rPr>
                <w:rFonts w:eastAsia="Times New Roman" w:cs="Times New Roman"/>
                <w:sz w:val="20"/>
                <w:szCs w:val="20"/>
                <w:lang w:eastAsia="ru-RU"/>
              </w:rPr>
              <w:t>8</w:t>
            </w:r>
          </w:p>
        </w:tc>
        <w:tc>
          <w:tcPr>
            <w:tcW w:w="1134" w:type="dxa"/>
            <w:shd w:val="clear" w:color="auto" w:fill="auto"/>
            <w:vAlign w:val="center"/>
          </w:tcPr>
          <w:p w:rsidR="00BA202F" w:rsidRPr="0076356F" w:rsidRDefault="00681129" w:rsidP="00BA202F">
            <w:pPr>
              <w:tabs>
                <w:tab w:val="left" w:pos="0"/>
              </w:tabs>
              <w:jc w:val="center"/>
              <w:rPr>
                <w:rFonts w:eastAsia="Times New Roman" w:cs="Times New Roman"/>
                <w:sz w:val="20"/>
                <w:szCs w:val="20"/>
                <w:lang w:eastAsia="ru-RU"/>
              </w:rPr>
            </w:pPr>
            <w:r>
              <w:rPr>
                <w:rFonts w:eastAsia="Times New Roman" w:cs="Times New Roman"/>
                <w:sz w:val="20"/>
                <w:szCs w:val="20"/>
                <w:lang w:eastAsia="ru-RU"/>
              </w:rPr>
              <w:t>10</w:t>
            </w:r>
          </w:p>
        </w:tc>
        <w:tc>
          <w:tcPr>
            <w:tcW w:w="1134" w:type="dxa"/>
            <w:shd w:val="clear" w:color="auto" w:fill="auto"/>
          </w:tcPr>
          <w:p w:rsidR="00BA202F" w:rsidRPr="0076356F" w:rsidRDefault="00BA202F" w:rsidP="00BA202F">
            <w:pPr>
              <w:tabs>
                <w:tab w:val="left" w:pos="0"/>
              </w:tabs>
              <w:rPr>
                <w:rFonts w:eastAsia="Times New Roman" w:cs="Times New Roman"/>
                <w:sz w:val="20"/>
                <w:szCs w:val="20"/>
                <w:lang w:val="kk-KZ" w:eastAsia="ru-RU"/>
              </w:rPr>
            </w:pPr>
          </w:p>
          <w:p w:rsidR="00BA202F" w:rsidRPr="0076356F" w:rsidRDefault="00681129" w:rsidP="00BA202F">
            <w:pPr>
              <w:tabs>
                <w:tab w:val="left" w:pos="0"/>
              </w:tabs>
              <w:jc w:val="center"/>
              <w:rPr>
                <w:rFonts w:eastAsia="Times New Roman" w:cs="Times New Roman"/>
                <w:sz w:val="20"/>
                <w:szCs w:val="20"/>
                <w:lang w:val="kk-KZ" w:eastAsia="ru-RU"/>
              </w:rPr>
            </w:pPr>
            <w:r>
              <w:rPr>
                <w:rFonts w:eastAsia="Times New Roman" w:cs="Times New Roman"/>
                <w:sz w:val="20"/>
                <w:szCs w:val="20"/>
                <w:lang w:val="kk-KZ" w:eastAsia="ru-RU"/>
              </w:rPr>
              <w:t>12</w:t>
            </w:r>
          </w:p>
        </w:tc>
        <w:tc>
          <w:tcPr>
            <w:tcW w:w="1276" w:type="dxa"/>
            <w:shd w:val="clear" w:color="auto" w:fill="auto"/>
          </w:tcPr>
          <w:p w:rsidR="00BA202F" w:rsidRPr="0076356F" w:rsidRDefault="00BA202F" w:rsidP="00BA202F">
            <w:pPr>
              <w:tabs>
                <w:tab w:val="left" w:pos="0"/>
              </w:tabs>
              <w:rPr>
                <w:rFonts w:eastAsia="Times New Roman" w:cs="Times New Roman"/>
                <w:sz w:val="20"/>
                <w:szCs w:val="20"/>
                <w:lang w:val="kk-KZ" w:eastAsia="ru-RU"/>
              </w:rPr>
            </w:pPr>
          </w:p>
          <w:p w:rsidR="00BA202F" w:rsidRPr="0076356F" w:rsidRDefault="00681129" w:rsidP="00BA202F">
            <w:pPr>
              <w:tabs>
                <w:tab w:val="left" w:pos="0"/>
              </w:tabs>
              <w:jc w:val="center"/>
              <w:rPr>
                <w:rFonts w:eastAsia="Times New Roman" w:cs="Times New Roman"/>
                <w:sz w:val="20"/>
                <w:szCs w:val="20"/>
                <w:lang w:val="kk-KZ" w:eastAsia="ru-RU"/>
              </w:rPr>
            </w:pPr>
            <w:r>
              <w:rPr>
                <w:rFonts w:eastAsia="Times New Roman" w:cs="Times New Roman"/>
                <w:sz w:val="20"/>
                <w:szCs w:val="20"/>
                <w:lang w:val="kk-KZ" w:eastAsia="ru-RU"/>
              </w:rPr>
              <w:t>12</w:t>
            </w:r>
          </w:p>
        </w:tc>
      </w:tr>
    </w:tbl>
    <w:p w:rsidR="00F47F1B" w:rsidRDefault="00F47F1B" w:rsidP="001052BD">
      <w:pPr>
        <w:shd w:val="clear" w:color="auto" w:fill="FFFFFF"/>
        <w:tabs>
          <w:tab w:val="left" w:pos="0"/>
        </w:tabs>
        <w:jc w:val="both"/>
        <w:rPr>
          <w:rFonts w:eastAsia="Times New Roman" w:cs="Times New Roman"/>
          <w:b/>
          <w:color w:val="000000"/>
          <w:szCs w:val="22"/>
          <w:lang w:eastAsia="ru-RU"/>
        </w:rPr>
      </w:pPr>
    </w:p>
    <w:p w:rsidR="007C1ADE" w:rsidRPr="00975370" w:rsidRDefault="00975370" w:rsidP="001052BD">
      <w:pPr>
        <w:shd w:val="clear" w:color="auto" w:fill="FFFFFF"/>
        <w:tabs>
          <w:tab w:val="left" w:pos="0"/>
        </w:tabs>
        <w:jc w:val="both"/>
        <w:rPr>
          <w:rFonts w:eastAsia="Times New Roman" w:cs="Times New Roman"/>
          <w:color w:val="000000"/>
          <w:szCs w:val="22"/>
          <w:lang w:eastAsia="ru-RU"/>
        </w:rPr>
      </w:pPr>
      <w:r w:rsidRPr="00975370">
        <w:rPr>
          <w:rFonts w:eastAsia="Times New Roman" w:cs="Times New Roman"/>
          <w:color w:val="000000"/>
          <w:szCs w:val="22"/>
          <w:lang w:eastAsia="ru-RU"/>
        </w:rPr>
        <w:t>Задача 4</w:t>
      </w:r>
      <w:r w:rsidR="00F7031B" w:rsidRPr="00975370">
        <w:rPr>
          <w:rFonts w:eastAsia="Times New Roman" w:cs="Times New Roman"/>
          <w:color w:val="000000"/>
          <w:szCs w:val="22"/>
          <w:lang w:eastAsia="ru-RU"/>
        </w:rPr>
        <w:t>.</w:t>
      </w:r>
      <w:r w:rsidR="007C1ADE" w:rsidRPr="00975370">
        <w:rPr>
          <w:rFonts w:eastAsia="Times New Roman" w:cs="Times New Roman"/>
          <w:color w:val="000000"/>
          <w:szCs w:val="22"/>
          <w:lang w:eastAsia="ru-RU"/>
        </w:rPr>
        <w:t> Увеличить долю дисциплин на английском языке преподавания.</w:t>
      </w:r>
    </w:p>
    <w:p w:rsidR="007C1ADE" w:rsidRPr="00066755" w:rsidRDefault="007C1ADE" w:rsidP="001052BD">
      <w:pPr>
        <w:shd w:val="clear" w:color="auto" w:fill="FFFFFF"/>
        <w:tabs>
          <w:tab w:val="left" w:pos="0"/>
        </w:tabs>
        <w:jc w:val="both"/>
        <w:rPr>
          <w:rFonts w:eastAsia="Times New Roman" w:cs="Times New Roman"/>
          <w:color w:val="000000"/>
          <w:szCs w:val="18"/>
          <w:lang w:eastAsia="ru-RU"/>
        </w:rPr>
      </w:pPr>
      <w:r w:rsidRPr="00975370">
        <w:rPr>
          <w:rFonts w:eastAsia="Times New Roman" w:cs="Times New Roman"/>
          <w:color w:val="000000"/>
          <w:sz w:val="22"/>
          <w:szCs w:val="22"/>
          <w:lang w:eastAsia="ru-RU"/>
        </w:rPr>
        <w:t xml:space="preserve">Таблица </w:t>
      </w:r>
      <w:r w:rsidR="00975370" w:rsidRPr="00975370">
        <w:rPr>
          <w:rFonts w:eastAsia="Times New Roman" w:cs="Times New Roman"/>
          <w:color w:val="000000"/>
          <w:sz w:val="22"/>
          <w:szCs w:val="22"/>
          <w:lang w:eastAsia="ru-RU"/>
        </w:rPr>
        <w:t>7</w:t>
      </w:r>
      <w:r w:rsidRPr="00975370">
        <w:rPr>
          <w:rFonts w:eastAsia="Times New Roman" w:cs="Times New Roman"/>
          <w:color w:val="000000"/>
          <w:sz w:val="22"/>
          <w:szCs w:val="22"/>
          <w:lang w:eastAsia="ru-RU"/>
        </w:rPr>
        <w:t>. Количество дисциплин на английском языке</w:t>
      </w:r>
      <w:r w:rsidRPr="00066755">
        <w:rPr>
          <w:rFonts w:eastAsia="Times New Roman" w:cs="Times New Roman"/>
          <w:color w:val="000000"/>
          <w:szCs w:val="18"/>
          <w:lang w:eastAsia="ru-RU"/>
        </w:rPr>
        <w:t>.</w:t>
      </w:r>
    </w:p>
    <w:tbl>
      <w:tblPr>
        <w:tblW w:w="9513" w:type="dxa"/>
        <w:tblInd w:w="-10" w:type="dxa"/>
        <w:tblLayout w:type="fixed"/>
        <w:tblCellMar>
          <w:left w:w="0" w:type="dxa"/>
          <w:right w:w="0" w:type="dxa"/>
        </w:tblCellMar>
        <w:tblLook w:val="04A0" w:firstRow="1" w:lastRow="0" w:firstColumn="1" w:lastColumn="0" w:noHBand="0" w:noVBand="1"/>
      </w:tblPr>
      <w:tblGrid>
        <w:gridCol w:w="1383"/>
        <w:gridCol w:w="1025"/>
        <w:gridCol w:w="992"/>
        <w:gridCol w:w="1133"/>
        <w:gridCol w:w="1133"/>
        <w:gridCol w:w="1133"/>
        <w:gridCol w:w="77"/>
        <w:gridCol w:w="103"/>
        <w:gridCol w:w="1098"/>
        <w:gridCol w:w="112"/>
        <w:gridCol w:w="46"/>
        <w:gridCol w:w="1278"/>
      </w:tblGrid>
      <w:tr w:rsidR="009455F9" w:rsidRPr="001F7D89" w:rsidTr="008039E0">
        <w:trPr>
          <w:trHeight w:val="236"/>
        </w:trPr>
        <w:tc>
          <w:tcPr>
            <w:tcW w:w="138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455F9" w:rsidRPr="001F7D89" w:rsidRDefault="00893A77" w:rsidP="001A0588">
            <w:pPr>
              <w:tabs>
                <w:tab w:val="left" w:pos="0"/>
              </w:tabs>
              <w:jc w:val="center"/>
              <w:rPr>
                <w:rFonts w:eastAsia="Times New Roman" w:cs="Times New Roman"/>
                <w:color w:val="000000"/>
                <w:sz w:val="22"/>
                <w:szCs w:val="22"/>
                <w:lang w:eastAsia="ru-RU"/>
              </w:rPr>
            </w:pPr>
            <w:r w:rsidRPr="00F1075A">
              <w:rPr>
                <w:rFonts w:eastAsia="Times New Roman" w:cs="Times New Roman"/>
                <w:b/>
                <w:color w:val="000000"/>
                <w:sz w:val="22"/>
                <w:szCs w:val="22"/>
                <w:lang w:val="kk-KZ" w:eastAsia="ru-RU"/>
              </w:rPr>
              <w:t>Наименование ОП</w:t>
            </w:r>
          </w:p>
        </w:tc>
        <w:tc>
          <w:tcPr>
            <w:tcW w:w="10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2018-2019</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2019-2020</w:t>
            </w:r>
          </w:p>
        </w:tc>
        <w:tc>
          <w:tcPr>
            <w:tcW w:w="11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2020-2021</w:t>
            </w:r>
          </w:p>
        </w:tc>
        <w:tc>
          <w:tcPr>
            <w:tcW w:w="11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2021-2022</w:t>
            </w:r>
          </w:p>
        </w:tc>
        <w:tc>
          <w:tcPr>
            <w:tcW w:w="113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2022-2023</w:t>
            </w:r>
          </w:p>
        </w:tc>
        <w:tc>
          <w:tcPr>
            <w:tcW w:w="1278" w:type="dxa"/>
            <w:gridSpan w:val="3"/>
            <w:tcBorders>
              <w:top w:val="single" w:sz="8" w:space="0" w:color="auto"/>
              <w:left w:val="single" w:sz="4" w:space="0" w:color="auto"/>
              <w:bottom w:val="single" w:sz="8" w:space="0" w:color="auto"/>
              <w:right w:val="single" w:sz="4" w:space="0" w:color="auto"/>
            </w:tcBorders>
            <w:shd w:val="clear" w:color="auto" w:fill="auto"/>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2023-</w:t>
            </w:r>
          </w:p>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2024</w:t>
            </w:r>
          </w:p>
        </w:tc>
        <w:tc>
          <w:tcPr>
            <w:tcW w:w="1436" w:type="dxa"/>
            <w:gridSpan w:val="3"/>
            <w:tcBorders>
              <w:top w:val="single" w:sz="8" w:space="0" w:color="auto"/>
              <w:left w:val="single" w:sz="4" w:space="0" w:color="auto"/>
              <w:bottom w:val="single" w:sz="8" w:space="0" w:color="auto"/>
              <w:right w:val="single" w:sz="8" w:space="0" w:color="auto"/>
            </w:tcBorders>
            <w:shd w:val="clear" w:color="auto" w:fill="auto"/>
          </w:tcPr>
          <w:p w:rsidR="009455F9" w:rsidRPr="00066755" w:rsidRDefault="009455F9" w:rsidP="001A0588">
            <w:pPr>
              <w:tabs>
                <w:tab w:val="left" w:pos="0"/>
              </w:tabs>
              <w:jc w:val="center"/>
              <w:rPr>
                <w:rFonts w:eastAsia="Times New Roman" w:cs="Times New Roman"/>
                <w:b/>
                <w:color w:val="000000"/>
                <w:sz w:val="22"/>
                <w:szCs w:val="22"/>
                <w:lang w:eastAsia="ru-RU"/>
              </w:rPr>
            </w:pPr>
            <w:r w:rsidRPr="00066755">
              <w:rPr>
                <w:rFonts w:eastAsia="Times New Roman" w:cs="Times New Roman"/>
                <w:b/>
                <w:color w:val="000000"/>
                <w:sz w:val="22"/>
                <w:szCs w:val="22"/>
                <w:lang w:eastAsia="ru-RU"/>
              </w:rPr>
              <w:t>2024-</w:t>
            </w:r>
          </w:p>
          <w:p w:rsidR="009455F9" w:rsidRPr="00066755" w:rsidRDefault="009455F9" w:rsidP="001A0588">
            <w:pPr>
              <w:tabs>
                <w:tab w:val="left" w:pos="0"/>
              </w:tabs>
              <w:jc w:val="center"/>
              <w:rPr>
                <w:rFonts w:eastAsia="Times New Roman" w:cs="Times New Roman"/>
                <w:b/>
                <w:color w:val="000000"/>
                <w:sz w:val="22"/>
                <w:szCs w:val="22"/>
                <w:lang w:val="kk-KZ" w:eastAsia="ru-RU"/>
              </w:rPr>
            </w:pPr>
            <w:r w:rsidRPr="00066755">
              <w:rPr>
                <w:rFonts w:eastAsia="Times New Roman" w:cs="Times New Roman"/>
                <w:b/>
                <w:color w:val="000000"/>
                <w:sz w:val="22"/>
                <w:szCs w:val="22"/>
                <w:lang w:eastAsia="ru-RU"/>
              </w:rPr>
              <w:t>2025</w:t>
            </w:r>
          </w:p>
        </w:tc>
      </w:tr>
      <w:tr w:rsidR="00D90CA7" w:rsidRPr="001F7D89" w:rsidTr="008039E0">
        <w:trPr>
          <w:trHeight w:val="308"/>
        </w:trPr>
        <w:tc>
          <w:tcPr>
            <w:tcW w:w="9513" w:type="dxa"/>
            <w:gridSpan w:val="1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0CA7" w:rsidRPr="001F7D89" w:rsidRDefault="00D90CA7" w:rsidP="00893A77">
            <w:pPr>
              <w:tabs>
                <w:tab w:val="left" w:pos="0"/>
              </w:tabs>
              <w:jc w:val="center"/>
              <w:rPr>
                <w:rFonts w:eastAsia="Times New Roman" w:cs="Times New Roman"/>
                <w:b/>
                <w:color w:val="000000"/>
                <w:sz w:val="22"/>
                <w:szCs w:val="22"/>
                <w:lang w:eastAsia="ru-RU"/>
              </w:rPr>
            </w:pPr>
            <w:r w:rsidRPr="001F7D89">
              <w:rPr>
                <w:rFonts w:eastAsia="Times New Roman" w:cs="Times New Roman"/>
                <w:b/>
                <w:color w:val="000000"/>
                <w:sz w:val="22"/>
                <w:szCs w:val="22"/>
                <w:lang w:eastAsia="ru-RU"/>
              </w:rPr>
              <w:t>Бакалавриат</w:t>
            </w:r>
          </w:p>
        </w:tc>
      </w:tr>
      <w:tr w:rsidR="009455F9" w:rsidRPr="001F7D89" w:rsidTr="008039E0">
        <w:trPr>
          <w:trHeight w:val="478"/>
        </w:trPr>
        <w:tc>
          <w:tcPr>
            <w:tcW w:w="1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455F9" w:rsidRPr="00C34157" w:rsidRDefault="009455F9" w:rsidP="001052BD">
            <w:pPr>
              <w:tabs>
                <w:tab w:val="left" w:pos="0"/>
              </w:tabs>
              <w:rPr>
                <w:rFonts w:cs="Times New Roman"/>
                <w:sz w:val="20"/>
                <w:szCs w:val="20"/>
              </w:rPr>
            </w:pPr>
            <w:r w:rsidRPr="00C34157">
              <w:rPr>
                <w:rFonts w:cs="Times New Roman"/>
                <w:sz w:val="20"/>
                <w:szCs w:val="20"/>
              </w:rPr>
              <w:t>Арт-менеджмент</w:t>
            </w:r>
          </w:p>
          <w:p w:rsidR="009455F9" w:rsidRPr="00C34157" w:rsidRDefault="009455F9" w:rsidP="001052BD">
            <w:pPr>
              <w:tabs>
                <w:tab w:val="left" w:pos="0"/>
              </w:tabs>
              <w:rPr>
                <w:rFonts w:cs="Times New Roman"/>
                <w:sz w:val="20"/>
                <w:szCs w:val="20"/>
              </w:rPr>
            </w:pPr>
          </w:p>
          <w:p w:rsidR="009455F9" w:rsidRPr="00C34157" w:rsidRDefault="009455F9" w:rsidP="001052BD">
            <w:pPr>
              <w:tabs>
                <w:tab w:val="left" w:pos="0"/>
              </w:tabs>
              <w:rPr>
                <w:rFonts w:eastAsia="Times New Roman" w:cs="Times New Roman"/>
                <w:color w:val="000000"/>
                <w:sz w:val="20"/>
                <w:szCs w:val="20"/>
                <w:lang w:eastAsia="ru-RU"/>
              </w:rPr>
            </w:pP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0E19EB"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1</w:t>
            </w:r>
          </w:p>
          <w:p w:rsidR="009455F9" w:rsidRPr="00C34157" w:rsidRDefault="009455F9" w:rsidP="001052BD">
            <w:pPr>
              <w:tabs>
                <w:tab w:val="left" w:pos="0"/>
              </w:tabs>
              <w:rPr>
                <w:rFonts w:eastAsia="Times New Roman" w:cs="Times New Roman"/>
                <w:color w:val="000000"/>
                <w:sz w:val="20"/>
                <w:szCs w:val="20"/>
                <w:lang w:eastAsia="ru-RU"/>
              </w:rPr>
            </w:pPr>
            <w:r w:rsidRPr="00C34157">
              <w:rPr>
                <w:rFonts w:eastAsia="Times New Roman" w:cs="Times New Roman"/>
                <w:color w:val="000000"/>
                <w:sz w:val="20"/>
                <w:szCs w:val="20"/>
                <w:lang w:eastAsia="ru-RU"/>
              </w:rPr>
              <w:t xml:space="preserve">Зейнеш Мерей </w:t>
            </w:r>
          </w:p>
          <w:p w:rsidR="009455F9" w:rsidRPr="00C34157" w:rsidRDefault="009455F9" w:rsidP="001052BD">
            <w:pPr>
              <w:tabs>
                <w:tab w:val="left" w:pos="0"/>
              </w:tabs>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0E19EB"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1</w:t>
            </w:r>
          </w:p>
          <w:p w:rsidR="00AA0A59" w:rsidRPr="00C34157" w:rsidRDefault="00AA0A59" w:rsidP="00AA0A59">
            <w:pPr>
              <w:tabs>
                <w:tab w:val="left" w:pos="0"/>
              </w:tabs>
              <w:rPr>
                <w:rFonts w:eastAsia="Times New Roman" w:cs="Times New Roman"/>
                <w:color w:val="000000"/>
                <w:sz w:val="20"/>
                <w:szCs w:val="20"/>
                <w:lang w:eastAsia="ru-RU"/>
              </w:rPr>
            </w:pPr>
            <w:r w:rsidRPr="00C34157">
              <w:rPr>
                <w:rFonts w:eastAsia="Times New Roman" w:cs="Times New Roman"/>
                <w:color w:val="000000"/>
                <w:sz w:val="20"/>
                <w:szCs w:val="20"/>
                <w:lang w:eastAsia="ru-RU"/>
              </w:rPr>
              <w:t xml:space="preserve">Зейнеш Мерей </w:t>
            </w:r>
          </w:p>
          <w:p w:rsidR="009455F9" w:rsidRPr="00C34157" w:rsidRDefault="00AA0A59" w:rsidP="00AA0A59">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C35921" w:rsidRPr="00C34157">
              <w:rPr>
                <w:rFonts w:eastAsia="Times New Roman" w:cs="Times New Roman"/>
                <w:color w:val="000000"/>
                <w:sz w:val="20"/>
                <w:szCs w:val="20"/>
                <w:lang w:val="kk-KZ" w:eastAsia="ru-RU"/>
              </w:rPr>
              <w:t>Бизнес планирование</w:t>
            </w:r>
            <w:r w:rsidRPr="00C34157">
              <w:rPr>
                <w:rFonts w:eastAsia="Times New Roman" w:cs="Times New Roman"/>
                <w:color w:val="000000"/>
                <w:sz w:val="20"/>
                <w:szCs w:val="20"/>
                <w:lang w:eastAsia="ru-RU"/>
              </w:rPr>
              <w: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19EB" w:rsidRPr="00C34157" w:rsidRDefault="000E19EB"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044F12" w:rsidRPr="00C34157" w:rsidRDefault="00044F12"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r w:rsidR="0051077F" w:rsidRPr="00C34157">
              <w:rPr>
                <w:rFonts w:eastAsia="Times New Roman" w:cs="Times New Roman"/>
                <w:color w:val="000000"/>
                <w:sz w:val="20"/>
                <w:szCs w:val="20"/>
                <w:lang w:eastAsia="ru-RU"/>
              </w:rPr>
              <w:t>.</w:t>
            </w:r>
          </w:p>
          <w:p w:rsidR="00044F12" w:rsidRPr="00C34157" w:rsidRDefault="00044F12"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r w:rsidR="0051077F" w:rsidRPr="00C34157">
              <w:rPr>
                <w:rFonts w:eastAsia="Times New Roman" w:cs="Times New Roman"/>
                <w:color w:val="000000"/>
                <w:sz w:val="20"/>
                <w:szCs w:val="20"/>
                <w:lang w:eastAsia="ru-RU"/>
              </w:rPr>
              <w:t>,</w:t>
            </w:r>
          </w:p>
          <w:p w:rsidR="0051077F" w:rsidRPr="00C34157" w:rsidRDefault="0051077F"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9455F9" w:rsidRPr="00C34157" w:rsidRDefault="0051077F"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E19EB" w:rsidRPr="00C34157" w:rsidRDefault="00C87174"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9455F9"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133"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0E19EB" w:rsidRPr="00C34157" w:rsidRDefault="00C87174"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9455F9"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278" w:type="dxa"/>
            <w:gridSpan w:val="3"/>
            <w:tcBorders>
              <w:top w:val="nil"/>
              <w:left w:val="nil"/>
              <w:bottom w:val="single" w:sz="4" w:space="0" w:color="auto"/>
              <w:right w:val="single" w:sz="4" w:space="0" w:color="auto"/>
            </w:tcBorders>
            <w:shd w:val="clear" w:color="auto" w:fill="auto"/>
          </w:tcPr>
          <w:p w:rsidR="000E19EB" w:rsidRPr="00C34157" w:rsidRDefault="00C87174"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D65314" w:rsidRPr="00C34157" w:rsidRDefault="00C87174"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p w:rsidR="009455F9" w:rsidRPr="00C34157" w:rsidRDefault="009455F9" w:rsidP="000E19EB">
            <w:pPr>
              <w:tabs>
                <w:tab w:val="left" w:pos="0"/>
              </w:tabs>
              <w:jc w:val="center"/>
              <w:rPr>
                <w:rFonts w:eastAsia="Times New Roman" w:cs="Times New Roman"/>
                <w:color w:val="000000"/>
                <w:sz w:val="20"/>
                <w:szCs w:val="20"/>
                <w:lang w:eastAsia="ru-RU"/>
              </w:rPr>
            </w:pPr>
          </w:p>
        </w:tc>
        <w:tc>
          <w:tcPr>
            <w:tcW w:w="1436" w:type="dxa"/>
            <w:gridSpan w:val="3"/>
            <w:tcBorders>
              <w:top w:val="nil"/>
              <w:left w:val="nil"/>
              <w:bottom w:val="single" w:sz="4" w:space="0" w:color="auto"/>
              <w:right w:val="single" w:sz="4" w:space="0" w:color="auto"/>
            </w:tcBorders>
            <w:shd w:val="clear" w:color="auto" w:fill="auto"/>
          </w:tcPr>
          <w:p w:rsidR="000E19EB" w:rsidRPr="00C34157" w:rsidRDefault="00C87174" w:rsidP="000E19EB">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3</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044F12"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p w:rsidR="009455F9" w:rsidRPr="00C34157" w:rsidRDefault="00D65314" w:rsidP="000E19EB">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Досжан Р.К.</w:t>
            </w:r>
          </w:p>
          <w:p w:rsidR="00D65314" w:rsidRPr="00C34157" w:rsidRDefault="00D65314" w:rsidP="000E19EB">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«Философия»</w:t>
            </w:r>
          </w:p>
          <w:p w:rsidR="009455F9" w:rsidRPr="00C34157" w:rsidRDefault="009455F9" w:rsidP="000E19EB">
            <w:pPr>
              <w:tabs>
                <w:tab w:val="left" w:pos="0"/>
              </w:tabs>
              <w:jc w:val="center"/>
              <w:rPr>
                <w:rFonts w:eastAsia="Times New Roman" w:cs="Times New Roman"/>
                <w:color w:val="000000"/>
                <w:sz w:val="20"/>
                <w:szCs w:val="20"/>
                <w:lang w:eastAsia="ru-RU"/>
              </w:rPr>
            </w:pPr>
          </w:p>
        </w:tc>
      </w:tr>
      <w:tr w:rsidR="00C87174" w:rsidRPr="001F7D89" w:rsidTr="008039E0">
        <w:trPr>
          <w:trHeight w:val="478"/>
        </w:trPr>
        <w:tc>
          <w:tcPr>
            <w:tcW w:w="1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7174" w:rsidRPr="00C34157" w:rsidRDefault="00C87174" w:rsidP="00C87174">
            <w:pPr>
              <w:tabs>
                <w:tab w:val="left" w:pos="0"/>
              </w:tabs>
              <w:rPr>
                <w:rFonts w:cs="Times New Roman"/>
                <w:sz w:val="20"/>
                <w:szCs w:val="20"/>
              </w:rPr>
            </w:pPr>
            <w:r w:rsidRPr="00C34157">
              <w:rPr>
                <w:rFonts w:eastAsia="Times New Roman" w:cs="Times New Roman"/>
                <w:color w:val="000000"/>
                <w:sz w:val="20"/>
                <w:szCs w:val="20"/>
                <w:lang w:val="kk-KZ" w:eastAsia="ru-RU"/>
              </w:rPr>
              <w:t>Менеджмент в социальной сфере»</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13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tc>
        <w:tc>
          <w:tcPr>
            <w:tcW w:w="1278" w:type="dxa"/>
            <w:gridSpan w:val="3"/>
            <w:tcBorders>
              <w:top w:val="nil"/>
              <w:left w:val="nil"/>
              <w:bottom w:val="single" w:sz="4" w:space="0" w:color="auto"/>
              <w:right w:val="single" w:sz="4" w:space="0" w:color="auto"/>
            </w:tcBorders>
            <w:shd w:val="clear" w:color="auto" w:fill="auto"/>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p w:rsidR="00C87174" w:rsidRPr="00C34157" w:rsidRDefault="00C87174" w:rsidP="00C87174">
            <w:pPr>
              <w:tabs>
                <w:tab w:val="left" w:pos="0"/>
              </w:tabs>
              <w:jc w:val="center"/>
              <w:rPr>
                <w:rFonts w:eastAsia="Times New Roman" w:cs="Times New Roman"/>
                <w:color w:val="000000"/>
                <w:sz w:val="20"/>
                <w:szCs w:val="20"/>
                <w:lang w:eastAsia="ru-RU"/>
              </w:rPr>
            </w:pPr>
          </w:p>
        </w:tc>
        <w:tc>
          <w:tcPr>
            <w:tcW w:w="1436" w:type="dxa"/>
            <w:gridSpan w:val="3"/>
            <w:tcBorders>
              <w:top w:val="nil"/>
              <w:left w:val="nil"/>
              <w:bottom w:val="single" w:sz="4" w:space="0" w:color="auto"/>
              <w:right w:val="single" w:sz="4" w:space="0" w:color="auto"/>
            </w:tcBorders>
            <w:shd w:val="clear" w:color="auto" w:fill="auto"/>
          </w:tcPr>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3</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«Управление проектами»,</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Зейнеш  М.</w:t>
            </w:r>
          </w:p>
          <w:p w:rsidR="00C87174"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«Бизнес-планирование»</w:t>
            </w:r>
          </w:p>
          <w:p w:rsidR="00C87174" w:rsidRPr="00C34157" w:rsidRDefault="00C87174"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Досжан Р.К.</w:t>
            </w:r>
          </w:p>
          <w:p w:rsidR="00C87174" w:rsidRPr="00C34157" w:rsidRDefault="00C87174"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«Философия»</w:t>
            </w:r>
          </w:p>
          <w:p w:rsidR="00C87174" w:rsidRPr="00C34157" w:rsidRDefault="00C87174" w:rsidP="00C87174">
            <w:pPr>
              <w:tabs>
                <w:tab w:val="left" w:pos="0"/>
              </w:tabs>
              <w:jc w:val="center"/>
              <w:rPr>
                <w:rFonts w:eastAsia="Times New Roman" w:cs="Times New Roman"/>
                <w:color w:val="000000"/>
                <w:sz w:val="20"/>
                <w:szCs w:val="20"/>
                <w:lang w:eastAsia="ru-RU"/>
              </w:rPr>
            </w:pPr>
          </w:p>
        </w:tc>
      </w:tr>
      <w:tr w:rsidR="0051077F" w:rsidRPr="001F7D89" w:rsidTr="008039E0">
        <w:trPr>
          <w:trHeight w:val="478"/>
        </w:trPr>
        <w:tc>
          <w:tcPr>
            <w:tcW w:w="1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rPr>
                <w:rFonts w:cs="Times New Roman"/>
                <w:sz w:val="20"/>
                <w:szCs w:val="20"/>
              </w:rPr>
            </w:pPr>
            <w:r w:rsidRPr="00C34157">
              <w:rPr>
                <w:rFonts w:cs="Times New Roman"/>
                <w:sz w:val="20"/>
                <w:szCs w:val="20"/>
              </w:rPr>
              <w:t>Искусствоведение</w:t>
            </w:r>
          </w:p>
          <w:p w:rsidR="0051077F" w:rsidRPr="00C34157" w:rsidRDefault="0051077F" w:rsidP="0051077F">
            <w:pPr>
              <w:tabs>
                <w:tab w:val="left" w:pos="0"/>
              </w:tabs>
              <w:rPr>
                <w:rFonts w:cs="Times New Roman"/>
                <w:sz w:val="20"/>
                <w:szCs w:val="20"/>
              </w:rPr>
            </w:pP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p w:rsidR="0051077F" w:rsidRPr="00C34157" w:rsidRDefault="0051077F" w:rsidP="0051077F">
            <w:pPr>
              <w:tabs>
                <w:tab w:val="left" w:pos="0"/>
              </w:tabs>
              <w:jc w:val="center"/>
              <w:rPr>
                <w:rFonts w:eastAsia="Times New Roman" w:cs="Times New Roman"/>
                <w:color w:val="000000"/>
                <w:sz w:val="20"/>
                <w:szCs w:val="20"/>
                <w:lang w:eastAsia="ru-RU"/>
              </w:rPr>
            </w:pPr>
          </w:p>
          <w:p w:rsidR="0051077F" w:rsidRPr="00C34157" w:rsidRDefault="0051077F" w:rsidP="0051077F">
            <w:pPr>
              <w:tabs>
                <w:tab w:val="left" w:pos="0"/>
              </w:tabs>
              <w:jc w:val="center"/>
              <w:rPr>
                <w:rFonts w:eastAsia="Times New Roman" w:cs="Times New Roman"/>
                <w:color w:val="000000"/>
                <w:sz w:val="20"/>
                <w:szCs w:val="20"/>
                <w:lang w:eastAsia="ru-RU"/>
              </w:rPr>
            </w:pPr>
          </w:p>
          <w:p w:rsidR="0051077F" w:rsidRPr="00C34157" w:rsidRDefault="0051077F" w:rsidP="0051077F">
            <w:pPr>
              <w:tabs>
                <w:tab w:val="left" w:pos="0"/>
              </w:tabs>
              <w:jc w:val="center"/>
              <w:rPr>
                <w:rFonts w:eastAsia="Times New Roman" w:cs="Times New Roman"/>
                <w:color w:val="000000"/>
                <w:sz w:val="20"/>
                <w:szCs w:val="20"/>
                <w:lang w:eastAsia="ru-RU"/>
              </w:rPr>
            </w:pPr>
          </w:p>
          <w:p w:rsidR="0051077F" w:rsidRPr="00C34157" w:rsidRDefault="0051077F" w:rsidP="0051077F">
            <w:pPr>
              <w:tabs>
                <w:tab w:val="left" w:pos="0"/>
              </w:tabs>
              <w:jc w:val="center"/>
              <w:rPr>
                <w:rFonts w:eastAsia="Times New Roman" w:cs="Times New Roman"/>
                <w:color w:val="000000"/>
                <w:sz w:val="20"/>
                <w:szCs w:val="20"/>
                <w:lang w:eastAsia="ru-RU"/>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0E19EB" w:rsidP="0051077F">
            <w:pPr>
              <w:tabs>
                <w:tab w:val="left" w:pos="0"/>
              </w:tabs>
              <w:jc w:val="center"/>
              <w:rPr>
                <w:rFonts w:cs="Times New Roman"/>
                <w:sz w:val="20"/>
                <w:szCs w:val="20"/>
              </w:rPr>
            </w:pPr>
            <w:r w:rsidRPr="00C34157">
              <w:rPr>
                <w:rFonts w:cs="Times New Roman"/>
                <w:sz w:val="20"/>
                <w:szCs w:val="20"/>
              </w:rPr>
              <w:lastRenderedPageBreak/>
              <w:t>2</w:t>
            </w:r>
          </w:p>
          <w:p w:rsidR="0051077F" w:rsidRPr="00C34157" w:rsidRDefault="0051077F" w:rsidP="0051077F">
            <w:pPr>
              <w:tabs>
                <w:tab w:val="left" w:pos="0"/>
              </w:tabs>
              <w:jc w:val="center"/>
              <w:rPr>
                <w:rFonts w:cs="Times New Roman"/>
                <w:sz w:val="20"/>
                <w:szCs w:val="20"/>
              </w:rPr>
            </w:pPr>
            <w:r w:rsidRPr="00C34157">
              <w:rPr>
                <w:rFonts w:cs="Times New Roman"/>
                <w:sz w:val="20"/>
                <w:szCs w:val="20"/>
              </w:rPr>
              <w:t>Толысбаева Ж.Ж.</w:t>
            </w:r>
          </w:p>
          <w:p w:rsidR="0051077F" w:rsidRPr="00C34157" w:rsidRDefault="0051077F" w:rsidP="0051077F">
            <w:pPr>
              <w:tabs>
                <w:tab w:val="left" w:pos="0"/>
              </w:tabs>
              <w:jc w:val="center"/>
              <w:rPr>
                <w:rFonts w:cs="Times New Roman"/>
                <w:sz w:val="20"/>
                <w:szCs w:val="20"/>
              </w:rPr>
            </w:pPr>
            <w:r w:rsidRPr="00C34157">
              <w:rPr>
                <w:rFonts w:cs="Times New Roman"/>
                <w:sz w:val="20"/>
                <w:szCs w:val="20"/>
              </w:rPr>
              <w:lastRenderedPageBreak/>
              <w:t>«История мировой литературы»,</w:t>
            </w:r>
          </w:p>
          <w:p w:rsidR="0051077F" w:rsidRPr="00C34157" w:rsidRDefault="0051077F" w:rsidP="0051077F">
            <w:pPr>
              <w:tabs>
                <w:tab w:val="left" w:pos="0"/>
              </w:tabs>
              <w:jc w:val="center"/>
              <w:rPr>
                <w:rFonts w:cs="Times New Roman"/>
                <w:sz w:val="20"/>
                <w:szCs w:val="20"/>
              </w:rPr>
            </w:pPr>
            <w:r w:rsidRPr="00C34157">
              <w:rPr>
                <w:rFonts w:cs="Times New Roman"/>
                <w:sz w:val="20"/>
                <w:szCs w:val="20"/>
              </w:rPr>
              <w:t>Мосиенко Д.М.</w:t>
            </w:r>
          </w:p>
          <w:p w:rsidR="0051077F" w:rsidRPr="00C34157" w:rsidRDefault="0051077F" w:rsidP="0051077F">
            <w:pPr>
              <w:tabs>
                <w:tab w:val="left" w:pos="0"/>
              </w:tabs>
              <w:jc w:val="center"/>
              <w:rPr>
                <w:rFonts w:cs="Times New Roman"/>
                <w:sz w:val="20"/>
                <w:szCs w:val="20"/>
              </w:rPr>
            </w:pPr>
            <w:r w:rsidRPr="00C34157">
              <w:rPr>
                <w:rFonts w:cs="Times New Roman"/>
                <w:sz w:val="20"/>
                <w:szCs w:val="20"/>
              </w:rPr>
              <w:t>«История балета зарубежных стран»</w:t>
            </w:r>
          </w:p>
          <w:p w:rsidR="001A0588" w:rsidRPr="00C34157" w:rsidRDefault="001A0588" w:rsidP="0051077F">
            <w:pPr>
              <w:tabs>
                <w:tab w:val="left" w:pos="0"/>
              </w:tabs>
              <w:jc w:val="center"/>
              <w:rPr>
                <w:rFonts w:cs="Times New Roman"/>
                <w:sz w:val="20"/>
                <w:szCs w:val="20"/>
              </w:rPr>
            </w:pPr>
          </w:p>
          <w:p w:rsidR="000226C2" w:rsidRPr="00C34157" w:rsidRDefault="000226C2" w:rsidP="0051077F">
            <w:pPr>
              <w:tabs>
                <w:tab w:val="left" w:pos="0"/>
              </w:tabs>
              <w:jc w:val="center"/>
              <w:rPr>
                <w:rFonts w:cs="Times New Roman"/>
                <w:sz w:val="20"/>
                <w:szCs w:val="20"/>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0E19EB"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Толысбаева Ж.Ж.</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lastRenderedPageBreak/>
              <w:t>«История мировой литературы»,</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Мосиенко Д.М.</w:t>
            </w:r>
          </w:p>
          <w:p w:rsidR="0051077F" w:rsidRPr="00C34157" w:rsidRDefault="005D7936" w:rsidP="005D7936">
            <w:pPr>
              <w:tabs>
                <w:tab w:val="left" w:pos="0"/>
              </w:tabs>
              <w:jc w:val="center"/>
              <w:rPr>
                <w:rFonts w:cs="Times New Roman"/>
                <w:sz w:val="20"/>
                <w:szCs w:val="20"/>
              </w:rPr>
            </w:pPr>
            <w:r w:rsidRPr="00C34157">
              <w:rPr>
                <w:rFonts w:cs="Times New Roman"/>
                <w:sz w:val="20"/>
                <w:szCs w:val="20"/>
              </w:rPr>
              <w:t xml:space="preserve">«История балета зарубежных стран», </w:t>
            </w:r>
            <w:r w:rsidR="0051077F" w:rsidRPr="00C34157">
              <w:rPr>
                <w:rFonts w:eastAsia="Times New Roman" w:cs="Times New Roman"/>
                <w:color w:val="000000"/>
                <w:sz w:val="20"/>
                <w:szCs w:val="20"/>
                <w:lang w:eastAsia="ru-RU"/>
              </w:rPr>
              <w:t>Аубакир А.</w:t>
            </w:r>
          </w:p>
          <w:p w:rsidR="0051077F" w:rsidRPr="00C34157" w:rsidRDefault="0051077F"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«История изобразительного искусства»</w:t>
            </w:r>
          </w:p>
        </w:tc>
        <w:tc>
          <w:tcPr>
            <w:tcW w:w="1133"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0E19EB" w:rsidRPr="00C34157" w:rsidRDefault="000E19EB" w:rsidP="0051077F">
            <w:pPr>
              <w:tabs>
                <w:tab w:val="left" w:pos="0"/>
              </w:tabs>
              <w:jc w:val="center"/>
              <w:rPr>
                <w:rFonts w:cs="Times New Roman"/>
                <w:sz w:val="20"/>
                <w:szCs w:val="20"/>
              </w:rPr>
            </w:pPr>
            <w:r w:rsidRPr="00C34157">
              <w:rPr>
                <w:rFonts w:cs="Times New Roman"/>
                <w:sz w:val="20"/>
                <w:szCs w:val="20"/>
              </w:rPr>
              <w:lastRenderedPageBreak/>
              <w:t>1</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Толысбаева Ж.Ж.</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lastRenderedPageBreak/>
              <w:t>«История мировой литературы»,</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Мосиенко Д.М.</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 xml:space="preserve">«История балета зарубежных стран», </w:t>
            </w:r>
            <w:r w:rsidRPr="00C34157">
              <w:rPr>
                <w:rFonts w:eastAsia="Times New Roman" w:cs="Times New Roman"/>
                <w:color w:val="000000"/>
                <w:sz w:val="20"/>
                <w:szCs w:val="20"/>
                <w:lang w:eastAsia="ru-RU"/>
              </w:rPr>
              <w:t>Аубакир А.</w:t>
            </w:r>
          </w:p>
          <w:p w:rsidR="0051077F" w:rsidRPr="00C34157" w:rsidRDefault="005D7936" w:rsidP="005D7936">
            <w:pPr>
              <w:tabs>
                <w:tab w:val="left" w:pos="0"/>
              </w:tabs>
              <w:jc w:val="center"/>
              <w:rPr>
                <w:rFonts w:cs="Times New Roman"/>
                <w:sz w:val="20"/>
                <w:szCs w:val="20"/>
              </w:rPr>
            </w:pPr>
            <w:r w:rsidRPr="00C34157">
              <w:rPr>
                <w:rFonts w:eastAsia="Times New Roman" w:cs="Times New Roman"/>
                <w:color w:val="000000"/>
                <w:sz w:val="20"/>
                <w:szCs w:val="20"/>
                <w:lang w:eastAsia="ru-RU"/>
              </w:rPr>
              <w:t xml:space="preserve">«История изобразительного искусства», </w:t>
            </w:r>
            <w:r w:rsidR="0051077F" w:rsidRPr="00C34157">
              <w:rPr>
                <w:rFonts w:cs="Times New Roman"/>
                <w:sz w:val="20"/>
                <w:szCs w:val="20"/>
              </w:rPr>
              <w:t>Мосиенко Д.М.</w:t>
            </w:r>
          </w:p>
          <w:p w:rsidR="0051077F" w:rsidRPr="00C34157" w:rsidRDefault="0051077F" w:rsidP="0051077F">
            <w:pPr>
              <w:tabs>
                <w:tab w:val="left" w:pos="0"/>
              </w:tabs>
              <w:jc w:val="center"/>
              <w:rPr>
                <w:rFonts w:cs="Times New Roman"/>
                <w:sz w:val="20"/>
                <w:szCs w:val="20"/>
              </w:rPr>
            </w:pPr>
            <w:r w:rsidRPr="00C34157">
              <w:rPr>
                <w:rFonts w:cs="Times New Roman"/>
                <w:sz w:val="20"/>
                <w:szCs w:val="20"/>
              </w:rPr>
              <w:t>«Этика и эстетика»</w:t>
            </w:r>
          </w:p>
          <w:p w:rsidR="0051077F" w:rsidRPr="00C34157" w:rsidRDefault="0051077F" w:rsidP="0051077F">
            <w:pPr>
              <w:tabs>
                <w:tab w:val="left" w:pos="0"/>
              </w:tabs>
              <w:jc w:val="center"/>
              <w:rPr>
                <w:rFonts w:eastAsia="Times New Roman" w:cs="Times New Roman"/>
                <w:color w:val="000000"/>
                <w:sz w:val="20"/>
                <w:szCs w:val="20"/>
                <w:lang w:eastAsia="ru-RU"/>
              </w:rPr>
            </w:pPr>
          </w:p>
        </w:tc>
        <w:tc>
          <w:tcPr>
            <w:tcW w:w="1278" w:type="dxa"/>
            <w:gridSpan w:val="3"/>
            <w:tcBorders>
              <w:top w:val="single" w:sz="4" w:space="0" w:color="auto"/>
              <w:left w:val="nil"/>
              <w:bottom w:val="single" w:sz="8" w:space="0" w:color="auto"/>
              <w:right w:val="single" w:sz="4" w:space="0" w:color="auto"/>
            </w:tcBorders>
            <w:shd w:val="clear" w:color="auto" w:fill="auto"/>
          </w:tcPr>
          <w:p w:rsidR="000E19EB" w:rsidRPr="00C34157" w:rsidRDefault="000E19EB"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Толысбаева Ж.Ж.</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lastRenderedPageBreak/>
              <w:t>«История мировой литературы»,</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Мосиенко Д.М.</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 xml:space="preserve">«История балета зарубежных стран», </w:t>
            </w:r>
            <w:r w:rsidRPr="00C34157">
              <w:rPr>
                <w:rFonts w:eastAsia="Times New Roman" w:cs="Times New Roman"/>
                <w:color w:val="000000"/>
                <w:sz w:val="20"/>
                <w:szCs w:val="20"/>
                <w:lang w:eastAsia="ru-RU"/>
              </w:rPr>
              <w:t>Аубакир А.</w:t>
            </w:r>
          </w:p>
          <w:p w:rsidR="005D7936" w:rsidRPr="00C34157" w:rsidRDefault="005D7936" w:rsidP="005D7936">
            <w:pPr>
              <w:tabs>
                <w:tab w:val="left" w:pos="0"/>
              </w:tabs>
              <w:jc w:val="center"/>
              <w:rPr>
                <w:rFonts w:cs="Times New Roman"/>
                <w:sz w:val="20"/>
                <w:szCs w:val="20"/>
              </w:rPr>
            </w:pPr>
            <w:r w:rsidRPr="00C34157">
              <w:rPr>
                <w:rFonts w:eastAsia="Times New Roman" w:cs="Times New Roman"/>
                <w:color w:val="000000"/>
                <w:sz w:val="20"/>
                <w:szCs w:val="20"/>
                <w:lang w:eastAsia="ru-RU"/>
              </w:rPr>
              <w:t xml:space="preserve">«История изобразительного искусства», </w:t>
            </w:r>
            <w:r w:rsidRPr="00C34157">
              <w:rPr>
                <w:rFonts w:cs="Times New Roman"/>
                <w:sz w:val="20"/>
                <w:szCs w:val="20"/>
              </w:rPr>
              <w:t>Мосиенко Д.М.</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 xml:space="preserve">«Этика и эстетика», </w:t>
            </w:r>
          </w:p>
          <w:p w:rsidR="0051077F" w:rsidRPr="00C34157" w:rsidRDefault="0051077F"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Габдрашитова К.А.</w:t>
            </w:r>
          </w:p>
          <w:p w:rsidR="0051077F" w:rsidRPr="00C34157" w:rsidRDefault="0051077F"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«Теория драмы»</w:t>
            </w:r>
          </w:p>
        </w:tc>
        <w:tc>
          <w:tcPr>
            <w:tcW w:w="1436" w:type="dxa"/>
            <w:gridSpan w:val="3"/>
            <w:tcBorders>
              <w:top w:val="single" w:sz="4" w:space="0" w:color="auto"/>
              <w:left w:val="nil"/>
              <w:bottom w:val="single" w:sz="8" w:space="0" w:color="auto"/>
              <w:right w:val="single" w:sz="4" w:space="0" w:color="auto"/>
            </w:tcBorders>
            <w:shd w:val="clear" w:color="auto" w:fill="auto"/>
          </w:tcPr>
          <w:p w:rsidR="000E19EB" w:rsidRPr="00C34157" w:rsidRDefault="000E19EB"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Толысбаева Ж.Ж.</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lastRenderedPageBreak/>
              <w:t>«История мировой литературы»,</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Мосиенко Д.М.</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 xml:space="preserve">«История балета зарубежных стран», </w:t>
            </w:r>
            <w:r w:rsidRPr="00C34157">
              <w:rPr>
                <w:rFonts w:eastAsia="Times New Roman" w:cs="Times New Roman"/>
                <w:color w:val="000000"/>
                <w:sz w:val="20"/>
                <w:szCs w:val="20"/>
                <w:lang w:eastAsia="ru-RU"/>
              </w:rPr>
              <w:t>Аубакир А.</w:t>
            </w:r>
          </w:p>
          <w:p w:rsidR="005D7936" w:rsidRPr="00C34157" w:rsidRDefault="005D7936" w:rsidP="005D7936">
            <w:pPr>
              <w:tabs>
                <w:tab w:val="left" w:pos="0"/>
              </w:tabs>
              <w:jc w:val="center"/>
              <w:rPr>
                <w:rFonts w:cs="Times New Roman"/>
                <w:sz w:val="20"/>
                <w:szCs w:val="20"/>
              </w:rPr>
            </w:pPr>
            <w:r w:rsidRPr="00C34157">
              <w:rPr>
                <w:rFonts w:eastAsia="Times New Roman" w:cs="Times New Roman"/>
                <w:color w:val="000000"/>
                <w:sz w:val="20"/>
                <w:szCs w:val="20"/>
                <w:lang w:eastAsia="ru-RU"/>
              </w:rPr>
              <w:t>«История изобразительного искусства»</w:t>
            </w:r>
            <w:r w:rsidRPr="00C34157">
              <w:rPr>
                <w:rFonts w:cs="Times New Roman"/>
                <w:sz w:val="20"/>
                <w:szCs w:val="20"/>
              </w:rPr>
              <w:t>Мосиенко Д.М.</w:t>
            </w:r>
          </w:p>
          <w:p w:rsidR="005D7936" w:rsidRPr="00C34157" w:rsidRDefault="005D7936" w:rsidP="005D7936">
            <w:pPr>
              <w:tabs>
                <w:tab w:val="left" w:pos="0"/>
              </w:tabs>
              <w:jc w:val="center"/>
              <w:rPr>
                <w:rFonts w:cs="Times New Roman"/>
                <w:sz w:val="20"/>
                <w:szCs w:val="20"/>
              </w:rPr>
            </w:pPr>
            <w:r w:rsidRPr="00C34157">
              <w:rPr>
                <w:rFonts w:cs="Times New Roman"/>
                <w:sz w:val="20"/>
                <w:szCs w:val="20"/>
              </w:rPr>
              <w:t xml:space="preserve">«Этика и эстетика», </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Габдрашитова К.А.</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«Теория драмы»,</w:t>
            </w:r>
          </w:p>
          <w:p w:rsidR="0051077F" w:rsidRPr="00C34157" w:rsidRDefault="0051077F"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Габдрашитова К.А.</w:t>
            </w:r>
          </w:p>
          <w:p w:rsidR="00C87174" w:rsidRPr="00C34157" w:rsidRDefault="0051077F"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«История и теория искусства»</w:t>
            </w:r>
            <w:r w:rsidR="00C87174" w:rsidRPr="00C34157">
              <w:rPr>
                <w:rFonts w:eastAsia="Times New Roman" w:cs="Times New Roman"/>
                <w:color w:val="000000"/>
                <w:sz w:val="20"/>
                <w:szCs w:val="20"/>
                <w:lang w:eastAsia="ru-RU"/>
              </w:rPr>
              <w:t>, Досжан Р.К.</w:t>
            </w:r>
          </w:p>
          <w:p w:rsidR="0051077F" w:rsidRPr="00C34157" w:rsidRDefault="00C87174" w:rsidP="00C87174">
            <w:pPr>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«Философия»</w:t>
            </w:r>
          </w:p>
        </w:tc>
      </w:tr>
      <w:tr w:rsidR="0051077F" w:rsidRPr="001F7D89" w:rsidTr="008039E0">
        <w:trPr>
          <w:trHeight w:val="478"/>
        </w:trPr>
        <w:tc>
          <w:tcPr>
            <w:tcW w:w="9513" w:type="dxa"/>
            <w:gridSpan w:val="1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1077F" w:rsidRPr="00C34157" w:rsidRDefault="0051077F" w:rsidP="00893A77">
            <w:pPr>
              <w:tabs>
                <w:tab w:val="left" w:pos="0"/>
              </w:tabs>
              <w:jc w:val="center"/>
              <w:rPr>
                <w:rFonts w:eastAsia="Times New Roman" w:cs="Times New Roman"/>
                <w:b/>
                <w:color w:val="000000"/>
                <w:sz w:val="20"/>
                <w:szCs w:val="20"/>
                <w:lang w:eastAsia="ru-RU"/>
              </w:rPr>
            </w:pPr>
            <w:r w:rsidRPr="00C34157">
              <w:rPr>
                <w:rFonts w:eastAsia="Times New Roman" w:cs="Times New Roman"/>
                <w:b/>
                <w:color w:val="000000"/>
                <w:sz w:val="20"/>
                <w:szCs w:val="20"/>
                <w:lang w:eastAsia="ru-RU"/>
              </w:rPr>
              <w:lastRenderedPageBreak/>
              <w:t>Магистратура</w:t>
            </w:r>
          </w:p>
        </w:tc>
      </w:tr>
      <w:tr w:rsidR="0051077F" w:rsidRPr="001F7D89" w:rsidTr="008039E0">
        <w:trPr>
          <w:trHeight w:val="478"/>
        </w:trPr>
        <w:tc>
          <w:tcPr>
            <w:tcW w:w="1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1A0588" w:rsidP="0051077F">
            <w:pPr>
              <w:tabs>
                <w:tab w:val="left" w:pos="0"/>
              </w:tabs>
              <w:rPr>
                <w:rFonts w:cs="Times New Roman"/>
                <w:sz w:val="20"/>
                <w:szCs w:val="20"/>
              </w:rPr>
            </w:pPr>
            <w:r w:rsidRPr="00C34157">
              <w:rPr>
                <w:rFonts w:cs="Times New Roman"/>
                <w:sz w:val="20"/>
                <w:szCs w:val="20"/>
              </w:rPr>
              <w:t>И</w:t>
            </w:r>
            <w:r w:rsidR="0051077F" w:rsidRPr="00C34157">
              <w:rPr>
                <w:rFonts w:cs="Times New Roman"/>
                <w:sz w:val="20"/>
                <w:szCs w:val="20"/>
              </w:rPr>
              <w:t>скусствоведение</w:t>
            </w:r>
          </w:p>
          <w:p w:rsidR="0051077F" w:rsidRPr="00C34157" w:rsidRDefault="0051077F" w:rsidP="0051077F">
            <w:pPr>
              <w:tabs>
                <w:tab w:val="left" w:pos="0"/>
              </w:tabs>
              <w:rPr>
                <w:rFonts w:eastAsia="Times New Roman" w:cs="Times New Roman"/>
                <w:color w:val="000000"/>
                <w:sz w:val="20"/>
                <w:szCs w:val="20"/>
                <w:lang w:eastAsia="ru-RU"/>
              </w:rPr>
            </w:pP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jc w:val="center"/>
              <w:rPr>
                <w:rFonts w:eastAsia="Times New Roman" w:cs="Times New Roman"/>
                <w:color w:val="000000"/>
                <w:sz w:val="20"/>
                <w:szCs w:val="20"/>
                <w:lang w:val="kk-KZ" w:eastAsia="ru-RU"/>
              </w:rPr>
            </w:pPr>
            <w:r w:rsidRPr="00C34157">
              <w:rPr>
                <w:rFonts w:eastAsia="Times New Roman" w:cs="Times New Roman"/>
                <w:color w:val="000000"/>
                <w:sz w:val="20"/>
                <w:szCs w:val="20"/>
                <w:lang w:val="kk-KZ" w:eastAsia="ru-RU"/>
              </w:rPr>
              <w:t>-</w:t>
            </w: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C87174"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p>
          <w:p w:rsidR="00756C3D" w:rsidRPr="00C34157" w:rsidRDefault="00756C3D" w:rsidP="005D7936">
            <w:pPr>
              <w:tabs>
                <w:tab w:val="left" w:pos="0"/>
              </w:tabs>
              <w:jc w:val="center"/>
              <w:rPr>
                <w:rFonts w:eastAsia="Times New Roman" w:cs="Times New Roman"/>
                <w:color w:val="000000"/>
                <w:sz w:val="20"/>
                <w:szCs w:val="20"/>
                <w:lang w:eastAsia="ru-RU"/>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E19EB" w:rsidRPr="00C34157" w:rsidRDefault="000E19EB"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51077F" w:rsidRPr="00C34157" w:rsidRDefault="00756C3D"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Мосиенко Д.М.</w:t>
            </w:r>
          </w:p>
          <w:p w:rsidR="009C5FEA" w:rsidRPr="00C34157" w:rsidRDefault="00C87174"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9C5FEA" w:rsidRPr="00C34157">
              <w:rPr>
                <w:rFonts w:eastAsia="Times New Roman" w:cs="Times New Roman"/>
                <w:color w:val="000000"/>
                <w:sz w:val="20"/>
                <w:szCs w:val="20"/>
                <w:lang w:eastAsia="ru-RU"/>
              </w:rPr>
              <w:t>Теория искусства</w:t>
            </w:r>
            <w:r w:rsidRPr="00C34157">
              <w:rPr>
                <w:rFonts w:eastAsia="Times New Roman" w:cs="Times New Roman"/>
                <w:color w:val="000000"/>
                <w:sz w:val="20"/>
                <w:szCs w:val="20"/>
                <w:lang w:eastAsia="ru-RU"/>
              </w:rPr>
              <w:t>»</w:t>
            </w:r>
          </w:p>
        </w:tc>
        <w:tc>
          <w:tcPr>
            <w:tcW w:w="1210"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0E19EB" w:rsidRPr="00C34157" w:rsidRDefault="000E19EB"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51077F" w:rsidRPr="00C34157" w:rsidRDefault="00756C3D"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Мосиенко Д.М.</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9C5FEA" w:rsidRPr="00C34157">
              <w:rPr>
                <w:rFonts w:eastAsia="Times New Roman" w:cs="Times New Roman"/>
                <w:color w:val="000000"/>
                <w:sz w:val="20"/>
                <w:szCs w:val="20"/>
                <w:lang w:eastAsia="ru-RU"/>
              </w:rPr>
              <w:t>Синтез искусств и художественных языков</w:t>
            </w: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 Мосиенко Д.М.</w:t>
            </w:r>
          </w:p>
          <w:p w:rsidR="009C5FEA"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Теория искусства</w:t>
            </w:r>
            <w:r w:rsidRPr="00C34157">
              <w:rPr>
                <w:rFonts w:eastAsia="Times New Roman" w:cs="Times New Roman"/>
                <w:color w:val="000000"/>
                <w:sz w:val="20"/>
                <w:szCs w:val="20"/>
                <w:lang w:eastAsia="ru-RU"/>
              </w:rPr>
              <w:t>»</w:t>
            </w:r>
          </w:p>
        </w:tc>
        <w:tc>
          <w:tcPr>
            <w:tcW w:w="1313" w:type="dxa"/>
            <w:gridSpan w:val="3"/>
            <w:tcBorders>
              <w:top w:val="nil"/>
              <w:left w:val="nil"/>
              <w:bottom w:val="single" w:sz="8" w:space="0" w:color="auto"/>
              <w:right w:val="single" w:sz="4" w:space="0" w:color="auto"/>
            </w:tcBorders>
            <w:shd w:val="clear" w:color="auto" w:fill="auto"/>
          </w:tcPr>
          <w:p w:rsidR="002D7D6D" w:rsidRPr="00C34157" w:rsidRDefault="002D7D6D"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610F08" w:rsidRPr="00C34157" w:rsidRDefault="00610F08"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Джумасеитова Г.Т.</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9C5FEA" w:rsidRPr="00C34157">
              <w:rPr>
                <w:rFonts w:eastAsia="Times New Roman" w:cs="Times New Roman"/>
                <w:color w:val="000000"/>
                <w:sz w:val="20"/>
                <w:szCs w:val="20"/>
                <w:lang w:eastAsia="ru-RU"/>
              </w:rPr>
              <w:t>Тенденции и направления мировой хореографической режиссуры</w:t>
            </w: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 Мосиенко Д.М.</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Синтез искусств и художественных языков</w:t>
            </w: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 Мосиенко Д.М.</w:t>
            </w:r>
          </w:p>
          <w:p w:rsidR="009C5FEA" w:rsidRPr="00C34157" w:rsidRDefault="00C87174" w:rsidP="00C87174">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Теория искусства</w:t>
            </w:r>
            <w:r w:rsidRPr="00C34157">
              <w:rPr>
                <w:rFonts w:eastAsia="Times New Roman" w:cs="Times New Roman"/>
                <w:color w:val="000000"/>
                <w:sz w:val="20"/>
                <w:szCs w:val="20"/>
                <w:lang w:eastAsia="ru-RU"/>
              </w:rPr>
              <w:t>»</w:t>
            </w:r>
          </w:p>
        </w:tc>
        <w:tc>
          <w:tcPr>
            <w:tcW w:w="1324" w:type="dxa"/>
            <w:gridSpan w:val="2"/>
            <w:tcBorders>
              <w:top w:val="nil"/>
              <w:left w:val="nil"/>
              <w:bottom w:val="single" w:sz="8" w:space="0" w:color="auto"/>
              <w:right w:val="single" w:sz="4" w:space="0" w:color="auto"/>
            </w:tcBorders>
            <w:shd w:val="clear" w:color="auto" w:fill="auto"/>
          </w:tcPr>
          <w:p w:rsidR="002D7D6D" w:rsidRPr="00C34157" w:rsidRDefault="002D7D6D"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2</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Джумасеитова Г.Т.</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Тенденции и направления мировой хореографической режиссуры</w:t>
            </w: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 Мосиенко Д.М.</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Синтез искусств и художественных языков</w:t>
            </w: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 Мосиенко Д.М.</w:t>
            </w:r>
          </w:p>
          <w:p w:rsidR="005D7936" w:rsidRPr="00C34157" w:rsidRDefault="00C87174"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5D7936" w:rsidRPr="00C34157">
              <w:rPr>
                <w:rFonts w:eastAsia="Times New Roman" w:cs="Times New Roman"/>
                <w:color w:val="000000"/>
                <w:sz w:val="20"/>
                <w:szCs w:val="20"/>
                <w:lang w:eastAsia="ru-RU"/>
              </w:rPr>
              <w:t>Теория искусства</w:t>
            </w:r>
            <w:r w:rsidRPr="00C34157">
              <w:rPr>
                <w:rFonts w:eastAsia="Times New Roman" w:cs="Times New Roman"/>
                <w:color w:val="000000"/>
                <w:sz w:val="20"/>
                <w:szCs w:val="20"/>
                <w:lang w:eastAsia="ru-RU"/>
              </w:rPr>
              <w:t>»</w:t>
            </w:r>
          </w:p>
          <w:p w:rsidR="009C5FEA" w:rsidRPr="00C34157" w:rsidRDefault="009C5FEA" w:rsidP="00610F08">
            <w:pPr>
              <w:tabs>
                <w:tab w:val="left" w:pos="0"/>
              </w:tabs>
              <w:jc w:val="center"/>
              <w:rPr>
                <w:rFonts w:eastAsia="Times New Roman" w:cs="Times New Roman"/>
                <w:color w:val="000000"/>
                <w:sz w:val="20"/>
                <w:szCs w:val="20"/>
                <w:lang w:eastAsia="ru-RU"/>
              </w:rPr>
            </w:pPr>
          </w:p>
        </w:tc>
      </w:tr>
      <w:tr w:rsidR="00316D38" w:rsidRPr="001F7D89" w:rsidTr="008039E0">
        <w:trPr>
          <w:trHeight w:val="478"/>
        </w:trPr>
        <w:tc>
          <w:tcPr>
            <w:tcW w:w="138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16D38" w:rsidRPr="00C34157" w:rsidRDefault="00316D38" w:rsidP="0051077F">
            <w:pPr>
              <w:tabs>
                <w:tab w:val="left" w:pos="0"/>
              </w:tabs>
              <w:rPr>
                <w:rFonts w:cs="Times New Roman"/>
                <w:sz w:val="20"/>
                <w:szCs w:val="20"/>
              </w:rPr>
            </w:pPr>
            <w:r w:rsidRPr="00C34157">
              <w:rPr>
                <w:rFonts w:cs="Times New Roman"/>
                <w:sz w:val="20"/>
                <w:szCs w:val="20"/>
              </w:rPr>
              <w:t>Арт-менеджмент</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6D38" w:rsidRPr="00C34157" w:rsidRDefault="00316D38" w:rsidP="0051077F">
            <w:pPr>
              <w:tabs>
                <w:tab w:val="left" w:pos="0"/>
              </w:tabs>
              <w:jc w:val="center"/>
              <w:rPr>
                <w:rFonts w:eastAsia="Times New Roman" w:cs="Times New Roman"/>
                <w:color w:val="000000"/>
                <w:sz w:val="20"/>
                <w:szCs w:val="20"/>
                <w:lang w:eastAsia="ru-RU"/>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6D38" w:rsidRPr="00C34157" w:rsidRDefault="00316D38" w:rsidP="0051077F">
            <w:pPr>
              <w:tabs>
                <w:tab w:val="left" w:pos="0"/>
              </w:tabs>
              <w:jc w:val="center"/>
              <w:rPr>
                <w:rFonts w:eastAsia="Times New Roman" w:cs="Times New Roman"/>
                <w:color w:val="000000"/>
                <w:sz w:val="20"/>
                <w:szCs w:val="20"/>
                <w:lang w:val="kk-KZ" w:eastAsia="ru-RU"/>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6D38" w:rsidRPr="00C34157" w:rsidRDefault="00316D38" w:rsidP="0051077F">
            <w:pPr>
              <w:tabs>
                <w:tab w:val="left" w:pos="0"/>
              </w:tabs>
              <w:jc w:val="center"/>
              <w:rPr>
                <w:rFonts w:eastAsia="Times New Roman" w:cs="Times New Roman"/>
                <w:color w:val="000000"/>
                <w:sz w:val="20"/>
                <w:szCs w:val="20"/>
                <w:lang w:eastAsia="ru-RU"/>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6D38" w:rsidRPr="00C34157" w:rsidRDefault="00316D38" w:rsidP="00756C3D">
            <w:pPr>
              <w:tabs>
                <w:tab w:val="left" w:pos="0"/>
              </w:tabs>
              <w:jc w:val="center"/>
              <w:rPr>
                <w:rFonts w:eastAsia="Times New Roman" w:cs="Times New Roman"/>
                <w:color w:val="000000"/>
                <w:sz w:val="20"/>
                <w:szCs w:val="20"/>
                <w:lang w:eastAsia="ru-RU"/>
              </w:rPr>
            </w:pPr>
          </w:p>
        </w:tc>
        <w:tc>
          <w:tcPr>
            <w:tcW w:w="1210"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316D38" w:rsidRPr="00C34157" w:rsidRDefault="00316D38" w:rsidP="00756C3D">
            <w:pPr>
              <w:tabs>
                <w:tab w:val="left" w:pos="0"/>
              </w:tabs>
              <w:jc w:val="center"/>
              <w:rPr>
                <w:rFonts w:eastAsia="Times New Roman" w:cs="Times New Roman"/>
                <w:color w:val="000000"/>
                <w:sz w:val="20"/>
                <w:szCs w:val="20"/>
                <w:lang w:eastAsia="ru-RU"/>
              </w:rPr>
            </w:pPr>
          </w:p>
        </w:tc>
        <w:tc>
          <w:tcPr>
            <w:tcW w:w="1313" w:type="dxa"/>
            <w:gridSpan w:val="3"/>
            <w:tcBorders>
              <w:top w:val="nil"/>
              <w:left w:val="nil"/>
              <w:bottom w:val="single" w:sz="8" w:space="0" w:color="auto"/>
              <w:right w:val="single" w:sz="4" w:space="0" w:color="auto"/>
            </w:tcBorders>
            <w:shd w:val="clear" w:color="auto" w:fill="auto"/>
          </w:tcPr>
          <w:p w:rsidR="00316D38" w:rsidRPr="00C34157" w:rsidRDefault="00316D38" w:rsidP="0051077F">
            <w:pPr>
              <w:tabs>
                <w:tab w:val="left" w:pos="0"/>
              </w:tabs>
              <w:jc w:val="center"/>
              <w:rPr>
                <w:rFonts w:eastAsia="Times New Roman" w:cs="Times New Roman"/>
                <w:color w:val="000000"/>
                <w:sz w:val="20"/>
                <w:szCs w:val="20"/>
                <w:lang w:eastAsia="ru-RU"/>
              </w:rPr>
            </w:pPr>
          </w:p>
        </w:tc>
        <w:tc>
          <w:tcPr>
            <w:tcW w:w="1324" w:type="dxa"/>
            <w:gridSpan w:val="2"/>
            <w:tcBorders>
              <w:top w:val="nil"/>
              <w:left w:val="nil"/>
              <w:bottom w:val="single" w:sz="8" w:space="0" w:color="auto"/>
              <w:right w:val="single" w:sz="4" w:space="0" w:color="auto"/>
            </w:tcBorders>
            <w:shd w:val="clear" w:color="auto" w:fill="auto"/>
          </w:tcPr>
          <w:p w:rsidR="00316D38" w:rsidRPr="00C34157" w:rsidRDefault="00316D38"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1</w:t>
            </w:r>
          </w:p>
          <w:p w:rsidR="00316D38" w:rsidRPr="00C34157" w:rsidRDefault="00C87174"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w:t>
            </w:r>
            <w:r w:rsidR="00316D38" w:rsidRPr="00C34157">
              <w:rPr>
                <w:rFonts w:eastAsia="Times New Roman" w:cs="Times New Roman"/>
                <w:color w:val="000000"/>
                <w:sz w:val="20"/>
                <w:szCs w:val="20"/>
                <w:lang w:eastAsia="ru-RU"/>
              </w:rPr>
              <w:t>Менеджмент в искусстве</w:t>
            </w:r>
            <w:r w:rsidRPr="00C34157">
              <w:rPr>
                <w:rFonts w:eastAsia="Times New Roman" w:cs="Times New Roman"/>
                <w:color w:val="000000"/>
                <w:sz w:val="20"/>
                <w:szCs w:val="20"/>
                <w:lang w:eastAsia="ru-RU"/>
              </w:rPr>
              <w:t>»</w:t>
            </w:r>
          </w:p>
          <w:p w:rsidR="00992AC7" w:rsidRPr="00C34157" w:rsidRDefault="00992AC7" w:rsidP="00756C3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Досжан Р.К.</w:t>
            </w:r>
          </w:p>
        </w:tc>
      </w:tr>
      <w:tr w:rsidR="0051077F" w:rsidRPr="001F7D89" w:rsidTr="008039E0">
        <w:trPr>
          <w:trHeight w:val="401"/>
        </w:trPr>
        <w:tc>
          <w:tcPr>
            <w:tcW w:w="9513" w:type="dxa"/>
            <w:gridSpan w:val="1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1077F" w:rsidRPr="00C34157" w:rsidRDefault="0051077F" w:rsidP="00893A77">
            <w:pPr>
              <w:tabs>
                <w:tab w:val="left" w:pos="0"/>
              </w:tabs>
              <w:jc w:val="center"/>
              <w:rPr>
                <w:rFonts w:eastAsia="Times New Roman" w:cs="Times New Roman"/>
                <w:b/>
                <w:color w:val="000000"/>
                <w:sz w:val="20"/>
                <w:szCs w:val="20"/>
                <w:lang w:val="kk-KZ" w:eastAsia="ru-RU"/>
              </w:rPr>
            </w:pPr>
            <w:r w:rsidRPr="00C34157">
              <w:rPr>
                <w:rFonts w:eastAsia="Times New Roman" w:cs="Times New Roman"/>
                <w:b/>
                <w:color w:val="000000"/>
                <w:sz w:val="20"/>
                <w:szCs w:val="20"/>
                <w:lang w:val="kk-KZ" w:eastAsia="ru-RU"/>
              </w:rPr>
              <w:t>Докторантура</w:t>
            </w:r>
          </w:p>
        </w:tc>
      </w:tr>
      <w:tr w:rsidR="0051077F" w:rsidRPr="001F7D89" w:rsidTr="008039E0">
        <w:trPr>
          <w:trHeight w:val="478"/>
        </w:trPr>
        <w:tc>
          <w:tcPr>
            <w:tcW w:w="1383" w:type="dxa"/>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51077F" w:rsidRPr="00C34157" w:rsidRDefault="001A0588" w:rsidP="0051077F">
            <w:pPr>
              <w:tabs>
                <w:tab w:val="left" w:pos="0"/>
              </w:tabs>
              <w:rPr>
                <w:rFonts w:cs="Times New Roman"/>
                <w:sz w:val="20"/>
                <w:szCs w:val="20"/>
              </w:rPr>
            </w:pPr>
            <w:r w:rsidRPr="00C34157">
              <w:rPr>
                <w:rFonts w:cs="Times New Roman"/>
                <w:sz w:val="20"/>
                <w:szCs w:val="20"/>
              </w:rPr>
              <w:t>И</w:t>
            </w:r>
            <w:r w:rsidR="0051077F" w:rsidRPr="00C34157">
              <w:rPr>
                <w:rFonts w:cs="Times New Roman"/>
                <w:sz w:val="20"/>
                <w:szCs w:val="20"/>
              </w:rPr>
              <w:t>скусствоведение</w:t>
            </w:r>
          </w:p>
          <w:p w:rsidR="0051077F" w:rsidRPr="00C34157" w:rsidRDefault="0051077F" w:rsidP="0051077F">
            <w:pPr>
              <w:tabs>
                <w:tab w:val="left" w:pos="0"/>
              </w:tabs>
              <w:rPr>
                <w:rFonts w:eastAsia="Times New Roman" w:cs="Times New Roman"/>
                <w:color w:val="000000"/>
                <w:sz w:val="20"/>
                <w:szCs w:val="20"/>
                <w:lang w:eastAsia="ru-RU"/>
              </w:rPr>
            </w:pPr>
          </w:p>
        </w:tc>
        <w:tc>
          <w:tcPr>
            <w:tcW w:w="1025" w:type="dxa"/>
            <w:tcBorders>
              <w:top w:val="single" w:sz="4" w:space="0" w:color="auto"/>
              <w:left w:val="nil"/>
              <w:bottom w:val="nil"/>
              <w:right w:val="single" w:sz="8" w:space="0" w:color="auto"/>
            </w:tcBorders>
            <w:shd w:val="clear" w:color="auto" w:fill="auto"/>
            <w:tcMar>
              <w:top w:w="0" w:type="dxa"/>
              <w:left w:w="108" w:type="dxa"/>
              <w:bottom w:w="0" w:type="dxa"/>
              <w:right w:w="108" w:type="dxa"/>
            </w:tcMar>
          </w:tcPr>
          <w:p w:rsidR="0051077F" w:rsidRPr="00C34157" w:rsidRDefault="0051077F" w:rsidP="0051077F">
            <w:pPr>
              <w:tabs>
                <w:tab w:val="left" w:pos="0"/>
              </w:tabs>
              <w:jc w:val="center"/>
              <w:rPr>
                <w:rFonts w:eastAsia="Times New Roman" w:cs="Times New Roman"/>
                <w:color w:val="000000"/>
                <w:sz w:val="20"/>
                <w:szCs w:val="20"/>
                <w:lang w:val="en-US" w:eastAsia="ru-RU"/>
              </w:rPr>
            </w:pPr>
            <w:r w:rsidRPr="00C34157">
              <w:rPr>
                <w:rFonts w:eastAsia="Times New Roman" w:cs="Times New Roman"/>
                <w:color w:val="000000"/>
                <w:sz w:val="20"/>
                <w:szCs w:val="20"/>
                <w:lang w:val="en-US" w:eastAsia="ru-RU"/>
              </w:rPr>
              <w:t>-</w:t>
            </w:r>
          </w:p>
        </w:tc>
        <w:tc>
          <w:tcPr>
            <w:tcW w:w="992" w:type="dxa"/>
            <w:tcBorders>
              <w:top w:val="nil"/>
              <w:left w:val="nil"/>
              <w:bottom w:val="nil"/>
              <w:right w:val="single" w:sz="8" w:space="0" w:color="auto"/>
            </w:tcBorders>
            <w:shd w:val="clear" w:color="auto" w:fill="auto"/>
            <w:tcMar>
              <w:top w:w="0" w:type="dxa"/>
              <w:left w:w="108" w:type="dxa"/>
              <w:bottom w:w="0" w:type="dxa"/>
              <w:right w:w="108" w:type="dxa"/>
            </w:tcMar>
          </w:tcPr>
          <w:p w:rsidR="002D7D6D" w:rsidRPr="00C34157" w:rsidRDefault="002D7D6D" w:rsidP="0051077F">
            <w:pPr>
              <w:tabs>
                <w:tab w:val="left" w:pos="0"/>
              </w:tabs>
              <w:jc w:val="center"/>
              <w:rPr>
                <w:rFonts w:eastAsia="Times New Roman" w:cs="Times New Roman"/>
                <w:strike/>
                <w:color w:val="000000"/>
                <w:sz w:val="20"/>
                <w:szCs w:val="20"/>
                <w:lang w:val="kk-KZ" w:eastAsia="ru-RU"/>
              </w:rPr>
            </w:pPr>
            <w:r w:rsidRPr="00C34157">
              <w:rPr>
                <w:rFonts w:eastAsia="Times New Roman" w:cs="Times New Roman"/>
                <w:strike/>
                <w:color w:val="000000"/>
                <w:sz w:val="20"/>
                <w:szCs w:val="20"/>
                <w:lang w:val="kk-KZ" w:eastAsia="ru-RU"/>
              </w:rPr>
              <w:t>1</w:t>
            </w:r>
          </w:p>
          <w:p w:rsidR="009C5FEA" w:rsidRPr="00C34157" w:rsidRDefault="009C5FEA" w:rsidP="0051077F">
            <w:pPr>
              <w:tabs>
                <w:tab w:val="left" w:pos="0"/>
              </w:tabs>
              <w:jc w:val="center"/>
              <w:rPr>
                <w:rFonts w:eastAsia="Times New Roman" w:cs="Times New Roman"/>
                <w:color w:val="000000"/>
                <w:sz w:val="20"/>
                <w:szCs w:val="20"/>
                <w:lang w:val="kk-KZ" w:eastAsia="ru-RU"/>
              </w:rPr>
            </w:pPr>
          </w:p>
        </w:tc>
        <w:tc>
          <w:tcPr>
            <w:tcW w:w="1133" w:type="dxa"/>
            <w:tcBorders>
              <w:top w:val="nil"/>
              <w:left w:val="nil"/>
              <w:bottom w:val="nil"/>
              <w:right w:val="single" w:sz="8" w:space="0" w:color="auto"/>
            </w:tcBorders>
            <w:shd w:val="clear" w:color="auto" w:fill="auto"/>
            <w:tcMar>
              <w:top w:w="0" w:type="dxa"/>
              <w:left w:w="108" w:type="dxa"/>
              <w:bottom w:w="0" w:type="dxa"/>
              <w:right w:w="108" w:type="dxa"/>
            </w:tcMar>
          </w:tcPr>
          <w:p w:rsidR="002D7D6D" w:rsidRPr="00C34157" w:rsidRDefault="002D7D6D"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1</w:t>
            </w:r>
          </w:p>
          <w:p w:rsidR="005D7936" w:rsidRPr="00C34157" w:rsidRDefault="005D7936" w:rsidP="0051077F">
            <w:pPr>
              <w:tabs>
                <w:tab w:val="left" w:pos="0"/>
              </w:tabs>
              <w:jc w:val="center"/>
              <w:rPr>
                <w:rFonts w:eastAsia="Times New Roman" w:cs="Times New Roman"/>
                <w:color w:val="000000"/>
                <w:sz w:val="20"/>
                <w:szCs w:val="20"/>
                <w:lang w:val="kk-KZ" w:eastAsia="ru-RU"/>
              </w:rPr>
            </w:pPr>
            <w:r w:rsidRPr="00C34157">
              <w:rPr>
                <w:rFonts w:eastAsia="Times New Roman" w:cs="Times New Roman"/>
                <w:sz w:val="20"/>
                <w:szCs w:val="20"/>
                <w:lang w:eastAsia="ru-RU"/>
              </w:rPr>
              <w:t xml:space="preserve">Толысбаева Ж.Ж. </w:t>
            </w:r>
            <w:r w:rsidRPr="00C34157">
              <w:rPr>
                <w:rFonts w:eastAsia="Times New Roman" w:cs="Times New Roman"/>
                <w:sz w:val="20"/>
                <w:szCs w:val="20"/>
                <w:lang w:eastAsia="ru-RU"/>
              </w:rPr>
              <w:lastRenderedPageBreak/>
              <w:t>«Анализ и интерпретация произведения искусства», Досжан Р.К. «Философия искусства»</w:t>
            </w:r>
          </w:p>
        </w:tc>
        <w:tc>
          <w:tcPr>
            <w:tcW w:w="1133" w:type="dxa"/>
            <w:tcBorders>
              <w:top w:val="nil"/>
              <w:left w:val="nil"/>
              <w:bottom w:val="nil"/>
              <w:right w:val="single" w:sz="8" w:space="0" w:color="auto"/>
            </w:tcBorders>
            <w:shd w:val="clear" w:color="auto" w:fill="auto"/>
            <w:tcMar>
              <w:top w:w="0" w:type="dxa"/>
              <w:left w:w="108" w:type="dxa"/>
              <w:bottom w:w="0" w:type="dxa"/>
              <w:right w:w="108" w:type="dxa"/>
            </w:tcMar>
          </w:tcPr>
          <w:p w:rsidR="002D7D6D" w:rsidRPr="00C34157" w:rsidRDefault="002D7D6D" w:rsidP="001A0588">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9C5FEA" w:rsidRPr="00C34157" w:rsidRDefault="009C5FEA" w:rsidP="001A0588">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 xml:space="preserve">Современная </w:t>
            </w:r>
            <w:r w:rsidRPr="00C34157">
              <w:rPr>
                <w:rFonts w:eastAsia="Times New Roman" w:cs="Times New Roman"/>
                <w:color w:val="000000"/>
                <w:sz w:val="20"/>
                <w:szCs w:val="20"/>
                <w:lang w:eastAsia="ru-RU"/>
              </w:rPr>
              <w:lastRenderedPageBreak/>
              <w:t>художественная критика</w:t>
            </w:r>
          </w:p>
          <w:p w:rsidR="005D7936" w:rsidRPr="00C34157" w:rsidRDefault="001A0588" w:rsidP="0076356F">
            <w:pPr>
              <w:tabs>
                <w:tab w:val="left" w:pos="0"/>
              </w:tabs>
              <w:jc w:val="center"/>
              <w:rPr>
                <w:rFonts w:eastAsia="Times New Roman" w:cs="Times New Roman"/>
                <w:color w:val="000000"/>
                <w:sz w:val="20"/>
                <w:szCs w:val="20"/>
                <w:lang w:val="kk-KZ" w:eastAsia="ru-RU"/>
              </w:rPr>
            </w:pPr>
            <w:r w:rsidRPr="00C34157">
              <w:rPr>
                <w:rFonts w:eastAsia="Times New Roman" w:cs="Times New Roman"/>
                <w:color w:val="000000"/>
                <w:sz w:val="20"/>
                <w:szCs w:val="20"/>
                <w:lang w:eastAsia="ru-RU"/>
              </w:rPr>
              <w:t>Кабдиева С.Д.</w:t>
            </w:r>
            <w:r w:rsidR="005D7936" w:rsidRPr="00C34157">
              <w:rPr>
                <w:rFonts w:eastAsia="Times New Roman" w:cs="Times New Roman"/>
                <w:color w:val="000000"/>
                <w:sz w:val="20"/>
                <w:szCs w:val="20"/>
                <w:lang w:eastAsia="ru-RU"/>
              </w:rPr>
              <w:t xml:space="preserve">, </w:t>
            </w:r>
          </w:p>
          <w:p w:rsidR="009C5FEA"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sz w:val="20"/>
                <w:szCs w:val="20"/>
                <w:lang w:eastAsia="ru-RU"/>
              </w:rPr>
              <w:t>Толысбаева Ж.Ж. «Анализ и интерпретация произведения искусства», Досжан Р.К. «Философия искусства»</w:t>
            </w:r>
          </w:p>
          <w:p w:rsidR="0051077F" w:rsidRPr="00C34157" w:rsidRDefault="0051077F" w:rsidP="0051077F">
            <w:pPr>
              <w:tabs>
                <w:tab w:val="left" w:pos="0"/>
              </w:tabs>
              <w:jc w:val="center"/>
              <w:rPr>
                <w:rFonts w:eastAsia="Times New Roman" w:cs="Times New Roman"/>
                <w:color w:val="000000"/>
                <w:sz w:val="20"/>
                <w:szCs w:val="20"/>
                <w:lang w:eastAsia="ru-RU"/>
              </w:rPr>
            </w:pPr>
          </w:p>
        </w:tc>
        <w:tc>
          <w:tcPr>
            <w:tcW w:w="1313" w:type="dxa"/>
            <w:gridSpan w:val="3"/>
            <w:tcBorders>
              <w:top w:val="nil"/>
              <w:left w:val="nil"/>
              <w:bottom w:val="nil"/>
              <w:right w:val="single" w:sz="4" w:space="0" w:color="auto"/>
            </w:tcBorders>
            <w:shd w:val="clear" w:color="auto" w:fill="auto"/>
            <w:tcMar>
              <w:top w:w="0" w:type="dxa"/>
              <w:left w:w="108" w:type="dxa"/>
              <w:bottom w:w="0" w:type="dxa"/>
              <w:right w:w="108" w:type="dxa"/>
            </w:tcMar>
          </w:tcPr>
          <w:p w:rsidR="002D7D6D" w:rsidRPr="00C34157" w:rsidRDefault="002D7D6D" w:rsidP="0051077F">
            <w:pPr>
              <w:tabs>
                <w:tab w:val="left" w:pos="0"/>
              </w:tabs>
              <w:jc w:val="center"/>
              <w:rPr>
                <w:rFonts w:cs="Times New Roman"/>
                <w:sz w:val="20"/>
                <w:szCs w:val="20"/>
              </w:rPr>
            </w:pPr>
            <w:r w:rsidRPr="00C34157">
              <w:rPr>
                <w:rFonts w:cs="Times New Roman"/>
                <w:sz w:val="20"/>
                <w:szCs w:val="20"/>
              </w:rPr>
              <w:lastRenderedPageBreak/>
              <w:t>1</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 xml:space="preserve">Современная </w:t>
            </w:r>
            <w:r w:rsidRPr="00C34157">
              <w:rPr>
                <w:rFonts w:eastAsia="Times New Roman" w:cs="Times New Roman"/>
                <w:color w:val="000000"/>
                <w:sz w:val="20"/>
                <w:szCs w:val="20"/>
                <w:lang w:eastAsia="ru-RU"/>
              </w:rPr>
              <w:lastRenderedPageBreak/>
              <w:t>художественная критика</w:t>
            </w:r>
          </w:p>
          <w:p w:rsidR="005D7936" w:rsidRPr="00C34157" w:rsidRDefault="005D7936" w:rsidP="0076356F">
            <w:pPr>
              <w:tabs>
                <w:tab w:val="left" w:pos="0"/>
              </w:tabs>
              <w:jc w:val="center"/>
              <w:rPr>
                <w:rFonts w:eastAsia="Times New Roman" w:cs="Times New Roman"/>
                <w:color w:val="000000"/>
                <w:sz w:val="20"/>
                <w:szCs w:val="20"/>
                <w:lang w:val="kk-KZ" w:eastAsia="ru-RU"/>
              </w:rPr>
            </w:pPr>
            <w:r w:rsidRPr="00C34157">
              <w:rPr>
                <w:rFonts w:eastAsia="Times New Roman" w:cs="Times New Roman"/>
                <w:color w:val="000000"/>
                <w:sz w:val="20"/>
                <w:szCs w:val="20"/>
                <w:lang w:eastAsia="ru-RU"/>
              </w:rPr>
              <w:t xml:space="preserve">Кабдиева С.Д., </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sz w:val="20"/>
                <w:szCs w:val="20"/>
                <w:lang w:eastAsia="ru-RU"/>
              </w:rPr>
              <w:t>Толысбаева Ж.Ж. «Анализ и интерпретация произведения искусства», Досжан Р.К. «Философия искусства»</w:t>
            </w:r>
            <w:r w:rsidR="0076356F" w:rsidRPr="00C34157">
              <w:rPr>
                <w:rFonts w:eastAsia="Times New Roman" w:cs="Times New Roman"/>
                <w:sz w:val="20"/>
                <w:szCs w:val="20"/>
                <w:lang w:eastAsia="ru-RU"/>
              </w:rPr>
              <w:t xml:space="preserve">, </w:t>
            </w:r>
          </w:p>
          <w:p w:rsidR="0051077F" w:rsidRPr="00C34157" w:rsidRDefault="0051077F" w:rsidP="0051077F">
            <w:pPr>
              <w:tabs>
                <w:tab w:val="left" w:pos="0"/>
              </w:tabs>
              <w:jc w:val="center"/>
              <w:rPr>
                <w:rFonts w:eastAsia="Times New Roman" w:cs="Times New Roman"/>
                <w:color w:val="000000"/>
                <w:sz w:val="20"/>
                <w:szCs w:val="20"/>
                <w:lang w:eastAsia="ru-RU"/>
              </w:rPr>
            </w:pPr>
          </w:p>
        </w:tc>
        <w:tc>
          <w:tcPr>
            <w:tcW w:w="1256" w:type="dxa"/>
            <w:gridSpan w:val="3"/>
            <w:tcBorders>
              <w:top w:val="nil"/>
              <w:left w:val="nil"/>
              <w:bottom w:val="nil"/>
              <w:right w:val="single" w:sz="4" w:space="0" w:color="auto"/>
            </w:tcBorders>
            <w:shd w:val="clear" w:color="auto" w:fill="auto"/>
          </w:tcPr>
          <w:p w:rsidR="002D7D6D" w:rsidRPr="00C34157" w:rsidRDefault="002D7D6D" w:rsidP="0051077F">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Современная художественная критика</w:t>
            </w:r>
          </w:p>
          <w:p w:rsidR="005D7936" w:rsidRPr="00C34157" w:rsidRDefault="005D7936" w:rsidP="0076356F">
            <w:pPr>
              <w:tabs>
                <w:tab w:val="left" w:pos="0"/>
              </w:tabs>
              <w:jc w:val="center"/>
              <w:rPr>
                <w:rFonts w:eastAsia="Times New Roman" w:cs="Times New Roman"/>
                <w:color w:val="000000"/>
                <w:sz w:val="20"/>
                <w:szCs w:val="20"/>
                <w:lang w:val="kk-KZ" w:eastAsia="ru-RU"/>
              </w:rPr>
            </w:pPr>
            <w:r w:rsidRPr="00C34157">
              <w:rPr>
                <w:rFonts w:eastAsia="Times New Roman" w:cs="Times New Roman"/>
                <w:color w:val="000000"/>
                <w:sz w:val="20"/>
                <w:szCs w:val="20"/>
                <w:lang w:eastAsia="ru-RU"/>
              </w:rPr>
              <w:t xml:space="preserve">Кабдиева С.Д., </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sz w:val="20"/>
                <w:szCs w:val="20"/>
                <w:lang w:eastAsia="ru-RU"/>
              </w:rPr>
              <w:t>Толысбаева Ж.Ж. «Анализ и интерпретация произведения искусства», Досжан Р.К. «Философия искусства»</w:t>
            </w:r>
          </w:p>
          <w:p w:rsidR="009C5FEA" w:rsidRPr="00C34157" w:rsidRDefault="009C5FEA" w:rsidP="0051077F">
            <w:pPr>
              <w:tabs>
                <w:tab w:val="left" w:pos="0"/>
              </w:tabs>
              <w:jc w:val="center"/>
              <w:rPr>
                <w:rFonts w:eastAsia="Times New Roman" w:cs="Times New Roman"/>
                <w:color w:val="000000"/>
                <w:sz w:val="20"/>
                <w:szCs w:val="20"/>
                <w:lang w:eastAsia="ru-RU"/>
              </w:rPr>
            </w:pPr>
          </w:p>
        </w:tc>
        <w:tc>
          <w:tcPr>
            <w:tcW w:w="1278" w:type="dxa"/>
            <w:tcBorders>
              <w:top w:val="nil"/>
              <w:left w:val="nil"/>
              <w:bottom w:val="nil"/>
              <w:right w:val="single" w:sz="4" w:space="0" w:color="auto"/>
            </w:tcBorders>
            <w:shd w:val="clear" w:color="auto" w:fill="auto"/>
          </w:tcPr>
          <w:p w:rsidR="0051077F" w:rsidRPr="00C34157" w:rsidRDefault="002D7D6D" w:rsidP="002D7D6D">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lastRenderedPageBreak/>
              <w:t>1</w:t>
            </w:r>
          </w:p>
          <w:p w:rsidR="009C5FEA" w:rsidRPr="00C34157" w:rsidRDefault="009C5FEA" w:rsidP="009C5FEA">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 xml:space="preserve">Современные проблемы </w:t>
            </w:r>
            <w:r w:rsidRPr="00C34157">
              <w:rPr>
                <w:rFonts w:eastAsia="Times New Roman" w:cs="Times New Roman"/>
                <w:color w:val="000000"/>
                <w:sz w:val="20"/>
                <w:szCs w:val="20"/>
                <w:lang w:eastAsia="ru-RU"/>
              </w:rPr>
              <w:lastRenderedPageBreak/>
              <w:t>профессиональной педагогической науки</w:t>
            </w:r>
          </w:p>
          <w:p w:rsidR="005D7936" w:rsidRPr="00C34157" w:rsidRDefault="009C5FEA" w:rsidP="005D7936">
            <w:pPr>
              <w:tabs>
                <w:tab w:val="left" w:pos="0"/>
              </w:tabs>
              <w:jc w:val="center"/>
              <w:rPr>
                <w:rFonts w:eastAsia="Times New Roman" w:cs="Times New Roman"/>
                <w:color w:val="000000"/>
                <w:sz w:val="20"/>
                <w:szCs w:val="20"/>
                <w:lang w:eastAsia="ru-RU"/>
              </w:rPr>
            </w:pPr>
            <w:r w:rsidRPr="00C34157">
              <w:rPr>
                <w:rFonts w:eastAsia="Times New Roman" w:cs="Times New Roman"/>
                <w:color w:val="000000"/>
                <w:sz w:val="20"/>
                <w:szCs w:val="20"/>
                <w:lang w:eastAsia="ru-RU"/>
              </w:rPr>
              <w:t>Кульбекова А.К.</w:t>
            </w:r>
            <w:r w:rsidR="005D7936" w:rsidRPr="00C34157">
              <w:rPr>
                <w:rFonts w:eastAsia="Times New Roman" w:cs="Times New Roman"/>
                <w:color w:val="000000"/>
                <w:sz w:val="20"/>
                <w:szCs w:val="20"/>
                <w:lang w:eastAsia="ru-RU"/>
              </w:rPr>
              <w:t>, Современная художественная критика</w:t>
            </w:r>
          </w:p>
          <w:p w:rsidR="005D7936" w:rsidRPr="00C34157" w:rsidRDefault="005D7936" w:rsidP="0076356F">
            <w:pPr>
              <w:tabs>
                <w:tab w:val="left" w:pos="0"/>
              </w:tabs>
              <w:jc w:val="center"/>
              <w:rPr>
                <w:rFonts w:eastAsia="Times New Roman" w:cs="Times New Roman"/>
                <w:color w:val="000000"/>
                <w:sz w:val="20"/>
                <w:szCs w:val="20"/>
                <w:lang w:val="kk-KZ" w:eastAsia="ru-RU"/>
              </w:rPr>
            </w:pPr>
            <w:r w:rsidRPr="00C34157">
              <w:rPr>
                <w:rFonts w:eastAsia="Times New Roman" w:cs="Times New Roman"/>
                <w:color w:val="000000"/>
                <w:sz w:val="20"/>
                <w:szCs w:val="20"/>
                <w:lang w:eastAsia="ru-RU"/>
              </w:rPr>
              <w:t xml:space="preserve">Кабдиева С.Д., </w:t>
            </w:r>
          </w:p>
          <w:p w:rsidR="005D7936" w:rsidRPr="00C34157" w:rsidRDefault="005D7936" w:rsidP="005D7936">
            <w:pPr>
              <w:tabs>
                <w:tab w:val="left" w:pos="0"/>
              </w:tabs>
              <w:jc w:val="center"/>
              <w:rPr>
                <w:rFonts w:eastAsia="Times New Roman" w:cs="Times New Roman"/>
                <w:color w:val="000000"/>
                <w:sz w:val="20"/>
                <w:szCs w:val="20"/>
                <w:lang w:eastAsia="ru-RU"/>
              </w:rPr>
            </w:pPr>
            <w:r w:rsidRPr="00C34157">
              <w:rPr>
                <w:rFonts w:eastAsia="Times New Roman" w:cs="Times New Roman"/>
                <w:sz w:val="20"/>
                <w:szCs w:val="20"/>
                <w:lang w:eastAsia="ru-RU"/>
              </w:rPr>
              <w:t>Толысбаева Ж.Ж. «Анализ и интерпретация произведения искусства», Досжан Р.К. «Философия искусства»</w:t>
            </w:r>
          </w:p>
          <w:p w:rsidR="009C5FEA" w:rsidRPr="00C34157" w:rsidRDefault="009C5FEA" w:rsidP="009C5FEA">
            <w:pPr>
              <w:tabs>
                <w:tab w:val="left" w:pos="0"/>
              </w:tabs>
              <w:jc w:val="center"/>
              <w:rPr>
                <w:rFonts w:eastAsia="Times New Roman" w:cs="Times New Roman"/>
                <w:color w:val="000000"/>
                <w:sz w:val="20"/>
                <w:szCs w:val="20"/>
                <w:lang w:eastAsia="ru-RU"/>
              </w:rPr>
            </w:pPr>
          </w:p>
          <w:p w:rsidR="009C5FEA" w:rsidRPr="00C34157" w:rsidRDefault="009C5FEA" w:rsidP="009C5FEA">
            <w:pPr>
              <w:tabs>
                <w:tab w:val="left" w:pos="0"/>
              </w:tabs>
              <w:rPr>
                <w:rFonts w:eastAsia="Times New Roman" w:cs="Times New Roman"/>
                <w:color w:val="000000"/>
                <w:sz w:val="20"/>
                <w:szCs w:val="20"/>
                <w:lang w:eastAsia="ru-RU"/>
              </w:rPr>
            </w:pPr>
          </w:p>
        </w:tc>
      </w:tr>
    </w:tbl>
    <w:p w:rsidR="00CD001E" w:rsidRPr="00A25893" w:rsidRDefault="00CD001E" w:rsidP="001052BD">
      <w:pPr>
        <w:pStyle w:val="ae"/>
        <w:shd w:val="clear" w:color="auto" w:fill="FFFFFF"/>
        <w:tabs>
          <w:tab w:val="left" w:pos="0"/>
        </w:tabs>
        <w:ind w:left="0" w:right="10"/>
        <w:jc w:val="both"/>
        <w:rPr>
          <w:szCs w:val="22"/>
        </w:rPr>
      </w:pPr>
      <w:r w:rsidRPr="00A25893">
        <w:rPr>
          <w:szCs w:val="22"/>
        </w:rPr>
        <w:lastRenderedPageBreak/>
        <w:t>Мероприятия:</w:t>
      </w:r>
    </w:p>
    <w:p w:rsidR="00CD001E" w:rsidRPr="00A25893" w:rsidRDefault="00CD001E" w:rsidP="008C1AB2">
      <w:pPr>
        <w:tabs>
          <w:tab w:val="left" w:pos="0"/>
        </w:tabs>
        <w:rPr>
          <w:rFonts w:cs="Times New Roman"/>
          <w:szCs w:val="22"/>
        </w:rPr>
      </w:pPr>
      <w:r w:rsidRPr="00A25893">
        <w:rPr>
          <w:rFonts w:cs="Times New Roman"/>
          <w:szCs w:val="22"/>
        </w:rPr>
        <w:t>1) Приглашение зарубежных и казахстанских преподавателей для проведения лекций, мастер-классов на английском языке</w:t>
      </w:r>
      <w:r w:rsidR="00EF1825" w:rsidRPr="00A25893">
        <w:rPr>
          <w:rFonts w:cs="Times New Roman"/>
          <w:szCs w:val="22"/>
        </w:rPr>
        <w:t xml:space="preserve"> </w:t>
      </w:r>
      <w:r w:rsidR="00CA3FB6" w:rsidRPr="00A25893">
        <w:rPr>
          <w:rFonts w:cs="Times New Roman"/>
          <w:szCs w:val="22"/>
        </w:rPr>
        <w:t xml:space="preserve">(проведены переговоры с профессором </w:t>
      </w:r>
      <w:r w:rsidR="00CA3FB6" w:rsidRPr="00A25893">
        <w:rPr>
          <w:rFonts w:eastAsia="Times New Roman" w:cs="Times New Roman"/>
          <w:color w:val="000000"/>
          <w:szCs w:val="22"/>
          <w:lang w:val="kk-KZ" w:eastAsia="ru-RU"/>
        </w:rPr>
        <w:t>Кабдиевой</w:t>
      </w:r>
      <w:r w:rsidR="00EF1825" w:rsidRPr="00A25893">
        <w:rPr>
          <w:rFonts w:eastAsia="Times New Roman" w:cs="Times New Roman"/>
          <w:color w:val="000000"/>
          <w:szCs w:val="22"/>
          <w:lang w:val="kk-KZ" w:eastAsia="ru-RU"/>
        </w:rPr>
        <w:t xml:space="preserve"> С.Д. </w:t>
      </w:r>
      <w:r w:rsidR="00CA3FB6" w:rsidRPr="00A25893">
        <w:rPr>
          <w:rFonts w:eastAsia="Times New Roman" w:cs="Times New Roman"/>
          <w:color w:val="000000"/>
          <w:szCs w:val="22"/>
          <w:lang w:val="kk-KZ" w:eastAsia="ru-RU"/>
        </w:rPr>
        <w:t>на препод</w:t>
      </w:r>
      <w:r w:rsidR="00DD6180" w:rsidRPr="00A25893">
        <w:rPr>
          <w:rFonts w:eastAsia="Times New Roman" w:cs="Times New Roman"/>
          <w:color w:val="000000"/>
          <w:szCs w:val="22"/>
          <w:lang w:val="kk-KZ" w:eastAsia="ru-RU"/>
        </w:rPr>
        <w:t>а</w:t>
      </w:r>
      <w:r w:rsidR="00CA3FB6" w:rsidRPr="00A25893">
        <w:rPr>
          <w:rFonts w:eastAsia="Times New Roman" w:cs="Times New Roman"/>
          <w:color w:val="000000"/>
          <w:szCs w:val="22"/>
          <w:lang w:val="kk-KZ" w:eastAsia="ru-RU"/>
        </w:rPr>
        <w:t xml:space="preserve">вание </w:t>
      </w:r>
      <w:r w:rsidR="00EF1825" w:rsidRPr="00A25893">
        <w:rPr>
          <w:rFonts w:eastAsia="Times New Roman" w:cs="Times New Roman"/>
          <w:color w:val="000000"/>
          <w:szCs w:val="22"/>
          <w:lang w:val="kk-KZ" w:eastAsia="ru-RU"/>
        </w:rPr>
        <w:t>дис</w:t>
      </w:r>
      <w:r w:rsidR="00CA3FB6" w:rsidRPr="00A25893">
        <w:rPr>
          <w:rFonts w:eastAsia="Times New Roman" w:cs="Times New Roman"/>
          <w:color w:val="000000"/>
          <w:szCs w:val="22"/>
          <w:lang w:val="kk-KZ" w:eastAsia="ru-RU"/>
        </w:rPr>
        <w:t>циплин для докторантов</w:t>
      </w:r>
      <w:r w:rsidR="00EF1825" w:rsidRPr="00A25893">
        <w:rPr>
          <w:rFonts w:eastAsia="Times New Roman" w:cs="Times New Roman"/>
          <w:color w:val="000000"/>
          <w:szCs w:val="22"/>
          <w:lang w:val="kk-KZ" w:eastAsia="ru-RU"/>
        </w:rPr>
        <w:t xml:space="preserve"> специальности «Искусствоведение»</w:t>
      </w:r>
      <w:r w:rsidR="00EF1825" w:rsidRPr="00A25893">
        <w:rPr>
          <w:rFonts w:cs="Times New Roman"/>
          <w:szCs w:val="22"/>
        </w:rPr>
        <w:t>)</w:t>
      </w:r>
      <w:r w:rsidRPr="00A25893">
        <w:rPr>
          <w:rFonts w:cs="Times New Roman"/>
          <w:szCs w:val="22"/>
        </w:rPr>
        <w:t>;</w:t>
      </w:r>
    </w:p>
    <w:p w:rsidR="00CD001E" w:rsidRPr="00A25893" w:rsidRDefault="005F6CAE" w:rsidP="008C1AB2">
      <w:pPr>
        <w:pStyle w:val="ae"/>
        <w:shd w:val="clear" w:color="auto" w:fill="FFFFFF"/>
        <w:tabs>
          <w:tab w:val="left" w:pos="0"/>
        </w:tabs>
        <w:ind w:left="0" w:right="10"/>
        <w:rPr>
          <w:szCs w:val="22"/>
        </w:rPr>
      </w:pPr>
      <w:r w:rsidRPr="00A25893">
        <w:rPr>
          <w:szCs w:val="22"/>
        </w:rPr>
        <w:t xml:space="preserve">2) </w:t>
      </w:r>
      <w:r w:rsidR="008C1AB2">
        <w:rPr>
          <w:szCs w:val="22"/>
        </w:rPr>
        <w:t>П</w:t>
      </w:r>
      <w:r w:rsidR="008C1AB2">
        <w:t xml:space="preserve">осещение языковых курсов, организованных для профессорско-преподавательского состава Академии с последующим тестированием по языку на основе международного экзамена </w:t>
      </w:r>
      <w:r w:rsidR="008C1AB2" w:rsidRPr="005704BE">
        <w:rPr>
          <w:lang w:val="en-US"/>
        </w:rPr>
        <w:t>IELTS</w:t>
      </w:r>
      <w:r w:rsidR="008C1AB2">
        <w:t>/</w:t>
      </w:r>
      <w:r w:rsidR="008C1AB2" w:rsidRPr="001A45B5">
        <w:t xml:space="preserve"> </w:t>
      </w:r>
      <w:r w:rsidR="008C1AB2" w:rsidRPr="005704BE">
        <w:rPr>
          <w:lang w:val="en-US"/>
        </w:rPr>
        <w:t>TOEFL</w:t>
      </w:r>
      <w:r w:rsidR="008C1AB2">
        <w:t xml:space="preserve"> </w:t>
      </w:r>
      <w:r w:rsidR="008C1AB2" w:rsidRPr="001A45B5">
        <w:t>(</w:t>
      </w:r>
      <w:r w:rsidR="008C1AB2">
        <w:rPr>
          <w:lang w:val="en-US"/>
        </w:rPr>
        <w:t>PBT</w:t>
      </w:r>
      <w:r w:rsidR="008C1AB2" w:rsidRPr="001A45B5">
        <w:t>/</w:t>
      </w:r>
      <w:r w:rsidR="008C1AB2">
        <w:rPr>
          <w:lang w:val="en-US"/>
        </w:rPr>
        <w:t>IBT</w:t>
      </w:r>
      <w:r w:rsidR="008C1AB2" w:rsidRPr="001A45B5">
        <w:t>)</w:t>
      </w:r>
      <w:r w:rsidR="008C1AB2">
        <w:t>;</w:t>
      </w:r>
    </w:p>
    <w:p w:rsidR="00CD001E" w:rsidRPr="00A25893" w:rsidRDefault="00CD001E" w:rsidP="008C1AB2">
      <w:pPr>
        <w:pStyle w:val="ae"/>
        <w:shd w:val="clear" w:color="auto" w:fill="FFFFFF"/>
        <w:tabs>
          <w:tab w:val="left" w:pos="0"/>
        </w:tabs>
        <w:ind w:left="0" w:right="10"/>
        <w:rPr>
          <w:szCs w:val="22"/>
        </w:rPr>
      </w:pPr>
      <w:r w:rsidRPr="00A25893">
        <w:rPr>
          <w:szCs w:val="22"/>
        </w:rPr>
        <w:t xml:space="preserve">3) </w:t>
      </w:r>
      <w:r w:rsidR="005F6CAE" w:rsidRPr="00A25893">
        <w:rPr>
          <w:szCs w:val="22"/>
        </w:rPr>
        <w:t>Участие в</w:t>
      </w:r>
      <w:r w:rsidRPr="00A25893">
        <w:rPr>
          <w:szCs w:val="22"/>
        </w:rPr>
        <w:t xml:space="preserve"> олимпиад</w:t>
      </w:r>
      <w:r w:rsidR="005F6CAE" w:rsidRPr="00A25893">
        <w:rPr>
          <w:szCs w:val="22"/>
        </w:rPr>
        <w:t>е</w:t>
      </w:r>
      <w:r w:rsidRPr="00A25893">
        <w:rPr>
          <w:szCs w:val="22"/>
        </w:rPr>
        <w:t xml:space="preserve"> по английскому языку среди обучающихся и ППС</w:t>
      </w:r>
      <w:r w:rsidR="005F6CAE" w:rsidRPr="00A25893">
        <w:rPr>
          <w:szCs w:val="22"/>
        </w:rPr>
        <w:t xml:space="preserve"> Академии</w:t>
      </w:r>
      <w:r w:rsidRPr="00A25893">
        <w:rPr>
          <w:szCs w:val="22"/>
        </w:rPr>
        <w:t>;</w:t>
      </w:r>
    </w:p>
    <w:p w:rsidR="008C1AB2" w:rsidRDefault="008C1AB2" w:rsidP="008C1AB2">
      <w:pPr>
        <w:pStyle w:val="ae"/>
        <w:shd w:val="clear" w:color="auto" w:fill="FFFFFF"/>
        <w:tabs>
          <w:tab w:val="left" w:pos="0"/>
          <w:tab w:val="left" w:pos="270"/>
        </w:tabs>
        <w:ind w:left="0" w:right="10"/>
      </w:pPr>
      <w:r>
        <w:rPr>
          <w:szCs w:val="22"/>
        </w:rPr>
        <w:t>4</w:t>
      </w:r>
      <w:r w:rsidR="005F6CAE" w:rsidRPr="00A25893">
        <w:rPr>
          <w:szCs w:val="22"/>
        </w:rPr>
        <w:t>) Участие в летней языковой стажировке</w:t>
      </w:r>
      <w:r w:rsidR="00CD001E" w:rsidRPr="00A25893">
        <w:rPr>
          <w:szCs w:val="22"/>
        </w:rPr>
        <w:t xml:space="preserve"> для ППС;</w:t>
      </w:r>
      <w:r w:rsidRPr="008C1AB2">
        <w:t xml:space="preserve"> </w:t>
      </w:r>
    </w:p>
    <w:p w:rsidR="008C1AB2" w:rsidRDefault="008C1AB2" w:rsidP="008C1AB2">
      <w:pPr>
        <w:pStyle w:val="ae"/>
        <w:shd w:val="clear" w:color="auto" w:fill="FFFFFF"/>
        <w:tabs>
          <w:tab w:val="left" w:pos="0"/>
        </w:tabs>
        <w:ind w:left="0" w:right="10"/>
      </w:pPr>
      <w:r>
        <w:t>5)Ежегодное обновление учебно-методических материалов образовательных программ в рамках полиязычного обучения</w:t>
      </w:r>
      <w:r w:rsidRPr="00196AD9">
        <w:t>;</w:t>
      </w:r>
    </w:p>
    <w:p w:rsidR="008C1AB2" w:rsidRPr="00196AD9" w:rsidRDefault="008C1AB2" w:rsidP="008C1AB2">
      <w:pPr>
        <w:pStyle w:val="ae"/>
        <w:shd w:val="clear" w:color="auto" w:fill="FFFFFF"/>
        <w:tabs>
          <w:tab w:val="left" w:pos="0"/>
        </w:tabs>
        <w:ind w:left="0" w:right="10"/>
      </w:pPr>
      <w:r>
        <w:t xml:space="preserve">6) Организация и проведение круглых столов, мастер-классов по тематике </w:t>
      </w:r>
      <w:r w:rsidRPr="00196AD9">
        <w:t>полиязычного обучения</w:t>
      </w:r>
      <w:r>
        <w:t>;</w:t>
      </w:r>
    </w:p>
    <w:p w:rsidR="00CD001E" w:rsidRPr="00A25893" w:rsidRDefault="008C1AB2" w:rsidP="008C1AB2">
      <w:pPr>
        <w:pStyle w:val="ae"/>
        <w:shd w:val="clear" w:color="auto" w:fill="FFFFFF"/>
        <w:tabs>
          <w:tab w:val="left" w:pos="0"/>
        </w:tabs>
        <w:ind w:left="0" w:right="10"/>
        <w:rPr>
          <w:szCs w:val="22"/>
        </w:rPr>
      </w:pPr>
      <w:r>
        <w:rPr>
          <w:szCs w:val="22"/>
        </w:rPr>
        <w:t>7</w:t>
      </w:r>
      <w:r w:rsidR="00CD001E" w:rsidRPr="00A25893">
        <w:rPr>
          <w:szCs w:val="22"/>
        </w:rPr>
        <w:t xml:space="preserve">) Проведение постоянного мониторинга по определению уровня владения ППС английским языком. </w:t>
      </w:r>
    </w:p>
    <w:p w:rsidR="00E160D0" w:rsidRPr="00975370" w:rsidRDefault="00130F6C" w:rsidP="001052BD">
      <w:pPr>
        <w:pStyle w:val="ae"/>
        <w:shd w:val="clear" w:color="auto" w:fill="FFFFFF"/>
        <w:tabs>
          <w:tab w:val="left" w:pos="0"/>
        </w:tabs>
        <w:ind w:left="0" w:right="10"/>
        <w:jc w:val="both"/>
        <w:rPr>
          <w:szCs w:val="22"/>
        </w:rPr>
      </w:pPr>
      <w:r w:rsidRPr="00975370">
        <w:rPr>
          <w:szCs w:val="22"/>
        </w:rPr>
        <w:t>Задача</w:t>
      </w:r>
      <w:r w:rsidR="00975370" w:rsidRPr="00975370">
        <w:rPr>
          <w:szCs w:val="22"/>
        </w:rPr>
        <w:t xml:space="preserve"> </w:t>
      </w:r>
      <w:r w:rsidRPr="00975370">
        <w:rPr>
          <w:szCs w:val="22"/>
        </w:rPr>
        <w:t>5.</w:t>
      </w:r>
      <w:r w:rsidR="00E160D0" w:rsidRPr="00975370">
        <w:rPr>
          <w:szCs w:val="22"/>
        </w:rPr>
        <w:t xml:space="preserve"> Обеспечить реализацию образовательных программ с приме</w:t>
      </w:r>
      <w:r w:rsidR="00B95811" w:rsidRPr="00975370">
        <w:rPr>
          <w:szCs w:val="22"/>
        </w:rPr>
        <w:t>нением дистанционных технологий</w:t>
      </w:r>
      <w:r w:rsidR="000D14B5" w:rsidRPr="00975370">
        <w:rPr>
          <w:szCs w:val="22"/>
        </w:rPr>
        <w:t>.</w:t>
      </w:r>
      <w:r w:rsidR="00E160D0" w:rsidRPr="00975370">
        <w:rPr>
          <w:szCs w:val="22"/>
        </w:rPr>
        <w:t xml:space="preserve"> </w:t>
      </w:r>
    </w:p>
    <w:p w:rsidR="007025AB" w:rsidRPr="00975370" w:rsidRDefault="002F1217" w:rsidP="001052BD">
      <w:pPr>
        <w:pStyle w:val="ae"/>
        <w:shd w:val="clear" w:color="auto" w:fill="FFFFFF"/>
        <w:tabs>
          <w:tab w:val="left" w:pos="0"/>
        </w:tabs>
        <w:ind w:left="0" w:right="10"/>
        <w:jc w:val="both"/>
        <w:rPr>
          <w:sz w:val="22"/>
          <w:szCs w:val="22"/>
        </w:rPr>
      </w:pPr>
      <w:r w:rsidRPr="00975370">
        <w:rPr>
          <w:sz w:val="22"/>
          <w:szCs w:val="22"/>
        </w:rPr>
        <w:t xml:space="preserve">Таблица </w:t>
      </w:r>
      <w:r w:rsidR="00975370" w:rsidRPr="00975370">
        <w:rPr>
          <w:sz w:val="22"/>
          <w:szCs w:val="22"/>
        </w:rPr>
        <w:t>8</w:t>
      </w:r>
      <w:r w:rsidR="00130F6C" w:rsidRPr="00975370">
        <w:rPr>
          <w:sz w:val="22"/>
          <w:szCs w:val="22"/>
        </w:rPr>
        <w:t xml:space="preserve">. </w:t>
      </w:r>
      <w:r w:rsidRPr="00975370">
        <w:rPr>
          <w:sz w:val="22"/>
          <w:szCs w:val="22"/>
        </w:rPr>
        <w:t xml:space="preserve"> </w:t>
      </w:r>
      <w:r w:rsidR="00975370" w:rsidRPr="00AF49B5">
        <w:rPr>
          <w:sz w:val="20"/>
          <w:szCs w:val="20"/>
        </w:rPr>
        <w:t>Количество дисциплин с применением элементов дистанционного обучения</w:t>
      </w:r>
    </w:p>
    <w:tbl>
      <w:tblPr>
        <w:tblStyle w:val="af8"/>
        <w:tblW w:w="9640" w:type="dxa"/>
        <w:tblInd w:w="-5" w:type="dxa"/>
        <w:tblLayout w:type="fixed"/>
        <w:tblLook w:val="04A0" w:firstRow="1" w:lastRow="0" w:firstColumn="1" w:lastColumn="0" w:noHBand="0" w:noVBand="1"/>
      </w:tblPr>
      <w:tblGrid>
        <w:gridCol w:w="2065"/>
        <w:gridCol w:w="921"/>
        <w:gridCol w:w="842"/>
        <w:gridCol w:w="992"/>
        <w:gridCol w:w="993"/>
        <w:gridCol w:w="991"/>
        <w:gridCol w:w="1276"/>
        <w:gridCol w:w="1560"/>
      </w:tblGrid>
      <w:tr w:rsidR="00933055" w:rsidRPr="001F7D89" w:rsidTr="008039E0">
        <w:trPr>
          <w:trHeight w:val="204"/>
        </w:trPr>
        <w:tc>
          <w:tcPr>
            <w:tcW w:w="2065" w:type="dxa"/>
            <w:shd w:val="clear" w:color="auto" w:fill="auto"/>
          </w:tcPr>
          <w:p w:rsidR="00933055" w:rsidRPr="001F7D89" w:rsidRDefault="000E19EB" w:rsidP="001052BD">
            <w:pPr>
              <w:pStyle w:val="ae"/>
              <w:tabs>
                <w:tab w:val="left" w:pos="0"/>
              </w:tabs>
              <w:ind w:left="0" w:right="10"/>
              <w:jc w:val="both"/>
              <w:rPr>
                <w:sz w:val="22"/>
                <w:szCs w:val="22"/>
              </w:rPr>
            </w:pPr>
            <w:r w:rsidRPr="00F1075A">
              <w:rPr>
                <w:b/>
                <w:color w:val="000000"/>
                <w:sz w:val="22"/>
                <w:szCs w:val="22"/>
                <w:lang w:val="kk-KZ"/>
              </w:rPr>
              <w:t>Наименование ОП</w:t>
            </w:r>
          </w:p>
        </w:tc>
        <w:tc>
          <w:tcPr>
            <w:tcW w:w="921" w:type="dxa"/>
            <w:shd w:val="clear" w:color="auto" w:fill="auto"/>
          </w:tcPr>
          <w:p w:rsidR="00933055" w:rsidRPr="00186BA4" w:rsidRDefault="00933055" w:rsidP="001052BD">
            <w:pPr>
              <w:pStyle w:val="ae"/>
              <w:tabs>
                <w:tab w:val="left" w:pos="0"/>
              </w:tabs>
              <w:ind w:left="0" w:right="10"/>
              <w:jc w:val="center"/>
              <w:rPr>
                <w:b/>
                <w:sz w:val="22"/>
                <w:szCs w:val="22"/>
              </w:rPr>
            </w:pPr>
            <w:r w:rsidRPr="00186BA4">
              <w:rPr>
                <w:b/>
                <w:sz w:val="22"/>
                <w:szCs w:val="22"/>
              </w:rPr>
              <w:t>2018-2019</w:t>
            </w:r>
          </w:p>
        </w:tc>
        <w:tc>
          <w:tcPr>
            <w:tcW w:w="842" w:type="dxa"/>
            <w:shd w:val="clear" w:color="auto" w:fill="auto"/>
          </w:tcPr>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2019-</w:t>
            </w:r>
          </w:p>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2020</w:t>
            </w:r>
          </w:p>
        </w:tc>
        <w:tc>
          <w:tcPr>
            <w:tcW w:w="992" w:type="dxa"/>
            <w:shd w:val="clear" w:color="auto" w:fill="auto"/>
          </w:tcPr>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2020-</w:t>
            </w:r>
          </w:p>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2021</w:t>
            </w:r>
          </w:p>
        </w:tc>
        <w:tc>
          <w:tcPr>
            <w:tcW w:w="993" w:type="dxa"/>
            <w:shd w:val="clear" w:color="auto" w:fill="auto"/>
          </w:tcPr>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2021-2022</w:t>
            </w:r>
          </w:p>
        </w:tc>
        <w:tc>
          <w:tcPr>
            <w:tcW w:w="991" w:type="dxa"/>
            <w:shd w:val="clear" w:color="auto" w:fill="auto"/>
          </w:tcPr>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2022-2023</w:t>
            </w:r>
          </w:p>
        </w:tc>
        <w:tc>
          <w:tcPr>
            <w:tcW w:w="1276" w:type="dxa"/>
            <w:shd w:val="clear" w:color="auto" w:fill="auto"/>
          </w:tcPr>
          <w:p w:rsidR="00933055" w:rsidRPr="00186BA4" w:rsidRDefault="00933055" w:rsidP="001052BD">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2023-2024</w:t>
            </w:r>
          </w:p>
        </w:tc>
        <w:tc>
          <w:tcPr>
            <w:tcW w:w="1559" w:type="dxa"/>
            <w:shd w:val="clear" w:color="auto" w:fill="auto"/>
          </w:tcPr>
          <w:p w:rsidR="00B025EC" w:rsidRDefault="00B025EC" w:rsidP="00B025EC">
            <w:pPr>
              <w:tabs>
                <w:tab w:val="left" w:pos="0"/>
              </w:tabs>
              <w:jc w:val="center"/>
              <w:rPr>
                <w:rFonts w:eastAsia="Times New Roman" w:cs="Times New Roman"/>
                <w:b/>
                <w:color w:val="000000"/>
                <w:sz w:val="22"/>
                <w:szCs w:val="22"/>
                <w:lang w:eastAsia="ru-RU"/>
              </w:rPr>
            </w:pPr>
            <w:r>
              <w:rPr>
                <w:rFonts w:eastAsia="Times New Roman" w:cs="Times New Roman"/>
                <w:b/>
                <w:color w:val="000000"/>
                <w:sz w:val="22"/>
                <w:szCs w:val="22"/>
                <w:lang w:eastAsia="ru-RU"/>
              </w:rPr>
              <w:t>2024-</w:t>
            </w:r>
          </w:p>
          <w:p w:rsidR="00933055" w:rsidRPr="00186BA4" w:rsidRDefault="00933055" w:rsidP="00B025EC">
            <w:pPr>
              <w:tabs>
                <w:tab w:val="left" w:pos="0"/>
              </w:tabs>
              <w:jc w:val="center"/>
              <w:rPr>
                <w:rFonts w:eastAsia="Times New Roman" w:cs="Times New Roman"/>
                <w:b/>
                <w:color w:val="000000"/>
                <w:sz w:val="22"/>
                <w:szCs w:val="22"/>
                <w:lang w:eastAsia="ru-RU"/>
              </w:rPr>
            </w:pPr>
            <w:r w:rsidRPr="00186BA4">
              <w:rPr>
                <w:rFonts w:eastAsia="Times New Roman" w:cs="Times New Roman"/>
                <w:b/>
                <w:color w:val="000000"/>
                <w:sz w:val="22"/>
                <w:szCs w:val="22"/>
                <w:lang w:eastAsia="ru-RU"/>
              </w:rPr>
              <w:t>2025</w:t>
            </w:r>
          </w:p>
        </w:tc>
      </w:tr>
      <w:tr w:rsidR="00B025EC" w:rsidRPr="001F7D89" w:rsidTr="008039E0">
        <w:trPr>
          <w:trHeight w:val="341"/>
        </w:trPr>
        <w:tc>
          <w:tcPr>
            <w:tcW w:w="9640" w:type="dxa"/>
            <w:gridSpan w:val="8"/>
            <w:shd w:val="clear" w:color="auto" w:fill="auto"/>
          </w:tcPr>
          <w:p w:rsidR="00B025EC" w:rsidRPr="00B025EC" w:rsidRDefault="00B025EC" w:rsidP="00B025EC">
            <w:pPr>
              <w:pStyle w:val="ae"/>
              <w:tabs>
                <w:tab w:val="left" w:pos="0"/>
              </w:tabs>
              <w:ind w:left="0" w:right="10"/>
              <w:jc w:val="center"/>
              <w:rPr>
                <w:b/>
                <w:sz w:val="22"/>
                <w:szCs w:val="22"/>
              </w:rPr>
            </w:pPr>
            <w:r>
              <w:rPr>
                <w:b/>
                <w:sz w:val="22"/>
                <w:szCs w:val="22"/>
              </w:rPr>
              <w:t>Бакалавриат</w:t>
            </w:r>
          </w:p>
        </w:tc>
      </w:tr>
      <w:tr w:rsidR="00933055" w:rsidRPr="001F7D89" w:rsidTr="008039E0">
        <w:trPr>
          <w:trHeight w:val="1380"/>
        </w:trPr>
        <w:tc>
          <w:tcPr>
            <w:tcW w:w="2065" w:type="dxa"/>
            <w:shd w:val="clear" w:color="auto" w:fill="auto"/>
          </w:tcPr>
          <w:p w:rsidR="00933055" w:rsidRPr="001F7D89" w:rsidRDefault="00933055" w:rsidP="001052BD">
            <w:pPr>
              <w:tabs>
                <w:tab w:val="left" w:pos="0"/>
              </w:tabs>
              <w:rPr>
                <w:rFonts w:cs="Times New Roman"/>
                <w:sz w:val="22"/>
                <w:szCs w:val="22"/>
              </w:rPr>
            </w:pPr>
            <w:r w:rsidRPr="001F7D89">
              <w:rPr>
                <w:rFonts w:cs="Times New Roman"/>
                <w:sz w:val="22"/>
                <w:szCs w:val="22"/>
              </w:rPr>
              <w:t>Арт-менеджмент</w:t>
            </w:r>
          </w:p>
          <w:p w:rsidR="00933055" w:rsidRPr="001F7D89" w:rsidRDefault="00933055" w:rsidP="001052BD">
            <w:pPr>
              <w:tabs>
                <w:tab w:val="left" w:pos="0"/>
              </w:tabs>
              <w:rPr>
                <w:rFonts w:cs="Times New Roman"/>
                <w:sz w:val="22"/>
                <w:szCs w:val="22"/>
              </w:rPr>
            </w:pPr>
          </w:p>
        </w:tc>
        <w:tc>
          <w:tcPr>
            <w:tcW w:w="921" w:type="dxa"/>
            <w:shd w:val="clear" w:color="auto" w:fill="auto"/>
          </w:tcPr>
          <w:p w:rsidR="00933055" w:rsidRPr="009734DB" w:rsidRDefault="00933055" w:rsidP="001052BD">
            <w:pPr>
              <w:pStyle w:val="ae"/>
              <w:tabs>
                <w:tab w:val="left" w:pos="0"/>
              </w:tabs>
              <w:ind w:left="0" w:right="10"/>
              <w:jc w:val="center"/>
              <w:rPr>
                <w:sz w:val="22"/>
                <w:szCs w:val="22"/>
                <w:lang w:val="kk-KZ"/>
              </w:rPr>
            </w:pPr>
            <w:r w:rsidRPr="009734DB">
              <w:rPr>
                <w:sz w:val="22"/>
                <w:szCs w:val="22"/>
                <w:lang w:val="kk-KZ"/>
              </w:rPr>
              <w:t>-</w:t>
            </w:r>
          </w:p>
        </w:tc>
        <w:tc>
          <w:tcPr>
            <w:tcW w:w="842" w:type="dxa"/>
            <w:shd w:val="clear" w:color="auto" w:fill="auto"/>
          </w:tcPr>
          <w:p w:rsidR="00933055" w:rsidRPr="009734DB" w:rsidRDefault="001D73DC" w:rsidP="001052BD">
            <w:pPr>
              <w:pStyle w:val="ae"/>
              <w:tabs>
                <w:tab w:val="left" w:pos="0"/>
              </w:tabs>
              <w:ind w:left="0" w:right="10"/>
              <w:jc w:val="both"/>
              <w:rPr>
                <w:sz w:val="22"/>
                <w:szCs w:val="22"/>
                <w:lang w:val="kk-KZ"/>
              </w:rPr>
            </w:pPr>
            <w:r w:rsidRPr="009734DB">
              <w:rPr>
                <w:sz w:val="22"/>
                <w:szCs w:val="22"/>
                <w:lang w:val="kk-KZ"/>
              </w:rPr>
              <w:t>-</w:t>
            </w:r>
          </w:p>
        </w:tc>
        <w:tc>
          <w:tcPr>
            <w:tcW w:w="992" w:type="dxa"/>
            <w:shd w:val="clear" w:color="auto" w:fill="auto"/>
          </w:tcPr>
          <w:p w:rsidR="00933055" w:rsidRPr="00975370" w:rsidRDefault="005D074E" w:rsidP="001052BD">
            <w:pPr>
              <w:pStyle w:val="ae"/>
              <w:tabs>
                <w:tab w:val="left" w:pos="0"/>
              </w:tabs>
              <w:ind w:left="0" w:right="10"/>
              <w:jc w:val="center"/>
              <w:rPr>
                <w:sz w:val="20"/>
                <w:szCs w:val="20"/>
                <w:lang w:val="kk-KZ"/>
              </w:rPr>
            </w:pPr>
            <w:r w:rsidRPr="00975370">
              <w:rPr>
                <w:sz w:val="20"/>
                <w:szCs w:val="20"/>
                <w:lang w:val="kk-KZ"/>
              </w:rPr>
              <w:t>1</w:t>
            </w:r>
          </w:p>
          <w:p w:rsidR="00933055" w:rsidRPr="00975370" w:rsidRDefault="00933055" w:rsidP="001052BD">
            <w:pPr>
              <w:pStyle w:val="ae"/>
              <w:tabs>
                <w:tab w:val="left" w:pos="0"/>
              </w:tabs>
              <w:ind w:left="0" w:right="10"/>
              <w:jc w:val="both"/>
              <w:rPr>
                <w:sz w:val="20"/>
                <w:szCs w:val="20"/>
                <w:lang w:val="kk-KZ"/>
              </w:rPr>
            </w:pPr>
            <w:r w:rsidRPr="00975370">
              <w:rPr>
                <w:sz w:val="20"/>
                <w:szCs w:val="20"/>
                <w:lang w:val="kk-KZ"/>
              </w:rPr>
              <w:t>Насырова Г.А.</w:t>
            </w:r>
          </w:p>
          <w:p w:rsidR="005D074E" w:rsidRPr="00975370" w:rsidRDefault="00933055" w:rsidP="005D074E">
            <w:pPr>
              <w:pStyle w:val="ae"/>
              <w:tabs>
                <w:tab w:val="left" w:pos="0"/>
              </w:tabs>
              <w:ind w:left="0" w:right="10"/>
              <w:jc w:val="both"/>
              <w:rPr>
                <w:sz w:val="20"/>
                <w:szCs w:val="20"/>
                <w:lang w:val="kk-KZ"/>
              </w:rPr>
            </w:pPr>
            <w:r w:rsidRPr="00975370">
              <w:rPr>
                <w:sz w:val="20"/>
                <w:szCs w:val="20"/>
                <w:lang w:val="kk-KZ"/>
              </w:rPr>
              <w:t>«Риск-менеджмент»</w:t>
            </w:r>
            <w:r w:rsidR="009734DB" w:rsidRPr="00975370">
              <w:rPr>
                <w:sz w:val="20"/>
                <w:szCs w:val="20"/>
                <w:lang w:val="kk-KZ"/>
              </w:rPr>
              <w:t xml:space="preserve"> </w:t>
            </w:r>
          </w:p>
          <w:p w:rsidR="00933055" w:rsidRPr="00975370" w:rsidRDefault="00933055" w:rsidP="009734DB">
            <w:pPr>
              <w:pStyle w:val="ae"/>
              <w:tabs>
                <w:tab w:val="left" w:pos="0"/>
              </w:tabs>
              <w:ind w:left="0" w:right="10"/>
              <w:jc w:val="both"/>
              <w:rPr>
                <w:sz w:val="20"/>
                <w:szCs w:val="20"/>
                <w:lang w:val="kk-KZ"/>
              </w:rPr>
            </w:pPr>
          </w:p>
        </w:tc>
        <w:tc>
          <w:tcPr>
            <w:tcW w:w="993" w:type="dxa"/>
            <w:shd w:val="clear" w:color="auto" w:fill="auto"/>
          </w:tcPr>
          <w:p w:rsidR="00933055" w:rsidRPr="00975370" w:rsidRDefault="00975370" w:rsidP="001052BD">
            <w:pPr>
              <w:pStyle w:val="ae"/>
              <w:tabs>
                <w:tab w:val="left" w:pos="0"/>
              </w:tabs>
              <w:ind w:left="0" w:right="10"/>
              <w:jc w:val="center"/>
              <w:rPr>
                <w:sz w:val="20"/>
                <w:szCs w:val="20"/>
                <w:lang w:val="kk-KZ"/>
              </w:rPr>
            </w:pPr>
            <w:r>
              <w:rPr>
                <w:sz w:val="20"/>
                <w:szCs w:val="20"/>
                <w:lang w:val="kk-KZ"/>
              </w:rPr>
              <w:t>2</w:t>
            </w:r>
          </w:p>
          <w:p w:rsidR="005D074E" w:rsidRPr="00975370" w:rsidRDefault="005D074E" w:rsidP="005D074E">
            <w:pPr>
              <w:pStyle w:val="ae"/>
              <w:tabs>
                <w:tab w:val="left" w:pos="0"/>
              </w:tabs>
              <w:ind w:left="0" w:right="10"/>
              <w:jc w:val="both"/>
              <w:rPr>
                <w:sz w:val="20"/>
                <w:szCs w:val="20"/>
                <w:lang w:val="kk-KZ"/>
              </w:rPr>
            </w:pPr>
            <w:r w:rsidRPr="00975370">
              <w:rPr>
                <w:sz w:val="20"/>
                <w:szCs w:val="20"/>
                <w:lang w:val="kk-KZ"/>
              </w:rPr>
              <w:t>Зейнеш М.</w:t>
            </w:r>
          </w:p>
          <w:p w:rsidR="00975370" w:rsidRPr="00975370" w:rsidRDefault="005D074E" w:rsidP="00975370">
            <w:pPr>
              <w:pStyle w:val="ae"/>
              <w:tabs>
                <w:tab w:val="left" w:pos="0"/>
              </w:tabs>
              <w:ind w:left="0" w:right="10"/>
              <w:jc w:val="both"/>
              <w:rPr>
                <w:sz w:val="20"/>
                <w:szCs w:val="20"/>
                <w:lang w:val="kk-KZ"/>
              </w:rPr>
            </w:pPr>
            <w:r w:rsidRPr="00975370">
              <w:rPr>
                <w:color w:val="000000"/>
                <w:sz w:val="20"/>
                <w:szCs w:val="20"/>
              </w:rPr>
              <w:t>«Управление проектами»</w:t>
            </w:r>
            <w:r w:rsidR="00975370" w:rsidRPr="00975370">
              <w:rPr>
                <w:color w:val="000000"/>
                <w:sz w:val="20"/>
                <w:szCs w:val="20"/>
              </w:rPr>
              <w:t xml:space="preserve">, </w:t>
            </w:r>
            <w:r w:rsidR="00975370" w:rsidRPr="00975370">
              <w:rPr>
                <w:sz w:val="20"/>
                <w:szCs w:val="20"/>
                <w:lang w:val="kk-KZ"/>
              </w:rPr>
              <w:t>Насырова Г.А.</w:t>
            </w:r>
          </w:p>
          <w:p w:rsidR="005D074E" w:rsidRPr="00975370" w:rsidRDefault="00975370" w:rsidP="00975370">
            <w:pPr>
              <w:pStyle w:val="ae"/>
              <w:tabs>
                <w:tab w:val="left" w:pos="0"/>
              </w:tabs>
              <w:ind w:left="0" w:right="10"/>
              <w:jc w:val="both"/>
              <w:rPr>
                <w:sz w:val="20"/>
                <w:szCs w:val="20"/>
                <w:lang w:val="kk-KZ"/>
              </w:rPr>
            </w:pPr>
            <w:r w:rsidRPr="00975370">
              <w:rPr>
                <w:sz w:val="20"/>
                <w:szCs w:val="20"/>
                <w:lang w:val="kk-KZ"/>
              </w:rPr>
              <w:lastRenderedPageBreak/>
              <w:t xml:space="preserve">«Риск-менеджмент» </w:t>
            </w:r>
          </w:p>
        </w:tc>
        <w:tc>
          <w:tcPr>
            <w:tcW w:w="991" w:type="dxa"/>
            <w:shd w:val="clear" w:color="auto" w:fill="auto"/>
          </w:tcPr>
          <w:p w:rsidR="00933055" w:rsidRPr="00975370" w:rsidRDefault="00975370" w:rsidP="001052BD">
            <w:pPr>
              <w:pStyle w:val="ae"/>
              <w:tabs>
                <w:tab w:val="left" w:pos="0"/>
              </w:tabs>
              <w:ind w:left="0" w:right="10"/>
              <w:jc w:val="center"/>
              <w:rPr>
                <w:sz w:val="20"/>
                <w:szCs w:val="20"/>
                <w:lang w:val="kk-KZ"/>
              </w:rPr>
            </w:pPr>
            <w:r>
              <w:rPr>
                <w:sz w:val="20"/>
                <w:szCs w:val="20"/>
                <w:lang w:val="kk-KZ"/>
              </w:rPr>
              <w:lastRenderedPageBreak/>
              <w:t>3</w:t>
            </w:r>
          </w:p>
          <w:p w:rsidR="00D65314" w:rsidRPr="00975370" w:rsidRDefault="00D65314" w:rsidP="001052BD">
            <w:pPr>
              <w:pStyle w:val="ae"/>
              <w:tabs>
                <w:tab w:val="left" w:pos="0"/>
              </w:tabs>
              <w:ind w:left="0" w:right="10"/>
              <w:jc w:val="center"/>
              <w:rPr>
                <w:sz w:val="20"/>
                <w:szCs w:val="20"/>
                <w:lang w:val="kk-KZ"/>
              </w:rPr>
            </w:pPr>
            <w:r w:rsidRPr="00975370">
              <w:rPr>
                <w:sz w:val="20"/>
                <w:szCs w:val="20"/>
                <w:lang w:val="kk-KZ"/>
              </w:rPr>
              <w:t>Сактаганов Б.К.</w:t>
            </w:r>
          </w:p>
          <w:p w:rsidR="00975370" w:rsidRPr="00975370" w:rsidRDefault="00D65314" w:rsidP="00975370">
            <w:pPr>
              <w:pStyle w:val="ae"/>
              <w:tabs>
                <w:tab w:val="left" w:pos="0"/>
              </w:tabs>
              <w:ind w:left="0" w:right="10"/>
              <w:jc w:val="both"/>
              <w:rPr>
                <w:sz w:val="20"/>
                <w:szCs w:val="20"/>
                <w:lang w:val="kk-KZ"/>
              </w:rPr>
            </w:pPr>
            <w:r w:rsidRPr="00975370">
              <w:rPr>
                <w:sz w:val="20"/>
                <w:szCs w:val="20"/>
                <w:lang w:val="kk-KZ"/>
              </w:rPr>
              <w:t>«Лидерство и мотивация»</w:t>
            </w:r>
            <w:r w:rsidR="00975370" w:rsidRPr="00975370">
              <w:rPr>
                <w:sz w:val="20"/>
                <w:szCs w:val="20"/>
                <w:lang w:val="kk-KZ"/>
              </w:rPr>
              <w:t>,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lastRenderedPageBreak/>
              <w:t xml:space="preserve">«Управление проектами», </w:t>
            </w:r>
            <w:r w:rsidRPr="00975370">
              <w:rPr>
                <w:sz w:val="20"/>
                <w:szCs w:val="20"/>
                <w:lang w:val="kk-KZ"/>
              </w:rPr>
              <w:t>Насырова Г.А.</w:t>
            </w:r>
          </w:p>
          <w:p w:rsidR="00D65314"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933055" w:rsidRPr="00975370" w:rsidRDefault="00933055" w:rsidP="001052BD">
            <w:pPr>
              <w:pStyle w:val="ae"/>
              <w:tabs>
                <w:tab w:val="left" w:pos="0"/>
              </w:tabs>
              <w:ind w:left="0" w:right="10"/>
              <w:jc w:val="both"/>
              <w:rPr>
                <w:sz w:val="20"/>
                <w:szCs w:val="20"/>
                <w:lang w:val="kk-KZ"/>
              </w:rPr>
            </w:pPr>
          </w:p>
        </w:tc>
        <w:tc>
          <w:tcPr>
            <w:tcW w:w="1276" w:type="dxa"/>
            <w:shd w:val="clear" w:color="auto" w:fill="auto"/>
          </w:tcPr>
          <w:p w:rsidR="00D65314" w:rsidRPr="00975370" w:rsidRDefault="00975370" w:rsidP="001052BD">
            <w:pPr>
              <w:pStyle w:val="ae"/>
              <w:tabs>
                <w:tab w:val="left" w:pos="0"/>
              </w:tabs>
              <w:ind w:left="0" w:right="10"/>
              <w:jc w:val="center"/>
              <w:rPr>
                <w:sz w:val="20"/>
                <w:szCs w:val="20"/>
                <w:lang w:val="kk-KZ"/>
              </w:rPr>
            </w:pPr>
            <w:r>
              <w:rPr>
                <w:sz w:val="20"/>
                <w:szCs w:val="20"/>
                <w:lang w:val="kk-KZ"/>
              </w:rPr>
              <w:lastRenderedPageBreak/>
              <w:t>4</w:t>
            </w:r>
          </w:p>
          <w:p w:rsidR="00933055" w:rsidRPr="00975370" w:rsidRDefault="00D65314" w:rsidP="001052BD">
            <w:pPr>
              <w:pStyle w:val="ae"/>
              <w:tabs>
                <w:tab w:val="left" w:pos="0"/>
              </w:tabs>
              <w:ind w:left="0" w:right="10"/>
              <w:jc w:val="both"/>
              <w:rPr>
                <w:sz w:val="20"/>
                <w:szCs w:val="20"/>
                <w:lang w:val="kk-KZ"/>
              </w:rPr>
            </w:pPr>
            <w:r w:rsidRPr="00975370">
              <w:rPr>
                <w:sz w:val="20"/>
                <w:szCs w:val="20"/>
                <w:lang w:val="kk-KZ"/>
              </w:rPr>
              <w:t>Сактаганов Б.К.</w:t>
            </w:r>
          </w:p>
          <w:p w:rsidR="00975370" w:rsidRPr="00975370" w:rsidRDefault="00D65314" w:rsidP="00975370">
            <w:pPr>
              <w:pStyle w:val="ae"/>
              <w:tabs>
                <w:tab w:val="left" w:pos="0"/>
              </w:tabs>
              <w:ind w:left="0" w:right="10"/>
              <w:jc w:val="center"/>
              <w:rPr>
                <w:sz w:val="20"/>
                <w:szCs w:val="20"/>
                <w:lang w:val="kk-KZ"/>
              </w:rPr>
            </w:pPr>
            <w:r w:rsidRPr="00975370">
              <w:rPr>
                <w:sz w:val="20"/>
                <w:szCs w:val="20"/>
                <w:lang w:val="kk-KZ"/>
              </w:rPr>
              <w:t>«Психология управления»</w:t>
            </w:r>
            <w:r w:rsidR="00975370" w:rsidRPr="00975370">
              <w:rPr>
                <w:sz w:val="20"/>
                <w:szCs w:val="20"/>
                <w:lang w:val="kk-KZ"/>
              </w:rPr>
              <w:t>, Сактаганов Б.К.</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lastRenderedPageBreak/>
              <w:t>«Лидерство и мотивация»,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D65314" w:rsidRPr="00975370" w:rsidRDefault="00D65314" w:rsidP="001052BD">
            <w:pPr>
              <w:pStyle w:val="ae"/>
              <w:tabs>
                <w:tab w:val="left" w:pos="0"/>
              </w:tabs>
              <w:ind w:left="0" w:right="10"/>
              <w:jc w:val="both"/>
              <w:rPr>
                <w:sz w:val="20"/>
                <w:szCs w:val="20"/>
                <w:lang w:val="kk-KZ"/>
              </w:rPr>
            </w:pPr>
          </w:p>
        </w:tc>
        <w:tc>
          <w:tcPr>
            <w:tcW w:w="1559" w:type="dxa"/>
            <w:shd w:val="clear" w:color="auto" w:fill="auto"/>
          </w:tcPr>
          <w:p w:rsidR="00933055" w:rsidRPr="00975370" w:rsidRDefault="00975370" w:rsidP="001052BD">
            <w:pPr>
              <w:pStyle w:val="ae"/>
              <w:tabs>
                <w:tab w:val="left" w:pos="0"/>
              </w:tabs>
              <w:ind w:left="0" w:right="10"/>
              <w:jc w:val="center"/>
              <w:rPr>
                <w:sz w:val="20"/>
                <w:szCs w:val="20"/>
                <w:lang w:val="kk-KZ"/>
              </w:rPr>
            </w:pPr>
            <w:r>
              <w:rPr>
                <w:sz w:val="20"/>
                <w:szCs w:val="20"/>
                <w:lang w:val="kk-KZ"/>
              </w:rPr>
              <w:lastRenderedPageBreak/>
              <w:t>5</w:t>
            </w:r>
          </w:p>
          <w:p w:rsidR="00975370" w:rsidRPr="00975370" w:rsidRDefault="005D074E" w:rsidP="00975370">
            <w:pPr>
              <w:pStyle w:val="ae"/>
              <w:tabs>
                <w:tab w:val="left" w:pos="0"/>
              </w:tabs>
              <w:ind w:left="0" w:right="10"/>
              <w:jc w:val="both"/>
              <w:rPr>
                <w:sz w:val="20"/>
                <w:szCs w:val="20"/>
                <w:lang w:val="kk-KZ"/>
              </w:rPr>
            </w:pPr>
            <w:r w:rsidRPr="00975370">
              <w:rPr>
                <w:sz w:val="20"/>
                <w:szCs w:val="20"/>
                <w:lang w:val="kk-KZ"/>
              </w:rPr>
              <w:t>Кулмагамбетова А.С. «Экономика культуры»</w:t>
            </w:r>
            <w:r w:rsidR="00975370" w:rsidRPr="00975370">
              <w:rPr>
                <w:sz w:val="20"/>
                <w:szCs w:val="20"/>
                <w:lang w:val="kk-KZ"/>
              </w:rPr>
              <w:t>, Сактаганов Б.К.</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 xml:space="preserve">«Психология управления», </w:t>
            </w:r>
            <w:r w:rsidRPr="00975370">
              <w:rPr>
                <w:sz w:val="20"/>
                <w:szCs w:val="20"/>
                <w:lang w:val="kk-KZ"/>
              </w:rPr>
              <w:lastRenderedPageBreak/>
              <w:t>Сактаганов Б.К.</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«Лидерство и мотивация»,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933055" w:rsidRPr="00975370" w:rsidRDefault="00933055" w:rsidP="00975370">
            <w:pPr>
              <w:tabs>
                <w:tab w:val="left" w:pos="0"/>
              </w:tabs>
              <w:jc w:val="center"/>
              <w:rPr>
                <w:rFonts w:eastAsia="Times New Roman" w:cs="Times New Roman"/>
                <w:color w:val="000000"/>
                <w:sz w:val="20"/>
                <w:szCs w:val="20"/>
                <w:lang w:eastAsia="ru-RU"/>
              </w:rPr>
            </w:pPr>
          </w:p>
        </w:tc>
      </w:tr>
      <w:tr w:rsidR="00975370" w:rsidRPr="001F7D89" w:rsidTr="008039E0">
        <w:trPr>
          <w:trHeight w:val="1380"/>
        </w:trPr>
        <w:tc>
          <w:tcPr>
            <w:tcW w:w="2065" w:type="dxa"/>
            <w:shd w:val="clear" w:color="auto" w:fill="auto"/>
          </w:tcPr>
          <w:p w:rsidR="00975370" w:rsidRPr="001F7D89" w:rsidRDefault="00975370" w:rsidP="00975370">
            <w:pPr>
              <w:pStyle w:val="ae"/>
              <w:tabs>
                <w:tab w:val="left" w:pos="0"/>
              </w:tabs>
              <w:ind w:left="0" w:right="10"/>
              <w:rPr>
                <w:b/>
                <w:sz w:val="22"/>
                <w:szCs w:val="22"/>
              </w:rPr>
            </w:pPr>
            <w:r>
              <w:rPr>
                <w:color w:val="000000"/>
                <w:sz w:val="22"/>
                <w:szCs w:val="22"/>
                <w:lang w:val="kk-KZ"/>
              </w:rPr>
              <w:lastRenderedPageBreak/>
              <w:t>Менеджмент в социальной сфере</w:t>
            </w:r>
          </w:p>
        </w:tc>
        <w:tc>
          <w:tcPr>
            <w:tcW w:w="921" w:type="dxa"/>
            <w:shd w:val="clear" w:color="auto" w:fill="auto"/>
          </w:tcPr>
          <w:p w:rsidR="00975370" w:rsidRPr="009734DB" w:rsidRDefault="00975370" w:rsidP="00975370">
            <w:pPr>
              <w:pStyle w:val="ae"/>
              <w:tabs>
                <w:tab w:val="left" w:pos="0"/>
              </w:tabs>
              <w:ind w:left="0" w:right="10"/>
              <w:jc w:val="center"/>
              <w:rPr>
                <w:sz w:val="22"/>
                <w:szCs w:val="22"/>
                <w:lang w:val="kk-KZ"/>
              </w:rPr>
            </w:pPr>
            <w:r w:rsidRPr="009734DB">
              <w:rPr>
                <w:sz w:val="22"/>
                <w:szCs w:val="22"/>
                <w:lang w:val="kk-KZ"/>
              </w:rPr>
              <w:t>-</w:t>
            </w:r>
          </w:p>
        </w:tc>
        <w:tc>
          <w:tcPr>
            <w:tcW w:w="842" w:type="dxa"/>
            <w:shd w:val="clear" w:color="auto" w:fill="auto"/>
          </w:tcPr>
          <w:p w:rsidR="00975370" w:rsidRPr="009734DB" w:rsidRDefault="00975370" w:rsidP="00975370">
            <w:pPr>
              <w:pStyle w:val="ae"/>
              <w:tabs>
                <w:tab w:val="left" w:pos="0"/>
              </w:tabs>
              <w:ind w:left="0" w:right="10"/>
              <w:jc w:val="both"/>
              <w:rPr>
                <w:sz w:val="22"/>
                <w:szCs w:val="22"/>
                <w:lang w:val="kk-KZ"/>
              </w:rPr>
            </w:pPr>
            <w:r w:rsidRPr="009734DB">
              <w:rPr>
                <w:sz w:val="22"/>
                <w:szCs w:val="22"/>
                <w:lang w:val="kk-KZ"/>
              </w:rPr>
              <w:t>-</w:t>
            </w:r>
          </w:p>
        </w:tc>
        <w:tc>
          <w:tcPr>
            <w:tcW w:w="992" w:type="dxa"/>
            <w:shd w:val="clear" w:color="auto" w:fill="auto"/>
          </w:tcPr>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1</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Насырова Г.А.</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 xml:space="preserve">«Риск-менеджмент» </w:t>
            </w:r>
          </w:p>
          <w:p w:rsidR="00975370" w:rsidRPr="00975370" w:rsidRDefault="00975370" w:rsidP="00975370">
            <w:pPr>
              <w:pStyle w:val="ae"/>
              <w:tabs>
                <w:tab w:val="left" w:pos="0"/>
              </w:tabs>
              <w:ind w:left="0" w:right="10"/>
              <w:jc w:val="both"/>
              <w:rPr>
                <w:sz w:val="20"/>
                <w:szCs w:val="20"/>
                <w:lang w:val="kk-KZ"/>
              </w:rPr>
            </w:pPr>
          </w:p>
        </w:tc>
        <w:tc>
          <w:tcPr>
            <w:tcW w:w="993" w:type="dxa"/>
            <w:shd w:val="clear" w:color="auto" w:fill="auto"/>
          </w:tcPr>
          <w:p w:rsidR="00975370" w:rsidRPr="00975370" w:rsidRDefault="00975370" w:rsidP="00975370">
            <w:pPr>
              <w:pStyle w:val="ae"/>
              <w:tabs>
                <w:tab w:val="left" w:pos="0"/>
              </w:tabs>
              <w:ind w:left="0" w:right="10"/>
              <w:jc w:val="center"/>
              <w:rPr>
                <w:sz w:val="20"/>
                <w:szCs w:val="20"/>
                <w:lang w:val="kk-KZ"/>
              </w:rPr>
            </w:pPr>
            <w:r>
              <w:rPr>
                <w:sz w:val="20"/>
                <w:szCs w:val="20"/>
                <w:lang w:val="kk-KZ"/>
              </w:rPr>
              <w:t>2</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 xml:space="preserve">«Риск-менеджмент» </w:t>
            </w:r>
          </w:p>
        </w:tc>
        <w:tc>
          <w:tcPr>
            <w:tcW w:w="991" w:type="dxa"/>
            <w:shd w:val="clear" w:color="auto" w:fill="auto"/>
          </w:tcPr>
          <w:p w:rsidR="00975370" w:rsidRPr="00975370" w:rsidRDefault="00975370" w:rsidP="00975370">
            <w:pPr>
              <w:pStyle w:val="ae"/>
              <w:tabs>
                <w:tab w:val="left" w:pos="0"/>
              </w:tabs>
              <w:ind w:left="0" w:right="10"/>
              <w:jc w:val="center"/>
              <w:rPr>
                <w:sz w:val="20"/>
                <w:szCs w:val="20"/>
                <w:lang w:val="kk-KZ"/>
              </w:rPr>
            </w:pPr>
            <w:r>
              <w:rPr>
                <w:sz w:val="20"/>
                <w:szCs w:val="20"/>
                <w:lang w:val="kk-KZ"/>
              </w:rPr>
              <w:t>3</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Сактаганов Б.К.</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«Лидерство и мотивация»,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975370" w:rsidRPr="00975370" w:rsidRDefault="00975370" w:rsidP="00975370">
            <w:pPr>
              <w:pStyle w:val="ae"/>
              <w:tabs>
                <w:tab w:val="left" w:pos="0"/>
              </w:tabs>
              <w:ind w:left="0" w:right="10"/>
              <w:jc w:val="both"/>
              <w:rPr>
                <w:sz w:val="20"/>
                <w:szCs w:val="20"/>
                <w:lang w:val="kk-KZ"/>
              </w:rPr>
            </w:pPr>
          </w:p>
        </w:tc>
        <w:tc>
          <w:tcPr>
            <w:tcW w:w="1276" w:type="dxa"/>
            <w:shd w:val="clear" w:color="auto" w:fill="auto"/>
          </w:tcPr>
          <w:p w:rsidR="00975370" w:rsidRPr="00975370" w:rsidRDefault="00975370" w:rsidP="00975370">
            <w:pPr>
              <w:pStyle w:val="ae"/>
              <w:tabs>
                <w:tab w:val="left" w:pos="0"/>
              </w:tabs>
              <w:ind w:left="0" w:right="10"/>
              <w:jc w:val="center"/>
              <w:rPr>
                <w:sz w:val="20"/>
                <w:szCs w:val="20"/>
                <w:lang w:val="kk-KZ"/>
              </w:rPr>
            </w:pPr>
            <w:r>
              <w:rPr>
                <w:sz w:val="20"/>
                <w:szCs w:val="20"/>
                <w:lang w:val="kk-KZ"/>
              </w:rPr>
              <w:t>4</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Сактаганов Б.К.</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«Психология управления», Сактаганов Б.К.</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«Лидерство и мотивация»,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975370" w:rsidRPr="00975370" w:rsidRDefault="00975370" w:rsidP="00975370">
            <w:pPr>
              <w:pStyle w:val="ae"/>
              <w:tabs>
                <w:tab w:val="left" w:pos="0"/>
              </w:tabs>
              <w:ind w:left="0" w:right="10"/>
              <w:jc w:val="both"/>
              <w:rPr>
                <w:sz w:val="20"/>
                <w:szCs w:val="20"/>
                <w:lang w:val="kk-KZ"/>
              </w:rPr>
            </w:pPr>
          </w:p>
        </w:tc>
        <w:tc>
          <w:tcPr>
            <w:tcW w:w="1559" w:type="dxa"/>
            <w:shd w:val="clear" w:color="auto" w:fill="auto"/>
          </w:tcPr>
          <w:p w:rsidR="00975370" w:rsidRPr="00975370" w:rsidRDefault="00975370" w:rsidP="00975370">
            <w:pPr>
              <w:pStyle w:val="ae"/>
              <w:tabs>
                <w:tab w:val="left" w:pos="0"/>
              </w:tabs>
              <w:ind w:left="0" w:right="10"/>
              <w:jc w:val="center"/>
              <w:rPr>
                <w:sz w:val="20"/>
                <w:szCs w:val="20"/>
                <w:lang w:val="kk-KZ"/>
              </w:rPr>
            </w:pPr>
            <w:r>
              <w:rPr>
                <w:sz w:val="20"/>
                <w:szCs w:val="20"/>
                <w:lang w:val="kk-KZ"/>
              </w:rPr>
              <w:t>5</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Кулмагамбетова А.С. «Экономика культуры», Сактаганов Б.К.</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«Психология управления», Сактаганов Б.К.</w:t>
            </w:r>
          </w:p>
          <w:p w:rsidR="00975370" w:rsidRPr="00975370" w:rsidRDefault="00975370" w:rsidP="00975370">
            <w:pPr>
              <w:pStyle w:val="ae"/>
              <w:tabs>
                <w:tab w:val="left" w:pos="0"/>
              </w:tabs>
              <w:ind w:left="0" w:right="10"/>
              <w:jc w:val="both"/>
              <w:rPr>
                <w:sz w:val="20"/>
                <w:szCs w:val="20"/>
                <w:lang w:val="kk-KZ"/>
              </w:rPr>
            </w:pPr>
            <w:r w:rsidRPr="00975370">
              <w:rPr>
                <w:sz w:val="20"/>
                <w:szCs w:val="20"/>
                <w:lang w:val="kk-KZ"/>
              </w:rPr>
              <w:t>«Лидерство и мотивация», Зейнеш М.</w:t>
            </w:r>
          </w:p>
          <w:p w:rsidR="00975370" w:rsidRPr="00975370" w:rsidRDefault="00975370" w:rsidP="00975370">
            <w:pPr>
              <w:pStyle w:val="ae"/>
              <w:tabs>
                <w:tab w:val="left" w:pos="0"/>
              </w:tabs>
              <w:ind w:left="0" w:right="10"/>
              <w:jc w:val="both"/>
              <w:rPr>
                <w:sz w:val="20"/>
                <w:szCs w:val="20"/>
                <w:lang w:val="kk-KZ"/>
              </w:rPr>
            </w:pPr>
            <w:r w:rsidRPr="00975370">
              <w:rPr>
                <w:color w:val="000000"/>
                <w:sz w:val="20"/>
                <w:szCs w:val="20"/>
              </w:rPr>
              <w:t xml:space="preserve">«Управление проектами», </w:t>
            </w:r>
            <w:r w:rsidRPr="00975370">
              <w:rPr>
                <w:sz w:val="20"/>
                <w:szCs w:val="20"/>
                <w:lang w:val="kk-KZ"/>
              </w:rPr>
              <w:t>Насырова Г.А.</w:t>
            </w:r>
          </w:p>
          <w:p w:rsidR="00975370" w:rsidRPr="00975370" w:rsidRDefault="00975370" w:rsidP="00975370">
            <w:pPr>
              <w:pStyle w:val="ae"/>
              <w:tabs>
                <w:tab w:val="left" w:pos="0"/>
              </w:tabs>
              <w:ind w:left="0" w:right="10"/>
              <w:jc w:val="center"/>
              <w:rPr>
                <w:sz w:val="20"/>
                <w:szCs w:val="20"/>
                <w:lang w:val="kk-KZ"/>
              </w:rPr>
            </w:pPr>
            <w:r w:rsidRPr="00975370">
              <w:rPr>
                <w:sz w:val="20"/>
                <w:szCs w:val="20"/>
                <w:lang w:val="kk-KZ"/>
              </w:rPr>
              <w:t>«Риск-менеджмент»</w:t>
            </w:r>
          </w:p>
          <w:p w:rsidR="00975370" w:rsidRPr="00975370" w:rsidRDefault="00975370" w:rsidP="00975370">
            <w:pPr>
              <w:tabs>
                <w:tab w:val="left" w:pos="0"/>
              </w:tabs>
              <w:jc w:val="center"/>
              <w:rPr>
                <w:rFonts w:eastAsia="Times New Roman" w:cs="Times New Roman"/>
                <w:color w:val="000000"/>
                <w:sz w:val="20"/>
                <w:szCs w:val="20"/>
                <w:lang w:eastAsia="ru-RU"/>
              </w:rPr>
            </w:pPr>
          </w:p>
        </w:tc>
      </w:tr>
      <w:tr w:rsidR="001D73DC" w:rsidRPr="001F7D89" w:rsidTr="008039E0">
        <w:trPr>
          <w:trHeight w:val="1380"/>
        </w:trPr>
        <w:tc>
          <w:tcPr>
            <w:tcW w:w="2065" w:type="dxa"/>
            <w:shd w:val="clear" w:color="auto" w:fill="auto"/>
          </w:tcPr>
          <w:p w:rsidR="001D73DC" w:rsidRPr="001F7D89" w:rsidRDefault="001D73DC" w:rsidP="001052BD">
            <w:pPr>
              <w:pStyle w:val="ae"/>
              <w:tabs>
                <w:tab w:val="left" w:pos="0"/>
              </w:tabs>
              <w:ind w:left="0" w:right="10"/>
              <w:jc w:val="both"/>
              <w:rPr>
                <w:sz w:val="22"/>
                <w:szCs w:val="22"/>
              </w:rPr>
            </w:pPr>
            <w:r w:rsidRPr="001F7D89">
              <w:rPr>
                <w:sz w:val="22"/>
                <w:szCs w:val="22"/>
              </w:rPr>
              <w:t>Искусствоведение</w:t>
            </w:r>
          </w:p>
        </w:tc>
        <w:tc>
          <w:tcPr>
            <w:tcW w:w="921" w:type="dxa"/>
            <w:shd w:val="clear" w:color="auto" w:fill="auto"/>
          </w:tcPr>
          <w:p w:rsidR="001D73DC" w:rsidRPr="00151864" w:rsidRDefault="001D73DC" w:rsidP="001052BD">
            <w:pPr>
              <w:pStyle w:val="ae"/>
              <w:tabs>
                <w:tab w:val="left" w:pos="0"/>
              </w:tabs>
              <w:ind w:left="0" w:right="10"/>
              <w:jc w:val="center"/>
              <w:rPr>
                <w:sz w:val="20"/>
                <w:szCs w:val="20"/>
                <w:lang w:val="kk-KZ"/>
              </w:rPr>
            </w:pPr>
            <w:r w:rsidRPr="00151864">
              <w:rPr>
                <w:sz w:val="20"/>
                <w:szCs w:val="20"/>
                <w:lang w:val="kk-KZ"/>
              </w:rPr>
              <w:t>-</w:t>
            </w:r>
          </w:p>
        </w:tc>
        <w:tc>
          <w:tcPr>
            <w:tcW w:w="842" w:type="dxa"/>
            <w:shd w:val="clear" w:color="auto" w:fill="auto"/>
          </w:tcPr>
          <w:p w:rsidR="001D73DC" w:rsidRPr="00151864" w:rsidRDefault="005D074E" w:rsidP="001052BD">
            <w:pPr>
              <w:pStyle w:val="ae"/>
              <w:tabs>
                <w:tab w:val="left" w:pos="0"/>
              </w:tabs>
              <w:ind w:left="0" w:right="10"/>
              <w:jc w:val="center"/>
              <w:rPr>
                <w:sz w:val="20"/>
                <w:szCs w:val="20"/>
                <w:lang w:val="kk-KZ"/>
              </w:rPr>
            </w:pPr>
            <w:r w:rsidRPr="00151864">
              <w:rPr>
                <w:sz w:val="20"/>
                <w:szCs w:val="20"/>
                <w:lang w:val="kk-KZ"/>
              </w:rPr>
              <w:t>-</w:t>
            </w:r>
          </w:p>
          <w:p w:rsidR="001D73DC" w:rsidRPr="00151864" w:rsidRDefault="001D73DC" w:rsidP="001052BD">
            <w:pPr>
              <w:pStyle w:val="ae"/>
              <w:tabs>
                <w:tab w:val="left" w:pos="0"/>
              </w:tabs>
              <w:ind w:left="0" w:right="10"/>
              <w:jc w:val="center"/>
              <w:rPr>
                <w:sz w:val="20"/>
                <w:szCs w:val="20"/>
                <w:lang w:val="kk-KZ"/>
              </w:rPr>
            </w:pPr>
          </w:p>
        </w:tc>
        <w:tc>
          <w:tcPr>
            <w:tcW w:w="992" w:type="dxa"/>
            <w:shd w:val="clear" w:color="auto" w:fill="auto"/>
          </w:tcPr>
          <w:p w:rsidR="001D73DC" w:rsidRPr="00151864" w:rsidRDefault="00016904" w:rsidP="001052BD">
            <w:pPr>
              <w:tabs>
                <w:tab w:val="left" w:pos="0"/>
              </w:tabs>
              <w:jc w:val="center"/>
              <w:rPr>
                <w:rFonts w:cs="Times New Roman"/>
                <w:sz w:val="20"/>
                <w:szCs w:val="20"/>
              </w:rPr>
            </w:pPr>
            <w:r w:rsidRPr="00151864">
              <w:rPr>
                <w:rFonts w:cs="Times New Roman"/>
                <w:sz w:val="20"/>
                <w:szCs w:val="20"/>
              </w:rPr>
              <w:t>1</w:t>
            </w:r>
          </w:p>
          <w:p w:rsidR="001D73DC" w:rsidRPr="00151864" w:rsidRDefault="001D73DC" w:rsidP="001052BD">
            <w:pPr>
              <w:tabs>
                <w:tab w:val="left" w:pos="0"/>
              </w:tabs>
              <w:jc w:val="center"/>
              <w:rPr>
                <w:rFonts w:cs="Times New Roman"/>
                <w:sz w:val="20"/>
                <w:szCs w:val="20"/>
              </w:rPr>
            </w:pPr>
            <w:r w:rsidRPr="00151864">
              <w:rPr>
                <w:rFonts w:cs="Times New Roman"/>
                <w:sz w:val="20"/>
                <w:szCs w:val="20"/>
              </w:rPr>
              <w:t>Мосиенко Д.М.</w:t>
            </w:r>
          </w:p>
          <w:p w:rsidR="00016904" w:rsidRPr="00151864" w:rsidRDefault="001D73DC" w:rsidP="00016904">
            <w:pPr>
              <w:pStyle w:val="ae"/>
              <w:tabs>
                <w:tab w:val="left" w:pos="0"/>
              </w:tabs>
              <w:ind w:left="0" w:right="10"/>
              <w:jc w:val="both"/>
              <w:rPr>
                <w:sz w:val="20"/>
                <w:szCs w:val="20"/>
              </w:rPr>
            </w:pPr>
            <w:r w:rsidRPr="00151864">
              <w:rPr>
                <w:sz w:val="20"/>
                <w:szCs w:val="20"/>
              </w:rPr>
              <w:t>«История балета зарубежных стран»</w:t>
            </w:r>
            <w:r w:rsidR="005D074E" w:rsidRPr="00151864">
              <w:rPr>
                <w:sz w:val="20"/>
                <w:szCs w:val="20"/>
                <w:lang w:val="kk-KZ"/>
              </w:rPr>
              <w:t xml:space="preserve"> </w:t>
            </w:r>
          </w:p>
          <w:p w:rsidR="001D73DC" w:rsidRPr="00151864" w:rsidRDefault="001D73DC" w:rsidP="005D074E">
            <w:pPr>
              <w:tabs>
                <w:tab w:val="left" w:pos="0"/>
              </w:tabs>
              <w:jc w:val="center"/>
              <w:rPr>
                <w:rFonts w:cs="Times New Roman"/>
                <w:sz w:val="20"/>
                <w:szCs w:val="20"/>
              </w:rPr>
            </w:pPr>
          </w:p>
        </w:tc>
        <w:tc>
          <w:tcPr>
            <w:tcW w:w="993" w:type="dxa"/>
            <w:shd w:val="clear" w:color="auto" w:fill="auto"/>
          </w:tcPr>
          <w:p w:rsidR="001D73DC" w:rsidRPr="00151864" w:rsidRDefault="00151864"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2</w:t>
            </w:r>
          </w:p>
          <w:p w:rsidR="001D73DC" w:rsidRPr="00151864" w:rsidRDefault="001D73DC"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Аубакир А.</w:t>
            </w:r>
          </w:p>
          <w:p w:rsidR="00151864" w:rsidRPr="00151864" w:rsidRDefault="001D73DC"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«История изобразительного искусства»</w:t>
            </w:r>
            <w:r w:rsidR="00151864" w:rsidRPr="00151864">
              <w:rPr>
                <w:rFonts w:eastAsia="Times New Roman" w:cs="Times New Roman"/>
                <w:color w:val="000000"/>
                <w:sz w:val="20"/>
                <w:szCs w:val="20"/>
                <w:lang w:eastAsia="ru-RU"/>
              </w:rPr>
              <w:t xml:space="preserve">, </w:t>
            </w:r>
            <w:r w:rsidR="00151864" w:rsidRPr="00151864">
              <w:rPr>
                <w:rFonts w:cs="Times New Roman"/>
                <w:sz w:val="20"/>
                <w:szCs w:val="20"/>
              </w:rPr>
              <w:t>Мосиенко Д.М.</w:t>
            </w:r>
          </w:p>
          <w:p w:rsidR="00151864" w:rsidRPr="00151864" w:rsidRDefault="00151864" w:rsidP="00151864">
            <w:pPr>
              <w:pStyle w:val="ae"/>
              <w:tabs>
                <w:tab w:val="left" w:pos="0"/>
              </w:tabs>
              <w:ind w:left="0" w:right="10"/>
              <w:jc w:val="both"/>
              <w:rPr>
                <w:sz w:val="20"/>
                <w:szCs w:val="20"/>
              </w:rPr>
            </w:pPr>
            <w:r w:rsidRPr="00151864">
              <w:rPr>
                <w:sz w:val="20"/>
                <w:szCs w:val="20"/>
              </w:rPr>
              <w:t>«История балета зарубежных стран»</w:t>
            </w:r>
            <w:r w:rsidRPr="00151864">
              <w:rPr>
                <w:sz w:val="20"/>
                <w:szCs w:val="20"/>
                <w:lang w:val="kk-KZ"/>
              </w:rPr>
              <w:t xml:space="preserve"> </w:t>
            </w:r>
          </w:p>
          <w:p w:rsidR="001D73DC" w:rsidRPr="00151864" w:rsidRDefault="001D73DC" w:rsidP="001052BD">
            <w:pPr>
              <w:tabs>
                <w:tab w:val="left" w:pos="0"/>
              </w:tabs>
              <w:jc w:val="center"/>
              <w:rPr>
                <w:rFonts w:eastAsia="Times New Roman" w:cs="Times New Roman"/>
                <w:color w:val="000000"/>
                <w:sz w:val="20"/>
                <w:szCs w:val="20"/>
                <w:lang w:eastAsia="ru-RU"/>
              </w:rPr>
            </w:pPr>
          </w:p>
        </w:tc>
        <w:tc>
          <w:tcPr>
            <w:tcW w:w="991" w:type="dxa"/>
            <w:shd w:val="clear" w:color="auto" w:fill="auto"/>
          </w:tcPr>
          <w:p w:rsidR="001D73DC" w:rsidRPr="00151864" w:rsidRDefault="00151864" w:rsidP="001052BD">
            <w:pPr>
              <w:tabs>
                <w:tab w:val="left" w:pos="0"/>
              </w:tabs>
              <w:jc w:val="center"/>
              <w:rPr>
                <w:rFonts w:cs="Times New Roman"/>
                <w:sz w:val="20"/>
                <w:szCs w:val="20"/>
              </w:rPr>
            </w:pPr>
            <w:r w:rsidRPr="00151864">
              <w:rPr>
                <w:rFonts w:cs="Times New Roman"/>
                <w:sz w:val="20"/>
                <w:szCs w:val="20"/>
              </w:rPr>
              <w:t>3</w:t>
            </w:r>
          </w:p>
          <w:p w:rsidR="001D73DC" w:rsidRPr="00151864" w:rsidRDefault="001D73DC" w:rsidP="001052BD">
            <w:pPr>
              <w:tabs>
                <w:tab w:val="left" w:pos="0"/>
              </w:tabs>
              <w:jc w:val="center"/>
              <w:rPr>
                <w:rFonts w:cs="Times New Roman"/>
                <w:sz w:val="20"/>
                <w:szCs w:val="20"/>
              </w:rPr>
            </w:pPr>
            <w:r w:rsidRPr="00151864">
              <w:rPr>
                <w:rFonts w:cs="Times New Roman"/>
                <w:sz w:val="20"/>
                <w:szCs w:val="20"/>
              </w:rPr>
              <w:t>Мосиенко Д.М.</w:t>
            </w:r>
          </w:p>
          <w:p w:rsidR="00151864" w:rsidRPr="00151864" w:rsidRDefault="001D73DC" w:rsidP="00151864">
            <w:pPr>
              <w:tabs>
                <w:tab w:val="left" w:pos="0"/>
              </w:tabs>
              <w:jc w:val="center"/>
              <w:rPr>
                <w:rFonts w:eastAsia="Times New Roman" w:cs="Times New Roman"/>
                <w:color w:val="000000"/>
                <w:sz w:val="20"/>
                <w:szCs w:val="20"/>
                <w:lang w:eastAsia="ru-RU"/>
              </w:rPr>
            </w:pPr>
            <w:r w:rsidRPr="00151864">
              <w:rPr>
                <w:rFonts w:cs="Times New Roman"/>
                <w:sz w:val="20"/>
                <w:szCs w:val="20"/>
              </w:rPr>
              <w:t>«Этика и эстетика»</w:t>
            </w:r>
            <w:r w:rsidR="00151864" w:rsidRPr="00151864">
              <w:rPr>
                <w:rFonts w:cs="Times New Roman"/>
                <w:sz w:val="20"/>
                <w:szCs w:val="20"/>
              </w:rPr>
              <w:t xml:space="preserve">, </w:t>
            </w:r>
            <w:r w:rsidR="00151864" w:rsidRPr="00151864">
              <w:rPr>
                <w:rFonts w:eastAsia="Times New Roman" w:cs="Times New Roman"/>
                <w:color w:val="000000"/>
                <w:sz w:val="20"/>
                <w:szCs w:val="20"/>
                <w:lang w:eastAsia="ru-RU"/>
              </w:rPr>
              <w:t>Аубакир А.</w:t>
            </w:r>
          </w:p>
          <w:p w:rsidR="00151864" w:rsidRPr="00151864" w:rsidRDefault="00151864"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 xml:space="preserve">«История изобразительного искусства», </w:t>
            </w:r>
            <w:r w:rsidRPr="00151864">
              <w:rPr>
                <w:rFonts w:cs="Times New Roman"/>
                <w:sz w:val="20"/>
                <w:szCs w:val="20"/>
              </w:rPr>
              <w:t>Мосиенко Д.М.</w:t>
            </w:r>
          </w:p>
          <w:p w:rsidR="001D73DC" w:rsidRPr="00151864" w:rsidRDefault="00151864" w:rsidP="00151864">
            <w:pPr>
              <w:pStyle w:val="ae"/>
              <w:tabs>
                <w:tab w:val="left" w:pos="0"/>
              </w:tabs>
              <w:ind w:left="0" w:right="10"/>
              <w:jc w:val="both"/>
              <w:rPr>
                <w:sz w:val="20"/>
                <w:szCs w:val="20"/>
              </w:rPr>
            </w:pPr>
            <w:r w:rsidRPr="00151864">
              <w:rPr>
                <w:sz w:val="20"/>
                <w:szCs w:val="20"/>
              </w:rPr>
              <w:t>«История балета зарубежных стран»</w:t>
            </w:r>
            <w:r w:rsidRPr="00151864">
              <w:rPr>
                <w:sz w:val="20"/>
                <w:szCs w:val="20"/>
                <w:lang w:val="kk-KZ"/>
              </w:rPr>
              <w:t xml:space="preserve"> </w:t>
            </w:r>
          </w:p>
        </w:tc>
        <w:tc>
          <w:tcPr>
            <w:tcW w:w="1276" w:type="dxa"/>
            <w:shd w:val="clear" w:color="auto" w:fill="auto"/>
          </w:tcPr>
          <w:p w:rsidR="001D73DC" w:rsidRPr="00151864" w:rsidRDefault="00151864"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4</w:t>
            </w:r>
          </w:p>
          <w:p w:rsidR="001D73DC" w:rsidRPr="00151864" w:rsidRDefault="001D73DC"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Габдрашитова К.А.</w:t>
            </w:r>
          </w:p>
          <w:p w:rsidR="00151864" w:rsidRPr="00151864" w:rsidRDefault="001D73DC"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«Теория драмы»</w:t>
            </w:r>
            <w:r w:rsidR="00151864" w:rsidRPr="00151864">
              <w:rPr>
                <w:rFonts w:eastAsia="Times New Roman" w:cs="Times New Roman"/>
                <w:color w:val="000000"/>
                <w:sz w:val="20"/>
                <w:szCs w:val="20"/>
                <w:lang w:eastAsia="ru-RU"/>
              </w:rPr>
              <w:t xml:space="preserve">, </w:t>
            </w:r>
            <w:r w:rsidR="00151864" w:rsidRPr="00151864">
              <w:rPr>
                <w:rFonts w:cs="Times New Roman"/>
                <w:sz w:val="20"/>
                <w:szCs w:val="20"/>
              </w:rPr>
              <w:t>Мосиенко Д.М.</w:t>
            </w:r>
          </w:p>
          <w:p w:rsidR="00151864" w:rsidRPr="00151864" w:rsidRDefault="00151864" w:rsidP="00151864">
            <w:pPr>
              <w:tabs>
                <w:tab w:val="left" w:pos="0"/>
              </w:tabs>
              <w:jc w:val="center"/>
              <w:rPr>
                <w:rFonts w:eastAsia="Times New Roman" w:cs="Times New Roman"/>
                <w:color w:val="000000"/>
                <w:sz w:val="20"/>
                <w:szCs w:val="20"/>
                <w:lang w:eastAsia="ru-RU"/>
              </w:rPr>
            </w:pPr>
            <w:r w:rsidRPr="00151864">
              <w:rPr>
                <w:rFonts w:cs="Times New Roman"/>
                <w:sz w:val="20"/>
                <w:szCs w:val="20"/>
              </w:rPr>
              <w:t xml:space="preserve">«Этика и эстетика», </w:t>
            </w:r>
            <w:r w:rsidRPr="00151864">
              <w:rPr>
                <w:rFonts w:eastAsia="Times New Roman" w:cs="Times New Roman"/>
                <w:color w:val="000000"/>
                <w:sz w:val="20"/>
                <w:szCs w:val="20"/>
                <w:lang w:eastAsia="ru-RU"/>
              </w:rPr>
              <w:t>Аубакир А.</w:t>
            </w:r>
          </w:p>
          <w:p w:rsidR="00151864" w:rsidRPr="00151864" w:rsidRDefault="00151864"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 xml:space="preserve">«История изобразительного искусства», </w:t>
            </w:r>
            <w:r w:rsidRPr="00151864">
              <w:rPr>
                <w:rFonts w:cs="Times New Roman"/>
                <w:sz w:val="20"/>
                <w:szCs w:val="20"/>
              </w:rPr>
              <w:t>Мосиенко Д.М.</w:t>
            </w:r>
          </w:p>
          <w:p w:rsidR="001D73DC" w:rsidRPr="00151864" w:rsidRDefault="00151864" w:rsidP="00151864">
            <w:pPr>
              <w:tabs>
                <w:tab w:val="left" w:pos="0"/>
              </w:tabs>
              <w:jc w:val="center"/>
              <w:rPr>
                <w:rFonts w:eastAsia="Times New Roman" w:cs="Times New Roman"/>
                <w:color w:val="000000"/>
                <w:sz w:val="20"/>
                <w:szCs w:val="20"/>
                <w:lang w:eastAsia="ru-RU"/>
              </w:rPr>
            </w:pPr>
            <w:r w:rsidRPr="00151864">
              <w:rPr>
                <w:sz w:val="20"/>
                <w:szCs w:val="20"/>
              </w:rPr>
              <w:t>«История балета зарубежных стран»</w:t>
            </w:r>
          </w:p>
        </w:tc>
        <w:tc>
          <w:tcPr>
            <w:tcW w:w="1559" w:type="dxa"/>
            <w:shd w:val="clear" w:color="auto" w:fill="auto"/>
          </w:tcPr>
          <w:p w:rsidR="001D73DC" w:rsidRPr="00151864" w:rsidRDefault="00151864"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6</w:t>
            </w:r>
          </w:p>
          <w:p w:rsidR="001D73DC" w:rsidRPr="00151864" w:rsidRDefault="001D73DC" w:rsidP="001052BD">
            <w:pPr>
              <w:tabs>
                <w:tab w:val="left" w:pos="0"/>
              </w:tabs>
              <w:jc w:val="center"/>
              <w:rPr>
                <w:rFonts w:eastAsia="Times New Roman" w:cs="Times New Roman"/>
                <w:color w:val="000000"/>
                <w:sz w:val="20"/>
                <w:szCs w:val="20"/>
                <w:lang w:eastAsia="ru-RU"/>
              </w:rPr>
            </w:pPr>
            <w:r w:rsidRPr="00151864">
              <w:rPr>
                <w:rFonts w:eastAsia="Times New Roman" w:cs="Times New Roman"/>
                <w:color w:val="000000"/>
                <w:sz w:val="20"/>
                <w:szCs w:val="20"/>
                <w:lang w:eastAsia="ru-RU"/>
              </w:rPr>
              <w:t>Габдрашитова К.А.</w:t>
            </w:r>
          </w:p>
          <w:p w:rsidR="00016904" w:rsidRPr="00151864" w:rsidRDefault="001D73DC" w:rsidP="00016904">
            <w:pPr>
              <w:pStyle w:val="ae"/>
              <w:tabs>
                <w:tab w:val="left" w:pos="0"/>
              </w:tabs>
              <w:ind w:left="0" w:right="10"/>
              <w:jc w:val="both"/>
              <w:rPr>
                <w:sz w:val="20"/>
                <w:szCs w:val="20"/>
                <w:lang w:val="kk-KZ"/>
              </w:rPr>
            </w:pPr>
            <w:r w:rsidRPr="00151864">
              <w:rPr>
                <w:color w:val="000000"/>
                <w:sz w:val="20"/>
                <w:szCs w:val="20"/>
              </w:rPr>
              <w:t>«История и теория искусства»</w:t>
            </w:r>
            <w:r w:rsidR="00016904" w:rsidRPr="00151864">
              <w:rPr>
                <w:sz w:val="20"/>
                <w:szCs w:val="20"/>
                <w:lang w:val="kk-KZ"/>
              </w:rPr>
              <w:t xml:space="preserve"> Жумасеитова Г.Т.</w:t>
            </w:r>
          </w:p>
          <w:p w:rsidR="00151864" w:rsidRPr="00151864" w:rsidRDefault="00016904" w:rsidP="00151864">
            <w:pPr>
              <w:tabs>
                <w:tab w:val="left" w:pos="0"/>
              </w:tabs>
              <w:jc w:val="center"/>
              <w:rPr>
                <w:rFonts w:eastAsia="Times New Roman" w:cs="Times New Roman"/>
                <w:color w:val="000000"/>
                <w:sz w:val="20"/>
                <w:szCs w:val="20"/>
                <w:lang w:eastAsia="ru-RU"/>
              </w:rPr>
            </w:pPr>
            <w:r w:rsidRPr="00151864">
              <w:rPr>
                <w:sz w:val="20"/>
                <w:szCs w:val="20"/>
              </w:rPr>
              <w:t>«Семинар по критике»</w:t>
            </w:r>
            <w:r w:rsidR="00151864" w:rsidRPr="00151864">
              <w:rPr>
                <w:sz w:val="20"/>
                <w:szCs w:val="20"/>
              </w:rPr>
              <w:t xml:space="preserve">, </w:t>
            </w:r>
            <w:r w:rsidR="00151864" w:rsidRPr="00151864">
              <w:rPr>
                <w:rFonts w:eastAsia="Times New Roman" w:cs="Times New Roman"/>
                <w:color w:val="000000"/>
                <w:sz w:val="20"/>
                <w:szCs w:val="20"/>
                <w:lang w:eastAsia="ru-RU"/>
              </w:rPr>
              <w:t>Габдрашитова К.А.</w:t>
            </w:r>
          </w:p>
          <w:p w:rsidR="00151864" w:rsidRPr="00151864" w:rsidRDefault="00151864"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 xml:space="preserve">«Теория драмы», </w:t>
            </w:r>
            <w:r w:rsidRPr="00151864">
              <w:rPr>
                <w:rFonts w:cs="Times New Roman"/>
                <w:sz w:val="20"/>
                <w:szCs w:val="20"/>
              </w:rPr>
              <w:t>Мосиенко Д.М.</w:t>
            </w:r>
          </w:p>
          <w:p w:rsidR="00151864" w:rsidRPr="00151864" w:rsidRDefault="00151864" w:rsidP="00151864">
            <w:pPr>
              <w:tabs>
                <w:tab w:val="left" w:pos="0"/>
              </w:tabs>
              <w:jc w:val="center"/>
              <w:rPr>
                <w:rFonts w:eastAsia="Times New Roman" w:cs="Times New Roman"/>
                <w:color w:val="000000"/>
                <w:sz w:val="20"/>
                <w:szCs w:val="20"/>
                <w:lang w:eastAsia="ru-RU"/>
              </w:rPr>
            </w:pPr>
            <w:r w:rsidRPr="00151864">
              <w:rPr>
                <w:rFonts w:cs="Times New Roman"/>
                <w:sz w:val="20"/>
                <w:szCs w:val="20"/>
              </w:rPr>
              <w:t xml:space="preserve">«Этика и эстетика», </w:t>
            </w:r>
            <w:r w:rsidRPr="00151864">
              <w:rPr>
                <w:rFonts w:eastAsia="Times New Roman" w:cs="Times New Roman"/>
                <w:color w:val="000000"/>
                <w:sz w:val="20"/>
                <w:szCs w:val="20"/>
                <w:lang w:eastAsia="ru-RU"/>
              </w:rPr>
              <w:t>Аубакир А.</w:t>
            </w:r>
          </w:p>
          <w:p w:rsidR="00151864" w:rsidRPr="00151864" w:rsidRDefault="00151864" w:rsidP="00151864">
            <w:pPr>
              <w:tabs>
                <w:tab w:val="left" w:pos="0"/>
              </w:tabs>
              <w:jc w:val="center"/>
              <w:rPr>
                <w:rFonts w:cs="Times New Roman"/>
                <w:sz w:val="20"/>
                <w:szCs w:val="20"/>
              </w:rPr>
            </w:pPr>
            <w:r w:rsidRPr="00151864">
              <w:rPr>
                <w:rFonts w:eastAsia="Times New Roman" w:cs="Times New Roman"/>
                <w:color w:val="000000"/>
                <w:sz w:val="20"/>
                <w:szCs w:val="20"/>
                <w:lang w:eastAsia="ru-RU"/>
              </w:rPr>
              <w:t xml:space="preserve">«История изобразительного искусства», </w:t>
            </w:r>
            <w:r w:rsidRPr="00151864">
              <w:rPr>
                <w:rFonts w:cs="Times New Roman"/>
                <w:sz w:val="20"/>
                <w:szCs w:val="20"/>
              </w:rPr>
              <w:t>Мосиенко Д.М.</w:t>
            </w:r>
          </w:p>
          <w:p w:rsidR="001D73DC" w:rsidRPr="00151864" w:rsidRDefault="00151864" w:rsidP="00151864">
            <w:pPr>
              <w:tabs>
                <w:tab w:val="left" w:pos="0"/>
              </w:tabs>
              <w:jc w:val="center"/>
              <w:rPr>
                <w:rFonts w:eastAsia="Times New Roman" w:cs="Times New Roman"/>
                <w:color w:val="000000"/>
                <w:sz w:val="20"/>
                <w:szCs w:val="20"/>
                <w:lang w:eastAsia="ru-RU"/>
              </w:rPr>
            </w:pPr>
            <w:r w:rsidRPr="00151864">
              <w:rPr>
                <w:sz w:val="20"/>
                <w:szCs w:val="20"/>
              </w:rPr>
              <w:lastRenderedPageBreak/>
              <w:t>«История балета зарубежных стран»</w:t>
            </w:r>
          </w:p>
        </w:tc>
      </w:tr>
      <w:tr w:rsidR="00B025EC" w:rsidRPr="001F7D89" w:rsidTr="008039E0">
        <w:trPr>
          <w:trHeight w:val="279"/>
        </w:trPr>
        <w:tc>
          <w:tcPr>
            <w:tcW w:w="9640" w:type="dxa"/>
            <w:gridSpan w:val="8"/>
            <w:shd w:val="clear" w:color="auto" w:fill="auto"/>
          </w:tcPr>
          <w:p w:rsidR="00B025EC" w:rsidRPr="00B025EC" w:rsidRDefault="00B025EC" w:rsidP="00B025EC">
            <w:pPr>
              <w:pStyle w:val="ae"/>
              <w:tabs>
                <w:tab w:val="left" w:pos="0"/>
              </w:tabs>
              <w:ind w:left="0" w:right="10"/>
              <w:jc w:val="center"/>
              <w:rPr>
                <w:color w:val="000000" w:themeColor="text1"/>
                <w:sz w:val="22"/>
                <w:szCs w:val="22"/>
              </w:rPr>
            </w:pPr>
            <w:r>
              <w:rPr>
                <w:b/>
                <w:color w:val="000000" w:themeColor="text1"/>
                <w:sz w:val="22"/>
                <w:szCs w:val="22"/>
              </w:rPr>
              <w:lastRenderedPageBreak/>
              <w:t>Магистратура</w:t>
            </w:r>
          </w:p>
        </w:tc>
      </w:tr>
      <w:tr w:rsidR="00933055" w:rsidRPr="001F7D89" w:rsidTr="008039E0">
        <w:trPr>
          <w:trHeight w:val="409"/>
        </w:trPr>
        <w:tc>
          <w:tcPr>
            <w:tcW w:w="2065" w:type="dxa"/>
            <w:shd w:val="clear" w:color="auto" w:fill="auto"/>
          </w:tcPr>
          <w:p w:rsidR="00933055" w:rsidRPr="00066755" w:rsidRDefault="00933055" w:rsidP="001052BD">
            <w:pPr>
              <w:tabs>
                <w:tab w:val="left" w:pos="0"/>
              </w:tabs>
              <w:rPr>
                <w:rFonts w:cs="Times New Roman"/>
                <w:color w:val="000000" w:themeColor="text1"/>
                <w:sz w:val="22"/>
                <w:szCs w:val="22"/>
              </w:rPr>
            </w:pPr>
            <w:r w:rsidRPr="00066755">
              <w:rPr>
                <w:rFonts w:cs="Times New Roman"/>
                <w:color w:val="000000" w:themeColor="text1"/>
                <w:sz w:val="22"/>
                <w:szCs w:val="22"/>
              </w:rPr>
              <w:t>Искусствоведение</w:t>
            </w:r>
          </w:p>
          <w:p w:rsidR="00933055" w:rsidRPr="00066755" w:rsidRDefault="00933055" w:rsidP="001052BD">
            <w:pPr>
              <w:pStyle w:val="ae"/>
              <w:tabs>
                <w:tab w:val="left" w:pos="0"/>
              </w:tabs>
              <w:ind w:left="0" w:right="10"/>
              <w:jc w:val="both"/>
              <w:rPr>
                <w:color w:val="000000" w:themeColor="text1"/>
                <w:sz w:val="22"/>
                <w:szCs w:val="22"/>
              </w:rPr>
            </w:pPr>
          </w:p>
        </w:tc>
        <w:tc>
          <w:tcPr>
            <w:tcW w:w="921" w:type="dxa"/>
            <w:shd w:val="clear" w:color="auto" w:fill="auto"/>
          </w:tcPr>
          <w:p w:rsidR="00933055" w:rsidRPr="00151864" w:rsidRDefault="00933055" w:rsidP="001052BD">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w:t>
            </w:r>
          </w:p>
        </w:tc>
        <w:tc>
          <w:tcPr>
            <w:tcW w:w="842" w:type="dxa"/>
            <w:shd w:val="clear" w:color="auto" w:fill="auto"/>
          </w:tcPr>
          <w:p w:rsidR="00933055" w:rsidRPr="00151864" w:rsidRDefault="00854D02" w:rsidP="001052BD">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w:t>
            </w:r>
          </w:p>
        </w:tc>
        <w:tc>
          <w:tcPr>
            <w:tcW w:w="992" w:type="dxa"/>
            <w:shd w:val="clear" w:color="auto" w:fill="auto"/>
          </w:tcPr>
          <w:p w:rsidR="00854D02" w:rsidRPr="00151864" w:rsidRDefault="00854D02" w:rsidP="00854D02">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1</w:t>
            </w:r>
          </w:p>
          <w:p w:rsidR="00854D02" w:rsidRPr="00151864" w:rsidRDefault="00854D02" w:rsidP="00854D02">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Жумасеитова Г.Т.</w:t>
            </w:r>
          </w:p>
          <w:p w:rsidR="00933055" w:rsidRPr="00151864" w:rsidRDefault="00854D02" w:rsidP="00854D02">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«Тенденции развития мировой балетной режиссуры»</w:t>
            </w:r>
          </w:p>
        </w:tc>
        <w:tc>
          <w:tcPr>
            <w:tcW w:w="993" w:type="dxa"/>
            <w:shd w:val="clear" w:color="auto" w:fill="auto"/>
          </w:tcPr>
          <w:p w:rsidR="00933055" w:rsidRPr="00151864" w:rsidRDefault="00151864" w:rsidP="001052BD">
            <w:pPr>
              <w:pStyle w:val="ae"/>
              <w:tabs>
                <w:tab w:val="left" w:pos="0"/>
              </w:tabs>
              <w:ind w:left="0" w:right="10"/>
              <w:jc w:val="center"/>
              <w:rPr>
                <w:color w:val="000000" w:themeColor="text1"/>
                <w:sz w:val="20"/>
                <w:szCs w:val="20"/>
                <w:lang w:val="kk-KZ"/>
              </w:rPr>
            </w:pPr>
            <w:r>
              <w:rPr>
                <w:color w:val="000000" w:themeColor="text1"/>
                <w:sz w:val="20"/>
                <w:szCs w:val="20"/>
                <w:lang w:val="kk-KZ"/>
              </w:rPr>
              <w:t>2</w:t>
            </w:r>
          </w:p>
          <w:p w:rsidR="00933055" w:rsidRPr="00151864" w:rsidRDefault="00933055" w:rsidP="001052BD">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Мосиенко Д.М.</w:t>
            </w:r>
          </w:p>
          <w:p w:rsidR="00151864" w:rsidRPr="00151864" w:rsidRDefault="00933055"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«Синтез искусств»</w:t>
            </w:r>
            <w:r w:rsidR="00151864">
              <w:rPr>
                <w:color w:val="000000" w:themeColor="text1"/>
                <w:sz w:val="20"/>
                <w:szCs w:val="20"/>
                <w:lang w:val="kk-KZ"/>
              </w:rPr>
              <w:t xml:space="preserve">, </w:t>
            </w:r>
            <w:r w:rsidR="00151864" w:rsidRPr="00151864">
              <w:rPr>
                <w:color w:val="000000" w:themeColor="text1"/>
                <w:sz w:val="20"/>
                <w:szCs w:val="20"/>
                <w:lang w:val="kk-KZ"/>
              </w:rPr>
              <w:t>Жумасеитова Г.Т.</w:t>
            </w:r>
          </w:p>
          <w:p w:rsidR="00933055"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«Тенденции развития мировой балетной режиссуры»</w:t>
            </w:r>
          </w:p>
          <w:p w:rsidR="00933055" w:rsidRPr="00151864" w:rsidRDefault="00933055" w:rsidP="001052BD">
            <w:pPr>
              <w:pStyle w:val="ae"/>
              <w:tabs>
                <w:tab w:val="left" w:pos="0"/>
              </w:tabs>
              <w:ind w:left="0" w:right="10"/>
              <w:jc w:val="center"/>
              <w:rPr>
                <w:color w:val="000000" w:themeColor="text1"/>
                <w:sz w:val="20"/>
                <w:szCs w:val="20"/>
              </w:rPr>
            </w:pPr>
          </w:p>
        </w:tc>
        <w:tc>
          <w:tcPr>
            <w:tcW w:w="991" w:type="dxa"/>
            <w:shd w:val="clear" w:color="auto" w:fill="auto"/>
          </w:tcPr>
          <w:p w:rsidR="00933055" w:rsidRPr="00151864" w:rsidRDefault="00151864" w:rsidP="001052BD">
            <w:pPr>
              <w:pStyle w:val="ae"/>
              <w:tabs>
                <w:tab w:val="left" w:pos="0"/>
              </w:tabs>
              <w:ind w:left="0" w:right="10"/>
              <w:jc w:val="center"/>
              <w:rPr>
                <w:color w:val="000000" w:themeColor="text1"/>
                <w:sz w:val="20"/>
                <w:szCs w:val="20"/>
                <w:lang w:val="kk-KZ"/>
              </w:rPr>
            </w:pPr>
            <w:r>
              <w:rPr>
                <w:color w:val="000000" w:themeColor="text1"/>
                <w:sz w:val="20"/>
                <w:szCs w:val="20"/>
                <w:lang w:val="kk-KZ"/>
              </w:rPr>
              <w:t>3</w:t>
            </w:r>
          </w:p>
          <w:p w:rsidR="00D65314" w:rsidRPr="00151864" w:rsidRDefault="00D65314" w:rsidP="001052BD">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Сактаганов Б.К.</w:t>
            </w:r>
          </w:p>
          <w:p w:rsidR="00151864" w:rsidRPr="00151864" w:rsidRDefault="00D6531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«Педагогика»</w:t>
            </w:r>
            <w:r w:rsidR="00151864">
              <w:rPr>
                <w:color w:val="000000" w:themeColor="text1"/>
                <w:sz w:val="20"/>
                <w:szCs w:val="20"/>
                <w:lang w:val="kk-KZ"/>
              </w:rPr>
              <w:t xml:space="preserve">, </w:t>
            </w:r>
            <w:r w:rsidR="00151864" w:rsidRPr="00151864">
              <w:rPr>
                <w:color w:val="000000" w:themeColor="text1"/>
                <w:sz w:val="20"/>
                <w:szCs w:val="20"/>
                <w:lang w:val="kk-KZ"/>
              </w:rPr>
              <w:t>Мосиенко Д.М.</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«Синтез искусств»</w:t>
            </w:r>
            <w:r>
              <w:rPr>
                <w:color w:val="000000" w:themeColor="text1"/>
                <w:sz w:val="20"/>
                <w:szCs w:val="20"/>
                <w:lang w:val="kk-KZ"/>
              </w:rPr>
              <w:t xml:space="preserve">, </w:t>
            </w:r>
            <w:r w:rsidRPr="00151864">
              <w:rPr>
                <w:color w:val="000000" w:themeColor="text1"/>
                <w:sz w:val="20"/>
                <w:szCs w:val="20"/>
                <w:lang w:val="kk-KZ"/>
              </w:rPr>
              <w:t>Жумасеитова Г.Т.</w:t>
            </w:r>
          </w:p>
          <w:p w:rsidR="00933055"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«Тенденции развития мировой балетной режиссуры»</w:t>
            </w:r>
          </w:p>
        </w:tc>
        <w:tc>
          <w:tcPr>
            <w:tcW w:w="1276" w:type="dxa"/>
            <w:shd w:val="clear" w:color="auto" w:fill="auto"/>
          </w:tcPr>
          <w:p w:rsidR="00933055" w:rsidRPr="00151864" w:rsidRDefault="00151864" w:rsidP="001052BD">
            <w:pPr>
              <w:pStyle w:val="ae"/>
              <w:tabs>
                <w:tab w:val="left" w:pos="0"/>
              </w:tabs>
              <w:ind w:left="0" w:right="10"/>
              <w:jc w:val="center"/>
              <w:rPr>
                <w:color w:val="000000" w:themeColor="text1"/>
                <w:sz w:val="20"/>
                <w:szCs w:val="20"/>
              </w:rPr>
            </w:pPr>
            <w:r>
              <w:rPr>
                <w:color w:val="000000" w:themeColor="text1"/>
                <w:sz w:val="20"/>
                <w:szCs w:val="20"/>
              </w:rPr>
              <w:t>4</w:t>
            </w:r>
          </w:p>
          <w:p w:rsidR="00D65314" w:rsidRPr="00151864" w:rsidRDefault="00D65314" w:rsidP="001052BD">
            <w:pPr>
              <w:pStyle w:val="ae"/>
              <w:tabs>
                <w:tab w:val="left" w:pos="0"/>
              </w:tabs>
              <w:ind w:left="0" w:right="10"/>
              <w:jc w:val="center"/>
              <w:rPr>
                <w:color w:val="000000" w:themeColor="text1"/>
                <w:sz w:val="20"/>
                <w:szCs w:val="20"/>
              </w:rPr>
            </w:pPr>
            <w:r w:rsidRPr="00151864">
              <w:rPr>
                <w:color w:val="000000" w:themeColor="text1"/>
                <w:sz w:val="20"/>
                <w:szCs w:val="20"/>
              </w:rPr>
              <w:t>Сактаганов Б.К.</w:t>
            </w:r>
          </w:p>
          <w:p w:rsidR="00151864" w:rsidRPr="00151864" w:rsidRDefault="00D65314" w:rsidP="00151864">
            <w:pPr>
              <w:pStyle w:val="ae"/>
              <w:tabs>
                <w:tab w:val="left" w:pos="0"/>
              </w:tabs>
              <w:ind w:left="0" w:right="10"/>
              <w:jc w:val="center"/>
              <w:rPr>
                <w:color w:val="000000" w:themeColor="text1"/>
                <w:sz w:val="20"/>
                <w:szCs w:val="20"/>
                <w:lang w:val="kk-KZ"/>
              </w:rPr>
            </w:pPr>
            <w:r w:rsidRPr="00151864">
              <w:rPr>
                <w:color w:val="000000" w:themeColor="text1"/>
                <w:sz w:val="20"/>
                <w:szCs w:val="20"/>
              </w:rPr>
              <w:t>«Психология»</w:t>
            </w:r>
            <w:r w:rsidR="00151864">
              <w:rPr>
                <w:color w:val="000000" w:themeColor="text1"/>
                <w:sz w:val="20"/>
                <w:szCs w:val="20"/>
              </w:rPr>
              <w:t xml:space="preserve">, </w:t>
            </w:r>
            <w:r w:rsidR="00151864" w:rsidRPr="00151864">
              <w:rPr>
                <w:color w:val="000000" w:themeColor="text1"/>
                <w:sz w:val="20"/>
                <w:szCs w:val="20"/>
                <w:lang w:val="kk-KZ"/>
              </w:rPr>
              <w:t>Сактаганов Б.К.</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«Педагогика»</w:t>
            </w:r>
            <w:r>
              <w:rPr>
                <w:color w:val="000000" w:themeColor="text1"/>
                <w:sz w:val="20"/>
                <w:szCs w:val="20"/>
                <w:lang w:val="kk-KZ"/>
              </w:rPr>
              <w:t xml:space="preserve">, </w:t>
            </w:r>
            <w:r w:rsidRPr="00151864">
              <w:rPr>
                <w:color w:val="000000" w:themeColor="text1"/>
                <w:sz w:val="20"/>
                <w:szCs w:val="20"/>
                <w:lang w:val="kk-KZ"/>
              </w:rPr>
              <w:t>Мосиенко Д.М.</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«Синтез искусств»</w:t>
            </w:r>
            <w:r>
              <w:rPr>
                <w:color w:val="000000" w:themeColor="text1"/>
                <w:sz w:val="20"/>
                <w:szCs w:val="20"/>
                <w:lang w:val="kk-KZ"/>
              </w:rPr>
              <w:t xml:space="preserve">, </w:t>
            </w:r>
            <w:r w:rsidRPr="00151864">
              <w:rPr>
                <w:color w:val="000000" w:themeColor="text1"/>
                <w:sz w:val="20"/>
                <w:szCs w:val="20"/>
                <w:lang w:val="kk-KZ"/>
              </w:rPr>
              <w:t>Жумасеитова Г.Т.</w:t>
            </w:r>
          </w:p>
          <w:p w:rsidR="00D65314" w:rsidRPr="00151864" w:rsidRDefault="00151864" w:rsidP="00151864">
            <w:pPr>
              <w:pStyle w:val="ae"/>
              <w:tabs>
                <w:tab w:val="left" w:pos="0"/>
              </w:tabs>
              <w:ind w:left="0" w:right="10"/>
              <w:jc w:val="center"/>
              <w:rPr>
                <w:color w:val="000000" w:themeColor="text1"/>
                <w:sz w:val="20"/>
                <w:szCs w:val="20"/>
              </w:rPr>
            </w:pPr>
            <w:r w:rsidRPr="00151864">
              <w:rPr>
                <w:color w:val="000000" w:themeColor="text1"/>
                <w:sz w:val="20"/>
                <w:szCs w:val="20"/>
                <w:lang w:val="kk-KZ"/>
              </w:rPr>
              <w:t>«Тенденции развития мировой балетной режиссуры»</w:t>
            </w:r>
          </w:p>
        </w:tc>
        <w:tc>
          <w:tcPr>
            <w:tcW w:w="1559" w:type="dxa"/>
            <w:shd w:val="clear" w:color="auto" w:fill="auto"/>
          </w:tcPr>
          <w:p w:rsidR="00933055" w:rsidRPr="00151864" w:rsidRDefault="00151864" w:rsidP="001052BD">
            <w:pPr>
              <w:pStyle w:val="ae"/>
              <w:tabs>
                <w:tab w:val="left" w:pos="0"/>
              </w:tabs>
              <w:ind w:left="0" w:right="10"/>
              <w:jc w:val="center"/>
              <w:rPr>
                <w:color w:val="000000" w:themeColor="text1"/>
                <w:sz w:val="20"/>
                <w:szCs w:val="20"/>
                <w:lang w:val="kk-KZ"/>
              </w:rPr>
            </w:pPr>
            <w:r>
              <w:rPr>
                <w:color w:val="000000" w:themeColor="text1"/>
                <w:sz w:val="20"/>
                <w:szCs w:val="20"/>
                <w:lang w:val="kk-KZ"/>
              </w:rPr>
              <w:t>5</w:t>
            </w:r>
          </w:p>
          <w:p w:rsidR="00933055" w:rsidRPr="00151864" w:rsidRDefault="00933055" w:rsidP="001052BD">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Мосиенко Д.М.</w:t>
            </w:r>
          </w:p>
          <w:p w:rsidR="00151864" w:rsidRPr="00151864" w:rsidRDefault="00933055" w:rsidP="00151864">
            <w:pPr>
              <w:pStyle w:val="ae"/>
              <w:tabs>
                <w:tab w:val="left" w:pos="0"/>
              </w:tabs>
              <w:ind w:left="0" w:right="10"/>
              <w:jc w:val="center"/>
              <w:rPr>
                <w:color w:val="000000" w:themeColor="text1"/>
                <w:sz w:val="20"/>
                <w:szCs w:val="20"/>
              </w:rPr>
            </w:pPr>
            <w:r w:rsidRPr="00151864">
              <w:rPr>
                <w:color w:val="000000" w:themeColor="text1"/>
                <w:sz w:val="20"/>
                <w:szCs w:val="20"/>
                <w:lang w:val="kk-KZ"/>
              </w:rPr>
              <w:t>«Концепции развития современной культуры и искусства»</w:t>
            </w:r>
            <w:r w:rsidR="00151864">
              <w:rPr>
                <w:color w:val="000000" w:themeColor="text1"/>
                <w:sz w:val="20"/>
                <w:szCs w:val="20"/>
                <w:lang w:val="kk-KZ"/>
              </w:rPr>
              <w:t xml:space="preserve">, </w:t>
            </w:r>
            <w:r w:rsidR="00151864" w:rsidRPr="00151864">
              <w:rPr>
                <w:color w:val="000000" w:themeColor="text1"/>
                <w:sz w:val="20"/>
                <w:szCs w:val="20"/>
              </w:rPr>
              <w:t>Сактаганов Б.К.</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rPr>
              <w:t>«Психология»</w:t>
            </w:r>
            <w:r>
              <w:rPr>
                <w:color w:val="000000" w:themeColor="text1"/>
                <w:sz w:val="20"/>
                <w:szCs w:val="20"/>
              </w:rPr>
              <w:t xml:space="preserve">, </w:t>
            </w:r>
            <w:r w:rsidRPr="00151864">
              <w:rPr>
                <w:color w:val="000000" w:themeColor="text1"/>
                <w:sz w:val="20"/>
                <w:szCs w:val="20"/>
                <w:lang w:val="kk-KZ"/>
              </w:rPr>
              <w:t>Сактаганов Б.К.</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«Педагогика»</w:t>
            </w:r>
            <w:r>
              <w:rPr>
                <w:color w:val="000000" w:themeColor="text1"/>
                <w:sz w:val="20"/>
                <w:szCs w:val="20"/>
                <w:lang w:val="kk-KZ"/>
              </w:rPr>
              <w:t xml:space="preserve">, </w:t>
            </w:r>
            <w:r w:rsidRPr="00151864">
              <w:rPr>
                <w:color w:val="000000" w:themeColor="text1"/>
                <w:sz w:val="20"/>
                <w:szCs w:val="20"/>
                <w:lang w:val="kk-KZ"/>
              </w:rPr>
              <w:t>Мосиенко Д.М.</w:t>
            </w:r>
          </w:p>
          <w:p w:rsidR="00151864" w:rsidRPr="00151864" w:rsidRDefault="00151864" w:rsidP="00151864">
            <w:pPr>
              <w:pStyle w:val="ae"/>
              <w:tabs>
                <w:tab w:val="left" w:pos="0"/>
              </w:tabs>
              <w:ind w:left="0" w:right="10"/>
              <w:jc w:val="center"/>
              <w:rPr>
                <w:color w:val="000000" w:themeColor="text1"/>
                <w:sz w:val="20"/>
                <w:szCs w:val="20"/>
                <w:lang w:val="kk-KZ"/>
              </w:rPr>
            </w:pPr>
            <w:r w:rsidRPr="00151864">
              <w:rPr>
                <w:color w:val="000000" w:themeColor="text1"/>
                <w:sz w:val="20"/>
                <w:szCs w:val="20"/>
                <w:lang w:val="kk-KZ"/>
              </w:rPr>
              <w:t>«Синтез искусств»</w:t>
            </w:r>
            <w:r>
              <w:rPr>
                <w:color w:val="000000" w:themeColor="text1"/>
                <w:sz w:val="20"/>
                <w:szCs w:val="20"/>
                <w:lang w:val="kk-KZ"/>
              </w:rPr>
              <w:t xml:space="preserve">, </w:t>
            </w:r>
            <w:r w:rsidRPr="00151864">
              <w:rPr>
                <w:color w:val="000000" w:themeColor="text1"/>
                <w:sz w:val="20"/>
                <w:szCs w:val="20"/>
                <w:lang w:val="kk-KZ"/>
              </w:rPr>
              <w:t>Жумасеитова Г.Т.</w:t>
            </w:r>
          </w:p>
          <w:p w:rsidR="00933055" w:rsidRPr="00151864" w:rsidRDefault="00151864" w:rsidP="00151864">
            <w:pPr>
              <w:pStyle w:val="ae"/>
              <w:tabs>
                <w:tab w:val="left" w:pos="0"/>
              </w:tabs>
              <w:ind w:left="0" w:right="10"/>
              <w:jc w:val="center"/>
              <w:rPr>
                <w:color w:val="000000" w:themeColor="text1"/>
                <w:sz w:val="20"/>
                <w:szCs w:val="20"/>
              </w:rPr>
            </w:pPr>
            <w:r w:rsidRPr="00151864">
              <w:rPr>
                <w:color w:val="000000" w:themeColor="text1"/>
                <w:sz w:val="20"/>
                <w:szCs w:val="20"/>
                <w:lang w:val="kk-KZ"/>
              </w:rPr>
              <w:t>«Тенденции развития мировой балетной режиссуры»</w:t>
            </w:r>
          </w:p>
        </w:tc>
      </w:tr>
      <w:tr w:rsidR="00B025EC" w:rsidRPr="001F7D89" w:rsidTr="008039E0">
        <w:trPr>
          <w:trHeight w:val="409"/>
        </w:trPr>
        <w:tc>
          <w:tcPr>
            <w:tcW w:w="9640" w:type="dxa"/>
            <w:gridSpan w:val="8"/>
            <w:shd w:val="clear" w:color="auto" w:fill="auto"/>
          </w:tcPr>
          <w:p w:rsidR="00B025EC" w:rsidRPr="00B025EC" w:rsidRDefault="00B025EC" w:rsidP="001052BD">
            <w:pPr>
              <w:pStyle w:val="ae"/>
              <w:tabs>
                <w:tab w:val="left" w:pos="0"/>
              </w:tabs>
              <w:ind w:left="0" w:right="10"/>
              <w:jc w:val="center"/>
              <w:rPr>
                <w:b/>
                <w:color w:val="000000" w:themeColor="text1"/>
                <w:sz w:val="22"/>
                <w:szCs w:val="22"/>
                <w:lang w:val="kk-KZ"/>
              </w:rPr>
            </w:pPr>
            <w:r w:rsidRPr="00B025EC">
              <w:rPr>
                <w:b/>
                <w:color w:val="000000" w:themeColor="text1"/>
                <w:sz w:val="22"/>
                <w:szCs w:val="22"/>
                <w:lang w:val="kk-KZ"/>
              </w:rPr>
              <w:t>Докторантура</w:t>
            </w:r>
          </w:p>
        </w:tc>
      </w:tr>
      <w:tr w:rsidR="00B025EC" w:rsidRPr="001F7D89" w:rsidTr="008039E0">
        <w:trPr>
          <w:trHeight w:val="409"/>
        </w:trPr>
        <w:tc>
          <w:tcPr>
            <w:tcW w:w="2065" w:type="dxa"/>
            <w:shd w:val="clear" w:color="auto" w:fill="auto"/>
          </w:tcPr>
          <w:p w:rsidR="00933055" w:rsidRPr="001F7D89" w:rsidRDefault="00933055" w:rsidP="001052BD">
            <w:pPr>
              <w:tabs>
                <w:tab w:val="left" w:pos="0"/>
              </w:tabs>
              <w:rPr>
                <w:rFonts w:cs="Times New Roman"/>
                <w:sz w:val="22"/>
                <w:szCs w:val="22"/>
              </w:rPr>
            </w:pPr>
            <w:r w:rsidRPr="001F7D89">
              <w:rPr>
                <w:rFonts w:cs="Times New Roman"/>
                <w:sz w:val="22"/>
                <w:szCs w:val="22"/>
              </w:rPr>
              <w:t>Искусствоведение</w:t>
            </w:r>
          </w:p>
          <w:p w:rsidR="00933055" w:rsidRPr="001F7D89" w:rsidRDefault="00933055" w:rsidP="001052BD">
            <w:pPr>
              <w:tabs>
                <w:tab w:val="left" w:pos="0"/>
              </w:tabs>
              <w:rPr>
                <w:rFonts w:cs="Times New Roman"/>
                <w:sz w:val="22"/>
                <w:szCs w:val="22"/>
              </w:rPr>
            </w:pPr>
          </w:p>
          <w:p w:rsidR="00933055" w:rsidRPr="001F7D89" w:rsidRDefault="00933055" w:rsidP="001052BD">
            <w:pPr>
              <w:tabs>
                <w:tab w:val="left" w:pos="0"/>
              </w:tabs>
              <w:rPr>
                <w:rFonts w:cs="Times New Roman"/>
                <w:sz w:val="22"/>
                <w:szCs w:val="22"/>
              </w:rPr>
            </w:pPr>
          </w:p>
        </w:tc>
        <w:tc>
          <w:tcPr>
            <w:tcW w:w="921" w:type="dxa"/>
            <w:shd w:val="clear" w:color="auto" w:fill="auto"/>
          </w:tcPr>
          <w:p w:rsidR="00933055" w:rsidRPr="001F7D89" w:rsidRDefault="00933055" w:rsidP="001052BD">
            <w:pPr>
              <w:pStyle w:val="ae"/>
              <w:tabs>
                <w:tab w:val="left" w:pos="0"/>
              </w:tabs>
              <w:ind w:left="0" w:right="10"/>
              <w:jc w:val="center"/>
              <w:rPr>
                <w:sz w:val="22"/>
                <w:szCs w:val="22"/>
                <w:lang w:val="kk-KZ"/>
              </w:rPr>
            </w:pPr>
            <w:r w:rsidRPr="001F7D89">
              <w:rPr>
                <w:sz w:val="22"/>
                <w:szCs w:val="22"/>
                <w:lang w:val="kk-KZ"/>
              </w:rPr>
              <w:t>-</w:t>
            </w:r>
          </w:p>
        </w:tc>
        <w:tc>
          <w:tcPr>
            <w:tcW w:w="842" w:type="dxa"/>
            <w:shd w:val="clear" w:color="auto" w:fill="auto"/>
          </w:tcPr>
          <w:p w:rsidR="00933055" w:rsidRPr="001F7D89" w:rsidRDefault="00854D02" w:rsidP="001052BD">
            <w:pPr>
              <w:pStyle w:val="ae"/>
              <w:tabs>
                <w:tab w:val="left" w:pos="0"/>
              </w:tabs>
              <w:ind w:left="0" w:right="10"/>
              <w:jc w:val="center"/>
              <w:rPr>
                <w:sz w:val="22"/>
                <w:szCs w:val="22"/>
                <w:lang w:val="kk-KZ"/>
              </w:rPr>
            </w:pPr>
            <w:r>
              <w:rPr>
                <w:sz w:val="22"/>
                <w:szCs w:val="22"/>
                <w:lang w:val="kk-KZ"/>
              </w:rPr>
              <w:t>-</w:t>
            </w:r>
          </w:p>
          <w:p w:rsidR="00933055" w:rsidRPr="001F7D89" w:rsidRDefault="00933055" w:rsidP="001052BD">
            <w:pPr>
              <w:pStyle w:val="ae"/>
              <w:tabs>
                <w:tab w:val="left" w:pos="0"/>
              </w:tabs>
              <w:ind w:left="0" w:right="10"/>
              <w:jc w:val="center"/>
              <w:rPr>
                <w:sz w:val="22"/>
                <w:szCs w:val="22"/>
                <w:lang w:val="kk-KZ"/>
              </w:rPr>
            </w:pPr>
          </w:p>
          <w:p w:rsidR="00933055" w:rsidRPr="001F7D89" w:rsidRDefault="00933055" w:rsidP="001052BD">
            <w:pPr>
              <w:pStyle w:val="ae"/>
              <w:tabs>
                <w:tab w:val="left" w:pos="0"/>
              </w:tabs>
              <w:ind w:left="0" w:right="10"/>
              <w:rPr>
                <w:sz w:val="22"/>
                <w:szCs w:val="22"/>
                <w:lang w:val="kk-KZ"/>
              </w:rPr>
            </w:pPr>
          </w:p>
        </w:tc>
        <w:tc>
          <w:tcPr>
            <w:tcW w:w="992" w:type="dxa"/>
            <w:shd w:val="clear" w:color="auto" w:fill="auto"/>
          </w:tcPr>
          <w:p w:rsidR="00933055" w:rsidRPr="001F7D89" w:rsidRDefault="00933055" w:rsidP="001052BD">
            <w:pPr>
              <w:pStyle w:val="ae"/>
              <w:tabs>
                <w:tab w:val="left" w:pos="0"/>
              </w:tabs>
              <w:ind w:left="0" w:right="10"/>
              <w:jc w:val="center"/>
              <w:rPr>
                <w:sz w:val="22"/>
                <w:szCs w:val="22"/>
                <w:lang w:val="kk-KZ"/>
              </w:rPr>
            </w:pPr>
            <w:r w:rsidRPr="001F7D89">
              <w:rPr>
                <w:sz w:val="22"/>
                <w:szCs w:val="22"/>
                <w:lang w:val="kk-KZ"/>
              </w:rPr>
              <w:t>-</w:t>
            </w:r>
          </w:p>
          <w:p w:rsidR="00933055" w:rsidRPr="001F7D89" w:rsidRDefault="00933055" w:rsidP="001052BD">
            <w:pPr>
              <w:pStyle w:val="ae"/>
              <w:tabs>
                <w:tab w:val="left" w:pos="0"/>
              </w:tabs>
              <w:ind w:left="0" w:right="10"/>
              <w:rPr>
                <w:sz w:val="22"/>
                <w:szCs w:val="22"/>
                <w:lang w:val="kk-KZ"/>
              </w:rPr>
            </w:pPr>
          </w:p>
        </w:tc>
        <w:tc>
          <w:tcPr>
            <w:tcW w:w="993" w:type="dxa"/>
            <w:shd w:val="clear" w:color="auto" w:fill="auto"/>
          </w:tcPr>
          <w:p w:rsidR="00933055" w:rsidRPr="001F7D89" w:rsidRDefault="00DE1382" w:rsidP="00DE1382">
            <w:pPr>
              <w:pStyle w:val="ae"/>
              <w:tabs>
                <w:tab w:val="left" w:pos="0"/>
              </w:tabs>
              <w:ind w:left="0" w:right="10"/>
              <w:jc w:val="center"/>
              <w:rPr>
                <w:sz w:val="22"/>
                <w:szCs w:val="22"/>
                <w:lang w:val="kk-KZ"/>
              </w:rPr>
            </w:pPr>
            <w:r>
              <w:rPr>
                <w:sz w:val="22"/>
                <w:szCs w:val="22"/>
                <w:lang w:val="kk-KZ"/>
              </w:rPr>
              <w:t>-</w:t>
            </w:r>
          </w:p>
        </w:tc>
        <w:tc>
          <w:tcPr>
            <w:tcW w:w="991" w:type="dxa"/>
            <w:shd w:val="clear" w:color="auto" w:fill="auto"/>
          </w:tcPr>
          <w:p w:rsidR="00933055" w:rsidRPr="001F7D89" w:rsidRDefault="00DE1382" w:rsidP="00DE1382">
            <w:pPr>
              <w:pStyle w:val="ae"/>
              <w:tabs>
                <w:tab w:val="left" w:pos="0"/>
              </w:tabs>
              <w:ind w:left="0" w:right="10"/>
              <w:jc w:val="center"/>
              <w:rPr>
                <w:sz w:val="22"/>
                <w:szCs w:val="22"/>
                <w:lang w:val="kk-KZ"/>
              </w:rPr>
            </w:pPr>
            <w:r>
              <w:rPr>
                <w:sz w:val="22"/>
                <w:szCs w:val="22"/>
                <w:lang w:val="kk-KZ"/>
              </w:rPr>
              <w:t>-</w:t>
            </w:r>
          </w:p>
        </w:tc>
        <w:tc>
          <w:tcPr>
            <w:tcW w:w="1276" w:type="dxa"/>
            <w:shd w:val="clear" w:color="auto" w:fill="auto"/>
          </w:tcPr>
          <w:p w:rsidR="00933055" w:rsidRPr="001F7D89" w:rsidRDefault="00DE1382" w:rsidP="00DE1382">
            <w:pPr>
              <w:pStyle w:val="ae"/>
              <w:tabs>
                <w:tab w:val="left" w:pos="0"/>
              </w:tabs>
              <w:ind w:left="0" w:right="10"/>
              <w:jc w:val="center"/>
              <w:rPr>
                <w:sz w:val="22"/>
                <w:szCs w:val="22"/>
                <w:lang w:val="kk-KZ"/>
              </w:rPr>
            </w:pPr>
            <w:r>
              <w:rPr>
                <w:sz w:val="22"/>
                <w:szCs w:val="22"/>
                <w:lang w:val="kk-KZ"/>
              </w:rPr>
              <w:t>-</w:t>
            </w:r>
          </w:p>
        </w:tc>
        <w:tc>
          <w:tcPr>
            <w:tcW w:w="1559" w:type="dxa"/>
            <w:shd w:val="clear" w:color="auto" w:fill="auto"/>
          </w:tcPr>
          <w:p w:rsidR="00151864" w:rsidRDefault="00151864" w:rsidP="00DE1382">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1</w:t>
            </w:r>
          </w:p>
          <w:p w:rsidR="00DE1382" w:rsidRPr="00151864" w:rsidRDefault="00151864" w:rsidP="00DE1382">
            <w:pPr>
              <w:tabs>
                <w:tab w:val="left" w:pos="0"/>
              </w:tabs>
              <w:jc w:val="center"/>
              <w:rPr>
                <w:rFonts w:eastAsia="Times New Roman" w:cs="Times New Roman"/>
                <w:color w:val="000000"/>
                <w:sz w:val="20"/>
                <w:szCs w:val="20"/>
                <w:lang w:val="kk-KZ" w:eastAsia="ru-RU"/>
              </w:rPr>
            </w:pPr>
            <w:r>
              <w:rPr>
                <w:rFonts w:eastAsia="Times New Roman" w:cs="Times New Roman"/>
                <w:color w:val="000000"/>
                <w:sz w:val="20"/>
                <w:szCs w:val="20"/>
                <w:lang w:val="kk-KZ" w:eastAsia="ru-RU"/>
              </w:rPr>
              <w:t>«</w:t>
            </w:r>
            <w:r w:rsidR="00DE1382" w:rsidRPr="00151864">
              <w:rPr>
                <w:rFonts w:eastAsia="Times New Roman" w:cs="Times New Roman"/>
                <w:color w:val="000000"/>
                <w:sz w:val="20"/>
                <w:szCs w:val="20"/>
                <w:lang w:val="kk-KZ" w:eastAsia="ru-RU"/>
              </w:rPr>
              <w:t>Современные проблемы и методы искусствоведения</w:t>
            </w:r>
            <w:r>
              <w:rPr>
                <w:rFonts w:eastAsia="Times New Roman" w:cs="Times New Roman"/>
                <w:color w:val="000000"/>
                <w:sz w:val="20"/>
                <w:szCs w:val="20"/>
                <w:lang w:val="kk-KZ" w:eastAsia="ru-RU"/>
              </w:rPr>
              <w:t>»</w:t>
            </w:r>
          </w:p>
          <w:p w:rsidR="00933055" w:rsidRPr="001F7D89" w:rsidRDefault="00DE1382" w:rsidP="00DE1382">
            <w:pPr>
              <w:pStyle w:val="ae"/>
              <w:tabs>
                <w:tab w:val="left" w:pos="0"/>
              </w:tabs>
              <w:ind w:left="0" w:right="10"/>
              <w:jc w:val="center"/>
              <w:rPr>
                <w:sz w:val="22"/>
                <w:szCs w:val="22"/>
                <w:lang w:val="kk-KZ"/>
              </w:rPr>
            </w:pPr>
            <w:r w:rsidRPr="00151864">
              <w:rPr>
                <w:color w:val="000000"/>
                <w:sz w:val="20"/>
                <w:szCs w:val="20"/>
                <w:lang w:val="kk-KZ"/>
              </w:rPr>
              <w:t>Джумасеитова Г.Т.</w:t>
            </w:r>
          </w:p>
        </w:tc>
      </w:tr>
    </w:tbl>
    <w:p w:rsidR="00CD001E" w:rsidRPr="00A25893" w:rsidRDefault="00CD001E" w:rsidP="001052BD">
      <w:pPr>
        <w:pStyle w:val="ae"/>
        <w:shd w:val="clear" w:color="auto" w:fill="FFFFFF"/>
        <w:tabs>
          <w:tab w:val="left" w:pos="0"/>
        </w:tabs>
        <w:ind w:left="0" w:right="10"/>
        <w:jc w:val="both"/>
        <w:rPr>
          <w:szCs w:val="22"/>
        </w:rPr>
      </w:pPr>
      <w:r w:rsidRPr="00A25893">
        <w:rPr>
          <w:szCs w:val="22"/>
        </w:rPr>
        <w:t>Мероприятия:</w:t>
      </w:r>
    </w:p>
    <w:p w:rsidR="008E0B2D" w:rsidRPr="00DB1591" w:rsidRDefault="008E0B2D" w:rsidP="008E0B2D">
      <w:pPr>
        <w:pStyle w:val="ae"/>
        <w:shd w:val="clear" w:color="auto" w:fill="FFFFFF"/>
        <w:tabs>
          <w:tab w:val="left" w:pos="0"/>
        </w:tabs>
        <w:ind w:left="0" w:right="10"/>
        <w:jc w:val="both"/>
      </w:pPr>
      <w:r w:rsidRPr="00DB1591">
        <w:t>1) 2018 – 202</w:t>
      </w:r>
      <w:r>
        <w:t>0</w:t>
      </w:r>
      <w:r w:rsidRPr="00DB1591">
        <w:t xml:space="preserve"> год – анализ востребованности ОП в режиме дистанционного обучения, встречи с работодателями; выбор и апробация учебной информационно-технической платформы для применения дистанционного обучения в режиме эксперимента; </w:t>
      </w:r>
    </w:p>
    <w:p w:rsidR="008E0B2D" w:rsidRPr="00DB1591" w:rsidRDefault="008E0B2D" w:rsidP="008E0B2D">
      <w:pPr>
        <w:pStyle w:val="ae"/>
        <w:shd w:val="clear" w:color="auto" w:fill="FFFFFF"/>
        <w:tabs>
          <w:tab w:val="left" w:pos="0"/>
        </w:tabs>
        <w:ind w:left="0" w:right="10"/>
        <w:jc w:val="both"/>
      </w:pPr>
      <w:r w:rsidRPr="00DB1591">
        <w:t>2) 2019-2020 год – обеспечение участия ППС факультета хореографии в мастер-классах по применению электронно-цифровых технологий в учебном процессе, владении современными компьютерными технологиями, в том числе, онлайн-учебных занятий (МООК), видео-форумов и т.д., разработка и использование вебинар-курсов в учебном процессе</w:t>
      </w:r>
      <w:r>
        <w:t>, создание пилотных программ дисциплин</w:t>
      </w:r>
      <w:r w:rsidRPr="00DB1591">
        <w:t xml:space="preserve">; </w:t>
      </w:r>
    </w:p>
    <w:p w:rsidR="008E0B2D" w:rsidRPr="00DB1591" w:rsidRDefault="008E0B2D" w:rsidP="008E0B2D">
      <w:pPr>
        <w:pStyle w:val="ae"/>
        <w:shd w:val="clear" w:color="auto" w:fill="FFFFFF"/>
        <w:tabs>
          <w:tab w:val="left" w:pos="0"/>
        </w:tabs>
        <w:ind w:left="0" w:right="10"/>
        <w:jc w:val="both"/>
      </w:pPr>
      <w:r w:rsidRPr="00DB1591">
        <w:t>3) 2020 – 2021 год –</w:t>
      </w:r>
      <w:r>
        <w:t xml:space="preserve"> </w:t>
      </w:r>
      <w:r w:rsidRPr="00DB1591">
        <w:t xml:space="preserve">адаптация </w:t>
      </w:r>
      <w:r>
        <w:t xml:space="preserve">в учебном процессе </w:t>
      </w:r>
      <w:r w:rsidRPr="00DB1591">
        <w:t>экспериментальных дисциплин с использованием элементов дистанционного обучения. Обновление учебно-методических материалов для использования в дистанционном формате обучения;</w:t>
      </w:r>
    </w:p>
    <w:p w:rsidR="008E0B2D" w:rsidRDefault="008E0B2D" w:rsidP="008E0B2D">
      <w:pPr>
        <w:pStyle w:val="ae"/>
        <w:shd w:val="clear" w:color="auto" w:fill="FFFFFF"/>
        <w:tabs>
          <w:tab w:val="left" w:pos="0"/>
        </w:tabs>
        <w:ind w:left="0" w:right="10"/>
        <w:jc w:val="both"/>
      </w:pPr>
      <w:r w:rsidRPr="00DB1591">
        <w:t>4) 2021-2022 год – проведение первого мониторинга оценки</w:t>
      </w:r>
      <w:r>
        <w:t xml:space="preserve"> эффективности использования выбранных дисциплин с использованием дистанционного обучения;</w:t>
      </w:r>
    </w:p>
    <w:p w:rsidR="008E0B2D" w:rsidRPr="00C67708" w:rsidRDefault="008E0B2D" w:rsidP="008E0B2D">
      <w:pPr>
        <w:pStyle w:val="ae"/>
        <w:shd w:val="clear" w:color="auto" w:fill="FFFFFF"/>
        <w:tabs>
          <w:tab w:val="left" w:pos="0"/>
        </w:tabs>
        <w:ind w:left="0" w:right="10"/>
        <w:jc w:val="both"/>
      </w:pPr>
      <w:r>
        <w:lastRenderedPageBreak/>
        <w:t xml:space="preserve">5) 2022 – 2025 гг. – полномасштабное погружение в разработку теоретических дисциплин ОП с использованием дистанционных технологий.  </w:t>
      </w:r>
    </w:p>
    <w:p w:rsidR="008E0B2D" w:rsidRDefault="008E0B2D" w:rsidP="008E0B2D">
      <w:pPr>
        <w:pStyle w:val="ae"/>
        <w:shd w:val="clear" w:color="auto" w:fill="FFFFFF"/>
        <w:tabs>
          <w:tab w:val="left" w:pos="0"/>
          <w:tab w:val="left" w:pos="2087"/>
        </w:tabs>
        <w:ind w:left="0" w:right="10"/>
        <w:jc w:val="both"/>
        <w:rPr>
          <w:b/>
          <w:sz w:val="22"/>
          <w:szCs w:val="22"/>
        </w:rPr>
      </w:pPr>
    </w:p>
    <w:p w:rsidR="00DD6EBD" w:rsidRPr="008E0B2D" w:rsidRDefault="00130F6C" w:rsidP="001052BD">
      <w:pPr>
        <w:pStyle w:val="ae"/>
        <w:shd w:val="clear" w:color="auto" w:fill="FFFFFF"/>
        <w:tabs>
          <w:tab w:val="left" w:pos="0"/>
        </w:tabs>
        <w:ind w:left="0" w:right="10"/>
        <w:jc w:val="both"/>
        <w:rPr>
          <w:szCs w:val="22"/>
        </w:rPr>
      </w:pPr>
      <w:r w:rsidRPr="008E0B2D">
        <w:rPr>
          <w:szCs w:val="22"/>
        </w:rPr>
        <w:t>Задача 6</w:t>
      </w:r>
      <w:r w:rsidR="00DD6EBD" w:rsidRPr="008E0B2D">
        <w:rPr>
          <w:szCs w:val="22"/>
        </w:rPr>
        <w:t>. Внедрение совместных  и двудипломных образовательных программ</w:t>
      </w:r>
    </w:p>
    <w:p w:rsidR="00E750A2" w:rsidRPr="008E0B2D" w:rsidRDefault="00130F6C" w:rsidP="001052BD">
      <w:pPr>
        <w:pStyle w:val="ae"/>
        <w:shd w:val="clear" w:color="auto" w:fill="FFFFFF"/>
        <w:tabs>
          <w:tab w:val="left" w:pos="0"/>
        </w:tabs>
        <w:ind w:left="0" w:right="10"/>
        <w:jc w:val="both"/>
        <w:rPr>
          <w:sz w:val="22"/>
          <w:szCs w:val="22"/>
        </w:rPr>
      </w:pPr>
      <w:r w:rsidRPr="008E0B2D">
        <w:rPr>
          <w:sz w:val="22"/>
          <w:szCs w:val="22"/>
        </w:rPr>
        <w:t xml:space="preserve">Таблица </w:t>
      </w:r>
      <w:r w:rsidR="008E0B2D" w:rsidRPr="008E0B2D">
        <w:rPr>
          <w:sz w:val="22"/>
          <w:szCs w:val="22"/>
        </w:rPr>
        <w:t>9</w:t>
      </w:r>
      <w:r w:rsidR="00DD6EBD" w:rsidRPr="008E0B2D">
        <w:rPr>
          <w:sz w:val="22"/>
          <w:szCs w:val="22"/>
        </w:rPr>
        <w:t>. Количество совместных и двудипломных обра</w:t>
      </w:r>
      <w:r w:rsidR="000226C2" w:rsidRPr="008E0B2D">
        <w:rPr>
          <w:sz w:val="22"/>
          <w:szCs w:val="22"/>
        </w:rPr>
        <w:t>зовательных программ</w:t>
      </w:r>
    </w:p>
    <w:tbl>
      <w:tblPr>
        <w:tblStyle w:val="af8"/>
        <w:tblW w:w="9198" w:type="dxa"/>
        <w:tblInd w:w="-5" w:type="dxa"/>
        <w:tblLayout w:type="fixed"/>
        <w:tblLook w:val="04A0" w:firstRow="1" w:lastRow="0" w:firstColumn="1" w:lastColumn="0" w:noHBand="0" w:noVBand="1"/>
      </w:tblPr>
      <w:tblGrid>
        <w:gridCol w:w="2552"/>
        <w:gridCol w:w="850"/>
        <w:gridCol w:w="851"/>
        <w:gridCol w:w="992"/>
        <w:gridCol w:w="992"/>
        <w:gridCol w:w="993"/>
        <w:gridCol w:w="992"/>
        <w:gridCol w:w="976"/>
      </w:tblGrid>
      <w:tr w:rsidR="00933055" w:rsidRPr="001F7D89" w:rsidTr="008039E0">
        <w:tc>
          <w:tcPr>
            <w:tcW w:w="2552" w:type="dxa"/>
            <w:shd w:val="clear" w:color="auto" w:fill="auto"/>
          </w:tcPr>
          <w:p w:rsidR="00933055" w:rsidRPr="00186BA4" w:rsidRDefault="00DE57C6" w:rsidP="001052BD">
            <w:pPr>
              <w:pStyle w:val="ae"/>
              <w:tabs>
                <w:tab w:val="left" w:pos="0"/>
              </w:tabs>
              <w:ind w:left="0" w:right="10"/>
              <w:jc w:val="both"/>
              <w:rPr>
                <w:b/>
                <w:sz w:val="22"/>
                <w:szCs w:val="22"/>
              </w:rPr>
            </w:pPr>
            <w:r w:rsidRPr="00F1075A">
              <w:rPr>
                <w:b/>
                <w:color w:val="000000"/>
                <w:sz w:val="22"/>
                <w:szCs w:val="22"/>
                <w:lang w:val="kk-KZ"/>
              </w:rPr>
              <w:t>Наименование ОП</w:t>
            </w:r>
          </w:p>
        </w:tc>
        <w:tc>
          <w:tcPr>
            <w:tcW w:w="850"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2018-2019</w:t>
            </w:r>
          </w:p>
        </w:tc>
        <w:tc>
          <w:tcPr>
            <w:tcW w:w="851"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2019-2020</w:t>
            </w:r>
          </w:p>
        </w:tc>
        <w:tc>
          <w:tcPr>
            <w:tcW w:w="992"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2020-2021</w:t>
            </w:r>
          </w:p>
        </w:tc>
        <w:tc>
          <w:tcPr>
            <w:tcW w:w="992"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2021-2022</w:t>
            </w:r>
          </w:p>
        </w:tc>
        <w:tc>
          <w:tcPr>
            <w:tcW w:w="993"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2022-2023</w:t>
            </w:r>
          </w:p>
        </w:tc>
        <w:tc>
          <w:tcPr>
            <w:tcW w:w="992"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2023-2024</w:t>
            </w:r>
          </w:p>
        </w:tc>
        <w:tc>
          <w:tcPr>
            <w:tcW w:w="976" w:type="dxa"/>
            <w:shd w:val="clear" w:color="auto" w:fill="auto"/>
          </w:tcPr>
          <w:p w:rsidR="00933055" w:rsidRPr="00186BA4" w:rsidRDefault="00933055" w:rsidP="00DE57C6">
            <w:pPr>
              <w:pStyle w:val="ae"/>
              <w:tabs>
                <w:tab w:val="left" w:pos="0"/>
              </w:tabs>
              <w:ind w:left="0" w:right="10"/>
              <w:jc w:val="center"/>
              <w:rPr>
                <w:b/>
                <w:sz w:val="22"/>
                <w:szCs w:val="22"/>
              </w:rPr>
            </w:pPr>
            <w:r w:rsidRPr="00186BA4">
              <w:rPr>
                <w:b/>
                <w:sz w:val="22"/>
                <w:szCs w:val="22"/>
              </w:rPr>
              <w:t>2024-</w:t>
            </w:r>
          </w:p>
          <w:p w:rsidR="00933055" w:rsidRPr="00186BA4" w:rsidRDefault="00933055" w:rsidP="00DE57C6">
            <w:pPr>
              <w:pStyle w:val="ae"/>
              <w:tabs>
                <w:tab w:val="left" w:pos="0"/>
              </w:tabs>
              <w:ind w:left="0" w:right="10"/>
              <w:jc w:val="center"/>
              <w:rPr>
                <w:b/>
                <w:sz w:val="22"/>
                <w:szCs w:val="22"/>
              </w:rPr>
            </w:pPr>
            <w:r w:rsidRPr="00186BA4">
              <w:rPr>
                <w:b/>
                <w:sz w:val="22"/>
                <w:szCs w:val="22"/>
              </w:rPr>
              <w:t>2025</w:t>
            </w:r>
          </w:p>
        </w:tc>
      </w:tr>
      <w:tr w:rsidR="00DE57C6" w:rsidRPr="001F7D89" w:rsidTr="008039E0">
        <w:tc>
          <w:tcPr>
            <w:tcW w:w="9198" w:type="dxa"/>
            <w:gridSpan w:val="8"/>
            <w:shd w:val="clear" w:color="auto" w:fill="auto"/>
          </w:tcPr>
          <w:p w:rsidR="00DE57C6" w:rsidRPr="00186BA4" w:rsidRDefault="00DE57C6" w:rsidP="00DE57C6">
            <w:pPr>
              <w:pStyle w:val="ae"/>
              <w:tabs>
                <w:tab w:val="left" w:pos="0"/>
              </w:tabs>
              <w:ind w:left="0" w:right="10"/>
              <w:jc w:val="center"/>
              <w:rPr>
                <w:b/>
                <w:sz w:val="22"/>
                <w:szCs w:val="22"/>
              </w:rPr>
            </w:pPr>
            <w:r w:rsidRPr="00F75EFA">
              <w:rPr>
                <w:b/>
                <w:color w:val="000000"/>
                <w:sz w:val="22"/>
                <w:szCs w:val="22"/>
              </w:rPr>
              <w:t>Бакалавриат</w:t>
            </w:r>
            <w:r w:rsidRPr="001F7D89">
              <w:rPr>
                <w:color w:val="000000"/>
                <w:sz w:val="22"/>
                <w:szCs w:val="22"/>
              </w:rPr>
              <w:t xml:space="preserve"> </w:t>
            </w:r>
            <w:r>
              <w:rPr>
                <w:color w:val="000000"/>
                <w:sz w:val="22"/>
                <w:szCs w:val="22"/>
              </w:rPr>
              <w:t>(</w:t>
            </w:r>
            <w:r w:rsidRPr="001F7D89">
              <w:rPr>
                <w:color w:val="000000"/>
                <w:sz w:val="22"/>
                <w:szCs w:val="22"/>
              </w:rPr>
              <w:t>совместные образовательные программы с вузами РК)</w:t>
            </w:r>
          </w:p>
        </w:tc>
      </w:tr>
      <w:tr w:rsidR="00F75EFA" w:rsidRPr="001F7D89" w:rsidTr="008039E0">
        <w:tc>
          <w:tcPr>
            <w:tcW w:w="2552" w:type="dxa"/>
            <w:shd w:val="clear" w:color="auto" w:fill="auto"/>
          </w:tcPr>
          <w:p w:rsidR="00F75EFA" w:rsidRPr="00381242" w:rsidRDefault="00F75EFA" w:rsidP="00DE57C6">
            <w:pPr>
              <w:tabs>
                <w:tab w:val="left" w:pos="0"/>
              </w:tabs>
              <w:rPr>
                <w:rFonts w:cs="Times New Roman"/>
                <w:sz w:val="22"/>
                <w:szCs w:val="22"/>
              </w:rPr>
            </w:pPr>
            <w:r w:rsidRPr="00381242">
              <w:rPr>
                <w:rFonts w:cs="Times New Roman"/>
                <w:sz w:val="22"/>
                <w:szCs w:val="22"/>
              </w:rPr>
              <w:t>Арт-менеджмент</w:t>
            </w:r>
          </w:p>
        </w:tc>
        <w:tc>
          <w:tcPr>
            <w:tcW w:w="850"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0226C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8E0B2D" w:rsidP="00DE57C6">
            <w:pPr>
              <w:pStyle w:val="ae"/>
              <w:tabs>
                <w:tab w:val="left" w:pos="0"/>
              </w:tabs>
              <w:ind w:left="0" w:right="10"/>
              <w:jc w:val="center"/>
              <w:rPr>
                <w:color w:val="000000"/>
                <w:sz w:val="22"/>
                <w:szCs w:val="22"/>
                <w:lang w:val="kk-KZ"/>
              </w:rPr>
            </w:pPr>
            <w:r>
              <w:rPr>
                <w:color w:val="000000"/>
                <w:sz w:val="22"/>
                <w:szCs w:val="22"/>
                <w:lang w:val="kk-KZ"/>
              </w:rPr>
              <w:t>2</w:t>
            </w:r>
          </w:p>
        </w:tc>
        <w:tc>
          <w:tcPr>
            <w:tcW w:w="992" w:type="dxa"/>
            <w:shd w:val="clear" w:color="auto" w:fill="auto"/>
          </w:tcPr>
          <w:p w:rsidR="00F75EFA" w:rsidRPr="001F7D89" w:rsidRDefault="008E0B2D" w:rsidP="00DE57C6">
            <w:pPr>
              <w:pStyle w:val="ae"/>
              <w:tabs>
                <w:tab w:val="left" w:pos="0"/>
              </w:tabs>
              <w:ind w:left="0" w:right="10"/>
              <w:jc w:val="center"/>
              <w:rPr>
                <w:color w:val="000000"/>
                <w:sz w:val="22"/>
                <w:szCs w:val="22"/>
                <w:lang w:val="kk-KZ"/>
              </w:rPr>
            </w:pPr>
            <w:r>
              <w:rPr>
                <w:color w:val="000000"/>
                <w:sz w:val="22"/>
                <w:szCs w:val="22"/>
                <w:lang w:val="kk-KZ"/>
              </w:rPr>
              <w:t>2</w:t>
            </w:r>
          </w:p>
        </w:tc>
        <w:tc>
          <w:tcPr>
            <w:tcW w:w="993" w:type="dxa"/>
            <w:shd w:val="clear" w:color="auto" w:fill="auto"/>
          </w:tcPr>
          <w:p w:rsidR="00F75EFA" w:rsidRPr="001F7D89" w:rsidRDefault="008E0B2D" w:rsidP="00DE57C6">
            <w:pPr>
              <w:pStyle w:val="ae"/>
              <w:tabs>
                <w:tab w:val="left" w:pos="0"/>
              </w:tabs>
              <w:ind w:left="0" w:right="10"/>
              <w:jc w:val="center"/>
              <w:rPr>
                <w:color w:val="000000"/>
                <w:sz w:val="22"/>
                <w:szCs w:val="22"/>
                <w:lang w:val="kk-KZ"/>
              </w:rPr>
            </w:pPr>
            <w:r>
              <w:rPr>
                <w:color w:val="000000"/>
                <w:sz w:val="22"/>
                <w:szCs w:val="22"/>
                <w:lang w:val="kk-KZ"/>
              </w:rPr>
              <w:t>2</w:t>
            </w:r>
          </w:p>
        </w:tc>
        <w:tc>
          <w:tcPr>
            <w:tcW w:w="992" w:type="dxa"/>
            <w:shd w:val="clear" w:color="auto" w:fill="auto"/>
          </w:tcPr>
          <w:p w:rsidR="00F75EFA" w:rsidRPr="001F7D89" w:rsidRDefault="008E0B2D" w:rsidP="00DE57C6">
            <w:pPr>
              <w:pStyle w:val="ae"/>
              <w:tabs>
                <w:tab w:val="left" w:pos="0"/>
              </w:tabs>
              <w:ind w:left="0" w:right="10"/>
              <w:jc w:val="center"/>
              <w:rPr>
                <w:color w:val="000000"/>
                <w:sz w:val="22"/>
                <w:szCs w:val="22"/>
                <w:lang w:val="kk-KZ"/>
              </w:rPr>
            </w:pPr>
            <w:r>
              <w:rPr>
                <w:color w:val="000000"/>
                <w:sz w:val="22"/>
                <w:szCs w:val="22"/>
                <w:lang w:val="kk-KZ"/>
              </w:rPr>
              <w:t>2</w:t>
            </w:r>
          </w:p>
        </w:tc>
        <w:tc>
          <w:tcPr>
            <w:tcW w:w="976" w:type="dxa"/>
            <w:shd w:val="clear" w:color="auto" w:fill="auto"/>
          </w:tcPr>
          <w:p w:rsidR="00F75EFA" w:rsidRPr="001F7D89" w:rsidRDefault="008E0B2D" w:rsidP="00DE57C6">
            <w:pPr>
              <w:pStyle w:val="ae"/>
              <w:tabs>
                <w:tab w:val="left" w:pos="0"/>
              </w:tabs>
              <w:ind w:left="0" w:right="10"/>
              <w:jc w:val="center"/>
              <w:rPr>
                <w:color w:val="000000"/>
                <w:sz w:val="22"/>
                <w:szCs w:val="22"/>
                <w:lang w:val="kk-KZ"/>
              </w:rPr>
            </w:pPr>
            <w:r>
              <w:rPr>
                <w:color w:val="000000"/>
                <w:sz w:val="22"/>
                <w:szCs w:val="22"/>
                <w:lang w:val="kk-KZ"/>
              </w:rPr>
              <w:t>2</w:t>
            </w:r>
          </w:p>
        </w:tc>
      </w:tr>
      <w:tr w:rsidR="00F75EFA" w:rsidRPr="001F7D89" w:rsidTr="008039E0">
        <w:tc>
          <w:tcPr>
            <w:tcW w:w="2552" w:type="dxa"/>
            <w:shd w:val="clear" w:color="auto" w:fill="auto"/>
          </w:tcPr>
          <w:p w:rsidR="00F75EFA" w:rsidRPr="00381242" w:rsidRDefault="00F75EFA" w:rsidP="000226C2">
            <w:pPr>
              <w:pStyle w:val="ae"/>
              <w:tabs>
                <w:tab w:val="left" w:pos="0"/>
              </w:tabs>
              <w:ind w:left="0" w:right="10"/>
              <w:rPr>
                <w:b/>
                <w:sz w:val="22"/>
                <w:szCs w:val="22"/>
              </w:rPr>
            </w:pPr>
            <w:r w:rsidRPr="00381242">
              <w:rPr>
                <w:color w:val="000000"/>
                <w:sz w:val="22"/>
                <w:szCs w:val="22"/>
                <w:lang w:val="kk-KZ"/>
              </w:rPr>
              <w:t xml:space="preserve">Менеджмент </w:t>
            </w:r>
            <w:r w:rsidR="00F1075A">
              <w:rPr>
                <w:color w:val="000000"/>
                <w:sz w:val="22"/>
                <w:szCs w:val="22"/>
                <w:lang w:val="kk-KZ"/>
              </w:rPr>
              <w:t>в социальной сфере</w:t>
            </w:r>
          </w:p>
        </w:tc>
        <w:tc>
          <w:tcPr>
            <w:tcW w:w="850"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8039E0" w:rsidRDefault="00854D0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c>
          <w:tcPr>
            <w:tcW w:w="993" w:type="dxa"/>
            <w:shd w:val="clear" w:color="auto" w:fill="auto"/>
          </w:tcPr>
          <w:p w:rsidR="00F75EFA" w:rsidRPr="008039E0" w:rsidRDefault="00854D0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c>
          <w:tcPr>
            <w:tcW w:w="992" w:type="dxa"/>
            <w:shd w:val="clear" w:color="auto" w:fill="auto"/>
          </w:tcPr>
          <w:p w:rsidR="00F75EFA" w:rsidRPr="008039E0" w:rsidRDefault="00854D0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c>
          <w:tcPr>
            <w:tcW w:w="976" w:type="dxa"/>
            <w:shd w:val="clear" w:color="auto" w:fill="auto"/>
          </w:tcPr>
          <w:p w:rsidR="00F75EFA" w:rsidRPr="008039E0" w:rsidRDefault="00854D0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r>
      <w:tr w:rsidR="00F75EFA" w:rsidRPr="001F7D89" w:rsidTr="008039E0">
        <w:tc>
          <w:tcPr>
            <w:tcW w:w="2552" w:type="dxa"/>
            <w:shd w:val="clear" w:color="auto" w:fill="auto"/>
          </w:tcPr>
          <w:p w:rsidR="00F75EFA" w:rsidRPr="00381242" w:rsidRDefault="00F75EFA" w:rsidP="00DE57C6">
            <w:pPr>
              <w:pStyle w:val="ae"/>
              <w:tabs>
                <w:tab w:val="left" w:pos="0"/>
              </w:tabs>
              <w:ind w:left="0" w:right="10"/>
              <w:jc w:val="both"/>
              <w:rPr>
                <w:sz w:val="22"/>
                <w:szCs w:val="22"/>
              </w:rPr>
            </w:pPr>
            <w:r w:rsidRPr="00381242">
              <w:rPr>
                <w:sz w:val="22"/>
                <w:szCs w:val="22"/>
              </w:rPr>
              <w:t>Искусствоведение</w:t>
            </w:r>
            <w:r w:rsidR="00381242" w:rsidRPr="00381242">
              <w:rPr>
                <w:sz w:val="22"/>
                <w:szCs w:val="22"/>
              </w:rPr>
              <w:t xml:space="preserve"> </w:t>
            </w:r>
          </w:p>
        </w:tc>
        <w:tc>
          <w:tcPr>
            <w:tcW w:w="850"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854D0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8039E0" w:rsidRDefault="00854D02" w:rsidP="00DE57C6">
            <w:pPr>
              <w:pStyle w:val="ae"/>
              <w:tabs>
                <w:tab w:val="left" w:pos="0"/>
              </w:tabs>
              <w:ind w:left="0" w:right="10"/>
              <w:jc w:val="center"/>
              <w:rPr>
                <w:color w:val="000000"/>
                <w:sz w:val="22"/>
                <w:szCs w:val="22"/>
                <w:lang w:val="kk-KZ"/>
              </w:rPr>
            </w:pPr>
            <w:r w:rsidRPr="008039E0">
              <w:rPr>
                <w:color w:val="000000"/>
                <w:sz w:val="22"/>
                <w:szCs w:val="22"/>
                <w:lang w:val="kk-KZ"/>
              </w:rPr>
              <w:t>-</w:t>
            </w:r>
          </w:p>
        </w:tc>
        <w:tc>
          <w:tcPr>
            <w:tcW w:w="993" w:type="dxa"/>
            <w:shd w:val="clear" w:color="auto" w:fill="auto"/>
          </w:tcPr>
          <w:p w:rsidR="00F75EFA" w:rsidRPr="008039E0" w:rsidRDefault="0038124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c>
          <w:tcPr>
            <w:tcW w:w="992" w:type="dxa"/>
            <w:shd w:val="clear" w:color="auto" w:fill="auto"/>
          </w:tcPr>
          <w:p w:rsidR="00F75EFA" w:rsidRPr="008039E0" w:rsidRDefault="0038124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c>
          <w:tcPr>
            <w:tcW w:w="976" w:type="dxa"/>
            <w:shd w:val="clear" w:color="auto" w:fill="auto"/>
          </w:tcPr>
          <w:p w:rsidR="00F75EFA" w:rsidRPr="008039E0" w:rsidRDefault="00381242" w:rsidP="00DE57C6">
            <w:pPr>
              <w:pStyle w:val="ae"/>
              <w:tabs>
                <w:tab w:val="left" w:pos="0"/>
              </w:tabs>
              <w:ind w:left="0" w:right="10"/>
              <w:jc w:val="center"/>
              <w:rPr>
                <w:color w:val="000000"/>
                <w:sz w:val="22"/>
                <w:szCs w:val="22"/>
                <w:lang w:val="kk-KZ"/>
              </w:rPr>
            </w:pPr>
            <w:r w:rsidRPr="008039E0">
              <w:rPr>
                <w:color w:val="000000"/>
                <w:sz w:val="22"/>
                <w:szCs w:val="22"/>
                <w:lang w:val="kk-KZ"/>
              </w:rPr>
              <w:t>1</w:t>
            </w:r>
          </w:p>
        </w:tc>
      </w:tr>
      <w:tr w:rsidR="00DE57C6" w:rsidRPr="001F7D89" w:rsidTr="008039E0">
        <w:tc>
          <w:tcPr>
            <w:tcW w:w="9198" w:type="dxa"/>
            <w:gridSpan w:val="8"/>
            <w:shd w:val="clear" w:color="auto" w:fill="auto"/>
          </w:tcPr>
          <w:p w:rsidR="00DE57C6" w:rsidRDefault="00DE57C6" w:rsidP="00DE57C6">
            <w:pPr>
              <w:pStyle w:val="ae"/>
              <w:tabs>
                <w:tab w:val="left" w:pos="0"/>
              </w:tabs>
              <w:ind w:left="0" w:right="10"/>
              <w:jc w:val="center"/>
              <w:rPr>
                <w:color w:val="000000"/>
                <w:sz w:val="22"/>
                <w:szCs w:val="22"/>
                <w:lang w:val="kk-KZ"/>
              </w:rPr>
            </w:pPr>
            <w:r w:rsidRPr="00381242">
              <w:rPr>
                <w:b/>
                <w:color w:val="000000"/>
                <w:sz w:val="22"/>
                <w:szCs w:val="22"/>
              </w:rPr>
              <w:t>Бакалавриат</w:t>
            </w:r>
            <w:r>
              <w:rPr>
                <w:b/>
                <w:color w:val="000000"/>
                <w:sz w:val="22"/>
                <w:szCs w:val="22"/>
              </w:rPr>
              <w:t xml:space="preserve"> </w:t>
            </w:r>
            <w:r w:rsidRPr="00381242">
              <w:rPr>
                <w:color w:val="000000"/>
                <w:sz w:val="22"/>
                <w:szCs w:val="22"/>
              </w:rPr>
              <w:t>(двудипломные образовательные программы с вузами зарубежья)</w:t>
            </w:r>
          </w:p>
        </w:tc>
      </w:tr>
      <w:tr w:rsidR="00F75EFA" w:rsidRPr="001F7D89" w:rsidTr="008039E0">
        <w:tc>
          <w:tcPr>
            <w:tcW w:w="2552" w:type="dxa"/>
            <w:shd w:val="clear" w:color="auto" w:fill="auto"/>
          </w:tcPr>
          <w:p w:rsidR="00F75EFA" w:rsidRPr="00381242" w:rsidRDefault="00F75EFA" w:rsidP="00DE57C6">
            <w:pPr>
              <w:tabs>
                <w:tab w:val="left" w:pos="0"/>
              </w:tabs>
              <w:rPr>
                <w:rFonts w:cs="Times New Roman"/>
                <w:sz w:val="22"/>
                <w:szCs w:val="22"/>
              </w:rPr>
            </w:pPr>
            <w:r w:rsidRPr="00381242">
              <w:rPr>
                <w:rFonts w:cs="Times New Roman"/>
                <w:sz w:val="22"/>
                <w:szCs w:val="22"/>
              </w:rPr>
              <w:t>Арт-менеджмент</w:t>
            </w:r>
          </w:p>
        </w:tc>
        <w:tc>
          <w:tcPr>
            <w:tcW w:w="850"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475EBE"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3" w:type="dxa"/>
            <w:shd w:val="clear" w:color="auto" w:fill="auto"/>
          </w:tcPr>
          <w:p w:rsidR="00F75EFA" w:rsidRPr="001F7D89" w:rsidRDefault="00475EBE"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1</w:t>
            </w:r>
          </w:p>
        </w:tc>
        <w:tc>
          <w:tcPr>
            <w:tcW w:w="976"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1</w:t>
            </w:r>
          </w:p>
        </w:tc>
      </w:tr>
      <w:tr w:rsidR="00F75EFA" w:rsidRPr="001F7D89" w:rsidTr="008039E0">
        <w:tc>
          <w:tcPr>
            <w:tcW w:w="2552" w:type="dxa"/>
            <w:shd w:val="clear" w:color="auto" w:fill="auto"/>
          </w:tcPr>
          <w:p w:rsidR="00F75EFA" w:rsidRPr="00381242" w:rsidRDefault="00F1075A" w:rsidP="000226C2">
            <w:pPr>
              <w:pStyle w:val="ae"/>
              <w:tabs>
                <w:tab w:val="left" w:pos="0"/>
              </w:tabs>
              <w:ind w:left="0" w:right="10"/>
              <w:rPr>
                <w:b/>
                <w:sz w:val="22"/>
                <w:szCs w:val="22"/>
              </w:rPr>
            </w:pPr>
            <w:r>
              <w:rPr>
                <w:color w:val="000000"/>
                <w:sz w:val="22"/>
                <w:szCs w:val="22"/>
                <w:lang w:val="kk-KZ"/>
              </w:rPr>
              <w:t>Менеджмент в социальной сфере</w:t>
            </w:r>
          </w:p>
        </w:tc>
        <w:tc>
          <w:tcPr>
            <w:tcW w:w="850"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3"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1</w:t>
            </w:r>
          </w:p>
        </w:tc>
        <w:tc>
          <w:tcPr>
            <w:tcW w:w="976"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1</w:t>
            </w:r>
          </w:p>
        </w:tc>
      </w:tr>
      <w:tr w:rsidR="00F75EFA" w:rsidRPr="001F7D89" w:rsidTr="008039E0">
        <w:tc>
          <w:tcPr>
            <w:tcW w:w="2552" w:type="dxa"/>
            <w:shd w:val="clear" w:color="auto" w:fill="auto"/>
          </w:tcPr>
          <w:p w:rsidR="00F75EFA" w:rsidRPr="001F7D89" w:rsidRDefault="00F75EFA" w:rsidP="00DE57C6">
            <w:pPr>
              <w:pStyle w:val="ae"/>
              <w:tabs>
                <w:tab w:val="left" w:pos="0"/>
              </w:tabs>
              <w:ind w:left="0" w:right="10"/>
              <w:jc w:val="both"/>
              <w:rPr>
                <w:sz w:val="22"/>
                <w:szCs w:val="22"/>
              </w:rPr>
            </w:pPr>
            <w:r w:rsidRPr="001F7D89">
              <w:rPr>
                <w:sz w:val="22"/>
                <w:szCs w:val="22"/>
              </w:rPr>
              <w:t>Искусствоведение</w:t>
            </w:r>
          </w:p>
        </w:tc>
        <w:tc>
          <w:tcPr>
            <w:tcW w:w="850"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3"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DE57C6">
            <w:pPr>
              <w:pStyle w:val="ae"/>
              <w:tabs>
                <w:tab w:val="left" w:pos="0"/>
              </w:tabs>
              <w:ind w:left="0" w:right="10"/>
              <w:jc w:val="center"/>
              <w:rPr>
                <w:color w:val="000000"/>
                <w:sz w:val="22"/>
                <w:szCs w:val="22"/>
                <w:lang w:val="kk-KZ"/>
              </w:rPr>
            </w:pPr>
            <w:r>
              <w:rPr>
                <w:color w:val="000000"/>
                <w:sz w:val="22"/>
                <w:szCs w:val="22"/>
                <w:lang w:val="kk-KZ"/>
              </w:rPr>
              <w:t>-</w:t>
            </w:r>
          </w:p>
        </w:tc>
        <w:tc>
          <w:tcPr>
            <w:tcW w:w="976" w:type="dxa"/>
            <w:shd w:val="clear" w:color="auto" w:fill="auto"/>
          </w:tcPr>
          <w:p w:rsidR="00F75EFA" w:rsidRPr="001F7D89" w:rsidRDefault="00475EBE" w:rsidP="00DE57C6">
            <w:pPr>
              <w:pStyle w:val="ae"/>
              <w:tabs>
                <w:tab w:val="left" w:pos="0"/>
              </w:tabs>
              <w:ind w:left="0" w:right="10"/>
              <w:jc w:val="center"/>
              <w:rPr>
                <w:color w:val="000000"/>
                <w:sz w:val="22"/>
                <w:szCs w:val="22"/>
                <w:lang w:val="kk-KZ"/>
              </w:rPr>
            </w:pPr>
            <w:r>
              <w:rPr>
                <w:color w:val="000000"/>
                <w:sz w:val="22"/>
                <w:szCs w:val="22"/>
                <w:lang w:val="kk-KZ"/>
              </w:rPr>
              <w:t>1</w:t>
            </w:r>
          </w:p>
        </w:tc>
      </w:tr>
      <w:tr w:rsidR="00DE57C6" w:rsidRPr="001F7D89" w:rsidTr="008039E0">
        <w:tc>
          <w:tcPr>
            <w:tcW w:w="9198" w:type="dxa"/>
            <w:gridSpan w:val="8"/>
            <w:shd w:val="clear" w:color="auto" w:fill="auto"/>
          </w:tcPr>
          <w:p w:rsidR="00DE57C6" w:rsidRDefault="00DE57C6" w:rsidP="00CC3DF7">
            <w:pPr>
              <w:pStyle w:val="ae"/>
              <w:tabs>
                <w:tab w:val="left" w:pos="0"/>
              </w:tabs>
              <w:ind w:left="0" w:right="10"/>
              <w:jc w:val="center"/>
              <w:rPr>
                <w:color w:val="000000"/>
                <w:sz w:val="22"/>
                <w:szCs w:val="22"/>
                <w:lang w:val="kk-KZ"/>
              </w:rPr>
            </w:pPr>
            <w:r w:rsidRPr="00F75EFA">
              <w:rPr>
                <w:b/>
                <w:color w:val="000000"/>
                <w:sz w:val="22"/>
                <w:szCs w:val="22"/>
              </w:rPr>
              <w:t>Магистратура</w:t>
            </w:r>
            <w:r>
              <w:rPr>
                <w:color w:val="000000"/>
                <w:sz w:val="22"/>
                <w:szCs w:val="22"/>
              </w:rPr>
              <w:t xml:space="preserve"> </w:t>
            </w:r>
            <w:r w:rsidRPr="001F7D89">
              <w:rPr>
                <w:color w:val="000000"/>
                <w:sz w:val="22"/>
                <w:szCs w:val="22"/>
              </w:rPr>
              <w:t xml:space="preserve"> </w:t>
            </w:r>
            <w:r>
              <w:rPr>
                <w:color w:val="000000"/>
                <w:sz w:val="22"/>
                <w:szCs w:val="22"/>
              </w:rPr>
              <w:t>(</w:t>
            </w:r>
            <w:r w:rsidRPr="001F7D89">
              <w:rPr>
                <w:color w:val="000000"/>
                <w:sz w:val="22"/>
                <w:szCs w:val="22"/>
              </w:rPr>
              <w:t>двудипломные образовательные программы с вузами зарубежья)</w:t>
            </w:r>
          </w:p>
        </w:tc>
      </w:tr>
      <w:tr w:rsidR="00F75EFA" w:rsidRPr="001F7D89" w:rsidTr="008039E0">
        <w:tc>
          <w:tcPr>
            <w:tcW w:w="2552" w:type="dxa"/>
            <w:shd w:val="clear" w:color="auto" w:fill="auto"/>
          </w:tcPr>
          <w:p w:rsidR="00F75EFA" w:rsidRPr="00DE57C6" w:rsidRDefault="00381242" w:rsidP="00CC3DF7">
            <w:pPr>
              <w:tabs>
                <w:tab w:val="left" w:pos="0"/>
              </w:tabs>
              <w:rPr>
                <w:color w:val="000000"/>
                <w:sz w:val="22"/>
                <w:szCs w:val="22"/>
              </w:rPr>
            </w:pPr>
            <w:r>
              <w:rPr>
                <w:rFonts w:cs="Times New Roman"/>
                <w:sz w:val="22"/>
                <w:szCs w:val="22"/>
              </w:rPr>
              <w:t>Искусствоведение</w:t>
            </w:r>
          </w:p>
        </w:tc>
        <w:tc>
          <w:tcPr>
            <w:tcW w:w="850" w:type="dxa"/>
            <w:shd w:val="clear" w:color="auto" w:fill="auto"/>
          </w:tcPr>
          <w:p w:rsidR="00F75EFA" w:rsidRPr="001F7D89" w:rsidRDefault="00381242" w:rsidP="00B13223">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F75EFA" w:rsidRPr="001F7D89" w:rsidRDefault="00381242" w:rsidP="00B13223">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B13223">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475EBE" w:rsidP="00B13223">
            <w:pPr>
              <w:pStyle w:val="ae"/>
              <w:tabs>
                <w:tab w:val="left" w:pos="0"/>
              </w:tabs>
              <w:ind w:left="0" w:right="10"/>
              <w:jc w:val="center"/>
              <w:rPr>
                <w:color w:val="000000"/>
                <w:sz w:val="22"/>
                <w:szCs w:val="22"/>
                <w:lang w:val="kk-KZ"/>
              </w:rPr>
            </w:pPr>
            <w:r>
              <w:rPr>
                <w:color w:val="000000"/>
                <w:sz w:val="22"/>
                <w:szCs w:val="22"/>
                <w:lang w:val="kk-KZ"/>
              </w:rPr>
              <w:t>-</w:t>
            </w:r>
          </w:p>
        </w:tc>
        <w:tc>
          <w:tcPr>
            <w:tcW w:w="993" w:type="dxa"/>
            <w:shd w:val="clear" w:color="auto" w:fill="auto"/>
          </w:tcPr>
          <w:p w:rsidR="00F75EFA" w:rsidRPr="001F7D89" w:rsidRDefault="00475EBE" w:rsidP="00B13223">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F75EFA" w:rsidRPr="001F7D89" w:rsidRDefault="00381242" w:rsidP="00B13223">
            <w:pPr>
              <w:pStyle w:val="ae"/>
              <w:tabs>
                <w:tab w:val="left" w:pos="0"/>
              </w:tabs>
              <w:ind w:left="0" w:right="10"/>
              <w:jc w:val="center"/>
              <w:rPr>
                <w:color w:val="000000"/>
                <w:sz w:val="22"/>
                <w:szCs w:val="22"/>
                <w:lang w:val="kk-KZ"/>
              </w:rPr>
            </w:pPr>
            <w:r>
              <w:rPr>
                <w:color w:val="000000"/>
                <w:sz w:val="22"/>
                <w:szCs w:val="22"/>
                <w:lang w:val="kk-KZ"/>
              </w:rPr>
              <w:t>1</w:t>
            </w:r>
          </w:p>
        </w:tc>
        <w:tc>
          <w:tcPr>
            <w:tcW w:w="976" w:type="dxa"/>
            <w:shd w:val="clear" w:color="auto" w:fill="auto"/>
          </w:tcPr>
          <w:p w:rsidR="00F75EFA" w:rsidRPr="001F7D89" w:rsidRDefault="00381242" w:rsidP="00B13223">
            <w:pPr>
              <w:pStyle w:val="ae"/>
              <w:tabs>
                <w:tab w:val="left" w:pos="0"/>
              </w:tabs>
              <w:ind w:left="0" w:right="10"/>
              <w:jc w:val="center"/>
              <w:rPr>
                <w:color w:val="000000"/>
                <w:sz w:val="22"/>
                <w:szCs w:val="22"/>
                <w:lang w:val="kk-KZ"/>
              </w:rPr>
            </w:pPr>
            <w:r>
              <w:rPr>
                <w:color w:val="000000"/>
                <w:sz w:val="22"/>
                <w:szCs w:val="22"/>
                <w:lang w:val="kk-KZ"/>
              </w:rPr>
              <w:t>1</w:t>
            </w:r>
          </w:p>
        </w:tc>
      </w:tr>
    </w:tbl>
    <w:p w:rsidR="00381242" w:rsidRPr="008039E0" w:rsidRDefault="00381242" w:rsidP="001052BD">
      <w:pPr>
        <w:pStyle w:val="ae"/>
        <w:shd w:val="clear" w:color="auto" w:fill="FFFFFF"/>
        <w:tabs>
          <w:tab w:val="left" w:pos="0"/>
        </w:tabs>
        <w:ind w:left="0" w:right="10"/>
        <w:jc w:val="both"/>
        <w:rPr>
          <w:szCs w:val="22"/>
        </w:rPr>
      </w:pPr>
      <w:r w:rsidRPr="008039E0">
        <w:rPr>
          <w:szCs w:val="22"/>
        </w:rPr>
        <w:t>Мероприятия:</w:t>
      </w:r>
      <w:r w:rsidR="005678EC" w:rsidRPr="008039E0">
        <w:rPr>
          <w:szCs w:val="22"/>
        </w:rPr>
        <w:tab/>
      </w:r>
    </w:p>
    <w:p w:rsidR="000E19EB" w:rsidRPr="008039E0" w:rsidRDefault="00F875F3" w:rsidP="00832D1F">
      <w:pPr>
        <w:pStyle w:val="ae"/>
        <w:numPr>
          <w:ilvl w:val="0"/>
          <w:numId w:val="9"/>
        </w:numPr>
        <w:shd w:val="clear" w:color="auto" w:fill="FFFFFF"/>
        <w:tabs>
          <w:tab w:val="left" w:pos="0"/>
        </w:tabs>
        <w:ind w:left="0" w:right="10" w:firstLine="360"/>
        <w:jc w:val="both"/>
        <w:rPr>
          <w:szCs w:val="22"/>
        </w:rPr>
      </w:pPr>
      <w:r w:rsidRPr="008039E0">
        <w:rPr>
          <w:szCs w:val="22"/>
        </w:rPr>
        <w:t xml:space="preserve">Заключение </w:t>
      </w:r>
      <w:r w:rsidR="00381242" w:rsidRPr="008039E0">
        <w:rPr>
          <w:szCs w:val="22"/>
        </w:rPr>
        <w:t>договора по реализации</w:t>
      </w:r>
      <w:r w:rsidR="000226C2" w:rsidRPr="008039E0">
        <w:rPr>
          <w:szCs w:val="22"/>
        </w:rPr>
        <w:t xml:space="preserve"> совместной </w:t>
      </w:r>
      <w:r w:rsidR="008E0B2D" w:rsidRPr="008039E0">
        <w:rPr>
          <w:szCs w:val="22"/>
        </w:rPr>
        <w:t>ОП</w:t>
      </w:r>
      <w:r w:rsidR="00AD5A5E" w:rsidRPr="008039E0">
        <w:rPr>
          <w:szCs w:val="22"/>
        </w:rPr>
        <w:t xml:space="preserve"> </w:t>
      </w:r>
      <w:r w:rsidR="000E19EB" w:rsidRPr="008039E0">
        <w:rPr>
          <w:szCs w:val="22"/>
        </w:rPr>
        <w:t xml:space="preserve">бакалавриата «Арт-менеджмент» </w:t>
      </w:r>
      <w:r w:rsidR="00DD6EBD" w:rsidRPr="008039E0">
        <w:rPr>
          <w:szCs w:val="22"/>
        </w:rPr>
        <w:t xml:space="preserve">совместно с </w:t>
      </w:r>
      <w:r w:rsidR="00B237CA" w:rsidRPr="008039E0">
        <w:rPr>
          <w:szCs w:val="22"/>
        </w:rPr>
        <w:t>Казахской национальной а</w:t>
      </w:r>
      <w:r w:rsidR="00DD6EBD" w:rsidRPr="008039E0">
        <w:rPr>
          <w:szCs w:val="22"/>
        </w:rPr>
        <w:t>кадемией искусств им. Т.</w:t>
      </w:r>
      <w:r w:rsidR="00DE57C6" w:rsidRPr="008039E0">
        <w:rPr>
          <w:szCs w:val="22"/>
        </w:rPr>
        <w:t xml:space="preserve">К. </w:t>
      </w:r>
      <w:r w:rsidR="00DD6EBD" w:rsidRPr="008039E0">
        <w:rPr>
          <w:szCs w:val="22"/>
        </w:rPr>
        <w:t>Жургенова</w:t>
      </w:r>
      <w:r w:rsidRPr="008039E0">
        <w:rPr>
          <w:szCs w:val="22"/>
        </w:rPr>
        <w:t>, а также с Казахской национальной</w:t>
      </w:r>
      <w:r w:rsidR="00B237CA" w:rsidRPr="008039E0">
        <w:rPr>
          <w:szCs w:val="22"/>
        </w:rPr>
        <w:t xml:space="preserve"> консерваторией</w:t>
      </w:r>
      <w:r w:rsidR="00381242" w:rsidRPr="008039E0">
        <w:rPr>
          <w:szCs w:val="22"/>
        </w:rPr>
        <w:t xml:space="preserve"> им Курмангазы </w:t>
      </w:r>
      <w:r w:rsidR="000226C2" w:rsidRPr="008039E0">
        <w:rPr>
          <w:szCs w:val="22"/>
        </w:rPr>
        <w:t xml:space="preserve">по специальности </w:t>
      </w:r>
      <w:r w:rsidR="004D5DB8" w:rsidRPr="008039E0">
        <w:rPr>
          <w:szCs w:val="22"/>
        </w:rPr>
        <w:t xml:space="preserve">«Арт-менеджмент» </w:t>
      </w:r>
      <w:r w:rsidR="000226C2" w:rsidRPr="008039E0">
        <w:rPr>
          <w:szCs w:val="22"/>
        </w:rPr>
        <w:t>в 2020-</w:t>
      </w:r>
      <w:r w:rsidR="000226C2" w:rsidRPr="008039E0">
        <w:rPr>
          <w:szCs w:val="22"/>
          <w:lang w:val="kk-KZ"/>
        </w:rPr>
        <w:t>2021г</w:t>
      </w:r>
      <w:r w:rsidR="000226C2" w:rsidRPr="008039E0">
        <w:rPr>
          <w:szCs w:val="22"/>
        </w:rPr>
        <w:t>.</w:t>
      </w:r>
    </w:p>
    <w:p w:rsidR="006C35BB" w:rsidRDefault="006C35BB" w:rsidP="00832D1F">
      <w:pPr>
        <w:pStyle w:val="ae"/>
        <w:numPr>
          <w:ilvl w:val="0"/>
          <w:numId w:val="9"/>
        </w:numPr>
        <w:shd w:val="clear" w:color="auto" w:fill="FFFFFF"/>
        <w:tabs>
          <w:tab w:val="left" w:pos="0"/>
        </w:tabs>
        <w:ind w:left="0" w:right="10" w:firstLine="360"/>
        <w:jc w:val="both"/>
        <w:rPr>
          <w:szCs w:val="22"/>
        </w:rPr>
      </w:pPr>
      <w:r w:rsidRPr="008039E0">
        <w:rPr>
          <w:szCs w:val="22"/>
        </w:rPr>
        <w:t>2020-2021г. - р</w:t>
      </w:r>
      <w:r w:rsidR="005A3DCC" w:rsidRPr="008039E0">
        <w:rPr>
          <w:szCs w:val="22"/>
        </w:rPr>
        <w:t>а</w:t>
      </w:r>
      <w:r w:rsidRPr="008039E0">
        <w:rPr>
          <w:szCs w:val="22"/>
        </w:rPr>
        <w:t xml:space="preserve">зработка </w:t>
      </w:r>
      <w:r w:rsidR="008E0B2D" w:rsidRPr="008039E0">
        <w:rPr>
          <w:szCs w:val="22"/>
        </w:rPr>
        <w:t xml:space="preserve">двудипломных </w:t>
      </w:r>
      <w:r w:rsidRPr="008039E0">
        <w:rPr>
          <w:szCs w:val="22"/>
        </w:rPr>
        <w:t>образовательн</w:t>
      </w:r>
      <w:r w:rsidR="008E0B2D" w:rsidRPr="008039E0">
        <w:rPr>
          <w:szCs w:val="22"/>
        </w:rPr>
        <w:t>ых</w:t>
      </w:r>
      <w:r w:rsidRPr="006C35BB">
        <w:rPr>
          <w:szCs w:val="22"/>
        </w:rPr>
        <w:t xml:space="preserve"> программ</w:t>
      </w:r>
      <w:r w:rsidR="008E0B2D">
        <w:rPr>
          <w:szCs w:val="22"/>
        </w:rPr>
        <w:t xml:space="preserve"> для бакалавриата</w:t>
      </w:r>
      <w:r w:rsidR="005A3DCC" w:rsidRPr="006C35BB">
        <w:rPr>
          <w:szCs w:val="22"/>
        </w:rPr>
        <w:t xml:space="preserve"> «Менеджмент в социальной </w:t>
      </w:r>
      <w:r w:rsidRPr="006C35BB">
        <w:rPr>
          <w:szCs w:val="22"/>
        </w:rPr>
        <w:t>сфере»</w:t>
      </w:r>
      <w:r w:rsidR="008E0B2D">
        <w:rPr>
          <w:szCs w:val="22"/>
        </w:rPr>
        <w:t xml:space="preserve">, «Арт-менеджмент» с зарубежными вузами </w:t>
      </w:r>
      <w:r w:rsidR="008E0B2D" w:rsidRPr="00F875F3">
        <w:rPr>
          <w:szCs w:val="22"/>
        </w:rPr>
        <w:t>в 202</w:t>
      </w:r>
      <w:r w:rsidR="008E0B2D">
        <w:rPr>
          <w:szCs w:val="22"/>
        </w:rPr>
        <w:t xml:space="preserve">3 </w:t>
      </w:r>
      <w:r w:rsidR="008E0B2D" w:rsidRPr="00F875F3">
        <w:rPr>
          <w:szCs w:val="22"/>
          <w:lang w:val="kk-KZ"/>
        </w:rPr>
        <w:t>г</w:t>
      </w:r>
      <w:r w:rsidR="008E0B2D" w:rsidRPr="00F875F3">
        <w:rPr>
          <w:szCs w:val="22"/>
        </w:rPr>
        <w:t>.</w:t>
      </w:r>
      <w:r w:rsidR="008E0B2D">
        <w:rPr>
          <w:szCs w:val="22"/>
        </w:rPr>
        <w:t>, ОП «Искусствоведение» с 2024 г.</w:t>
      </w:r>
      <w:r w:rsidR="005A3DCC" w:rsidRPr="006C35BB">
        <w:rPr>
          <w:szCs w:val="22"/>
        </w:rPr>
        <w:t xml:space="preserve"> </w:t>
      </w:r>
    </w:p>
    <w:p w:rsidR="007A75CC" w:rsidRPr="002E2DB8" w:rsidRDefault="006C35BB" w:rsidP="00832D1F">
      <w:pPr>
        <w:pStyle w:val="ae"/>
        <w:numPr>
          <w:ilvl w:val="0"/>
          <w:numId w:val="9"/>
        </w:numPr>
        <w:shd w:val="clear" w:color="auto" w:fill="FFFFFF"/>
        <w:tabs>
          <w:tab w:val="left" w:pos="0"/>
        </w:tabs>
        <w:ind w:left="0" w:right="10" w:firstLine="360"/>
        <w:jc w:val="both"/>
        <w:rPr>
          <w:szCs w:val="22"/>
        </w:rPr>
      </w:pPr>
      <w:r>
        <w:rPr>
          <w:szCs w:val="22"/>
        </w:rPr>
        <w:t>202</w:t>
      </w:r>
      <w:r w:rsidR="008E0B2D">
        <w:rPr>
          <w:szCs w:val="22"/>
        </w:rPr>
        <w:t>1</w:t>
      </w:r>
      <w:r>
        <w:rPr>
          <w:szCs w:val="22"/>
        </w:rPr>
        <w:t xml:space="preserve">-2023г. – заключение </w:t>
      </w:r>
      <w:r w:rsidR="000E19EB" w:rsidRPr="006C35BB">
        <w:rPr>
          <w:szCs w:val="22"/>
        </w:rPr>
        <w:t>договор</w:t>
      </w:r>
      <w:r>
        <w:rPr>
          <w:szCs w:val="22"/>
        </w:rPr>
        <w:t>а</w:t>
      </w:r>
      <w:r w:rsidR="00381242" w:rsidRPr="006C35BB">
        <w:rPr>
          <w:szCs w:val="22"/>
        </w:rPr>
        <w:t xml:space="preserve"> по реализации двудипломных образовательных программ </w:t>
      </w:r>
      <w:r>
        <w:rPr>
          <w:szCs w:val="22"/>
        </w:rPr>
        <w:t>бакалавриата и магистратуры</w:t>
      </w:r>
      <w:r w:rsidR="00C34157">
        <w:rPr>
          <w:szCs w:val="22"/>
        </w:rPr>
        <w:t xml:space="preserve"> по ОП «Искусствоведение»</w:t>
      </w:r>
      <w:r>
        <w:rPr>
          <w:szCs w:val="22"/>
        </w:rPr>
        <w:t xml:space="preserve"> с одним из зарубежных вузов.</w:t>
      </w:r>
    </w:p>
    <w:p w:rsidR="00CD001E" w:rsidRPr="001F7D89" w:rsidRDefault="00CD001E" w:rsidP="001052BD">
      <w:pPr>
        <w:pStyle w:val="ae"/>
        <w:shd w:val="clear" w:color="auto" w:fill="FFFFFF"/>
        <w:tabs>
          <w:tab w:val="left" w:pos="0"/>
        </w:tabs>
        <w:ind w:left="0" w:right="10"/>
        <w:jc w:val="both"/>
        <w:rPr>
          <w:b/>
          <w:sz w:val="22"/>
          <w:szCs w:val="22"/>
        </w:rPr>
      </w:pPr>
    </w:p>
    <w:p w:rsidR="00DE57C6" w:rsidRPr="00495B59" w:rsidRDefault="00130F6C" w:rsidP="001052BD">
      <w:pPr>
        <w:pStyle w:val="ae"/>
        <w:shd w:val="clear" w:color="auto" w:fill="FFFFFF"/>
        <w:tabs>
          <w:tab w:val="left" w:pos="0"/>
        </w:tabs>
        <w:ind w:left="0" w:right="10"/>
        <w:jc w:val="both"/>
        <w:rPr>
          <w:b/>
          <w:szCs w:val="22"/>
        </w:rPr>
      </w:pPr>
      <w:r w:rsidRPr="00495B59">
        <w:rPr>
          <w:b/>
          <w:szCs w:val="22"/>
        </w:rPr>
        <w:t>Цель 3</w:t>
      </w:r>
      <w:r w:rsidR="00B1049E" w:rsidRPr="00495B59">
        <w:rPr>
          <w:b/>
          <w:szCs w:val="22"/>
        </w:rPr>
        <w:t xml:space="preserve">. </w:t>
      </w:r>
      <w:r w:rsidR="0014542E" w:rsidRPr="00495B59">
        <w:rPr>
          <w:b/>
          <w:szCs w:val="22"/>
        </w:rPr>
        <w:t>П</w:t>
      </w:r>
      <w:r w:rsidR="00F75EFA" w:rsidRPr="00495B59">
        <w:rPr>
          <w:b/>
          <w:szCs w:val="22"/>
        </w:rPr>
        <w:t>овышение</w:t>
      </w:r>
      <w:r w:rsidR="0014542E" w:rsidRPr="00495B59">
        <w:rPr>
          <w:b/>
          <w:szCs w:val="22"/>
        </w:rPr>
        <w:t xml:space="preserve"> </w:t>
      </w:r>
      <w:r w:rsidR="00F75EFA" w:rsidRPr="00495B59">
        <w:rPr>
          <w:b/>
          <w:szCs w:val="22"/>
        </w:rPr>
        <w:t>качества обучающихся на образовательных программах</w:t>
      </w:r>
    </w:p>
    <w:p w:rsidR="00766821" w:rsidRPr="00495B59" w:rsidRDefault="00F96174" w:rsidP="001052BD">
      <w:pPr>
        <w:pStyle w:val="ae"/>
        <w:shd w:val="clear" w:color="auto" w:fill="FFFFFF"/>
        <w:tabs>
          <w:tab w:val="left" w:pos="0"/>
        </w:tabs>
        <w:ind w:left="0" w:right="10"/>
        <w:jc w:val="both"/>
        <w:rPr>
          <w:b/>
          <w:sz w:val="28"/>
          <w:szCs w:val="22"/>
        </w:rPr>
      </w:pPr>
      <w:r w:rsidRPr="00495B59">
        <w:rPr>
          <w:b/>
          <w:szCs w:val="22"/>
        </w:rPr>
        <w:t xml:space="preserve">Задача </w:t>
      </w:r>
      <w:r w:rsidR="00766821" w:rsidRPr="00495B59">
        <w:rPr>
          <w:b/>
          <w:szCs w:val="22"/>
        </w:rPr>
        <w:t xml:space="preserve">1. Обеспечить </w:t>
      </w:r>
      <w:r w:rsidR="00ED7CF4" w:rsidRPr="00495B59">
        <w:rPr>
          <w:b/>
          <w:szCs w:val="22"/>
        </w:rPr>
        <w:t>качественный</w:t>
      </w:r>
      <w:r w:rsidR="00766821" w:rsidRPr="00495B59">
        <w:rPr>
          <w:b/>
          <w:szCs w:val="22"/>
        </w:rPr>
        <w:t xml:space="preserve"> контингент обучающихся</w:t>
      </w:r>
      <w:r w:rsidR="000D14B5" w:rsidRPr="00495B59">
        <w:rPr>
          <w:b/>
          <w:sz w:val="28"/>
          <w:szCs w:val="22"/>
        </w:rPr>
        <w:t>.</w:t>
      </w:r>
      <w:r w:rsidR="003F5419" w:rsidRPr="00495B59">
        <w:rPr>
          <w:b/>
          <w:sz w:val="28"/>
          <w:szCs w:val="22"/>
        </w:rPr>
        <w:t xml:space="preserve"> </w:t>
      </w:r>
    </w:p>
    <w:p w:rsidR="00DE57C6" w:rsidRPr="00104AA9" w:rsidRDefault="00766821" w:rsidP="001052BD">
      <w:pPr>
        <w:pStyle w:val="ae"/>
        <w:shd w:val="clear" w:color="auto" w:fill="FFFFFF"/>
        <w:tabs>
          <w:tab w:val="left" w:pos="0"/>
        </w:tabs>
        <w:ind w:left="0" w:right="10"/>
        <w:jc w:val="both"/>
        <w:rPr>
          <w:szCs w:val="20"/>
        </w:rPr>
      </w:pPr>
      <w:r w:rsidRPr="00495B59">
        <w:rPr>
          <w:szCs w:val="20"/>
        </w:rPr>
        <w:t>Таблица</w:t>
      </w:r>
      <w:r w:rsidR="00AE678D" w:rsidRPr="00495B59">
        <w:rPr>
          <w:szCs w:val="20"/>
        </w:rPr>
        <w:t xml:space="preserve"> </w:t>
      </w:r>
      <w:r w:rsidR="008E0B2D" w:rsidRPr="00495B59">
        <w:rPr>
          <w:szCs w:val="20"/>
        </w:rPr>
        <w:t>10</w:t>
      </w:r>
      <w:r w:rsidRPr="00495B59">
        <w:rPr>
          <w:szCs w:val="20"/>
        </w:rPr>
        <w:t xml:space="preserve">. Размер </w:t>
      </w:r>
      <w:r w:rsidR="00C92813" w:rsidRPr="00495B59">
        <w:rPr>
          <w:szCs w:val="20"/>
        </w:rPr>
        <w:t xml:space="preserve">среднегодового </w:t>
      </w:r>
      <w:r w:rsidRPr="00495B59">
        <w:rPr>
          <w:szCs w:val="20"/>
        </w:rPr>
        <w:t>контингента</w:t>
      </w:r>
    </w:p>
    <w:tbl>
      <w:tblPr>
        <w:tblStyle w:val="af8"/>
        <w:tblW w:w="9712" w:type="dxa"/>
        <w:tblInd w:w="-5" w:type="dxa"/>
        <w:tblLayout w:type="fixed"/>
        <w:tblLook w:val="04A0" w:firstRow="1" w:lastRow="0" w:firstColumn="1" w:lastColumn="0" w:noHBand="0" w:noVBand="1"/>
      </w:tblPr>
      <w:tblGrid>
        <w:gridCol w:w="3686"/>
        <w:gridCol w:w="992"/>
        <w:gridCol w:w="992"/>
        <w:gridCol w:w="768"/>
        <w:gridCol w:w="747"/>
        <w:gridCol w:w="875"/>
        <w:gridCol w:w="851"/>
        <w:gridCol w:w="801"/>
      </w:tblGrid>
      <w:tr w:rsidR="00933055" w:rsidRPr="001F7D89" w:rsidTr="008039E0">
        <w:trPr>
          <w:trHeight w:val="761"/>
        </w:trPr>
        <w:tc>
          <w:tcPr>
            <w:tcW w:w="3686" w:type="dxa"/>
            <w:shd w:val="clear" w:color="auto" w:fill="auto"/>
          </w:tcPr>
          <w:p w:rsidR="00933055" w:rsidRPr="00186BA4" w:rsidRDefault="00DE57C6" w:rsidP="001052BD">
            <w:pPr>
              <w:pStyle w:val="ae"/>
              <w:tabs>
                <w:tab w:val="left" w:pos="0"/>
              </w:tabs>
              <w:ind w:left="0" w:right="10"/>
              <w:jc w:val="both"/>
              <w:rPr>
                <w:b/>
                <w:color w:val="000000"/>
                <w:sz w:val="22"/>
                <w:szCs w:val="22"/>
              </w:rPr>
            </w:pPr>
            <w:r w:rsidRPr="00F1075A">
              <w:rPr>
                <w:b/>
                <w:color w:val="000000"/>
                <w:sz w:val="22"/>
                <w:szCs w:val="22"/>
                <w:lang w:val="kk-KZ"/>
              </w:rPr>
              <w:t>Наименование ОП</w:t>
            </w:r>
          </w:p>
        </w:tc>
        <w:tc>
          <w:tcPr>
            <w:tcW w:w="992" w:type="dxa"/>
            <w:shd w:val="clear" w:color="auto" w:fill="auto"/>
          </w:tcPr>
          <w:p w:rsidR="00933055" w:rsidRPr="00186BA4" w:rsidRDefault="00933055" w:rsidP="001052BD">
            <w:pPr>
              <w:pStyle w:val="ae"/>
              <w:tabs>
                <w:tab w:val="left" w:pos="0"/>
              </w:tabs>
              <w:ind w:left="0" w:right="11"/>
              <w:jc w:val="both"/>
              <w:rPr>
                <w:b/>
                <w:color w:val="000000"/>
                <w:sz w:val="22"/>
                <w:szCs w:val="22"/>
              </w:rPr>
            </w:pPr>
            <w:r w:rsidRPr="00186BA4">
              <w:rPr>
                <w:b/>
                <w:color w:val="000000"/>
                <w:sz w:val="22"/>
                <w:szCs w:val="22"/>
              </w:rPr>
              <w:t>2018-2019</w:t>
            </w:r>
          </w:p>
        </w:tc>
        <w:tc>
          <w:tcPr>
            <w:tcW w:w="992"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2019-2020</w:t>
            </w:r>
          </w:p>
        </w:tc>
        <w:tc>
          <w:tcPr>
            <w:tcW w:w="768"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2020-2021</w:t>
            </w:r>
          </w:p>
        </w:tc>
        <w:tc>
          <w:tcPr>
            <w:tcW w:w="747"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2021-2022</w:t>
            </w:r>
          </w:p>
        </w:tc>
        <w:tc>
          <w:tcPr>
            <w:tcW w:w="875"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2022-2023</w:t>
            </w:r>
          </w:p>
        </w:tc>
        <w:tc>
          <w:tcPr>
            <w:tcW w:w="851"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2023-2024</w:t>
            </w:r>
          </w:p>
        </w:tc>
        <w:tc>
          <w:tcPr>
            <w:tcW w:w="801" w:type="dxa"/>
            <w:shd w:val="clear" w:color="auto" w:fill="auto"/>
          </w:tcPr>
          <w:p w:rsidR="00933055" w:rsidRPr="00186BA4" w:rsidRDefault="00933055" w:rsidP="001052BD">
            <w:pPr>
              <w:pStyle w:val="ae"/>
              <w:tabs>
                <w:tab w:val="left" w:pos="0"/>
              </w:tabs>
              <w:ind w:left="0" w:right="11"/>
              <w:jc w:val="both"/>
              <w:rPr>
                <w:b/>
                <w:sz w:val="22"/>
                <w:szCs w:val="22"/>
              </w:rPr>
            </w:pPr>
            <w:r w:rsidRPr="00186BA4">
              <w:rPr>
                <w:b/>
                <w:sz w:val="22"/>
                <w:szCs w:val="22"/>
              </w:rPr>
              <w:t>2024-2025</w:t>
            </w:r>
          </w:p>
        </w:tc>
      </w:tr>
      <w:tr w:rsidR="00DE57C6" w:rsidRPr="001F7D89" w:rsidTr="008039E0">
        <w:trPr>
          <w:trHeight w:val="253"/>
        </w:trPr>
        <w:tc>
          <w:tcPr>
            <w:tcW w:w="9712" w:type="dxa"/>
            <w:gridSpan w:val="8"/>
            <w:shd w:val="clear" w:color="auto" w:fill="auto"/>
          </w:tcPr>
          <w:p w:rsidR="00DE57C6" w:rsidRPr="008039E0" w:rsidRDefault="00DE57C6" w:rsidP="00DE57C6">
            <w:pPr>
              <w:pStyle w:val="ae"/>
              <w:tabs>
                <w:tab w:val="left" w:pos="0"/>
              </w:tabs>
              <w:ind w:left="0" w:right="10"/>
              <w:jc w:val="center"/>
              <w:rPr>
                <w:b/>
                <w:color w:val="000000"/>
                <w:sz w:val="22"/>
                <w:szCs w:val="22"/>
              </w:rPr>
            </w:pPr>
            <w:r w:rsidRPr="008039E0">
              <w:rPr>
                <w:b/>
                <w:color w:val="000000"/>
                <w:sz w:val="22"/>
                <w:szCs w:val="22"/>
              </w:rPr>
              <w:t>Бакалавриат (бюдж</w:t>
            </w:r>
            <w:r w:rsidR="0035645E" w:rsidRPr="008039E0">
              <w:rPr>
                <w:b/>
                <w:color w:val="000000"/>
                <w:sz w:val="22"/>
                <w:szCs w:val="22"/>
              </w:rPr>
              <w:t>етное</w:t>
            </w:r>
            <w:r w:rsidRPr="008039E0">
              <w:rPr>
                <w:b/>
                <w:color w:val="000000"/>
                <w:sz w:val="22"/>
                <w:szCs w:val="22"/>
              </w:rPr>
              <w:t>/платн</w:t>
            </w:r>
            <w:r w:rsidR="0035645E" w:rsidRPr="008039E0">
              <w:rPr>
                <w:b/>
                <w:color w:val="000000"/>
                <w:sz w:val="22"/>
                <w:szCs w:val="22"/>
              </w:rPr>
              <w:t>ое</w:t>
            </w:r>
            <w:r w:rsidRPr="008039E0">
              <w:rPr>
                <w:b/>
                <w:color w:val="000000"/>
                <w:sz w:val="22"/>
                <w:szCs w:val="22"/>
              </w:rPr>
              <w:t>)</w:t>
            </w:r>
          </w:p>
        </w:tc>
      </w:tr>
      <w:tr w:rsidR="00933055" w:rsidRPr="001537D6" w:rsidTr="008039E0">
        <w:trPr>
          <w:trHeight w:val="495"/>
        </w:trPr>
        <w:tc>
          <w:tcPr>
            <w:tcW w:w="3686" w:type="dxa"/>
            <w:shd w:val="clear" w:color="auto" w:fill="auto"/>
          </w:tcPr>
          <w:p w:rsidR="00933055" w:rsidRPr="008039E0" w:rsidRDefault="00933055" w:rsidP="001052BD">
            <w:pPr>
              <w:pStyle w:val="ae"/>
              <w:tabs>
                <w:tab w:val="left" w:pos="0"/>
              </w:tabs>
              <w:ind w:left="0" w:right="10"/>
              <w:rPr>
                <w:color w:val="000000"/>
                <w:szCs w:val="22"/>
                <w:lang w:val="kk-KZ"/>
              </w:rPr>
            </w:pPr>
            <w:r w:rsidRPr="008039E0">
              <w:rPr>
                <w:color w:val="000000"/>
                <w:szCs w:val="22"/>
                <w:lang w:val="kk-KZ"/>
              </w:rPr>
              <w:t>Арт-м</w:t>
            </w:r>
            <w:r w:rsidR="0035645E" w:rsidRPr="008039E0">
              <w:rPr>
                <w:color w:val="000000"/>
                <w:szCs w:val="22"/>
                <w:lang w:val="kk-KZ"/>
              </w:rPr>
              <w:t>енеджмент</w:t>
            </w:r>
          </w:p>
        </w:tc>
        <w:tc>
          <w:tcPr>
            <w:tcW w:w="992" w:type="dxa"/>
            <w:shd w:val="clear" w:color="auto" w:fill="auto"/>
          </w:tcPr>
          <w:p w:rsidR="00933055" w:rsidRPr="008039E0" w:rsidRDefault="00205E5B" w:rsidP="0035645E">
            <w:pPr>
              <w:pStyle w:val="ae"/>
              <w:tabs>
                <w:tab w:val="left" w:pos="0"/>
              </w:tabs>
              <w:ind w:left="0" w:right="10"/>
              <w:jc w:val="center"/>
              <w:rPr>
                <w:color w:val="000000"/>
                <w:szCs w:val="22"/>
                <w:lang w:val="kk-KZ"/>
              </w:rPr>
            </w:pPr>
            <w:r w:rsidRPr="008039E0">
              <w:rPr>
                <w:color w:val="000000"/>
                <w:szCs w:val="22"/>
                <w:lang w:val="kk-KZ"/>
              </w:rPr>
              <w:t>37/3</w:t>
            </w:r>
          </w:p>
        </w:tc>
        <w:tc>
          <w:tcPr>
            <w:tcW w:w="992" w:type="dxa"/>
            <w:shd w:val="clear" w:color="auto" w:fill="auto"/>
          </w:tcPr>
          <w:p w:rsidR="00933055" w:rsidRPr="008039E0" w:rsidRDefault="00205E5B" w:rsidP="0035645E">
            <w:pPr>
              <w:pStyle w:val="ae"/>
              <w:tabs>
                <w:tab w:val="left" w:pos="0"/>
              </w:tabs>
              <w:ind w:left="0" w:right="10"/>
              <w:jc w:val="center"/>
              <w:rPr>
                <w:color w:val="000000"/>
                <w:szCs w:val="22"/>
                <w:lang w:val="kk-KZ"/>
              </w:rPr>
            </w:pPr>
            <w:r w:rsidRPr="008039E0">
              <w:rPr>
                <w:color w:val="000000"/>
                <w:szCs w:val="22"/>
                <w:lang w:val="kk-KZ"/>
              </w:rPr>
              <w:t>43</w:t>
            </w:r>
            <w:r w:rsidR="0035645E" w:rsidRPr="008039E0">
              <w:rPr>
                <w:color w:val="000000"/>
                <w:szCs w:val="22"/>
                <w:lang w:val="kk-KZ"/>
              </w:rPr>
              <w:t>/3</w:t>
            </w:r>
          </w:p>
        </w:tc>
        <w:tc>
          <w:tcPr>
            <w:tcW w:w="768" w:type="dxa"/>
            <w:shd w:val="clear" w:color="auto" w:fill="auto"/>
          </w:tcPr>
          <w:p w:rsidR="00933055" w:rsidRPr="008039E0" w:rsidRDefault="00205E5B" w:rsidP="00DE57C6">
            <w:pPr>
              <w:pStyle w:val="ae"/>
              <w:tabs>
                <w:tab w:val="left" w:pos="0"/>
              </w:tabs>
              <w:ind w:left="0" w:right="10"/>
              <w:jc w:val="center"/>
              <w:rPr>
                <w:color w:val="000000"/>
                <w:szCs w:val="22"/>
                <w:lang w:val="kk-KZ"/>
              </w:rPr>
            </w:pPr>
            <w:r w:rsidRPr="008039E0">
              <w:rPr>
                <w:color w:val="000000"/>
                <w:szCs w:val="22"/>
                <w:lang w:val="kk-KZ"/>
              </w:rPr>
              <w:t>18</w:t>
            </w:r>
            <w:r w:rsidR="00495B59" w:rsidRPr="008039E0">
              <w:rPr>
                <w:color w:val="000000"/>
                <w:szCs w:val="22"/>
                <w:lang w:val="kk-KZ"/>
              </w:rPr>
              <w:t>/5</w:t>
            </w:r>
          </w:p>
        </w:tc>
        <w:tc>
          <w:tcPr>
            <w:tcW w:w="747" w:type="dxa"/>
            <w:shd w:val="clear" w:color="auto" w:fill="auto"/>
          </w:tcPr>
          <w:p w:rsidR="00933055" w:rsidRPr="008039E0" w:rsidRDefault="00205E5B" w:rsidP="00DE57C6">
            <w:pPr>
              <w:pStyle w:val="ae"/>
              <w:tabs>
                <w:tab w:val="left" w:pos="0"/>
              </w:tabs>
              <w:ind w:left="0" w:right="10"/>
              <w:jc w:val="center"/>
              <w:rPr>
                <w:color w:val="000000"/>
                <w:sz w:val="22"/>
                <w:szCs w:val="22"/>
                <w:lang w:val="kk-KZ"/>
              </w:rPr>
            </w:pPr>
            <w:r w:rsidRPr="008039E0">
              <w:rPr>
                <w:color w:val="000000"/>
                <w:sz w:val="22"/>
                <w:szCs w:val="22"/>
                <w:lang w:val="kk-KZ"/>
              </w:rPr>
              <w:t>24</w:t>
            </w:r>
            <w:r w:rsidR="00495B59" w:rsidRPr="008039E0">
              <w:rPr>
                <w:color w:val="000000"/>
                <w:sz w:val="22"/>
                <w:szCs w:val="22"/>
                <w:lang w:val="kk-KZ"/>
              </w:rPr>
              <w:t>/6</w:t>
            </w:r>
          </w:p>
        </w:tc>
        <w:tc>
          <w:tcPr>
            <w:tcW w:w="875" w:type="dxa"/>
            <w:shd w:val="clear" w:color="auto" w:fill="auto"/>
          </w:tcPr>
          <w:p w:rsidR="00933055" w:rsidRPr="008039E0" w:rsidRDefault="00495B59" w:rsidP="00EE4F78">
            <w:pPr>
              <w:pStyle w:val="ae"/>
              <w:tabs>
                <w:tab w:val="left" w:pos="0"/>
              </w:tabs>
              <w:ind w:left="0" w:right="10"/>
              <w:jc w:val="center"/>
              <w:rPr>
                <w:color w:val="000000"/>
                <w:sz w:val="22"/>
                <w:szCs w:val="22"/>
                <w:lang w:val="kk-KZ"/>
              </w:rPr>
            </w:pPr>
            <w:r w:rsidRPr="008039E0">
              <w:rPr>
                <w:color w:val="000000"/>
                <w:sz w:val="22"/>
                <w:szCs w:val="22"/>
                <w:lang w:val="kk-KZ"/>
              </w:rPr>
              <w:t>2</w:t>
            </w:r>
            <w:r w:rsidR="00205E5B" w:rsidRPr="008039E0">
              <w:rPr>
                <w:color w:val="000000"/>
                <w:sz w:val="22"/>
                <w:szCs w:val="22"/>
                <w:lang w:val="kk-KZ"/>
              </w:rPr>
              <w:t>5</w:t>
            </w:r>
            <w:r w:rsidRPr="008039E0">
              <w:rPr>
                <w:color w:val="000000"/>
                <w:sz w:val="22"/>
                <w:szCs w:val="22"/>
                <w:lang w:val="kk-KZ"/>
              </w:rPr>
              <w:t>/3</w:t>
            </w:r>
          </w:p>
        </w:tc>
        <w:tc>
          <w:tcPr>
            <w:tcW w:w="851" w:type="dxa"/>
            <w:shd w:val="clear" w:color="auto" w:fill="auto"/>
          </w:tcPr>
          <w:p w:rsidR="00933055" w:rsidRPr="008039E0" w:rsidRDefault="00495B59" w:rsidP="00DE57C6">
            <w:pPr>
              <w:pStyle w:val="ae"/>
              <w:tabs>
                <w:tab w:val="left" w:pos="0"/>
              </w:tabs>
              <w:ind w:left="0" w:right="10"/>
              <w:jc w:val="center"/>
              <w:rPr>
                <w:color w:val="000000"/>
                <w:sz w:val="22"/>
                <w:szCs w:val="22"/>
                <w:lang w:val="kk-KZ"/>
              </w:rPr>
            </w:pPr>
            <w:r w:rsidRPr="008039E0">
              <w:rPr>
                <w:color w:val="000000"/>
                <w:sz w:val="22"/>
                <w:szCs w:val="22"/>
                <w:lang w:val="kk-KZ"/>
              </w:rPr>
              <w:t>26/4</w:t>
            </w:r>
          </w:p>
        </w:tc>
        <w:tc>
          <w:tcPr>
            <w:tcW w:w="801" w:type="dxa"/>
            <w:shd w:val="clear" w:color="auto" w:fill="auto"/>
          </w:tcPr>
          <w:p w:rsidR="00933055" w:rsidRPr="008039E0" w:rsidRDefault="00495B59" w:rsidP="00DE57C6">
            <w:pPr>
              <w:pStyle w:val="ae"/>
              <w:tabs>
                <w:tab w:val="left" w:pos="0"/>
              </w:tabs>
              <w:ind w:left="0" w:right="10"/>
              <w:jc w:val="center"/>
              <w:rPr>
                <w:color w:val="000000"/>
                <w:sz w:val="22"/>
                <w:szCs w:val="22"/>
                <w:lang w:val="kk-KZ"/>
              </w:rPr>
            </w:pPr>
            <w:r w:rsidRPr="008039E0">
              <w:rPr>
                <w:color w:val="000000"/>
                <w:sz w:val="22"/>
                <w:szCs w:val="22"/>
                <w:lang w:val="kk-KZ"/>
              </w:rPr>
              <w:t>27/5</w:t>
            </w:r>
          </w:p>
        </w:tc>
      </w:tr>
      <w:tr w:rsidR="00F75EFA" w:rsidRPr="001537D6" w:rsidTr="008039E0">
        <w:trPr>
          <w:trHeight w:val="495"/>
        </w:trPr>
        <w:tc>
          <w:tcPr>
            <w:tcW w:w="3686" w:type="dxa"/>
            <w:shd w:val="clear" w:color="auto" w:fill="auto"/>
          </w:tcPr>
          <w:p w:rsidR="00F75EFA" w:rsidRPr="008039E0" w:rsidRDefault="00F1075A" w:rsidP="001052BD">
            <w:pPr>
              <w:pStyle w:val="ae"/>
              <w:tabs>
                <w:tab w:val="left" w:pos="0"/>
              </w:tabs>
              <w:ind w:left="0" w:right="10"/>
              <w:rPr>
                <w:color w:val="000000"/>
                <w:szCs w:val="22"/>
                <w:lang w:val="kk-KZ"/>
              </w:rPr>
            </w:pPr>
            <w:r w:rsidRPr="008039E0">
              <w:rPr>
                <w:color w:val="000000"/>
                <w:szCs w:val="22"/>
                <w:lang w:val="kk-KZ"/>
              </w:rPr>
              <w:t>Менеджмент в социальной сфере</w:t>
            </w:r>
          </w:p>
        </w:tc>
        <w:tc>
          <w:tcPr>
            <w:tcW w:w="992" w:type="dxa"/>
            <w:shd w:val="clear" w:color="auto" w:fill="auto"/>
          </w:tcPr>
          <w:p w:rsidR="00F75EFA" w:rsidRPr="008039E0" w:rsidRDefault="001537D6" w:rsidP="00DE57C6">
            <w:pPr>
              <w:pStyle w:val="ae"/>
              <w:tabs>
                <w:tab w:val="left" w:pos="0"/>
              </w:tabs>
              <w:ind w:left="0" w:right="10"/>
              <w:jc w:val="center"/>
              <w:rPr>
                <w:color w:val="000000"/>
                <w:szCs w:val="22"/>
                <w:lang w:val="kk-KZ"/>
              </w:rPr>
            </w:pPr>
            <w:r w:rsidRPr="008039E0">
              <w:rPr>
                <w:color w:val="000000"/>
                <w:szCs w:val="22"/>
                <w:lang w:val="kk-KZ"/>
              </w:rPr>
              <w:t>-</w:t>
            </w:r>
          </w:p>
        </w:tc>
        <w:tc>
          <w:tcPr>
            <w:tcW w:w="992" w:type="dxa"/>
            <w:shd w:val="clear" w:color="auto" w:fill="auto"/>
          </w:tcPr>
          <w:p w:rsidR="00F75EFA" w:rsidRPr="008039E0" w:rsidRDefault="001537D6" w:rsidP="00DE57C6">
            <w:pPr>
              <w:pStyle w:val="ae"/>
              <w:tabs>
                <w:tab w:val="left" w:pos="0"/>
              </w:tabs>
              <w:ind w:left="0" w:right="10"/>
              <w:jc w:val="center"/>
              <w:rPr>
                <w:color w:val="000000"/>
                <w:szCs w:val="22"/>
                <w:lang w:val="kk-KZ"/>
              </w:rPr>
            </w:pPr>
            <w:r w:rsidRPr="008039E0">
              <w:rPr>
                <w:color w:val="000000"/>
                <w:szCs w:val="22"/>
                <w:lang w:val="kk-KZ"/>
              </w:rPr>
              <w:t>-</w:t>
            </w:r>
          </w:p>
        </w:tc>
        <w:tc>
          <w:tcPr>
            <w:tcW w:w="768" w:type="dxa"/>
            <w:shd w:val="clear" w:color="auto" w:fill="auto"/>
          </w:tcPr>
          <w:p w:rsidR="00F75EFA" w:rsidRPr="008039E0" w:rsidRDefault="00495B59" w:rsidP="00DE57C6">
            <w:pPr>
              <w:pStyle w:val="ae"/>
              <w:tabs>
                <w:tab w:val="left" w:pos="0"/>
              </w:tabs>
              <w:ind w:left="0" w:right="10"/>
              <w:jc w:val="center"/>
              <w:rPr>
                <w:color w:val="000000"/>
                <w:szCs w:val="22"/>
                <w:lang w:val="kk-KZ"/>
              </w:rPr>
            </w:pPr>
            <w:r w:rsidRPr="008039E0">
              <w:rPr>
                <w:color w:val="000000"/>
                <w:szCs w:val="22"/>
                <w:lang w:val="kk-KZ"/>
              </w:rPr>
              <w:t>5/1</w:t>
            </w:r>
          </w:p>
        </w:tc>
        <w:tc>
          <w:tcPr>
            <w:tcW w:w="747" w:type="dxa"/>
            <w:shd w:val="clear" w:color="auto" w:fill="auto"/>
          </w:tcPr>
          <w:p w:rsidR="00F75EFA" w:rsidRPr="008039E0" w:rsidRDefault="00495B59" w:rsidP="00DE57C6">
            <w:pPr>
              <w:pStyle w:val="ae"/>
              <w:tabs>
                <w:tab w:val="left" w:pos="0"/>
              </w:tabs>
              <w:ind w:left="0" w:right="10"/>
              <w:jc w:val="center"/>
              <w:rPr>
                <w:color w:val="000000"/>
                <w:sz w:val="22"/>
                <w:szCs w:val="22"/>
                <w:lang w:val="kk-KZ"/>
              </w:rPr>
            </w:pPr>
            <w:r w:rsidRPr="008039E0">
              <w:rPr>
                <w:color w:val="000000"/>
                <w:sz w:val="22"/>
                <w:szCs w:val="22"/>
                <w:lang w:val="kk-KZ"/>
              </w:rPr>
              <w:t>10/1</w:t>
            </w:r>
          </w:p>
        </w:tc>
        <w:tc>
          <w:tcPr>
            <w:tcW w:w="875" w:type="dxa"/>
            <w:shd w:val="clear" w:color="auto" w:fill="auto"/>
          </w:tcPr>
          <w:p w:rsidR="00F75EFA"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15/1</w:t>
            </w:r>
          </w:p>
        </w:tc>
        <w:tc>
          <w:tcPr>
            <w:tcW w:w="851" w:type="dxa"/>
            <w:shd w:val="clear" w:color="auto" w:fill="auto"/>
          </w:tcPr>
          <w:p w:rsidR="00F75EFA"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20/1</w:t>
            </w:r>
          </w:p>
        </w:tc>
        <w:tc>
          <w:tcPr>
            <w:tcW w:w="801" w:type="dxa"/>
            <w:shd w:val="clear" w:color="auto" w:fill="auto"/>
          </w:tcPr>
          <w:p w:rsidR="00F75EFA"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21/1</w:t>
            </w:r>
          </w:p>
        </w:tc>
      </w:tr>
      <w:tr w:rsidR="00933055" w:rsidRPr="001537D6" w:rsidTr="008039E0">
        <w:trPr>
          <w:trHeight w:val="507"/>
        </w:trPr>
        <w:tc>
          <w:tcPr>
            <w:tcW w:w="3686" w:type="dxa"/>
            <w:shd w:val="clear" w:color="auto" w:fill="auto"/>
          </w:tcPr>
          <w:p w:rsidR="00933055" w:rsidRPr="008039E0" w:rsidRDefault="0035645E" w:rsidP="001052BD">
            <w:pPr>
              <w:pStyle w:val="ae"/>
              <w:tabs>
                <w:tab w:val="left" w:pos="0"/>
              </w:tabs>
              <w:ind w:left="0" w:right="10"/>
              <w:rPr>
                <w:color w:val="000000"/>
                <w:szCs w:val="22"/>
                <w:lang w:val="kk-KZ"/>
              </w:rPr>
            </w:pPr>
            <w:r w:rsidRPr="008039E0">
              <w:rPr>
                <w:color w:val="000000"/>
                <w:szCs w:val="22"/>
                <w:lang w:val="kk-KZ"/>
              </w:rPr>
              <w:t>Искусствоведение</w:t>
            </w:r>
          </w:p>
        </w:tc>
        <w:tc>
          <w:tcPr>
            <w:tcW w:w="992" w:type="dxa"/>
            <w:shd w:val="clear" w:color="auto" w:fill="auto"/>
          </w:tcPr>
          <w:p w:rsidR="00933055" w:rsidRPr="008039E0" w:rsidRDefault="00EE4F78" w:rsidP="00DE57C6">
            <w:pPr>
              <w:pStyle w:val="ae"/>
              <w:tabs>
                <w:tab w:val="left" w:pos="0"/>
              </w:tabs>
              <w:ind w:left="0" w:right="10"/>
              <w:jc w:val="center"/>
              <w:rPr>
                <w:color w:val="000000"/>
                <w:szCs w:val="22"/>
                <w:lang w:val="kk-KZ"/>
              </w:rPr>
            </w:pPr>
            <w:r w:rsidRPr="008039E0">
              <w:rPr>
                <w:color w:val="000000"/>
                <w:szCs w:val="22"/>
                <w:lang w:val="kk-KZ"/>
              </w:rPr>
              <w:t>12/0</w:t>
            </w:r>
          </w:p>
        </w:tc>
        <w:tc>
          <w:tcPr>
            <w:tcW w:w="992" w:type="dxa"/>
            <w:shd w:val="clear" w:color="auto" w:fill="auto"/>
          </w:tcPr>
          <w:p w:rsidR="00933055" w:rsidRPr="008039E0" w:rsidRDefault="00EE4F78" w:rsidP="00DE57C6">
            <w:pPr>
              <w:pStyle w:val="ae"/>
              <w:tabs>
                <w:tab w:val="left" w:pos="0"/>
              </w:tabs>
              <w:ind w:left="0" w:right="10"/>
              <w:jc w:val="center"/>
              <w:rPr>
                <w:color w:val="000000"/>
                <w:szCs w:val="22"/>
                <w:lang w:val="kk-KZ"/>
              </w:rPr>
            </w:pPr>
            <w:r w:rsidRPr="008039E0">
              <w:rPr>
                <w:color w:val="000000"/>
                <w:szCs w:val="22"/>
                <w:lang w:val="kk-KZ"/>
              </w:rPr>
              <w:t>12/0</w:t>
            </w:r>
          </w:p>
        </w:tc>
        <w:tc>
          <w:tcPr>
            <w:tcW w:w="768" w:type="dxa"/>
            <w:shd w:val="clear" w:color="auto" w:fill="auto"/>
          </w:tcPr>
          <w:p w:rsidR="00933055" w:rsidRPr="008039E0" w:rsidRDefault="00EE4F78" w:rsidP="00DE57C6">
            <w:pPr>
              <w:pStyle w:val="ae"/>
              <w:tabs>
                <w:tab w:val="left" w:pos="0"/>
              </w:tabs>
              <w:ind w:left="0" w:right="10"/>
              <w:jc w:val="center"/>
              <w:rPr>
                <w:color w:val="000000"/>
                <w:szCs w:val="22"/>
                <w:lang w:val="kk-KZ"/>
              </w:rPr>
            </w:pPr>
            <w:r w:rsidRPr="008039E0">
              <w:rPr>
                <w:color w:val="000000"/>
                <w:szCs w:val="22"/>
                <w:lang w:val="kk-KZ"/>
              </w:rPr>
              <w:t>10/1</w:t>
            </w:r>
          </w:p>
        </w:tc>
        <w:tc>
          <w:tcPr>
            <w:tcW w:w="747" w:type="dxa"/>
            <w:shd w:val="clear" w:color="auto" w:fill="auto"/>
          </w:tcPr>
          <w:p w:rsidR="00933055"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10/1</w:t>
            </w:r>
          </w:p>
        </w:tc>
        <w:tc>
          <w:tcPr>
            <w:tcW w:w="875" w:type="dxa"/>
            <w:shd w:val="clear" w:color="auto" w:fill="auto"/>
          </w:tcPr>
          <w:p w:rsidR="00933055"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15/1</w:t>
            </w:r>
          </w:p>
        </w:tc>
        <w:tc>
          <w:tcPr>
            <w:tcW w:w="851" w:type="dxa"/>
            <w:shd w:val="clear" w:color="auto" w:fill="auto"/>
          </w:tcPr>
          <w:p w:rsidR="00933055" w:rsidRPr="008039E0" w:rsidRDefault="00EE4F78" w:rsidP="00DE57C6">
            <w:pPr>
              <w:pStyle w:val="ae"/>
              <w:tabs>
                <w:tab w:val="left" w:pos="0"/>
              </w:tabs>
              <w:ind w:left="0" w:right="10"/>
              <w:jc w:val="center"/>
              <w:rPr>
                <w:color w:val="000000"/>
                <w:sz w:val="22"/>
                <w:szCs w:val="22"/>
                <w:lang w:val="kk-KZ"/>
              </w:rPr>
            </w:pPr>
            <w:r w:rsidRPr="008039E0">
              <w:rPr>
                <w:color w:val="000000"/>
                <w:sz w:val="22"/>
                <w:szCs w:val="22"/>
                <w:lang w:val="kk-KZ"/>
              </w:rPr>
              <w:t>15/1</w:t>
            </w:r>
          </w:p>
        </w:tc>
        <w:tc>
          <w:tcPr>
            <w:tcW w:w="801" w:type="dxa"/>
            <w:shd w:val="clear" w:color="auto" w:fill="auto"/>
          </w:tcPr>
          <w:p w:rsidR="00933055" w:rsidRPr="008039E0" w:rsidRDefault="00205E5B" w:rsidP="00DE57C6">
            <w:pPr>
              <w:pStyle w:val="ae"/>
              <w:tabs>
                <w:tab w:val="left" w:pos="0"/>
              </w:tabs>
              <w:ind w:left="0" w:right="10"/>
              <w:jc w:val="center"/>
              <w:rPr>
                <w:color w:val="000000"/>
                <w:sz w:val="22"/>
                <w:szCs w:val="22"/>
                <w:lang w:val="kk-KZ"/>
              </w:rPr>
            </w:pPr>
            <w:r w:rsidRPr="008039E0">
              <w:rPr>
                <w:color w:val="000000"/>
                <w:sz w:val="22"/>
                <w:szCs w:val="22"/>
                <w:lang w:val="kk-KZ"/>
              </w:rPr>
              <w:t>15/1</w:t>
            </w:r>
          </w:p>
        </w:tc>
      </w:tr>
      <w:tr w:rsidR="00DE57C6" w:rsidRPr="001537D6" w:rsidTr="008039E0">
        <w:trPr>
          <w:trHeight w:val="253"/>
        </w:trPr>
        <w:tc>
          <w:tcPr>
            <w:tcW w:w="9712" w:type="dxa"/>
            <w:gridSpan w:val="8"/>
            <w:shd w:val="clear" w:color="auto" w:fill="auto"/>
          </w:tcPr>
          <w:p w:rsidR="00DE57C6" w:rsidRPr="008039E0" w:rsidRDefault="00DE57C6" w:rsidP="00DE57C6">
            <w:pPr>
              <w:pStyle w:val="ae"/>
              <w:tabs>
                <w:tab w:val="left" w:pos="0"/>
              </w:tabs>
              <w:ind w:left="0" w:right="10"/>
              <w:jc w:val="center"/>
              <w:rPr>
                <w:b/>
                <w:color w:val="000000"/>
                <w:sz w:val="22"/>
                <w:szCs w:val="22"/>
              </w:rPr>
            </w:pPr>
            <w:r w:rsidRPr="008039E0">
              <w:rPr>
                <w:b/>
                <w:color w:val="000000"/>
                <w:sz w:val="22"/>
                <w:szCs w:val="22"/>
              </w:rPr>
              <w:t>Магистратура (бюдж</w:t>
            </w:r>
            <w:r w:rsidR="00BE6745" w:rsidRPr="008039E0">
              <w:rPr>
                <w:b/>
                <w:color w:val="000000"/>
                <w:sz w:val="22"/>
                <w:szCs w:val="22"/>
              </w:rPr>
              <w:t>етное</w:t>
            </w:r>
            <w:r w:rsidRPr="008039E0">
              <w:rPr>
                <w:b/>
                <w:color w:val="000000"/>
                <w:sz w:val="22"/>
                <w:szCs w:val="22"/>
              </w:rPr>
              <w:t>/платн</w:t>
            </w:r>
            <w:r w:rsidR="00BE6745" w:rsidRPr="008039E0">
              <w:rPr>
                <w:b/>
                <w:color w:val="000000"/>
                <w:sz w:val="22"/>
                <w:szCs w:val="22"/>
              </w:rPr>
              <w:t>ое</w:t>
            </w:r>
            <w:r w:rsidRPr="008039E0">
              <w:rPr>
                <w:b/>
                <w:color w:val="000000"/>
                <w:sz w:val="22"/>
                <w:szCs w:val="22"/>
              </w:rPr>
              <w:t>)</w:t>
            </w:r>
          </w:p>
        </w:tc>
      </w:tr>
      <w:tr w:rsidR="00933055" w:rsidRPr="001537D6" w:rsidTr="008039E0">
        <w:trPr>
          <w:trHeight w:val="507"/>
        </w:trPr>
        <w:tc>
          <w:tcPr>
            <w:tcW w:w="3686" w:type="dxa"/>
            <w:shd w:val="clear" w:color="auto" w:fill="auto"/>
          </w:tcPr>
          <w:p w:rsidR="00933055" w:rsidRPr="008039E0" w:rsidRDefault="001537D6" w:rsidP="00DE57C6">
            <w:pPr>
              <w:pStyle w:val="ae"/>
              <w:tabs>
                <w:tab w:val="left" w:pos="0"/>
              </w:tabs>
              <w:ind w:left="0" w:right="10"/>
              <w:rPr>
                <w:color w:val="000000"/>
                <w:szCs w:val="22"/>
                <w:lang w:val="kk-KZ"/>
              </w:rPr>
            </w:pPr>
            <w:r w:rsidRPr="008039E0">
              <w:rPr>
                <w:color w:val="000000"/>
                <w:szCs w:val="22"/>
                <w:lang w:val="kk-KZ"/>
              </w:rPr>
              <w:t>Арт-менеджмент</w:t>
            </w:r>
          </w:p>
        </w:tc>
        <w:tc>
          <w:tcPr>
            <w:tcW w:w="992" w:type="dxa"/>
            <w:shd w:val="clear" w:color="auto" w:fill="auto"/>
          </w:tcPr>
          <w:p w:rsidR="00933055" w:rsidRPr="008039E0" w:rsidRDefault="00933055" w:rsidP="00DE57C6">
            <w:pPr>
              <w:pStyle w:val="ae"/>
              <w:tabs>
                <w:tab w:val="left" w:pos="0"/>
              </w:tabs>
              <w:ind w:left="0" w:right="10"/>
              <w:jc w:val="center"/>
              <w:rPr>
                <w:color w:val="000000"/>
                <w:szCs w:val="22"/>
              </w:rPr>
            </w:pPr>
            <w:r w:rsidRPr="008039E0">
              <w:rPr>
                <w:color w:val="000000"/>
                <w:szCs w:val="22"/>
              </w:rPr>
              <w:t>-</w:t>
            </w:r>
          </w:p>
        </w:tc>
        <w:tc>
          <w:tcPr>
            <w:tcW w:w="992" w:type="dxa"/>
            <w:shd w:val="clear" w:color="auto" w:fill="auto"/>
          </w:tcPr>
          <w:p w:rsidR="00933055" w:rsidRPr="008039E0" w:rsidRDefault="00933055" w:rsidP="00DE57C6">
            <w:pPr>
              <w:pStyle w:val="ae"/>
              <w:tabs>
                <w:tab w:val="left" w:pos="0"/>
              </w:tabs>
              <w:ind w:left="0" w:right="10"/>
              <w:jc w:val="center"/>
              <w:rPr>
                <w:color w:val="000000"/>
                <w:szCs w:val="22"/>
              </w:rPr>
            </w:pPr>
            <w:r w:rsidRPr="008039E0">
              <w:rPr>
                <w:color w:val="000000"/>
                <w:szCs w:val="22"/>
              </w:rPr>
              <w:t>-</w:t>
            </w:r>
          </w:p>
        </w:tc>
        <w:tc>
          <w:tcPr>
            <w:tcW w:w="768" w:type="dxa"/>
            <w:shd w:val="clear" w:color="auto" w:fill="auto"/>
          </w:tcPr>
          <w:p w:rsidR="00933055" w:rsidRPr="008039E0" w:rsidRDefault="002D1A8C" w:rsidP="00DE57C6">
            <w:pPr>
              <w:pStyle w:val="ae"/>
              <w:tabs>
                <w:tab w:val="left" w:pos="0"/>
              </w:tabs>
              <w:ind w:left="0" w:right="10"/>
              <w:jc w:val="center"/>
              <w:rPr>
                <w:color w:val="000000"/>
                <w:szCs w:val="22"/>
              </w:rPr>
            </w:pPr>
            <w:r w:rsidRPr="008039E0">
              <w:rPr>
                <w:color w:val="000000"/>
                <w:szCs w:val="22"/>
              </w:rPr>
              <w:t>-</w:t>
            </w:r>
          </w:p>
        </w:tc>
        <w:tc>
          <w:tcPr>
            <w:tcW w:w="747" w:type="dxa"/>
            <w:shd w:val="clear" w:color="auto" w:fill="auto"/>
          </w:tcPr>
          <w:p w:rsidR="00933055" w:rsidRPr="008039E0" w:rsidRDefault="00933055" w:rsidP="00DE57C6">
            <w:pPr>
              <w:pStyle w:val="ae"/>
              <w:tabs>
                <w:tab w:val="left" w:pos="0"/>
              </w:tabs>
              <w:ind w:left="0" w:right="10"/>
              <w:jc w:val="center"/>
              <w:rPr>
                <w:color w:val="000000"/>
                <w:szCs w:val="22"/>
              </w:rPr>
            </w:pPr>
            <w:r w:rsidRPr="008039E0">
              <w:rPr>
                <w:color w:val="000000"/>
                <w:szCs w:val="22"/>
              </w:rPr>
              <w:t>-</w:t>
            </w:r>
          </w:p>
        </w:tc>
        <w:tc>
          <w:tcPr>
            <w:tcW w:w="875" w:type="dxa"/>
            <w:shd w:val="clear" w:color="auto" w:fill="auto"/>
          </w:tcPr>
          <w:p w:rsidR="00933055" w:rsidRPr="008039E0" w:rsidRDefault="002D1A8C" w:rsidP="00DE57C6">
            <w:pPr>
              <w:pStyle w:val="ae"/>
              <w:tabs>
                <w:tab w:val="left" w:pos="0"/>
              </w:tabs>
              <w:ind w:left="0" w:right="10"/>
              <w:jc w:val="center"/>
              <w:rPr>
                <w:color w:val="000000"/>
                <w:szCs w:val="22"/>
              </w:rPr>
            </w:pPr>
            <w:r w:rsidRPr="008039E0">
              <w:rPr>
                <w:color w:val="000000"/>
                <w:szCs w:val="22"/>
              </w:rPr>
              <w:t>-</w:t>
            </w:r>
          </w:p>
        </w:tc>
        <w:tc>
          <w:tcPr>
            <w:tcW w:w="851" w:type="dxa"/>
            <w:shd w:val="clear" w:color="auto" w:fill="auto"/>
          </w:tcPr>
          <w:p w:rsidR="00933055" w:rsidRPr="008039E0" w:rsidRDefault="00A65BD0" w:rsidP="00DE57C6">
            <w:pPr>
              <w:pStyle w:val="ae"/>
              <w:tabs>
                <w:tab w:val="left" w:pos="0"/>
              </w:tabs>
              <w:ind w:left="0" w:right="10"/>
              <w:jc w:val="center"/>
              <w:rPr>
                <w:color w:val="000000"/>
                <w:szCs w:val="22"/>
              </w:rPr>
            </w:pPr>
            <w:r w:rsidRPr="008039E0">
              <w:rPr>
                <w:color w:val="000000"/>
                <w:szCs w:val="22"/>
              </w:rPr>
              <w:t>-</w:t>
            </w:r>
          </w:p>
        </w:tc>
        <w:tc>
          <w:tcPr>
            <w:tcW w:w="801" w:type="dxa"/>
            <w:shd w:val="clear" w:color="auto" w:fill="auto"/>
          </w:tcPr>
          <w:p w:rsidR="00933055" w:rsidRPr="008039E0" w:rsidRDefault="00205E5B" w:rsidP="00DE57C6">
            <w:pPr>
              <w:pStyle w:val="ae"/>
              <w:tabs>
                <w:tab w:val="left" w:pos="0"/>
              </w:tabs>
              <w:ind w:left="0" w:right="10"/>
              <w:jc w:val="center"/>
              <w:rPr>
                <w:color w:val="000000"/>
                <w:szCs w:val="22"/>
              </w:rPr>
            </w:pPr>
            <w:r w:rsidRPr="008039E0">
              <w:rPr>
                <w:color w:val="000000"/>
                <w:szCs w:val="22"/>
              </w:rPr>
              <w:t>2</w:t>
            </w:r>
            <w:r w:rsidR="00A65BD0" w:rsidRPr="008039E0">
              <w:rPr>
                <w:color w:val="000000"/>
                <w:szCs w:val="22"/>
              </w:rPr>
              <w:t>/0</w:t>
            </w:r>
          </w:p>
        </w:tc>
      </w:tr>
      <w:tr w:rsidR="00933055" w:rsidRPr="001537D6" w:rsidTr="008039E0">
        <w:trPr>
          <w:trHeight w:val="507"/>
        </w:trPr>
        <w:tc>
          <w:tcPr>
            <w:tcW w:w="3686" w:type="dxa"/>
            <w:shd w:val="clear" w:color="auto" w:fill="auto"/>
          </w:tcPr>
          <w:p w:rsidR="00933055" w:rsidRPr="008039E0" w:rsidRDefault="0035645E" w:rsidP="00DE57C6">
            <w:pPr>
              <w:pStyle w:val="ae"/>
              <w:tabs>
                <w:tab w:val="left" w:pos="0"/>
              </w:tabs>
              <w:ind w:left="0" w:right="10"/>
              <w:rPr>
                <w:color w:val="000000"/>
                <w:szCs w:val="22"/>
                <w:lang w:val="kk-KZ"/>
              </w:rPr>
            </w:pPr>
            <w:r w:rsidRPr="008039E0">
              <w:rPr>
                <w:color w:val="000000"/>
                <w:szCs w:val="22"/>
                <w:lang w:val="kk-KZ"/>
              </w:rPr>
              <w:t>Искусствоведение</w:t>
            </w:r>
          </w:p>
        </w:tc>
        <w:tc>
          <w:tcPr>
            <w:tcW w:w="992" w:type="dxa"/>
            <w:shd w:val="clear" w:color="auto" w:fill="auto"/>
          </w:tcPr>
          <w:p w:rsidR="00933055" w:rsidRPr="008039E0" w:rsidRDefault="00205E5B" w:rsidP="00DE57C6">
            <w:pPr>
              <w:pStyle w:val="ae"/>
              <w:tabs>
                <w:tab w:val="left" w:pos="0"/>
              </w:tabs>
              <w:ind w:left="0" w:right="10"/>
              <w:jc w:val="center"/>
              <w:rPr>
                <w:color w:val="000000"/>
                <w:szCs w:val="22"/>
              </w:rPr>
            </w:pPr>
            <w:r w:rsidRPr="008039E0">
              <w:rPr>
                <w:color w:val="000000"/>
                <w:szCs w:val="22"/>
              </w:rPr>
              <w:t>1</w:t>
            </w:r>
          </w:p>
        </w:tc>
        <w:tc>
          <w:tcPr>
            <w:tcW w:w="992" w:type="dxa"/>
            <w:shd w:val="clear" w:color="auto" w:fill="auto"/>
          </w:tcPr>
          <w:p w:rsidR="00933055" w:rsidRPr="008039E0" w:rsidRDefault="007363E0" w:rsidP="00DE57C6">
            <w:pPr>
              <w:pStyle w:val="ae"/>
              <w:tabs>
                <w:tab w:val="left" w:pos="0"/>
              </w:tabs>
              <w:ind w:left="0" w:right="10"/>
              <w:jc w:val="center"/>
              <w:rPr>
                <w:color w:val="000000"/>
                <w:szCs w:val="22"/>
              </w:rPr>
            </w:pPr>
            <w:r w:rsidRPr="008039E0">
              <w:rPr>
                <w:color w:val="000000"/>
                <w:szCs w:val="22"/>
              </w:rPr>
              <w:t>-</w:t>
            </w:r>
          </w:p>
        </w:tc>
        <w:tc>
          <w:tcPr>
            <w:tcW w:w="768" w:type="dxa"/>
            <w:shd w:val="clear" w:color="auto" w:fill="auto"/>
          </w:tcPr>
          <w:p w:rsidR="00933055" w:rsidRPr="008039E0" w:rsidRDefault="00205E5B" w:rsidP="00DE57C6">
            <w:pPr>
              <w:pStyle w:val="ae"/>
              <w:tabs>
                <w:tab w:val="left" w:pos="0"/>
              </w:tabs>
              <w:ind w:left="0" w:right="10"/>
              <w:jc w:val="center"/>
              <w:rPr>
                <w:color w:val="000000"/>
                <w:szCs w:val="22"/>
              </w:rPr>
            </w:pPr>
            <w:r w:rsidRPr="008039E0">
              <w:rPr>
                <w:color w:val="000000"/>
                <w:szCs w:val="22"/>
              </w:rPr>
              <w:t>1/0</w:t>
            </w:r>
          </w:p>
        </w:tc>
        <w:tc>
          <w:tcPr>
            <w:tcW w:w="747" w:type="dxa"/>
            <w:shd w:val="clear" w:color="auto" w:fill="auto"/>
          </w:tcPr>
          <w:p w:rsidR="00933055" w:rsidRPr="008039E0" w:rsidRDefault="00205E5B" w:rsidP="00DE57C6">
            <w:pPr>
              <w:pStyle w:val="ae"/>
              <w:tabs>
                <w:tab w:val="left" w:pos="0"/>
              </w:tabs>
              <w:ind w:left="0" w:right="10"/>
              <w:jc w:val="center"/>
              <w:rPr>
                <w:color w:val="000000"/>
                <w:szCs w:val="22"/>
              </w:rPr>
            </w:pPr>
            <w:r w:rsidRPr="008039E0">
              <w:rPr>
                <w:color w:val="000000"/>
                <w:szCs w:val="22"/>
              </w:rPr>
              <w:t>1/0</w:t>
            </w:r>
          </w:p>
        </w:tc>
        <w:tc>
          <w:tcPr>
            <w:tcW w:w="875" w:type="dxa"/>
            <w:shd w:val="clear" w:color="auto" w:fill="auto"/>
          </w:tcPr>
          <w:p w:rsidR="00933055" w:rsidRPr="008039E0" w:rsidRDefault="007363E0" w:rsidP="00DE57C6">
            <w:pPr>
              <w:pStyle w:val="ae"/>
              <w:tabs>
                <w:tab w:val="left" w:pos="0"/>
              </w:tabs>
              <w:ind w:left="0" w:right="10"/>
              <w:jc w:val="center"/>
              <w:rPr>
                <w:color w:val="000000"/>
                <w:szCs w:val="22"/>
              </w:rPr>
            </w:pPr>
            <w:r w:rsidRPr="008039E0">
              <w:rPr>
                <w:color w:val="000000"/>
                <w:szCs w:val="22"/>
              </w:rPr>
              <w:t>1/0</w:t>
            </w:r>
          </w:p>
        </w:tc>
        <w:tc>
          <w:tcPr>
            <w:tcW w:w="851" w:type="dxa"/>
            <w:shd w:val="clear" w:color="auto" w:fill="auto"/>
          </w:tcPr>
          <w:p w:rsidR="00933055" w:rsidRPr="008039E0" w:rsidRDefault="00A65BD0" w:rsidP="00DE57C6">
            <w:pPr>
              <w:pStyle w:val="ae"/>
              <w:tabs>
                <w:tab w:val="left" w:pos="0"/>
              </w:tabs>
              <w:ind w:left="0" w:right="10"/>
              <w:jc w:val="center"/>
              <w:rPr>
                <w:color w:val="000000"/>
                <w:szCs w:val="22"/>
              </w:rPr>
            </w:pPr>
            <w:r w:rsidRPr="008039E0">
              <w:rPr>
                <w:color w:val="000000"/>
                <w:szCs w:val="22"/>
              </w:rPr>
              <w:t>1</w:t>
            </w:r>
            <w:r w:rsidR="00541914" w:rsidRPr="008039E0">
              <w:rPr>
                <w:color w:val="000000"/>
                <w:szCs w:val="22"/>
              </w:rPr>
              <w:t>/0</w:t>
            </w:r>
          </w:p>
        </w:tc>
        <w:tc>
          <w:tcPr>
            <w:tcW w:w="801" w:type="dxa"/>
            <w:shd w:val="clear" w:color="auto" w:fill="auto"/>
          </w:tcPr>
          <w:p w:rsidR="00933055" w:rsidRPr="008039E0" w:rsidRDefault="00205E5B" w:rsidP="00DE57C6">
            <w:pPr>
              <w:pStyle w:val="ae"/>
              <w:tabs>
                <w:tab w:val="left" w:pos="0"/>
              </w:tabs>
              <w:ind w:left="0" w:right="10"/>
              <w:jc w:val="center"/>
              <w:rPr>
                <w:color w:val="000000"/>
                <w:szCs w:val="22"/>
              </w:rPr>
            </w:pPr>
            <w:r w:rsidRPr="008039E0">
              <w:rPr>
                <w:color w:val="000000"/>
                <w:szCs w:val="22"/>
              </w:rPr>
              <w:t>1/0</w:t>
            </w:r>
          </w:p>
        </w:tc>
      </w:tr>
      <w:tr w:rsidR="00DE57C6" w:rsidRPr="001537D6" w:rsidTr="008039E0">
        <w:trPr>
          <w:trHeight w:val="242"/>
        </w:trPr>
        <w:tc>
          <w:tcPr>
            <w:tcW w:w="9712" w:type="dxa"/>
            <w:gridSpan w:val="8"/>
            <w:shd w:val="clear" w:color="auto" w:fill="auto"/>
          </w:tcPr>
          <w:p w:rsidR="00DE57C6" w:rsidRPr="00DE57C6" w:rsidRDefault="00DE57C6" w:rsidP="00CC3DF7">
            <w:pPr>
              <w:pStyle w:val="ae"/>
              <w:tabs>
                <w:tab w:val="left" w:pos="0"/>
              </w:tabs>
              <w:ind w:left="0" w:right="10"/>
              <w:jc w:val="center"/>
              <w:rPr>
                <w:b/>
                <w:color w:val="000000"/>
                <w:sz w:val="22"/>
                <w:szCs w:val="22"/>
              </w:rPr>
            </w:pPr>
            <w:r>
              <w:rPr>
                <w:b/>
                <w:color w:val="000000"/>
                <w:sz w:val="22"/>
                <w:szCs w:val="22"/>
              </w:rPr>
              <w:t>Докторантура (бюдж</w:t>
            </w:r>
            <w:r w:rsidR="00BE6745">
              <w:rPr>
                <w:b/>
                <w:color w:val="000000"/>
                <w:sz w:val="22"/>
                <w:szCs w:val="22"/>
              </w:rPr>
              <w:t>етное</w:t>
            </w:r>
            <w:r>
              <w:rPr>
                <w:b/>
                <w:color w:val="000000"/>
                <w:sz w:val="22"/>
                <w:szCs w:val="22"/>
              </w:rPr>
              <w:t>/платн</w:t>
            </w:r>
            <w:r w:rsidR="00BE6745">
              <w:rPr>
                <w:b/>
                <w:color w:val="000000"/>
                <w:sz w:val="22"/>
                <w:szCs w:val="22"/>
              </w:rPr>
              <w:t>ое</w:t>
            </w:r>
            <w:r>
              <w:rPr>
                <w:b/>
                <w:color w:val="000000"/>
                <w:sz w:val="22"/>
                <w:szCs w:val="22"/>
              </w:rPr>
              <w:t>)</w:t>
            </w:r>
          </w:p>
        </w:tc>
      </w:tr>
      <w:tr w:rsidR="00541914" w:rsidRPr="001537D6" w:rsidTr="008039E0">
        <w:trPr>
          <w:trHeight w:val="253"/>
        </w:trPr>
        <w:tc>
          <w:tcPr>
            <w:tcW w:w="3686" w:type="dxa"/>
            <w:shd w:val="clear" w:color="auto" w:fill="auto"/>
          </w:tcPr>
          <w:p w:rsidR="00541914" w:rsidRPr="008039E0" w:rsidRDefault="00541914" w:rsidP="00541914">
            <w:pPr>
              <w:pStyle w:val="ae"/>
              <w:tabs>
                <w:tab w:val="left" w:pos="0"/>
              </w:tabs>
              <w:ind w:left="0" w:right="10"/>
              <w:rPr>
                <w:color w:val="000000"/>
                <w:szCs w:val="22"/>
                <w:lang w:val="kk-KZ"/>
              </w:rPr>
            </w:pPr>
            <w:r w:rsidRPr="008039E0">
              <w:rPr>
                <w:color w:val="000000"/>
                <w:szCs w:val="22"/>
                <w:lang w:val="kk-KZ"/>
              </w:rPr>
              <w:lastRenderedPageBreak/>
              <w:t>Иск</w:t>
            </w:r>
            <w:r w:rsidR="00BE6745" w:rsidRPr="008039E0">
              <w:rPr>
                <w:color w:val="000000"/>
                <w:szCs w:val="22"/>
                <w:lang w:val="kk-KZ"/>
              </w:rPr>
              <w:t>усствоведение</w:t>
            </w:r>
          </w:p>
        </w:tc>
        <w:tc>
          <w:tcPr>
            <w:tcW w:w="992" w:type="dxa"/>
            <w:shd w:val="clear" w:color="auto" w:fill="auto"/>
          </w:tcPr>
          <w:p w:rsidR="00541914" w:rsidRPr="008039E0" w:rsidRDefault="00541914" w:rsidP="00541914">
            <w:pPr>
              <w:pStyle w:val="ae"/>
              <w:tabs>
                <w:tab w:val="left" w:pos="0"/>
              </w:tabs>
              <w:ind w:left="0" w:right="10"/>
              <w:jc w:val="center"/>
              <w:rPr>
                <w:color w:val="000000"/>
                <w:szCs w:val="22"/>
              </w:rPr>
            </w:pPr>
            <w:r w:rsidRPr="008039E0">
              <w:rPr>
                <w:color w:val="000000"/>
                <w:szCs w:val="22"/>
              </w:rPr>
              <w:t>-</w:t>
            </w:r>
          </w:p>
        </w:tc>
        <w:tc>
          <w:tcPr>
            <w:tcW w:w="992" w:type="dxa"/>
            <w:shd w:val="clear" w:color="auto" w:fill="auto"/>
          </w:tcPr>
          <w:p w:rsidR="00541914" w:rsidRPr="008039E0" w:rsidRDefault="00541914" w:rsidP="00541914">
            <w:pPr>
              <w:pStyle w:val="ae"/>
              <w:tabs>
                <w:tab w:val="left" w:pos="0"/>
              </w:tabs>
              <w:ind w:left="0" w:right="10"/>
              <w:jc w:val="center"/>
              <w:rPr>
                <w:color w:val="000000"/>
                <w:szCs w:val="22"/>
              </w:rPr>
            </w:pPr>
            <w:r w:rsidRPr="008039E0">
              <w:rPr>
                <w:color w:val="000000"/>
                <w:szCs w:val="22"/>
              </w:rPr>
              <w:t>1/0</w:t>
            </w:r>
          </w:p>
        </w:tc>
        <w:tc>
          <w:tcPr>
            <w:tcW w:w="768" w:type="dxa"/>
            <w:shd w:val="clear" w:color="auto" w:fill="auto"/>
          </w:tcPr>
          <w:p w:rsidR="00541914" w:rsidRPr="008039E0" w:rsidRDefault="00541914" w:rsidP="00541914">
            <w:pPr>
              <w:pStyle w:val="ae"/>
              <w:tabs>
                <w:tab w:val="left" w:pos="0"/>
              </w:tabs>
              <w:ind w:left="0" w:right="10"/>
              <w:jc w:val="center"/>
              <w:rPr>
                <w:color w:val="000000"/>
                <w:szCs w:val="22"/>
              </w:rPr>
            </w:pPr>
            <w:r w:rsidRPr="008039E0">
              <w:rPr>
                <w:color w:val="000000"/>
                <w:szCs w:val="22"/>
              </w:rPr>
              <w:t>1/0</w:t>
            </w:r>
          </w:p>
        </w:tc>
        <w:tc>
          <w:tcPr>
            <w:tcW w:w="747" w:type="dxa"/>
            <w:shd w:val="clear" w:color="auto" w:fill="auto"/>
          </w:tcPr>
          <w:p w:rsidR="00541914" w:rsidRPr="008039E0" w:rsidRDefault="00541914" w:rsidP="00541914">
            <w:pPr>
              <w:jc w:val="center"/>
            </w:pPr>
            <w:r w:rsidRPr="008039E0">
              <w:rPr>
                <w:color w:val="000000"/>
                <w:szCs w:val="22"/>
              </w:rPr>
              <w:t>1/0</w:t>
            </w:r>
          </w:p>
        </w:tc>
        <w:tc>
          <w:tcPr>
            <w:tcW w:w="875" w:type="dxa"/>
            <w:shd w:val="clear" w:color="auto" w:fill="auto"/>
          </w:tcPr>
          <w:p w:rsidR="00541914" w:rsidRPr="008039E0" w:rsidRDefault="00541914" w:rsidP="00541914">
            <w:pPr>
              <w:jc w:val="center"/>
            </w:pPr>
            <w:r w:rsidRPr="008039E0">
              <w:rPr>
                <w:color w:val="000000"/>
                <w:szCs w:val="22"/>
              </w:rPr>
              <w:t>1/0</w:t>
            </w:r>
          </w:p>
        </w:tc>
        <w:tc>
          <w:tcPr>
            <w:tcW w:w="851" w:type="dxa"/>
            <w:shd w:val="clear" w:color="auto" w:fill="auto"/>
          </w:tcPr>
          <w:p w:rsidR="00541914" w:rsidRPr="008039E0" w:rsidRDefault="00541914" w:rsidP="00541914">
            <w:pPr>
              <w:jc w:val="center"/>
            </w:pPr>
            <w:r w:rsidRPr="008039E0">
              <w:rPr>
                <w:color w:val="000000"/>
                <w:szCs w:val="22"/>
              </w:rPr>
              <w:t>1/0</w:t>
            </w:r>
          </w:p>
        </w:tc>
        <w:tc>
          <w:tcPr>
            <w:tcW w:w="801" w:type="dxa"/>
            <w:shd w:val="clear" w:color="auto" w:fill="auto"/>
          </w:tcPr>
          <w:p w:rsidR="00541914" w:rsidRPr="008039E0" w:rsidRDefault="00541914" w:rsidP="00541914">
            <w:pPr>
              <w:jc w:val="center"/>
            </w:pPr>
            <w:r w:rsidRPr="008039E0">
              <w:rPr>
                <w:color w:val="000000"/>
                <w:szCs w:val="22"/>
              </w:rPr>
              <w:t>1/0</w:t>
            </w:r>
          </w:p>
        </w:tc>
      </w:tr>
      <w:tr w:rsidR="00933055" w:rsidRPr="001F7D89" w:rsidTr="008039E0">
        <w:trPr>
          <w:trHeight w:val="242"/>
        </w:trPr>
        <w:tc>
          <w:tcPr>
            <w:tcW w:w="3686" w:type="dxa"/>
            <w:shd w:val="clear" w:color="auto" w:fill="auto"/>
          </w:tcPr>
          <w:p w:rsidR="00933055" w:rsidRPr="001537D6" w:rsidRDefault="00933055" w:rsidP="007462DB">
            <w:pPr>
              <w:pStyle w:val="ae"/>
              <w:tabs>
                <w:tab w:val="left" w:pos="0"/>
              </w:tabs>
              <w:ind w:left="0" w:right="10"/>
              <w:rPr>
                <w:b/>
                <w:color w:val="000000"/>
                <w:sz w:val="22"/>
                <w:szCs w:val="22"/>
              </w:rPr>
            </w:pPr>
            <w:r w:rsidRPr="001537D6">
              <w:rPr>
                <w:b/>
                <w:color w:val="000000"/>
                <w:sz w:val="22"/>
                <w:szCs w:val="22"/>
              </w:rPr>
              <w:t>ИТОГО:</w:t>
            </w:r>
          </w:p>
        </w:tc>
        <w:tc>
          <w:tcPr>
            <w:tcW w:w="992" w:type="dxa"/>
            <w:shd w:val="clear" w:color="auto" w:fill="auto"/>
          </w:tcPr>
          <w:p w:rsidR="00933055" w:rsidRPr="001537D6" w:rsidRDefault="00933055" w:rsidP="001052BD">
            <w:pPr>
              <w:pStyle w:val="ae"/>
              <w:tabs>
                <w:tab w:val="left" w:pos="0"/>
              </w:tabs>
              <w:ind w:left="0" w:right="10"/>
              <w:jc w:val="both"/>
              <w:rPr>
                <w:b/>
                <w:color w:val="000000"/>
                <w:sz w:val="22"/>
                <w:szCs w:val="22"/>
              </w:rPr>
            </w:pPr>
          </w:p>
        </w:tc>
        <w:tc>
          <w:tcPr>
            <w:tcW w:w="992" w:type="dxa"/>
            <w:shd w:val="clear" w:color="auto" w:fill="auto"/>
          </w:tcPr>
          <w:p w:rsidR="00933055" w:rsidRPr="001537D6" w:rsidRDefault="00933055" w:rsidP="001052BD">
            <w:pPr>
              <w:pStyle w:val="ae"/>
              <w:tabs>
                <w:tab w:val="left" w:pos="0"/>
              </w:tabs>
              <w:ind w:left="0" w:right="10"/>
              <w:jc w:val="both"/>
              <w:rPr>
                <w:b/>
                <w:color w:val="000000"/>
                <w:sz w:val="22"/>
                <w:szCs w:val="22"/>
                <w:lang w:val="en-US"/>
              </w:rPr>
            </w:pPr>
          </w:p>
        </w:tc>
        <w:tc>
          <w:tcPr>
            <w:tcW w:w="768" w:type="dxa"/>
            <w:shd w:val="clear" w:color="auto" w:fill="auto"/>
          </w:tcPr>
          <w:p w:rsidR="00933055" w:rsidRPr="001537D6" w:rsidRDefault="00933055" w:rsidP="001052BD">
            <w:pPr>
              <w:pStyle w:val="ae"/>
              <w:tabs>
                <w:tab w:val="left" w:pos="0"/>
              </w:tabs>
              <w:ind w:left="0" w:right="10"/>
              <w:jc w:val="both"/>
              <w:rPr>
                <w:b/>
                <w:color w:val="000000"/>
                <w:sz w:val="22"/>
                <w:szCs w:val="22"/>
                <w:lang w:val="en-US"/>
              </w:rPr>
            </w:pPr>
          </w:p>
        </w:tc>
        <w:tc>
          <w:tcPr>
            <w:tcW w:w="747" w:type="dxa"/>
            <w:shd w:val="clear" w:color="auto" w:fill="auto"/>
          </w:tcPr>
          <w:p w:rsidR="00933055" w:rsidRPr="001537D6" w:rsidRDefault="00933055" w:rsidP="001052BD">
            <w:pPr>
              <w:pStyle w:val="ae"/>
              <w:tabs>
                <w:tab w:val="left" w:pos="0"/>
              </w:tabs>
              <w:ind w:left="0" w:right="10"/>
              <w:jc w:val="both"/>
              <w:rPr>
                <w:b/>
                <w:color w:val="000000"/>
                <w:sz w:val="22"/>
                <w:szCs w:val="22"/>
                <w:lang w:val="en-US"/>
              </w:rPr>
            </w:pPr>
          </w:p>
        </w:tc>
        <w:tc>
          <w:tcPr>
            <w:tcW w:w="875" w:type="dxa"/>
            <w:shd w:val="clear" w:color="auto" w:fill="auto"/>
          </w:tcPr>
          <w:p w:rsidR="00933055" w:rsidRPr="001537D6" w:rsidRDefault="00933055" w:rsidP="001052BD">
            <w:pPr>
              <w:pStyle w:val="ae"/>
              <w:tabs>
                <w:tab w:val="left" w:pos="0"/>
              </w:tabs>
              <w:ind w:left="0" w:right="10"/>
              <w:jc w:val="both"/>
              <w:rPr>
                <w:b/>
                <w:color w:val="000000"/>
                <w:sz w:val="22"/>
                <w:szCs w:val="22"/>
                <w:lang w:val="en-US"/>
              </w:rPr>
            </w:pPr>
          </w:p>
        </w:tc>
        <w:tc>
          <w:tcPr>
            <w:tcW w:w="851" w:type="dxa"/>
            <w:shd w:val="clear" w:color="auto" w:fill="auto"/>
          </w:tcPr>
          <w:p w:rsidR="00933055" w:rsidRPr="001537D6" w:rsidRDefault="00933055" w:rsidP="001052BD">
            <w:pPr>
              <w:pStyle w:val="ae"/>
              <w:tabs>
                <w:tab w:val="left" w:pos="0"/>
              </w:tabs>
              <w:ind w:left="0" w:right="10"/>
              <w:jc w:val="both"/>
              <w:rPr>
                <w:b/>
                <w:color w:val="000000"/>
                <w:sz w:val="22"/>
                <w:szCs w:val="22"/>
              </w:rPr>
            </w:pPr>
          </w:p>
        </w:tc>
        <w:tc>
          <w:tcPr>
            <w:tcW w:w="801" w:type="dxa"/>
            <w:shd w:val="clear" w:color="auto" w:fill="auto"/>
          </w:tcPr>
          <w:p w:rsidR="00933055" w:rsidRPr="001F7D89" w:rsidRDefault="00933055" w:rsidP="001052BD">
            <w:pPr>
              <w:pStyle w:val="ae"/>
              <w:tabs>
                <w:tab w:val="left" w:pos="0"/>
              </w:tabs>
              <w:ind w:left="0" w:right="10"/>
              <w:jc w:val="both"/>
              <w:rPr>
                <w:b/>
                <w:color w:val="000000"/>
                <w:sz w:val="22"/>
                <w:szCs w:val="22"/>
              </w:rPr>
            </w:pPr>
          </w:p>
        </w:tc>
      </w:tr>
    </w:tbl>
    <w:p w:rsidR="0014542E" w:rsidRDefault="00247865" w:rsidP="001052BD">
      <w:pPr>
        <w:pStyle w:val="ae"/>
        <w:shd w:val="clear" w:color="auto" w:fill="FFFFFF"/>
        <w:tabs>
          <w:tab w:val="left" w:pos="0"/>
        </w:tabs>
        <w:ind w:left="0" w:right="10"/>
        <w:jc w:val="both"/>
        <w:rPr>
          <w:sz w:val="22"/>
          <w:szCs w:val="22"/>
        </w:rPr>
      </w:pPr>
      <w:r w:rsidRPr="00247865">
        <w:rPr>
          <w:sz w:val="22"/>
          <w:szCs w:val="22"/>
        </w:rPr>
        <w:t>Мероприятия:</w:t>
      </w:r>
    </w:p>
    <w:p w:rsidR="00247865" w:rsidRDefault="00247865" w:rsidP="00247865">
      <w:pPr>
        <w:pStyle w:val="ae"/>
        <w:numPr>
          <w:ilvl w:val="0"/>
          <w:numId w:val="20"/>
        </w:numPr>
        <w:shd w:val="clear" w:color="auto" w:fill="FFFFFF"/>
        <w:tabs>
          <w:tab w:val="left" w:pos="0"/>
        </w:tabs>
        <w:ind w:right="10"/>
        <w:jc w:val="both"/>
        <w:rPr>
          <w:sz w:val="22"/>
          <w:szCs w:val="22"/>
        </w:rPr>
      </w:pPr>
      <w:r>
        <w:rPr>
          <w:sz w:val="22"/>
          <w:szCs w:val="22"/>
        </w:rPr>
        <w:t>в связи со спецификой ОП «Балетоведение» активизировать работу популяризации специальности, по формированию мнения общественности о престижности и элитарности профессии балетного критика (развивать соцсети, использовать все виды СМИ, Интернет-, онлайнпрезентаций)</w:t>
      </w:r>
    </w:p>
    <w:p w:rsidR="00247865" w:rsidRDefault="00247865" w:rsidP="00247865">
      <w:pPr>
        <w:pStyle w:val="ae"/>
        <w:numPr>
          <w:ilvl w:val="0"/>
          <w:numId w:val="20"/>
        </w:numPr>
        <w:shd w:val="clear" w:color="auto" w:fill="FFFFFF"/>
        <w:tabs>
          <w:tab w:val="left" w:pos="0"/>
        </w:tabs>
        <w:ind w:right="10"/>
        <w:jc w:val="both"/>
        <w:rPr>
          <w:sz w:val="22"/>
          <w:szCs w:val="22"/>
        </w:rPr>
      </w:pPr>
      <w:r>
        <w:rPr>
          <w:sz w:val="22"/>
          <w:szCs w:val="22"/>
        </w:rPr>
        <w:t>продумать и предложить профориентационную работу среди выпускников хореографических училищ, балетных театральных трупп (для ОП «Балетоведение»);</w:t>
      </w:r>
    </w:p>
    <w:p w:rsidR="00247865" w:rsidRPr="00247865" w:rsidRDefault="00247865" w:rsidP="00247865">
      <w:pPr>
        <w:pStyle w:val="ae"/>
        <w:numPr>
          <w:ilvl w:val="0"/>
          <w:numId w:val="20"/>
        </w:numPr>
        <w:shd w:val="clear" w:color="auto" w:fill="FFFFFF"/>
        <w:tabs>
          <w:tab w:val="left" w:pos="0"/>
        </w:tabs>
        <w:ind w:right="10"/>
        <w:jc w:val="both"/>
        <w:rPr>
          <w:sz w:val="22"/>
          <w:szCs w:val="22"/>
        </w:rPr>
      </w:pPr>
      <w:r>
        <w:rPr>
          <w:sz w:val="22"/>
          <w:szCs w:val="22"/>
        </w:rPr>
        <w:t>также активизировать работу над повышением качества ОП «Арт-менеджмент» (заключение договоров по двудипломному обучению, привлечение зарубежных лекторов, воспитание собственных кадров).</w:t>
      </w:r>
    </w:p>
    <w:p w:rsidR="00247865" w:rsidRPr="00247865" w:rsidRDefault="00247865" w:rsidP="00247865">
      <w:pPr>
        <w:shd w:val="clear" w:color="auto" w:fill="FFFFFF"/>
        <w:tabs>
          <w:tab w:val="left" w:pos="0"/>
        </w:tabs>
        <w:ind w:right="10"/>
        <w:jc w:val="both"/>
        <w:rPr>
          <w:b/>
          <w:sz w:val="22"/>
          <w:szCs w:val="22"/>
        </w:rPr>
      </w:pPr>
    </w:p>
    <w:p w:rsidR="00CF0B11" w:rsidRPr="00BE6745" w:rsidRDefault="008F0275" w:rsidP="001052BD">
      <w:pPr>
        <w:pStyle w:val="ae"/>
        <w:shd w:val="clear" w:color="auto" w:fill="FFFFFF"/>
        <w:tabs>
          <w:tab w:val="left" w:pos="0"/>
        </w:tabs>
        <w:ind w:left="0" w:right="10"/>
        <w:jc w:val="both"/>
        <w:rPr>
          <w:b/>
          <w:szCs w:val="22"/>
        </w:rPr>
      </w:pPr>
      <w:r w:rsidRPr="00BE6745">
        <w:rPr>
          <w:b/>
          <w:szCs w:val="22"/>
        </w:rPr>
        <w:t>Цель 4</w:t>
      </w:r>
      <w:r w:rsidR="009D6474" w:rsidRPr="00BE6745">
        <w:rPr>
          <w:b/>
          <w:szCs w:val="22"/>
        </w:rPr>
        <w:t xml:space="preserve">. </w:t>
      </w:r>
      <w:r w:rsidR="00F75EFA" w:rsidRPr="00BE6745">
        <w:rPr>
          <w:b/>
          <w:szCs w:val="22"/>
        </w:rPr>
        <w:t>Увеличить удельный вес дисциплин с использованием инновационных технологий обучения.</w:t>
      </w:r>
    </w:p>
    <w:p w:rsidR="00726E10" w:rsidRPr="005B3936" w:rsidRDefault="008F0275" w:rsidP="001052BD">
      <w:pPr>
        <w:pStyle w:val="ae"/>
        <w:shd w:val="clear" w:color="auto" w:fill="FFFFFF"/>
        <w:tabs>
          <w:tab w:val="left" w:pos="0"/>
        </w:tabs>
        <w:ind w:left="0" w:right="10"/>
        <w:jc w:val="both"/>
        <w:rPr>
          <w:szCs w:val="22"/>
        </w:rPr>
      </w:pPr>
      <w:r w:rsidRPr="00BE6745">
        <w:rPr>
          <w:szCs w:val="22"/>
        </w:rPr>
        <w:t xml:space="preserve">Задача 1. </w:t>
      </w:r>
      <w:r w:rsidR="00BE6745">
        <w:rPr>
          <w:szCs w:val="22"/>
        </w:rPr>
        <w:t>Ежегодная оценка</w:t>
      </w:r>
      <w:r w:rsidR="00CF0B11" w:rsidRPr="00BE6745">
        <w:rPr>
          <w:szCs w:val="22"/>
        </w:rPr>
        <w:t xml:space="preserve"> содержания образовательных программ, методов обучения</w:t>
      </w:r>
      <w:r w:rsidR="001A6049" w:rsidRPr="00BE6745">
        <w:rPr>
          <w:szCs w:val="22"/>
        </w:rPr>
        <w:t xml:space="preserve"> и модернизировать содержание ОП</w:t>
      </w:r>
      <w:r w:rsidR="000D14B5" w:rsidRPr="00BE6745">
        <w:rPr>
          <w:szCs w:val="22"/>
        </w:rPr>
        <w:t>.</w:t>
      </w:r>
    </w:p>
    <w:p w:rsidR="00766821" w:rsidRPr="0035645E" w:rsidRDefault="00CF0B11" w:rsidP="001052BD">
      <w:pPr>
        <w:pStyle w:val="ae"/>
        <w:shd w:val="clear" w:color="auto" w:fill="FFFFFF"/>
        <w:tabs>
          <w:tab w:val="left" w:pos="0"/>
        </w:tabs>
        <w:ind w:left="0" w:right="10"/>
        <w:jc w:val="both"/>
        <w:rPr>
          <w:color w:val="000000"/>
          <w:szCs w:val="20"/>
        </w:rPr>
      </w:pPr>
      <w:r w:rsidRPr="0035645E">
        <w:rPr>
          <w:szCs w:val="20"/>
        </w:rPr>
        <w:t>Таблица</w:t>
      </w:r>
      <w:r w:rsidR="000D0C7C" w:rsidRPr="0035645E">
        <w:rPr>
          <w:szCs w:val="20"/>
        </w:rPr>
        <w:t xml:space="preserve"> </w:t>
      </w:r>
      <w:r w:rsidR="00247865">
        <w:rPr>
          <w:szCs w:val="20"/>
        </w:rPr>
        <w:t>11</w:t>
      </w:r>
      <w:r w:rsidRPr="0035645E">
        <w:rPr>
          <w:szCs w:val="20"/>
        </w:rPr>
        <w:t xml:space="preserve">. </w:t>
      </w:r>
      <w:r w:rsidR="00E03A01" w:rsidRPr="0035645E">
        <w:rPr>
          <w:szCs w:val="20"/>
        </w:rPr>
        <w:t xml:space="preserve">Доля </w:t>
      </w:r>
      <w:r w:rsidRPr="0035645E">
        <w:rPr>
          <w:szCs w:val="20"/>
        </w:rPr>
        <w:t>дисциплин с использованием инновационных технологий (</w:t>
      </w:r>
      <w:r w:rsidR="00B95811" w:rsidRPr="0035645E">
        <w:rPr>
          <w:szCs w:val="20"/>
        </w:rPr>
        <w:t>в разрезе каждой специальности)</w:t>
      </w:r>
    </w:p>
    <w:tbl>
      <w:tblPr>
        <w:tblStyle w:val="af8"/>
        <w:tblW w:w="9639" w:type="dxa"/>
        <w:tblInd w:w="-5" w:type="dxa"/>
        <w:tblLook w:val="04A0" w:firstRow="1" w:lastRow="0" w:firstColumn="1" w:lastColumn="0" w:noHBand="0" w:noVBand="1"/>
      </w:tblPr>
      <w:tblGrid>
        <w:gridCol w:w="2187"/>
        <w:gridCol w:w="932"/>
        <w:gridCol w:w="850"/>
        <w:gridCol w:w="993"/>
        <w:gridCol w:w="850"/>
        <w:gridCol w:w="1134"/>
        <w:gridCol w:w="1130"/>
        <w:gridCol w:w="1563"/>
      </w:tblGrid>
      <w:tr w:rsidR="00933055" w:rsidRPr="001F7D89" w:rsidTr="008039E0">
        <w:tc>
          <w:tcPr>
            <w:tcW w:w="2187" w:type="dxa"/>
            <w:shd w:val="clear" w:color="auto" w:fill="auto"/>
          </w:tcPr>
          <w:p w:rsidR="00933055" w:rsidRPr="001F7D89" w:rsidRDefault="00DE57C6" w:rsidP="001052BD">
            <w:pPr>
              <w:pStyle w:val="ae"/>
              <w:tabs>
                <w:tab w:val="left" w:pos="0"/>
              </w:tabs>
              <w:ind w:left="0" w:right="10"/>
              <w:jc w:val="both"/>
              <w:rPr>
                <w:color w:val="000000"/>
                <w:sz w:val="22"/>
                <w:szCs w:val="22"/>
              </w:rPr>
            </w:pPr>
            <w:r w:rsidRPr="00F1075A">
              <w:rPr>
                <w:b/>
                <w:color w:val="000000"/>
                <w:sz w:val="22"/>
                <w:szCs w:val="22"/>
                <w:lang w:val="kk-KZ"/>
              </w:rPr>
              <w:t>Наименование ОП</w:t>
            </w:r>
          </w:p>
        </w:tc>
        <w:tc>
          <w:tcPr>
            <w:tcW w:w="932" w:type="dxa"/>
            <w:shd w:val="clear" w:color="auto" w:fill="auto"/>
          </w:tcPr>
          <w:p w:rsidR="00933055" w:rsidRPr="00186BA4" w:rsidRDefault="00933055" w:rsidP="00DE57C6">
            <w:pPr>
              <w:pStyle w:val="ae"/>
              <w:tabs>
                <w:tab w:val="left" w:pos="0"/>
              </w:tabs>
              <w:ind w:left="0" w:right="11"/>
              <w:jc w:val="center"/>
              <w:rPr>
                <w:b/>
                <w:color w:val="000000"/>
                <w:sz w:val="22"/>
                <w:szCs w:val="22"/>
              </w:rPr>
            </w:pPr>
            <w:r w:rsidRPr="00186BA4">
              <w:rPr>
                <w:b/>
                <w:color w:val="000000"/>
                <w:sz w:val="22"/>
                <w:szCs w:val="22"/>
              </w:rPr>
              <w:t>2018-2019</w:t>
            </w:r>
          </w:p>
        </w:tc>
        <w:tc>
          <w:tcPr>
            <w:tcW w:w="850" w:type="dxa"/>
            <w:shd w:val="clear" w:color="auto" w:fill="auto"/>
          </w:tcPr>
          <w:p w:rsidR="00933055" w:rsidRPr="00186BA4" w:rsidRDefault="00933055" w:rsidP="00DE57C6">
            <w:pPr>
              <w:pStyle w:val="ae"/>
              <w:tabs>
                <w:tab w:val="left" w:pos="0"/>
              </w:tabs>
              <w:ind w:left="0" w:right="11"/>
              <w:jc w:val="center"/>
              <w:rPr>
                <w:b/>
                <w:sz w:val="22"/>
                <w:szCs w:val="22"/>
              </w:rPr>
            </w:pPr>
            <w:r w:rsidRPr="00186BA4">
              <w:rPr>
                <w:b/>
                <w:sz w:val="22"/>
                <w:szCs w:val="22"/>
              </w:rPr>
              <w:t>2019-2020</w:t>
            </w:r>
          </w:p>
        </w:tc>
        <w:tc>
          <w:tcPr>
            <w:tcW w:w="993" w:type="dxa"/>
            <w:shd w:val="clear" w:color="auto" w:fill="auto"/>
          </w:tcPr>
          <w:p w:rsidR="00933055" w:rsidRPr="00186BA4" w:rsidRDefault="00933055" w:rsidP="00DE57C6">
            <w:pPr>
              <w:pStyle w:val="ae"/>
              <w:tabs>
                <w:tab w:val="left" w:pos="0"/>
              </w:tabs>
              <w:ind w:left="0" w:right="11"/>
              <w:jc w:val="center"/>
              <w:rPr>
                <w:b/>
                <w:sz w:val="22"/>
                <w:szCs w:val="22"/>
              </w:rPr>
            </w:pPr>
            <w:r w:rsidRPr="00186BA4">
              <w:rPr>
                <w:b/>
                <w:sz w:val="22"/>
                <w:szCs w:val="22"/>
              </w:rPr>
              <w:t>2020-2021</w:t>
            </w:r>
          </w:p>
        </w:tc>
        <w:tc>
          <w:tcPr>
            <w:tcW w:w="850" w:type="dxa"/>
            <w:shd w:val="clear" w:color="auto" w:fill="auto"/>
          </w:tcPr>
          <w:p w:rsidR="00933055" w:rsidRPr="00186BA4" w:rsidRDefault="00933055" w:rsidP="00DE57C6">
            <w:pPr>
              <w:pStyle w:val="ae"/>
              <w:tabs>
                <w:tab w:val="left" w:pos="0"/>
              </w:tabs>
              <w:ind w:left="0" w:right="11"/>
              <w:jc w:val="center"/>
              <w:rPr>
                <w:b/>
                <w:sz w:val="22"/>
                <w:szCs w:val="22"/>
              </w:rPr>
            </w:pPr>
            <w:r w:rsidRPr="00186BA4">
              <w:rPr>
                <w:b/>
                <w:sz w:val="22"/>
                <w:szCs w:val="22"/>
              </w:rPr>
              <w:t>2021-2022</w:t>
            </w:r>
          </w:p>
        </w:tc>
        <w:tc>
          <w:tcPr>
            <w:tcW w:w="1134" w:type="dxa"/>
            <w:shd w:val="clear" w:color="auto" w:fill="auto"/>
          </w:tcPr>
          <w:p w:rsidR="00933055" w:rsidRPr="00186BA4" w:rsidRDefault="00933055" w:rsidP="00DE57C6">
            <w:pPr>
              <w:pStyle w:val="ae"/>
              <w:tabs>
                <w:tab w:val="left" w:pos="0"/>
              </w:tabs>
              <w:ind w:left="0" w:right="11"/>
              <w:jc w:val="center"/>
              <w:rPr>
                <w:b/>
                <w:sz w:val="22"/>
                <w:szCs w:val="22"/>
              </w:rPr>
            </w:pPr>
            <w:r w:rsidRPr="00186BA4">
              <w:rPr>
                <w:b/>
                <w:sz w:val="22"/>
                <w:szCs w:val="22"/>
              </w:rPr>
              <w:t>2022-2023</w:t>
            </w:r>
          </w:p>
        </w:tc>
        <w:tc>
          <w:tcPr>
            <w:tcW w:w="1130" w:type="dxa"/>
            <w:shd w:val="clear" w:color="auto" w:fill="auto"/>
          </w:tcPr>
          <w:p w:rsidR="00933055" w:rsidRPr="00186BA4" w:rsidRDefault="00933055" w:rsidP="00DE57C6">
            <w:pPr>
              <w:pStyle w:val="ae"/>
              <w:tabs>
                <w:tab w:val="left" w:pos="0"/>
              </w:tabs>
              <w:ind w:left="0" w:right="11"/>
              <w:jc w:val="center"/>
              <w:rPr>
                <w:b/>
                <w:sz w:val="22"/>
                <w:szCs w:val="22"/>
              </w:rPr>
            </w:pPr>
            <w:r w:rsidRPr="00186BA4">
              <w:rPr>
                <w:b/>
                <w:sz w:val="22"/>
                <w:szCs w:val="22"/>
                <w:lang w:val="kk-KZ"/>
              </w:rPr>
              <w:t>2023-2024</w:t>
            </w:r>
          </w:p>
        </w:tc>
        <w:tc>
          <w:tcPr>
            <w:tcW w:w="1563" w:type="dxa"/>
            <w:shd w:val="clear" w:color="auto" w:fill="auto"/>
          </w:tcPr>
          <w:p w:rsidR="00186BA4" w:rsidRDefault="00933055" w:rsidP="00DE57C6">
            <w:pPr>
              <w:pStyle w:val="ae"/>
              <w:tabs>
                <w:tab w:val="left" w:pos="0"/>
              </w:tabs>
              <w:ind w:left="0" w:right="11"/>
              <w:jc w:val="center"/>
              <w:rPr>
                <w:b/>
                <w:sz w:val="22"/>
                <w:szCs w:val="22"/>
                <w:lang w:val="kk-KZ"/>
              </w:rPr>
            </w:pPr>
            <w:r w:rsidRPr="00186BA4">
              <w:rPr>
                <w:b/>
                <w:sz w:val="22"/>
                <w:szCs w:val="22"/>
                <w:lang w:val="kk-KZ"/>
              </w:rPr>
              <w:t>2024-</w:t>
            </w:r>
          </w:p>
          <w:p w:rsidR="00933055" w:rsidRPr="00186BA4" w:rsidRDefault="00933055" w:rsidP="00DE57C6">
            <w:pPr>
              <w:pStyle w:val="ae"/>
              <w:tabs>
                <w:tab w:val="left" w:pos="0"/>
              </w:tabs>
              <w:ind w:left="0" w:right="11"/>
              <w:jc w:val="center"/>
              <w:rPr>
                <w:b/>
                <w:sz w:val="22"/>
                <w:szCs w:val="22"/>
                <w:lang w:val="kk-KZ"/>
              </w:rPr>
            </w:pPr>
            <w:r w:rsidRPr="00186BA4">
              <w:rPr>
                <w:b/>
                <w:sz w:val="22"/>
                <w:szCs w:val="22"/>
                <w:lang w:val="kk-KZ"/>
              </w:rPr>
              <w:t>2025</w:t>
            </w:r>
          </w:p>
        </w:tc>
      </w:tr>
      <w:tr w:rsidR="00DE57C6" w:rsidRPr="001F7D89" w:rsidTr="008039E0">
        <w:trPr>
          <w:trHeight w:val="132"/>
        </w:trPr>
        <w:tc>
          <w:tcPr>
            <w:tcW w:w="9639" w:type="dxa"/>
            <w:gridSpan w:val="8"/>
            <w:shd w:val="clear" w:color="auto" w:fill="auto"/>
          </w:tcPr>
          <w:p w:rsidR="00DE57C6" w:rsidRPr="00DE57C6" w:rsidRDefault="00DE57C6" w:rsidP="00DE57C6">
            <w:pPr>
              <w:pStyle w:val="ae"/>
              <w:tabs>
                <w:tab w:val="left" w:pos="0"/>
              </w:tabs>
              <w:ind w:left="0" w:right="10"/>
              <w:jc w:val="center"/>
              <w:rPr>
                <w:b/>
                <w:color w:val="000000"/>
                <w:sz w:val="22"/>
                <w:szCs w:val="22"/>
                <w:highlight w:val="yellow"/>
                <w:lang w:val="kk-KZ"/>
              </w:rPr>
            </w:pPr>
            <w:r w:rsidRPr="00DE57C6">
              <w:rPr>
                <w:b/>
                <w:color w:val="000000"/>
                <w:sz w:val="22"/>
                <w:szCs w:val="22"/>
              </w:rPr>
              <w:t>Бакалавриат %</w:t>
            </w:r>
          </w:p>
        </w:tc>
      </w:tr>
      <w:tr w:rsidR="00F75EFA" w:rsidRPr="001F7D89" w:rsidTr="008039E0">
        <w:trPr>
          <w:trHeight w:val="132"/>
        </w:trPr>
        <w:tc>
          <w:tcPr>
            <w:tcW w:w="2187" w:type="dxa"/>
            <w:shd w:val="clear" w:color="auto" w:fill="auto"/>
          </w:tcPr>
          <w:p w:rsidR="00F75EFA" w:rsidRPr="00DE57C6" w:rsidRDefault="0035645E" w:rsidP="00DE57C6">
            <w:pPr>
              <w:tabs>
                <w:tab w:val="left" w:pos="0"/>
              </w:tabs>
              <w:rPr>
                <w:rFonts w:cs="Times New Roman"/>
                <w:sz w:val="22"/>
                <w:szCs w:val="22"/>
              </w:rPr>
            </w:pPr>
            <w:r>
              <w:rPr>
                <w:color w:val="000000"/>
                <w:sz w:val="22"/>
                <w:szCs w:val="22"/>
                <w:lang w:val="kk-KZ"/>
              </w:rPr>
              <w:t>Арт-менеджмент</w:t>
            </w:r>
          </w:p>
        </w:tc>
        <w:tc>
          <w:tcPr>
            <w:tcW w:w="932"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40</w:t>
            </w:r>
            <w:r w:rsidRPr="00396B82">
              <w:rPr>
                <w:color w:val="000000"/>
                <w:sz w:val="22"/>
                <w:szCs w:val="22"/>
              </w:rPr>
              <w:t>%</w:t>
            </w:r>
          </w:p>
        </w:tc>
        <w:tc>
          <w:tcPr>
            <w:tcW w:w="850"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50</w:t>
            </w:r>
            <w:r w:rsidRPr="001F7D89">
              <w:rPr>
                <w:color w:val="000000"/>
                <w:sz w:val="22"/>
                <w:szCs w:val="22"/>
              </w:rPr>
              <w:t>%</w:t>
            </w:r>
          </w:p>
        </w:tc>
        <w:tc>
          <w:tcPr>
            <w:tcW w:w="993"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65</w:t>
            </w:r>
            <w:r w:rsidRPr="001F7D89">
              <w:rPr>
                <w:color w:val="000000"/>
                <w:sz w:val="22"/>
                <w:szCs w:val="22"/>
              </w:rPr>
              <w:t>%</w:t>
            </w:r>
          </w:p>
        </w:tc>
        <w:tc>
          <w:tcPr>
            <w:tcW w:w="850"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75</w:t>
            </w:r>
            <w:r w:rsidRPr="001F7D89">
              <w:rPr>
                <w:color w:val="000000"/>
                <w:sz w:val="22"/>
                <w:szCs w:val="22"/>
              </w:rPr>
              <w:t>%</w:t>
            </w:r>
          </w:p>
        </w:tc>
        <w:tc>
          <w:tcPr>
            <w:tcW w:w="1134"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80</w:t>
            </w:r>
            <w:r w:rsidRPr="001F7D89">
              <w:rPr>
                <w:color w:val="000000"/>
                <w:sz w:val="22"/>
                <w:szCs w:val="22"/>
              </w:rPr>
              <w:t>%</w:t>
            </w:r>
          </w:p>
        </w:tc>
        <w:tc>
          <w:tcPr>
            <w:tcW w:w="1130"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90</w:t>
            </w:r>
            <w:r w:rsidRPr="001F7D89">
              <w:rPr>
                <w:color w:val="000000"/>
                <w:sz w:val="22"/>
                <w:szCs w:val="22"/>
              </w:rPr>
              <w:t>%</w:t>
            </w:r>
          </w:p>
        </w:tc>
        <w:tc>
          <w:tcPr>
            <w:tcW w:w="1563" w:type="dxa"/>
            <w:shd w:val="clear" w:color="auto" w:fill="auto"/>
          </w:tcPr>
          <w:p w:rsidR="00F75EFA" w:rsidRPr="001F7D89" w:rsidRDefault="00396B82" w:rsidP="0035645E">
            <w:pPr>
              <w:pStyle w:val="ae"/>
              <w:tabs>
                <w:tab w:val="left" w:pos="0"/>
              </w:tabs>
              <w:ind w:left="0" w:right="10"/>
              <w:jc w:val="center"/>
              <w:rPr>
                <w:color w:val="000000"/>
                <w:sz w:val="22"/>
                <w:szCs w:val="22"/>
                <w:lang w:val="kk-KZ"/>
              </w:rPr>
            </w:pPr>
            <w:r>
              <w:rPr>
                <w:color w:val="000000"/>
                <w:sz w:val="22"/>
                <w:szCs w:val="22"/>
                <w:lang w:val="kk-KZ"/>
              </w:rPr>
              <w:t>100</w:t>
            </w:r>
            <w:r w:rsidRPr="001F7D89">
              <w:rPr>
                <w:color w:val="000000"/>
                <w:sz w:val="22"/>
                <w:szCs w:val="22"/>
              </w:rPr>
              <w:t>%</w:t>
            </w:r>
          </w:p>
        </w:tc>
      </w:tr>
      <w:tr w:rsidR="00F75EFA" w:rsidRPr="001F7D89" w:rsidTr="008039E0">
        <w:trPr>
          <w:trHeight w:val="132"/>
        </w:trPr>
        <w:tc>
          <w:tcPr>
            <w:tcW w:w="2187" w:type="dxa"/>
            <w:shd w:val="clear" w:color="auto" w:fill="auto"/>
          </w:tcPr>
          <w:p w:rsidR="00F75EFA" w:rsidRPr="001F7D89" w:rsidRDefault="00F1075A" w:rsidP="00F75EFA">
            <w:pPr>
              <w:pStyle w:val="ae"/>
              <w:tabs>
                <w:tab w:val="left" w:pos="0"/>
              </w:tabs>
              <w:ind w:left="0" w:right="10"/>
              <w:rPr>
                <w:color w:val="000000"/>
                <w:sz w:val="22"/>
                <w:szCs w:val="22"/>
                <w:lang w:val="kk-KZ"/>
              </w:rPr>
            </w:pPr>
            <w:r>
              <w:rPr>
                <w:color w:val="000000"/>
                <w:sz w:val="22"/>
                <w:szCs w:val="22"/>
                <w:lang w:val="kk-KZ"/>
              </w:rPr>
              <w:t>Менеджмент в социальной сфере</w:t>
            </w:r>
          </w:p>
        </w:tc>
        <w:tc>
          <w:tcPr>
            <w:tcW w:w="932"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w:t>
            </w:r>
          </w:p>
        </w:tc>
        <w:tc>
          <w:tcPr>
            <w:tcW w:w="850"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w:t>
            </w:r>
          </w:p>
        </w:tc>
        <w:tc>
          <w:tcPr>
            <w:tcW w:w="993" w:type="dxa"/>
            <w:shd w:val="clear" w:color="auto" w:fill="auto"/>
          </w:tcPr>
          <w:p w:rsidR="00F75EFA" w:rsidRPr="001F7D89" w:rsidRDefault="00247865" w:rsidP="0035645E">
            <w:pPr>
              <w:pStyle w:val="ae"/>
              <w:tabs>
                <w:tab w:val="left" w:pos="0"/>
              </w:tabs>
              <w:ind w:left="0" w:right="10"/>
              <w:jc w:val="center"/>
              <w:rPr>
                <w:color w:val="000000"/>
                <w:sz w:val="22"/>
                <w:szCs w:val="22"/>
              </w:rPr>
            </w:pPr>
            <w:r>
              <w:rPr>
                <w:color w:val="000000"/>
                <w:sz w:val="22"/>
                <w:szCs w:val="22"/>
              </w:rPr>
              <w:t>60%</w:t>
            </w:r>
          </w:p>
        </w:tc>
        <w:tc>
          <w:tcPr>
            <w:tcW w:w="850" w:type="dxa"/>
            <w:shd w:val="clear" w:color="auto" w:fill="auto"/>
          </w:tcPr>
          <w:p w:rsidR="00F75EFA" w:rsidRPr="001F7D89" w:rsidRDefault="00396B82" w:rsidP="00247865">
            <w:pPr>
              <w:pStyle w:val="ae"/>
              <w:tabs>
                <w:tab w:val="left" w:pos="0"/>
              </w:tabs>
              <w:ind w:left="0" w:right="10"/>
              <w:jc w:val="center"/>
              <w:rPr>
                <w:color w:val="000000"/>
                <w:sz w:val="22"/>
                <w:szCs w:val="22"/>
              </w:rPr>
            </w:pPr>
            <w:r>
              <w:rPr>
                <w:color w:val="000000"/>
                <w:sz w:val="22"/>
                <w:szCs w:val="22"/>
              </w:rPr>
              <w:t>6</w:t>
            </w:r>
            <w:r w:rsidR="00247865">
              <w:rPr>
                <w:color w:val="000000"/>
                <w:sz w:val="22"/>
                <w:szCs w:val="22"/>
              </w:rPr>
              <w:t>5</w:t>
            </w:r>
            <w:r w:rsidRPr="001F7D89">
              <w:rPr>
                <w:color w:val="000000"/>
                <w:sz w:val="22"/>
                <w:szCs w:val="22"/>
              </w:rPr>
              <w:t>%</w:t>
            </w:r>
          </w:p>
        </w:tc>
        <w:tc>
          <w:tcPr>
            <w:tcW w:w="1134"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70</w:t>
            </w:r>
            <w:r w:rsidRPr="001F7D89">
              <w:rPr>
                <w:color w:val="000000"/>
                <w:sz w:val="22"/>
                <w:szCs w:val="22"/>
              </w:rPr>
              <w:t>%</w:t>
            </w:r>
          </w:p>
        </w:tc>
        <w:tc>
          <w:tcPr>
            <w:tcW w:w="1130" w:type="dxa"/>
            <w:shd w:val="clear" w:color="auto" w:fill="auto"/>
          </w:tcPr>
          <w:p w:rsidR="00F75EFA" w:rsidRPr="001F7D89" w:rsidRDefault="00396B82" w:rsidP="0035645E">
            <w:pPr>
              <w:pStyle w:val="ae"/>
              <w:tabs>
                <w:tab w:val="left" w:pos="0"/>
              </w:tabs>
              <w:ind w:left="0" w:right="10"/>
              <w:jc w:val="center"/>
              <w:rPr>
                <w:color w:val="000000"/>
                <w:sz w:val="22"/>
                <w:szCs w:val="22"/>
              </w:rPr>
            </w:pPr>
            <w:r>
              <w:rPr>
                <w:color w:val="000000"/>
                <w:sz w:val="22"/>
                <w:szCs w:val="22"/>
              </w:rPr>
              <w:t>80</w:t>
            </w:r>
            <w:r w:rsidRPr="001F7D89">
              <w:rPr>
                <w:color w:val="000000"/>
                <w:sz w:val="22"/>
                <w:szCs w:val="22"/>
              </w:rPr>
              <w:t>%</w:t>
            </w:r>
          </w:p>
        </w:tc>
        <w:tc>
          <w:tcPr>
            <w:tcW w:w="1563" w:type="dxa"/>
            <w:shd w:val="clear" w:color="auto" w:fill="auto"/>
          </w:tcPr>
          <w:p w:rsidR="00F75EFA" w:rsidRPr="001F7D89" w:rsidRDefault="00396B82" w:rsidP="0035645E">
            <w:pPr>
              <w:pStyle w:val="ae"/>
              <w:tabs>
                <w:tab w:val="left" w:pos="0"/>
              </w:tabs>
              <w:ind w:left="0" w:right="10"/>
              <w:jc w:val="center"/>
              <w:rPr>
                <w:color w:val="000000"/>
                <w:sz w:val="22"/>
                <w:szCs w:val="22"/>
                <w:lang w:val="kk-KZ"/>
              </w:rPr>
            </w:pPr>
            <w:r>
              <w:rPr>
                <w:color w:val="000000"/>
                <w:sz w:val="22"/>
                <w:szCs w:val="22"/>
                <w:lang w:val="kk-KZ"/>
              </w:rPr>
              <w:t>100</w:t>
            </w:r>
            <w:r w:rsidRPr="001F7D89">
              <w:rPr>
                <w:color w:val="000000"/>
                <w:sz w:val="22"/>
                <w:szCs w:val="22"/>
              </w:rPr>
              <w:t>%</w:t>
            </w:r>
          </w:p>
        </w:tc>
      </w:tr>
      <w:tr w:rsidR="00396B82" w:rsidRPr="001F7D89" w:rsidTr="008039E0">
        <w:trPr>
          <w:trHeight w:val="132"/>
        </w:trPr>
        <w:tc>
          <w:tcPr>
            <w:tcW w:w="2187" w:type="dxa"/>
            <w:shd w:val="clear" w:color="auto" w:fill="auto"/>
          </w:tcPr>
          <w:p w:rsidR="00396B82" w:rsidRPr="001F7D89" w:rsidRDefault="00CC3DF7" w:rsidP="00396B82">
            <w:pPr>
              <w:pStyle w:val="ae"/>
              <w:tabs>
                <w:tab w:val="left" w:pos="0"/>
              </w:tabs>
              <w:ind w:left="0" w:right="10"/>
              <w:rPr>
                <w:color w:val="000000"/>
                <w:sz w:val="22"/>
                <w:szCs w:val="22"/>
                <w:lang w:val="kk-KZ"/>
              </w:rPr>
            </w:pPr>
            <w:r>
              <w:rPr>
                <w:color w:val="000000"/>
                <w:sz w:val="22"/>
                <w:szCs w:val="22"/>
                <w:lang w:val="kk-KZ"/>
              </w:rPr>
              <w:t>Искусствоведение</w:t>
            </w:r>
          </w:p>
        </w:tc>
        <w:tc>
          <w:tcPr>
            <w:tcW w:w="932"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40</w:t>
            </w:r>
            <w:r w:rsidRPr="00396B82">
              <w:rPr>
                <w:color w:val="000000"/>
                <w:sz w:val="22"/>
                <w:szCs w:val="22"/>
              </w:rPr>
              <w:t>%</w:t>
            </w:r>
          </w:p>
        </w:tc>
        <w:tc>
          <w:tcPr>
            <w:tcW w:w="850"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50</w:t>
            </w:r>
            <w:r w:rsidRPr="001F7D89">
              <w:rPr>
                <w:color w:val="000000"/>
                <w:sz w:val="22"/>
                <w:szCs w:val="22"/>
              </w:rPr>
              <w:t>%</w:t>
            </w:r>
          </w:p>
        </w:tc>
        <w:tc>
          <w:tcPr>
            <w:tcW w:w="993"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65</w:t>
            </w:r>
            <w:r w:rsidRPr="001F7D89">
              <w:rPr>
                <w:color w:val="000000"/>
                <w:sz w:val="22"/>
                <w:szCs w:val="22"/>
              </w:rPr>
              <w:t>%</w:t>
            </w:r>
          </w:p>
        </w:tc>
        <w:tc>
          <w:tcPr>
            <w:tcW w:w="850"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75</w:t>
            </w:r>
            <w:r w:rsidRPr="001F7D89">
              <w:rPr>
                <w:color w:val="000000"/>
                <w:sz w:val="22"/>
                <w:szCs w:val="22"/>
              </w:rPr>
              <w:t>%</w:t>
            </w:r>
          </w:p>
        </w:tc>
        <w:tc>
          <w:tcPr>
            <w:tcW w:w="1134"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80</w:t>
            </w:r>
            <w:r w:rsidRPr="001F7D89">
              <w:rPr>
                <w:color w:val="000000"/>
                <w:sz w:val="22"/>
                <w:szCs w:val="22"/>
              </w:rPr>
              <w:t>%</w:t>
            </w:r>
          </w:p>
        </w:tc>
        <w:tc>
          <w:tcPr>
            <w:tcW w:w="1130" w:type="dxa"/>
            <w:shd w:val="clear" w:color="auto" w:fill="auto"/>
          </w:tcPr>
          <w:p w:rsidR="00396B82" w:rsidRPr="001F7D89" w:rsidRDefault="00396B82" w:rsidP="0035645E">
            <w:pPr>
              <w:pStyle w:val="ae"/>
              <w:tabs>
                <w:tab w:val="left" w:pos="0"/>
              </w:tabs>
              <w:ind w:left="0" w:right="10"/>
              <w:jc w:val="center"/>
              <w:rPr>
                <w:color w:val="000000"/>
                <w:sz w:val="22"/>
                <w:szCs w:val="22"/>
              </w:rPr>
            </w:pPr>
            <w:r>
              <w:rPr>
                <w:color w:val="000000"/>
                <w:sz w:val="22"/>
                <w:szCs w:val="22"/>
              </w:rPr>
              <w:t>90</w:t>
            </w:r>
            <w:r w:rsidRPr="001F7D89">
              <w:rPr>
                <w:color w:val="000000"/>
                <w:sz w:val="22"/>
                <w:szCs w:val="22"/>
              </w:rPr>
              <w:t>%</w:t>
            </w:r>
          </w:p>
        </w:tc>
        <w:tc>
          <w:tcPr>
            <w:tcW w:w="1563" w:type="dxa"/>
            <w:shd w:val="clear" w:color="auto" w:fill="auto"/>
          </w:tcPr>
          <w:p w:rsidR="00396B82" w:rsidRPr="001F7D89" w:rsidRDefault="00396B82" w:rsidP="0035645E">
            <w:pPr>
              <w:pStyle w:val="ae"/>
              <w:tabs>
                <w:tab w:val="left" w:pos="0"/>
              </w:tabs>
              <w:ind w:left="0" w:right="10"/>
              <w:jc w:val="center"/>
              <w:rPr>
                <w:color w:val="000000"/>
                <w:sz w:val="22"/>
                <w:szCs w:val="22"/>
                <w:lang w:val="kk-KZ"/>
              </w:rPr>
            </w:pPr>
            <w:r>
              <w:rPr>
                <w:color w:val="000000"/>
                <w:sz w:val="22"/>
                <w:szCs w:val="22"/>
                <w:lang w:val="kk-KZ"/>
              </w:rPr>
              <w:t>100</w:t>
            </w:r>
            <w:r w:rsidRPr="001F7D89">
              <w:rPr>
                <w:color w:val="000000"/>
                <w:sz w:val="22"/>
                <w:szCs w:val="22"/>
              </w:rPr>
              <w:t>%</w:t>
            </w:r>
          </w:p>
        </w:tc>
      </w:tr>
      <w:tr w:rsidR="00DE57C6" w:rsidRPr="001F7D89" w:rsidTr="008039E0">
        <w:trPr>
          <w:trHeight w:val="132"/>
        </w:trPr>
        <w:tc>
          <w:tcPr>
            <w:tcW w:w="9639" w:type="dxa"/>
            <w:gridSpan w:val="8"/>
            <w:shd w:val="clear" w:color="auto" w:fill="auto"/>
          </w:tcPr>
          <w:p w:rsidR="00DE57C6" w:rsidRPr="00DE57C6" w:rsidRDefault="00DE57C6" w:rsidP="00DE57C6">
            <w:pPr>
              <w:pStyle w:val="ae"/>
              <w:tabs>
                <w:tab w:val="left" w:pos="0"/>
              </w:tabs>
              <w:ind w:left="0" w:right="10"/>
              <w:jc w:val="center"/>
              <w:rPr>
                <w:b/>
                <w:color w:val="000000"/>
                <w:sz w:val="22"/>
                <w:szCs w:val="22"/>
              </w:rPr>
            </w:pPr>
            <w:r w:rsidRPr="00DE57C6">
              <w:rPr>
                <w:b/>
                <w:color w:val="000000"/>
                <w:sz w:val="22"/>
                <w:szCs w:val="22"/>
              </w:rPr>
              <w:t>Магистратура %</w:t>
            </w:r>
          </w:p>
        </w:tc>
      </w:tr>
      <w:tr w:rsidR="00396B82" w:rsidRPr="001F7D89" w:rsidTr="008039E0">
        <w:tc>
          <w:tcPr>
            <w:tcW w:w="2187" w:type="dxa"/>
            <w:shd w:val="clear" w:color="auto" w:fill="auto"/>
          </w:tcPr>
          <w:p w:rsidR="00066755" w:rsidRPr="001F7D89" w:rsidRDefault="00DE57C6" w:rsidP="00396B82">
            <w:pPr>
              <w:pStyle w:val="ae"/>
              <w:tabs>
                <w:tab w:val="left" w:pos="0"/>
              </w:tabs>
              <w:ind w:left="0" w:right="10"/>
              <w:jc w:val="both"/>
              <w:rPr>
                <w:color w:val="000000"/>
                <w:sz w:val="22"/>
                <w:szCs w:val="22"/>
              </w:rPr>
            </w:pPr>
            <w:r w:rsidRPr="00066755">
              <w:rPr>
                <w:color w:val="000000"/>
                <w:sz w:val="22"/>
                <w:szCs w:val="22"/>
              </w:rPr>
              <w:t xml:space="preserve"> </w:t>
            </w:r>
            <w:r w:rsidR="00CC3DF7">
              <w:rPr>
                <w:color w:val="000000"/>
                <w:sz w:val="22"/>
                <w:szCs w:val="22"/>
              </w:rPr>
              <w:t>Искусствоведение</w:t>
            </w:r>
          </w:p>
        </w:tc>
        <w:tc>
          <w:tcPr>
            <w:tcW w:w="932"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w:t>
            </w:r>
          </w:p>
        </w:tc>
        <w:tc>
          <w:tcPr>
            <w:tcW w:w="85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50</w:t>
            </w:r>
            <w:r w:rsidRPr="001F7D89">
              <w:rPr>
                <w:color w:val="000000"/>
                <w:sz w:val="22"/>
                <w:szCs w:val="22"/>
              </w:rPr>
              <w:t>%</w:t>
            </w:r>
          </w:p>
        </w:tc>
        <w:tc>
          <w:tcPr>
            <w:tcW w:w="993"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65</w:t>
            </w:r>
            <w:r w:rsidRPr="001F7D89">
              <w:rPr>
                <w:color w:val="000000"/>
                <w:sz w:val="22"/>
                <w:szCs w:val="22"/>
              </w:rPr>
              <w:t>%</w:t>
            </w:r>
          </w:p>
        </w:tc>
        <w:tc>
          <w:tcPr>
            <w:tcW w:w="85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75</w:t>
            </w:r>
            <w:r w:rsidRPr="001F7D89">
              <w:rPr>
                <w:color w:val="000000"/>
                <w:sz w:val="22"/>
                <w:szCs w:val="22"/>
              </w:rPr>
              <w:t>%</w:t>
            </w:r>
          </w:p>
        </w:tc>
        <w:tc>
          <w:tcPr>
            <w:tcW w:w="1134"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80</w:t>
            </w:r>
            <w:r w:rsidRPr="001F7D89">
              <w:rPr>
                <w:color w:val="000000"/>
                <w:sz w:val="22"/>
                <w:szCs w:val="22"/>
              </w:rPr>
              <w:t>%</w:t>
            </w:r>
          </w:p>
        </w:tc>
        <w:tc>
          <w:tcPr>
            <w:tcW w:w="113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90</w:t>
            </w:r>
            <w:r w:rsidRPr="001F7D89">
              <w:rPr>
                <w:color w:val="000000"/>
                <w:sz w:val="22"/>
                <w:szCs w:val="22"/>
              </w:rPr>
              <w:t>%</w:t>
            </w:r>
          </w:p>
        </w:tc>
        <w:tc>
          <w:tcPr>
            <w:tcW w:w="1563" w:type="dxa"/>
            <w:shd w:val="clear" w:color="auto" w:fill="auto"/>
          </w:tcPr>
          <w:p w:rsidR="00396B82" w:rsidRPr="001F7D89" w:rsidRDefault="00396B82" w:rsidP="00396B82">
            <w:pPr>
              <w:pStyle w:val="ae"/>
              <w:tabs>
                <w:tab w:val="left" w:pos="0"/>
              </w:tabs>
              <w:ind w:left="0" w:right="10"/>
              <w:jc w:val="center"/>
              <w:rPr>
                <w:color w:val="000000"/>
                <w:sz w:val="22"/>
                <w:szCs w:val="22"/>
                <w:lang w:val="kk-KZ"/>
              </w:rPr>
            </w:pPr>
            <w:r>
              <w:rPr>
                <w:color w:val="000000"/>
                <w:sz w:val="22"/>
                <w:szCs w:val="22"/>
                <w:lang w:val="kk-KZ"/>
              </w:rPr>
              <w:t>100</w:t>
            </w:r>
            <w:r w:rsidRPr="001F7D89">
              <w:rPr>
                <w:color w:val="000000"/>
                <w:sz w:val="22"/>
                <w:szCs w:val="22"/>
              </w:rPr>
              <w:t>%</w:t>
            </w:r>
          </w:p>
        </w:tc>
      </w:tr>
      <w:tr w:rsidR="00B756B4" w:rsidRPr="001F7D89" w:rsidTr="008039E0">
        <w:tc>
          <w:tcPr>
            <w:tcW w:w="2187" w:type="dxa"/>
            <w:shd w:val="clear" w:color="auto" w:fill="auto"/>
          </w:tcPr>
          <w:p w:rsidR="00B756B4" w:rsidRPr="00066755" w:rsidRDefault="00FC2BF5" w:rsidP="00396B82">
            <w:pPr>
              <w:pStyle w:val="ae"/>
              <w:tabs>
                <w:tab w:val="left" w:pos="0"/>
              </w:tabs>
              <w:ind w:left="0" w:right="10"/>
              <w:jc w:val="both"/>
              <w:rPr>
                <w:color w:val="000000"/>
                <w:sz w:val="22"/>
                <w:szCs w:val="22"/>
              </w:rPr>
            </w:pPr>
            <w:r>
              <w:rPr>
                <w:color w:val="000000"/>
                <w:sz w:val="22"/>
                <w:szCs w:val="22"/>
              </w:rPr>
              <w:t>Арт-менеджмент</w:t>
            </w:r>
          </w:p>
        </w:tc>
        <w:tc>
          <w:tcPr>
            <w:tcW w:w="932"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850"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993"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850"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1134"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1130" w:type="dxa"/>
            <w:shd w:val="clear" w:color="auto" w:fill="auto"/>
          </w:tcPr>
          <w:p w:rsidR="00B756B4" w:rsidRDefault="00601EDB" w:rsidP="00396B82">
            <w:pPr>
              <w:pStyle w:val="ae"/>
              <w:tabs>
                <w:tab w:val="left" w:pos="0"/>
              </w:tabs>
              <w:ind w:left="0" w:right="10"/>
              <w:jc w:val="center"/>
              <w:rPr>
                <w:color w:val="000000"/>
                <w:sz w:val="22"/>
                <w:szCs w:val="22"/>
              </w:rPr>
            </w:pPr>
            <w:r>
              <w:rPr>
                <w:color w:val="000000"/>
                <w:sz w:val="22"/>
                <w:szCs w:val="22"/>
              </w:rPr>
              <w:t>-</w:t>
            </w:r>
          </w:p>
        </w:tc>
        <w:tc>
          <w:tcPr>
            <w:tcW w:w="1563" w:type="dxa"/>
            <w:shd w:val="clear" w:color="auto" w:fill="auto"/>
          </w:tcPr>
          <w:p w:rsidR="00B756B4" w:rsidRDefault="00247865" w:rsidP="00396B82">
            <w:pPr>
              <w:pStyle w:val="ae"/>
              <w:tabs>
                <w:tab w:val="left" w:pos="0"/>
              </w:tabs>
              <w:ind w:left="0" w:right="10"/>
              <w:jc w:val="center"/>
              <w:rPr>
                <w:color w:val="000000"/>
                <w:sz w:val="22"/>
                <w:szCs w:val="22"/>
                <w:lang w:val="kk-KZ"/>
              </w:rPr>
            </w:pPr>
            <w:r>
              <w:rPr>
                <w:color w:val="000000"/>
                <w:sz w:val="22"/>
                <w:szCs w:val="22"/>
                <w:lang w:val="kk-KZ"/>
              </w:rPr>
              <w:t>9</w:t>
            </w:r>
            <w:r w:rsidR="00601EDB">
              <w:rPr>
                <w:color w:val="000000"/>
                <w:sz w:val="22"/>
                <w:szCs w:val="22"/>
                <w:lang w:val="kk-KZ"/>
              </w:rPr>
              <w:t>0%</w:t>
            </w:r>
          </w:p>
        </w:tc>
      </w:tr>
      <w:tr w:rsidR="00DE57C6" w:rsidRPr="001F7D89" w:rsidTr="008039E0">
        <w:tc>
          <w:tcPr>
            <w:tcW w:w="9639" w:type="dxa"/>
            <w:gridSpan w:val="8"/>
            <w:shd w:val="clear" w:color="auto" w:fill="auto"/>
          </w:tcPr>
          <w:p w:rsidR="00DE57C6" w:rsidRPr="00DE57C6" w:rsidRDefault="00DE57C6" w:rsidP="00DE57C6">
            <w:pPr>
              <w:pStyle w:val="ae"/>
              <w:tabs>
                <w:tab w:val="left" w:pos="0"/>
              </w:tabs>
              <w:ind w:left="0" w:right="10"/>
              <w:jc w:val="center"/>
              <w:rPr>
                <w:b/>
                <w:color w:val="000000"/>
                <w:sz w:val="22"/>
                <w:szCs w:val="22"/>
              </w:rPr>
            </w:pPr>
            <w:r w:rsidRPr="00DE57C6">
              <w:rPr>
                <w:b/>
                <w:color w:val="000000"/>
                <w:sz w:val="22"/>
                <w:szCs w:val="22"/>
              </w:rPr>
              <w:t>Д</w:t>
            </w:r>
            <w:r w:rsidR="008E0855">
              <w:rPr>
                <w:b/>
                <w:color w:val="000000"/>
                <w:sz w:val="22"/>
                <w:szCs w:val="22"/>
              </w:rPr>
              <w:t xml:space="preserve">окторантура </w:t>
            </w:r>
            <w:r w:rsidRPr="00DE57C6">
              <w:rPr>
                <w:b/>
                <w:color w:val="000000"/>
                <w:sz w:val="22"/>
                <w:szCs w:val="22"/>
              </w:rPr>
              <w:t>%</w:t>
            </w:r>
          </w:p>
        </w:tc>
      </w:tr>
      <w:tr w:rsidR="00396B82" w:rsidRPr="001F7D89" w:rsidTr="008039E0">
        <w:tc>
          <w:tcPr>
            <w:tcW w:w="2187" w:type="dxa"/>
            <w:shd w:val="clear" w:color="auto" w:fill="auto"/>
          </w:tcPr>
          <w:p w:rsidR="00066755" w:rsidRDefault="00CC3DF7" w:rsidP="00396B82">
            <w:pPr>
              <w:pStyle w:val="ae"/>
              <w:tabs>
                <w:tab w:val="left" w:pos="0"/>
              </w:tabs>
              <w:ind w:left="0" w:right="10"/>
              <w:jc w:val="both"/>
              <w:rPr>
                <w:color w:val="000000"/>
                <w:sz w:val="22"/>
                <w:szCs w:val="22"/>
                <w:lang w:val="en-US"/>
              </w:rPr>
            </w:pPr>
            <w:r>
              <w:rPr>
                <w:color w:val="000000"/>
                <w:sz w:val="22"/>
                <w:szCs w:val="22"/>
                <w:lang w:val="en-US"/>
              </w:rPr>
              <w:t>Искусствоведение</w:t>
            </w:r>
          </w:p>
          <w:p w:rsidR="00DE57C6" w:rsidRPr="001F7D89" w:rsidRDefault="00DE57C6" w:rsidP="00396B82">
            <w:pPr>
              <w:pStyle w:val="ae"/>
              <w:tabs>
                <w:tab w:val="left" w:pos="0"/>
              </w:tabs>
              <w:ind w:left="0" w:right="10"/>
              <w:jc w:val="both"/>
              <w:rPr>
                <w:color w:val="000000"/>
                <w:sz w:val="22"/>
                <w:szCs w:val="22"/>
                <w:lang w:val="en-US"/>
              </w:rPr>
            </w:pPr>
          </w:p>
        </w:tc>
        <w:tc>
          <w:tcPr>
            <w:tcW w:w="932"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w:t>
            </w:r>
          </w:p>
        </w:tc>
        <w:tc>
          <w:tcPr>
            <w:tcW w:w="85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w:t>
            </w:r>
          </w:p>
        </w:tc>
        <w:tc>
          <w:tcPr>
            <w:tcW w:w="993"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65</w:t>
            </w:r>
            <w:r w:rsidRPr="001F7D89">
              <w:rPr>
                <w:color w:val="000000"/>
                <w:sz w:val="22"/>
                <w:szCs w:val="22"/>
              </w:rPr>
              <w:t>%</w:t>
            </w:r>
          </w:p>
        </w:tc>
        <w:tc>
          <w:tcPr>
            <w:tcW w:w="85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75</w:t>
            </w:r>
            <w:r w:rsidRPr="001F7D89">
              <w:rPr>
                <w:color w:val="000000"/>
                <w:sz w:val="22"/>
                <w:szCs w:val="22"/>
              </w:rPr>
              <w:t>%</w:t>
            </w:r>
          </w:p>
        </w:tc>
        <w:tc>
          <w:tcPr>
            <w:tcW w:w="1134"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80</w:t>
            </w:r>
            <w:r w:rsidRPr="001F7D89">
              <w:rPr>
                <w:color w:val="000000"/>
                <w:sz w:val="22"/>
                <w:szCs w:val="22"/>
              </w:rPr>
              <w:t>%</w:t>
            </w:r>
          </w:p>
        </w:tc>
        <w:tc>
          <w:tcPr>
            <w:tcW w:w="1130" w:type="dxa"/>
            <w:shd w:val="clear" w:color="auto" w:fill="auto"/>
          </w:tcPr>
          <w:p w:rsidR="00396B82" w:rsidRPr="001F7D89" w:rsidRDefault="00396B82" w:rsidP="00396B82">
            <w:pPr>
              <w:pStyle w:val="ae"/>
              <w:tabs>
                <w:tab w:val="left" w:pos="0"/>
              </w:tabs>
              <w:ind w:left="0" w:right="10"/>
              <w:jc w:val="center"/>
              <w:rPr>
                <w:color w:val="000000"/>
                <w:sz w:val="22"/>
                <w:szCs w:val="22"/>
              </w:rPr>
            </w:pPr>
            <w:r>
              <w:rPr>
                <w:color w:val="000000"/>
                <w:sz w:val="22"/>
                <w:szCs w:val="22"/>
              </w:rPr>
              <w:t>90</w:t>
            </w:r>
            <w:r w:rsidRPr="001F7D89">
              <w:rPr>
                <w:color w:val="000000"/>
                <w:sz w:val="22"/>
                <w:szCs w:val="22"/>
              </w:rPr>
              <w:t>%</w:t>
            </w:r>
          </w:p>
        </w:tc>
        <w:tc>
          <w:tcPr>
            <w:tcW w:w="1563" w:type="dxa"/>
            <w:shd w:val="clear" w:color="auto" w:fill="auto"/>
          </w:tcPr>
          <w:p w:rsidR="00396B82" w:rsidRPr="001F7D89" w:rsidRDefault="00396B82" w:rsidP="00396B82">
            <w:pPr>
              <w:pStyle w:val="ae"/>
              <w:tabs>
                <w:tab w:val="left" w:pos="0"/>
              </w:tabs>
              <w:ind w:left="0" w:right="10"/>
              <w:jc w:val="center"/>
              <w:rPr>
                <w:color w:val="000000"/>
                <w:sz w:val="22"/>
                <w:szCs w:val="22"/>
                <w:lang w:val="kk-KZ"/>
              </w:rPr>
            </w:pPr>
            <w:r>
              <w:rPr>
                <w:color w:val="000000"/>
                <w:sz w:val="22"/>
                <w:szCs w:val="22"/>
                <w:lang w:val="kk-KZ"/>
              </w:rPr>
              <w:t>100</w:t>
            </w:r>
            <w:r w:rsidRPr="001F7D89">
              <w:rPr>
                <w:color w:val="000000"/>
                <w:sz w:val="22"/>
                <w:szCs w:val="22"/>
              </w:rPr>
              <w:t>%</w:t>
            </w:r>
          </w:p>
        </w:tc>
      </w:tr>
    </w:tbl>
    <w:p w:rsidR="0096703C" w:rsidRPr="00815CF9" w:rsidRDefault="0096703C" w:rsidP="00524F8A">
      <w:pPr>
        <w:pStyle w:val="ae"/>
        <w:shd w:val="clear" w:color="auto" w:fill="FFFFFF"/>
        <w:tabs>
          <w:tab w:val="left" w:pos="0"/>
          <w:tab w:val="left" w:pos="284"/>
        </w:tabs>
        <w:ind w:left="0" w:right="10"/>
        <w:jc w:val="both"/>
        <w:rPr>
          <w:szCs w:val="22"/>
        </w:rPr>
      </w:pPr>
      <w:r w:rsidRPr="00815CF9">
        <w:rPr>
          <w:szCs w:val="22"/>
        </w:rPr>
        <w:t>Мероприятия:</w:t>
      </w:r>
    </w:p>
    <w:p w:rsidR="00524F8A" w:rsidRPr="00247865" w:rsidRDefault="0035645E" w:rsidP="00832D1F">
      <w:pPr>
        <w:pStyle w:val="ae"/>
        <w:numPr>
          <w:ilvl w:val="0"/>
          <w:numId w:val="3"/>
        </w:numPr>
        <w:shd w:val="clear" w:color="auto" w:fill="FFFFFF"/>
        <w:tabs>
          <w:tab w:val="left" w:pos="0"/>
          <w:tab w:val="left" w:pos="284"/>
        </w:tabs>
        <w:ind w:left="0" w:right="10" w:firstLine="0"/>
        <w:jc w:val="both"/>
      </w:pPr>
      <w:r w:rsidRPr="00247865">
        <w:t xml:space="preserve">Организация </w:t>
      </w:r>
      <w:r w:rsidR="009B15FC" w:rsidRPr="00247865">
        <w:t>на постоянной основе обучающих семинаров, мастер-классов, вебинаров</w:t>
      </w:r>
      <w:r w:rsidR="0096703C" w:rsidRPr="00247865">
        <w:t xml:space="preserve"> по внедрению инновационных технологий</w:t>
      </w:r>
      <w:r w:rsidR="00524F8A" w:rsidRPr="00247865">
        <w:t xml:space="preserve"> обучения</w:t>
      </w:r>
      <w:r w:rsidR="0096703C" w:rsidRPr="00247865">
        <w:t>, интерактивных методов</w:t>
      </w:r>
      <w:r w:rsidR="00524F8A" w:rsidRPr="00247865">
        <w:t xml:space="preserve"> преподавания </w:t>
      </w:r>
      <w:r w:rsidR="009B15FC" w:rsidRPr="00247865">
        <w:t xml:space="preserve">с использованием </w:t>
      </w:r>
      <w:r w:rsidR="005B3936" w:rsidRPr="00247865">
        <w:t>интера</w:t>
      </w:r>
      <w:r w:rsidR="009B15FC" w:rsidRPr="00247865">
        <w:t>ктивной доски</w:t>
      </w:r>
      <w:r w:rsidR="005B3936" w:rsidRPr="00247865">
        <w:t>, проектор</w:t>
      </w:r>
      <w:r w:rsidR="009B15FC" w:rsidRPr="00247865">
        <w:t>а</w:t>
      </w:r>
      <w:r w:rsidR="00524F8A" w:rsidRPr="00247865">
        <w:t>.</w:t>
      </w:r>
    </w:p>
    <w:p w:rsidR="00524F8A" w:rsidRDefault="00524F8A" w:rsidP="00832D1F">
      <w:pPr>
        <w:pStyle w:val="ae"/>
        <w:numPr>
          <w:ilvl w:val="0"/>
          <w:numId w:val="3"/>
        </w:numPr>
        <w:shd w:val="clear" w:color="auto" w:fill="FFFFFF"/>
        <w:tabs>
          <w:tab w:val="left" w:pos="0"/>
          <w:tab w:val="left" w:pos="284"/>
        </w:tabs>
        <w:ind w:left="0" w:right="10" w:firstLine="0"/>
        <w:jc w:val="both"/>
        <w:rPr>
          <w:szCs w:val="22"/>
        </w:rPr>
      </w:pPr>
      <w:r w:rsidRPr="00247865">
        <w:t>Организация и проведение круглых столов, семинаров на базе научно-творческой лаборатории</w:t>
      </w:r>
      <w:r w:rsidRPr="00524F8A">
        <w:rPr>
          <w:szCs w:val="22"/>
        </w:rPr>
        <w:t xml:space="preserve"> «</w:t>
      </w:r>
      <w:r w:rsidRPr="00524F8A">
        <w:rPr>
          <w:szCs w:val="22"/>
          <w:lang w:val="kk-KZ"/>
        </w:rPr>
        <w:t xml:space="preserve">Өнер </w:t>
      </w:r>
      <w:r w:rsidRPr="00524F8A">
        <w:rPr>
          <w:szCs w:val="22"/>
          <w:lang w:val="en-US"/>
        </w:rPr>
        <w:t>LAB</w:t>
      </w:r>
      <w:r w:rsidRPr="00524F8A">
        <w:rPr>
          <w:szCs w:val="22"/>
        </w:rPr>
        <w:t>»</w:t>
      </w:r>
      <w:r>
        <w:rPr>
          <w:szCs w:val="22"/>
        </w:rPr>
        <w:t xml:space="preserve"> с участием ППС кафедры искусствоведения и арт-менеджмента, кафедры социально-гуманитарных дисциплин;</w:t>
      </w:r>
    </w:p>
    <w:p w:rsidR="00524F8A" w:rsidRPr="00247865" w:rsidRDefault="00524F8A" w:rsidP="00832D1F">
      <w:pPr>
        <w:pStyle w:val="ae"/>
        <w:numPr>
          <w:ilvl w:val="0"/>
          <w:numId w:val="3"/>
        </w:numPr>
        <w:shd w:val="clear" w:color="auto" w:fill="FFFFFF"/>
        <w:tabs>
          <w:tab w:val="left" w:pos="0"/>
          <w:tab w:val="left" w:pos="284"/>
        </w:tabs>
        <w:ind w:left="0" w:right="10" w:firstLine="0"/>
        <w:jc w:val="both"/>
        <w:rPr>
          <w:b/>
          <w:sz w:val="28"/>
          <w:szCs w:val="22"/>
        </w:rPr>
      </w:pPr>
      <w:r w:rsidRPr="00830782">
        <w:rPr>
          <w:szCs w:val="22"/>
        </w:rPr>
        <w:t xml:space="preserve">Посещение ППС </w:t>
      </w:r>
      <w:r w:rsidR="00B10EF4" w:rsidRPr="00830782">
        <w:rPr>
          <w:szCs w:val="22"/>
        </w:rPr>
        <w:t xml:space="preserve">лекций, </w:t>
      </w:r>
      <w:r w:rsidR="00BE22A1">
        <w:rPr>
          <w:szCs w:val="22"/>
        </w:rPr>
        <w:t xml:space="preserve">семинаров, которые проводятся </w:t>
      </w:r>
      <w:r w:rsidR="00966E2D">
        <w:rPr>
          <w:szCs w:val="22"/>
        </w:rPr>
        <w:t xml:space="preserve">высшими </w:t>
      </w:r>
      <w:r w:rsidR="00BE22A1">
        <w:rPr>
          <w:szCs w:val="22"/>
        </w:rPr>
        <w:t>уч</w:t>
      </w:r>
      <w:r w:rsidR="00966E2D">
        <w:rPr>
          <w:szCs w:val="22"/>
        </w:rPr>
        <w:t xml:space="preserve">ебными заведениями или педагогическими центрами РК, </w:t>
      </w:r>
      <w:r w:rsidR="00830782" w:rsidRPr="00830782">
        <w:rPr>
          <w:szCs w:val="22"/>
        </w:rPr>
        <w:t>по использованию инновационных технологий обучения в области культур</w:t>
      </w:r>
      <w:r w:rsidR="00BE22A1">
        <w:rPr>
          <w:szCs w:val="22"/>
        </w:rPr>
        <w:t>ы и</w:t>
      </w:r>
      <w:r w:rsidR="00247865">
        <w:rPr>
          <w:szCs w:val="22"/>
        </w:rPr>
        <w:t xml:space="preserve"> искусства;</w:t>
      </w:r>
    </w:p>
    <w:p w:rsidR="00247865" w:rsidRDefault="00247865" w:rsidP="00247865">
      <w:pPr>
        <w:pStyle w:val="ae"/>
        <w:numPr>
          <w:ilvl w:val="0"/>
          <w:numId w:val="3"/>
        </w:numPr>
        <w:shd w:val="clear" w:color="auto" w:fill="FFFFFF"/>
        <w:tabs>
          <w:tab w:val="left" w:pos="0"/>
          <w:tab w:val="left" w:pos="284"/>
        </w:tabs>
        <w:ind w:left="0" w:right="10" w:firstLine="0"/>
        <w:jc w:val="both"/>
      </w:pPr>
      <w:r>
        <w:t>Организация и проведение на факультете искусств научно-методического семинара;</w:t>
      </w:r>
    </w:p>
    <w:p w:rsidR="00247865" w:rsidRDefault="00247865" w:rsidP="00247865">
      <w:pPr>
        <w:pStyle w:val="ae"/>
        <w:numPr>
          <w:ilvl w:val="0"/>
          <w:numId w:val="3"/>
        </w:numPr>
        <w:shd w:val="clear" w:color="auto" w:fill="FFFFFF"/>
        <w:tabs>
          <w:tab w:val="left" w:pos="0"/>
          <w:tab w:val="left" w:pos="284"/>
        </w:tabs>
        <w:ind w:left="0" w:right="10" w:firstLine="0"/>
        <w:jc w:val="both"/>
      </w:pPr>
      <w:r>
        <w:t>Организация и проведение на факультете искусств учебно-методической недели среди ППС;</w:t>
      </w:r>
    </w:p>
    <w:p w:rsidR="00247865" w:rsidRPr="00460B4D" w:rsidRDefault="00247865" w:rsidP="00247865">
      <w:pPr>
        <w:pStyle w:val="ae"/>
        <w:numPr>
          <w:ilvl w:val="0"/>
          <w:numId w:val="3"/>
        </w:numPr>
        <w:shd w:val="clear" w:color="auto" w:fill="FFFFFF"/>
        <w:tabs>
          <w:tab w:val="left" w:pos="0"/>
          <w:tab w:val="left" w:pos="284"/>
        </w:tabs>
        <w:ind w:left="0" w:right="10" w:firstLine="0"/>
        <w:jc w:val="both"/>
      </w:pPr>
      <w:r>
        <w:t>Организация и проведение ежегодной оценки</w:t>
      </w:r>
      <w:r w:rsidRPr="00460B4D">
        <w:t xml:space="preserve"> содержания образовательных программ, </w:t>
      </w:r>
      <w:r>
        <w:t xml:space="preserve">учебно-методических материалов, </w:t>
      </w:r>
      <w:r w:rsidRPr="00460B4D">
        <w:t>методов обучения</w:t>
      </w:r>
      <w:r>
        <w:t xml:space="preserve"> и преподавания</w:t>
      </w:r>
      <w:r w:rsidRPr="00460B4D">
        <w:t>.</w:t>
      </w:r>
    </w:p>
    <w:p w:rsidR="00830782" w:rsidRPr="00830782" w:rsidRDefault="00830782" w:rsidP="00830782">
      <w:pPr>
        <w:pStyle w:val="ae"/>
        <w:shd w:val="clear" w:color="auto" w:fill="FFFFFF"/>
        <w:tabs>
          <w:tab w:val="left" w:pos="0"/>
          <w:tab w:val="left" w:pos="284"/>
        </w:tabs>
        <w:ind w:left="0" w:right="10"/>
        <w:jc w:val="both"/>
        <w:rPr>
          <w:b/>
          <w:sz w:val="28"/>
          <w:szCs w:val="22"/>
        </w:rPr>
      </w:pPr>
    </w:p>
    <w:p w:rsidR="00D769E1" w:rsidRPr="00887951" w:rsidRDefault="008F0275" w:rsidP="001052BD">
      <w:pPr>
        <w:shd w:val="clear" w:color="auto" w:fill="FFFFFF"/>
        <w:tabs>
          <w:tab w:val="left" w:pos="0"/>
        </w:tabs>
        <w:ind w:right="10"/>
        <w:jc w:val="both"/>
        <w:rPr>
          <w:rFonts w:cs="Times New Roman"/>
          <w:b/>
          <w:color w:val="000000"/>
          <w:szCs w:val="22"/>
        </w:rPr>
      </w:pPr>
      <w:r>
        <w:rPr>
          <w:rFonts w:cs="Times New Roman"/>
          <w:b/>
          <w:szCs w:val="22"/>
        </w:rPr>
        <w:lastRenderedPageBreak/>
        <w:t xml:space="preserve">Задача </w:t>
      </w:r>
      <w:r w:rsidR="0096703C" w:rsidRPr="0035645E">
        <w:rPr>
          <w:rFonts w:cs="Times New Roman"/>
          <w:b/>
          <w:szCs w:val="22"/>
        </w:rPr>
        <w:t>2. Реализовать образовательные модули по формированию современных знаний, компетенций, практических и личностных навыков выпускника.</w:t>
      </w:r>
    </w:p>
    <w:p w:rsidR="0096703C" w:rsidRPr="00815CF9" w:rsidRDefault="0096703C" w:rsidP="001052BD">
      <w:pPr>
        <w:shd w:val="clear" w:color="auto" w:fill="FFFFFF"/>
        <w:tabs>
          <w:tab w:val="left" w:pos="0"/>
        </w:tabs>
        <w:ind w:right="10"/>
        <w:jc w:val="both"/>
        <w:rPr>
          <w:rFonts w:cs="Times New Roman"/>
          <w:szCs w:val="20"/>
        </w:rPr>
      </w:pPr>
      <w:r w:rsidRPr="00815CF9">
        <w:rPr>
          <w:rFonts w:cs="Times New Roman"/>
          <w:szCs w:val="20"/>
        </w:rPr>
        <w:t xml:space="preserve">Таблица </w:t>
      </w:r>
      <w:r w:rsidR="00247865">
        <w:rPr>
          <w:rFonts w:cs="Times New Roman"/>
          <w:szCs w:val="20"/>
        </w:rPr>
        <w:t>12</w:t>
      </w:r>
      <w:r w:rsidRPr="00815CF9">
        <w:rPr>
          <w:rFonts w:cs="Times New Roman"/>
          <w:szCs w:val="20"/>
        </w:rPr>
        <w:t xml:space="preserve">. Количество модульных программ, формирующих профессиональные компетенции (в разрезе каждой специальности). Включение блоков дисциплин личностного развития, </w:t>
      </w:r>
      <w:r w:rsidRPr="00815CF9">
        <w:rPr>
          <w:rFonts w:cs="Times New Roman"/>
          <w:szCs w:val="20"/>
          <w:lang w:val="en-US"/>
        </w:rPr>
        <w:t>IT</w:t>
      </w:r>
      <w:r w:rsidRPr="00815CF9">
        <w:rPr>
          <w:rFonts w:cs="Times New Roman"/>
          <w:szCs w:val="20"/>
        </w:rPr>
        <w:t xml:space="preserve"> компетенций и предпринимательских и управленческих компетенций. Для PhD – научно-педагогический модуль*</w:t>
      </w:r>
    </w:p>
    <w:tbl>
      <w:tblPr>
        <w:tblStyle w:val="af8"/>
        <w:tblW w:w="9689" w:type="dxa"/>
        <w:tblInd w:w="-5" w:type="dxa"/>
        <w:tblLook w:val="04A0" w:firstRow="1" w:lastRow="0" w:firstColumn="1" w:lastColumn="0" w:noHBand="0" w:noVBand="1"/>
      </w:tblPr>
      <w:tblGrid>
        <w:gridCol w:w="2769"/>
        <w:gridCol w:w="917"/>
        <w:gridCol w:w="992"/>
        <w:gridCol w:w="851"/>
        <w:gridCol w:w="1037"/>
        <w:gridCol w:w="945"/>
        <w:gridCol w:w="994"/>
        <w:gridCol w:w="1184"/>
      </w:tblGrid>
      <w:tr w:rsidR="00933055" w:rsidRPr="001F7D89" w:rsidTr="008039E0">
        <w:trPr>
          <w:trHeight w:val="252"/>
        </w:trPr>
        <w:tc>
          <w:tcPr>
            <w:tcW w:w="2769" w:type="dxa"/>
            <w:shd w:val="clear" w:color="auto" w:fill="auto"/>
          </w:tcPr>
          <w:p w:rsidR="00933055" w:rsidRPr="001F7D89" w:rsidRDefault="003F7280" w:rsidP="003F7280">
            <w:pPr>
              <w:pStyle w:val="ae"/>
              <w:tabs>
                <w:tab w:val="left" w:pos="0"/>
              </w:tabs>
              <w:ind w:left="0" w:right="10"/>
              <w:jc w:val="center"/>
              <w:rPr>
                <w:color w:val="000000"/>
                <w:sz w:val="22"/>
                <w:szCs w:val="22"/>
              </w:rPr>
            </w:pPr>
            <w:r w:rsidRPr="00F1075A">
              <w:rPr>
                <w:b/>
                <w:color w:val="000000"/>
                <w:sz w:val="22"/>
                <w:szCs w:val="22"/>
                <w:lang w:val="kk-KZ"/>
              </w:rPr>
              <w:t>Наименование ОП</w:t>
            </w:r>
          </w:p>
        </w:tc>
        <w:tc>
          <w:tcPr>
            <w:tcW w:w="917" w:type="dxa"/>
            <w:shd w:val="clear" w:color="auto" w:fill="auto"/>
          </w:tcPr>
          <w:p w:rsidR="00933055" w:rsidRPr="00186BA4" w:rsidRDefault="00933055" w:rsidP="003F7280">
            <w:pPr>
              <w:pStyle w:val="ae"/>
              <w:tabs>
                <w:tab w:val="left" w:pos="0"/>
              </w:tabs>
              <w:ind w:left="0" w:right="11"/>
              <w:jc w:val="center"/>
              <w:rPr>
                <w:b/>
                <w:color w:val="000000"/>
                <w:sz w:val="22"/>
                <w:szCs w:val="22"/>
              </w:rPr>
            </w:pPr>
            <w:r w:rsidRPr="00186BA4">
              <w:rPr>
                <w:b/>
                <w:color w:val="000000"/>
                <w:sz w:val="22"/>
                <w:szCs w:val="22"/>
              </w:rPr>
              <w:t>2018-2019</w:t>
            </w:r>
          </w:p>
        </w:tc>
        <w:tc>
          <w:tcPr>
            <w:tcW w:w="992" w:type="dxa"/>
            <w:shd w:val="clear" w:color="auto" w:fill="auto"/>
          </w:tcPr>
          <w:p w:rsidR="00933055" w:rsidRPr="00186BA4" w:rsidRDefault="00933055" w:rsidP="003F7280">
            <w:pPr>
              <w:pStyle w:val="ae"/>
              <w:tabs>
                <w:tab w:val="left" w:pos="0"/>
              </w:tabs>
              <w:ind w:left="0" w:right="11"/>
              <w:jc w:val="center"/>
              <w:rPr>
                <w:b/>
                <w:sz w:val="22"/>
                <w:szCs w:val="22"/>
              </w:rPr>
            </w:pPr>
            <w:r w:rsidRPr="00186BA4">
              <w:rPr>
                <w:b/>
                <w:sz w:val="22"/>
                <w:szCs w:val="22"/>
              </w:rPr>
              <w:t>2019-2020</w:t>
            </w:r>
          </w:p>
        </w:tc>
        <w:tc>
          <w:tcPr>
            <w:tcW w:w="851" w:type="dxa"/>
            <w:shd w:val="clear" w:color="auto" w:fill="auto"/>
          </w:tcPr>
          <w:p w:rsidR="00933055" w:rsidRPr="00186BA4" w:rsidRDefault="00933055" w:rsidP="003F7280">
            <w:pPr>
              <w:pStyle w:val="ae"/>
              <w:tabs>
                <w:tab w:val="left" w:pos="0"/>
              </w:tabs>
              <w:ind w:left="0" w:right="11"/>
              <w:jc w:val="center"/>
              <w:rPr>
                <w:b/>
                <w:sz w:val="22"/>
                <w:szCs w:val="22"/>
              </w:rPr>
            </w:pPr>
            <w:r w:rsidRPr="00186BA4">
              <w:rPr>
                <w:b/>
                <w:sz w:val="22"/>
                <w:szCs w:val="22"/>
              </w:rPr>
              <w:t>2020-2021</w:t>
            </w:r>
          </w:p>
        </w:tc>
        <w:tc>
          <w:tcPr>
            <w:tcW w:w="1037" w:type="dxa"/>
            <w:shd w:val="clear" w:color="auto" w:fill="auto"/>
          </w:tcPr>
          <w:p w:rsidR="00933055" w:rsidRPr="00186BA4" w:rsidRDefault="00933055" w:rsidP="003F7280">
            <w:pPr>
              <w:pStyle w:val="ae"/>
              <w:tabs>
                <w:tab w:val="left" w:pos="0"/>
              </w:tabs>
              <w:ind w:left="0" w:right="11"/>
              <w:jc w:val="center"/>
              <w:rPr>
                <w:b/>
                <w:sz w:val="22"/>
                <w:szCs w:val="22"/>
              </w:rPr>
            </w:pPr>
            <w:r w:rsidRPr="00186BA4">
              <w:rPr>
                <w:b/>
                <w:sz w:val="22"/>
                <w:szCs w:val="22"/>
              </w:rPr>
              <w:t>2021-2022</w:t>
            </w:r>
          </w:p>
        </w:tc>
        <w:tc>
          <w:tcPr>
            <w:tcW w:w="945" w:type="dxa"/>
            <w:shd w:val="clear" w:color="auto" w:fill="auto"/>
          </w:tcPr>
          <w:p w:rsidR="00933055" w:rsidRPr="00186BA4" w:rsidRDefault="00933055" w:rsidP="003F7280">
            <w:pPr>
              <w:pStyle w:val="ae"/>
              <w:tabs>
                <w:tab w:val="left" w:pos="0"/>
              </w:tabs>
              <w:ind w:left="0" w:right="11"/>
              <w:jc w:val="center"/>
              <w:rPr>
                <w:b/>
                <w:sz w:val="22"/>
                <w:szCs w:val="22"/>
              </w:rPr>
            </w:pPr>
            <w:r w:rsidRPr="00186BA4">
              <w:rPr>
                <w:b/>
                <w:sz w:val="22"/>
                <w:szCs w:val="22"/>
              </w:rPr>
              <w:t>2022-2023</w:t>
            </w:r>
          </w:p>
        </w:tc>
        <w:tc>
          <w:tcPr>
            <w:tcW w:w="994" w:type="dxa"/>
            <w:shd w:val="clear" w:color="auto" w:fill="auto"/>
          </w:tcPr>
          <w:p w:rsidR="00933055" w:rsidRPr="00186BA4" w:rsidRDefault="00933055" w:rsidP="003F7280">
            <w:pPr>
              <w:pStyle w:val="ae"/>
              <w:tabs>
                <w:tab w:val="left" w:pos="0"/>
              </w:tabs>
              <w:ind w:left="0" w:right="11"/>
              <w:jc w:val="center"/>
              <w:rPr>
                <w:b/>
                <w:sz w:val="22"/>
                <w:szCs w:val="22"/>
              </w:rPr>
            </w:pPr>
            <w:r w:rsidRPr="00186BA4">
              <w:rPr>
                <w:b/>
                <w:sz w:val="22"/>
                <w:szCs w:val="22"/>
              </w:rPr>
              <w:t>2023-2024</w:t>
            </w:r>
          </w:p>
        </w:tc>
        <w:tc>
          <w:tcPr>
            <w:tcW w:w="1184" w:type="dxa"/>
            <w:shd w:val="clear" w:color="auto" w:fill="auto"/>
          </w:tcPr>
          <w:p w:rsidR="00186BA4" w:rsidRDefault="00933055" w:rsidP="003F7280">
            <w:pPr>
              <w:pStyle w:val="ae"/>
              <w:tabs>
                <w:tab w:val="left" w:pos="0"/>
              </w:tabs>
              <w:ind w:left="0" w:right="11"/>
              <w:jc w:val="center"/>
              <w:rPr>
                <w:b/>
                <w:sz w:val="22"/>
                <w:szCs w:val="22"/>
              </w:rPr>
            </w:pPr>
            <w:r w:rsidRPr="00186BA4">
              <w:rPr>
                <w:b/>
                <w:sz w:val="22"/>
                <w:szCs w:val="22"/>
              </w:rPr>
              <w:t>2024-</w:t>
            </w:r>
          </w:p>
          <w:p w:rsidR="00933055" w:rsidRPr="00186BA4" w:rsidRDefault="00933055" w:rsidP="003F7280">
            <w:pPr>
              <w:pStyle w:val="ae"/>
              <w:tabs>
                <w:tab w:val="left" w:pos="0"/>
              </w:tabs>
              <w:ind w:left="0" w:right="11"/>
              <w:jc w:val="center"/>
              <w:rPr>
                <w:b/>
                <w:sz w:val="22"/>
                <w:szCs w:val="22"/>
              </w:rPr>
            </w:pPr>
            <w:r w:rsidRPr="00186BA4">
              <w:rPr>
                <w:b/>
                <w:sz w:val="22"/>
                <w:szCs w:val="22"/>
              </w:rPr>
              <w:t>2025</w:t>
            </w:r>
          </w:p>
        </w:tc>
      </w:tr>
      <w:tr w:rsidR="0035645E" w:rsidRPr="001F7D89" w:rsidTr="008039E0">
        <w:trPr>
          <w:trHeight w:val="252"/>
        </w:trPr>
        <w:tc>
          <w:tcPr>
            <w:tcW w:w="9689" w:type="dxa"/>
            <w:gridSpan w:val="8"/>
            <w:shd w:val="clear" w:color="auto" w:fill="auto"/>
          </w:tcPr>
          <w:p w:rsidR="0035645E" w:rsidRPr="0035645E" w:rsidRDefault="0035645E" w:rsidP="0035645E">
            <w:pPr>
              <w:pStyle w:val="ae"/>
              <w:tabs>
                <w:tab w:val="left" w:pos="0"/>
              </w:tabs>
              <w:ind w:left="0" w:right="10"/>
              <w:jc w:val="center"/>
              <w:rPr>
                <w:b/>
                <w:color w:val="000000"/>
                <w:sz w:val="22"/>
                <w:szCs w:val="22"/>
              </w:rPr>
            </w:pPr>
            <w:r w:rsidRPr="0035645E">
              <w:rPr>
                <w:b/>
                <w:color w:val="000000"/>
                <w:sz w:val="22"/>
                <w:szCs w:val="22"/>
              </w:rPr>
              <w:t>Бакалавриат</w:t>
            </w:r>
          </w:p>
        </w:tc>
      </w:tr>
      <w:tr w:rsidR="0035645E" w:rsidRPr="001F7D89" w:rsidTr="008039E0">
        <w:trPr>
          <w:trHeight w:val="252"/>
        </w:trPr>
        <w:tc>
          <w:tcPr>
            <w:tcW w:w="2769" w:type="dxa"/>
            <w:shd w:val="clear" w:color="auto" w:fill="auto"/>
          </w:tcPr>
          <w:p w:rsidR="0035645E" w:rsidRPr="005F7329" w:rsidRDefault="0035645E" w:rsidP="0035645E">
            <w:pPr>
              <w:pStyle w:val="ae"/>
              <w:tabs>
                <w:tab w:val="left" w:pos="0"/>
              </w:tabs>
              <w:ind w:left="0" w:right="10"/>
              <w:rPr>
                <w:color w:val="000000"/>
                <w:sz w:val="22"/>
                <w:szCs w:val="22"/>
                <w:lang w:val="kk-KZ"/>
              </w:rPr>
            </w:pPr>
            <w:r>
              <w:rPr>
                <w:color w:val="000000"/>
                <w:sz w:val="22"/>
                <w:szCs w:val="22"/>
                <w:lang w:val="kk-KZ"/>
              </w:rPr>
              <w:t xml:space="preserve"> Арт-менеджмент</w:t>
            </w:r>
          </w:p>
        </w:tc>
        <w:tc>
          <w:tcPr>
            <w:tcW w:w="91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92"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851"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103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45"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9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118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r>
      <w:tr w:rsidR="0035645E" w:rsidRPr="001F7D89" w:rsidTr="008039E0">
        <w:trPr>
          <w:trHeight w:val="252"/>
        </w:trPr>
        <w:tc>
          <w:tcPr>
            <w:tcW w:w="2769" w:type="dxa"/>
            <w:shd w:val="clear" w:color="auto" w:fill="auto"/>
          </w:tcPr>
          <w:p w:rsidR="0035645E" w:rsidRPr="005F7329" w:rsidRDefault="0035645E" w:rsidP="0035645E">
            <w:pPr>
              <w:pStyle w:val="ae"/>
              <w:tabs>
                <w:tab w:val="left" w:pos="0"/>
              </w:tabs>
              <w:ind w:left="0" w:right="10"/>
              <w:rPr>
                <w:color w:val="000000"/>
                <w:sz w:val="22"/>
                <w:szCs w:val="22"/>
                <w:lang w:val="kk-KZ"/>
              </w:rPr>
            </w:pPr>
            <w:r>
              <w:rPr>
                <w:color w:val="000000"/>
                <w:sz w:val="22"/>
                <w:szCs w:val="22"/>
                <w:lang w:val="kk-KZ"/>
              </w:rPr>
              <w:t xml:space="preserve"> Менеджмент в социальной сфере</w:t>
            </w:r>
          </w:p>
        </w:tc>
        <w:tc>
          <w:tcPr>
            <w:tcW w:w="91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w:t>
            </w:r>
          </w:p>
        </w:tc>
        <w:tc>
          <w:tcPr>
            <w:tcW w:w="992"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w:t>
            </w:r>
          </w:p>
        </w:tc>
        <w:tc>
          <w:tcPr>
            <w:tcW w:w="851" w:type="dxa"/>
            <w:shd w:val="clear" w:color="auto" w:fill="auto"/>
          </w:tcPr>
          <w:p w:rsidR="0035645E" w:rsidRPr="001F7D89" w:rsidRDefault="00E00EC0" w:rsidP="0035645E">
            <w:pPr>
              <w:pStyle w:val="ae"/>
              <w:tabs>
                <w:tab w:val="left" w:pos="0"/>
              </w:tabs>
              <w:ind w:left="0" w:right="10"/>
              <w:jc w:val="center"/>
              <w:rPr>
                <w:color w:val="000000"/>
                <w:sz w:val="22"/>
                <w:szCs w:val="22"/>
              </w:rPr>
            </w:pPr>
            <w:r>
              <w:rPr>
                <w:color w:val="000000"/>
                <w:sz w:val="22"/>
                <w:szCs w:val="22"/>
              </w:rPr>
              <w:t>1</w:t>
            </w:r>
          </w:p>
        </w:tc>
        <w:tc>
          <w:tcPr>
            <w:tcW w:w="103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45"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9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118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r>
      <w:tr w:rsidR="0035645E" w:rsidRPr="001F7D89" w:rsidTr="008039E0">
        <w:trPr>
          <w:trHeight w:val="252"/>
        </w:trPr>
        <w:tc>
          <w:tcPr>
            <w:tcW w:w="2769" w:type="dxa"/>
            <w:shd w:val="clear" w:color="auto" w:fill="auto"/>
          </w:tcPr>
          <w:p w:rsidR="0035645E" w:rsidRPr="001F7D89" w:rsidRDefault="0035645E" w:rsidP="0035645E">
            <w:pPr>
              <w:pStyle w:val="ae"/>
              <w:tabs>
                <w:tab w:val="left" w:pos="0"/>
              </w:tabs>
              <w:ind w:left="0" w:right="10"/>
              <w:rPr>
                <w:color w:val="000000"/>
                <w:sz w:val="22"/>
                <w:szCs w:val="22"/>
                <w:lang w:val="kk-KZ"/>
              </w:rPr>
            </w:pPr>
            <w:r>
              <w:rPr>
                <w:color w:val="000000"/>
                <w:sz w:val="22"/>
                <w:szCs w:val="22"/>
                <w:lang w:val="kk-KZ"/>
              </w:rPr>
              <w:t xml:space="preserve"> Искусствоведение</w:t>
            </w:r>
          </w:p>
        </w:tc>
        <w:tc>
          <w:tcPr>
            <w:tcW w:w="91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92"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851"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1037"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45"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99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c>
          <w:tcPr>
            <w:tcW w:w="1184" w:type="dxa"/>
            <w:shd w:val="clear" w:color="auto" w:fill="auto"/>
          </w:tcPr>
          <w:p w:rsidR="0035645E" w:rsidRPr="001F7D89" w:rsidRDefault="0035645E" w:rsidP="0035645E">
            <w:pPr>
              <w:pStyle w:val="ae"/>
              <w:tabs>
                <w:tab w:val="left" w:pos="0"/>
              </w:tabs>
              <w:ind w:left="0" w:right="10"/>
              <w:jc w:val="center"/>
              <w:rPr>
                <w:color w:val="000000"/>
                <w:sz w:val="22"/>
                <w:szCs w:val="22"/>
              </w:rPr>
            </w:pPr>
            <w:r>
              <w:rPr>
                <w:color w:val="000000"/>
                <w:sz w:val="22"/>
                <w:szCs w:val="22"/>
              </w:rPr>
              <w:t>1</w:t>
            </w:r>
          </w:p>
        </w:tc>
      </w:tr>
      <w:tr w:rsidR="0035645E" w:rsidRPr="001F7D89" w:rsidTr="008039E0">
        <w:trPr>
          <w:trHeight w:val="252"/>
        </w:trPr>
        <w:tc>
          <w:tcPr>
            <w:tcW w:w="9689" w:type="dxa"/>
            <w:gridSpan w:val="8"/>
            <w:shd w:val="clear" w:color="auto" w:fill="auto"/>
          </w:tcPr>
          <w:p w:rsidR="0035645E" w:rsidRPr="0035645E" w:rsidRDefault="0035645E" w:rsidP="0035645E">
            <w:pPr>
              <w:pStyle w:val="ae"/>
              <w:tabs>
                <w:tab w:val="left" w:pos="0"/>
              </w:tabs>
              <w:ind w:left="0" w:right="10"/>
              <w:jc w:val="center"/>
              <w:rPr>
                <w:b/>
                <w:color w:val="000000"/>
                <w:sz w:val="22"/>
                <w:szCs w:val="22"/>
                <w:lang w:val="kk-KZ"/>
              </w:rPr>
            </w:pPr>
            <w:r w:rsidRPr="0035645E">
              <w:rPr>
                <w:b/>
                <w:color w:val="000000"/>
                <w:sz w:val="22"/>
                <w:szCs w:val="22"/>
              </w:rPr>
              <w:t>Магистратура</w:t>
            </w:r>
          </w:p>
        </w:tc>
      </w:tr>
      <w:tr w:rsidR="0035645E" w:rsidRPr="001F7D89" w:rsidTr="008039E0">
        <w:trPr>
          <w:trHeight w:val="252"/>
        </w:trPr>
        <w:tc>
          <w:tcPr>
            <w:tcW w:w="2769" w:type="dxa"/>
            <w:shd w:val="clear" w:color="auto" w:fill="auto"/>
          </w:tcPr>
          <w:p w:rsidR="0035645E" w:rsidRDefault="0035645E" w:rsidP="0035645E">
            <w:pPr>
              <w:pStyle w:val="ae"/>
              <w:tabs>
                <w:tab w:val="left" w:pos="0"/>
              </w:tabs>
              <w:ind w:left="0" w:right="10"/>
              <w:jc w:val="both"/>
              <w:rPr>
                <w:color w:val="000000"/>
                <w:sz w:val="22"/>
                <w:szCs w:val="22"/>
              </w:rPr>
            </w:pPr>
          </w:p>
          <w:p w:rsidR="0035645E" w:rsidRPr="001F7D89" w:rsidRDefault="0035645E" w:rsidP="0035645E">
            <w:pPr>
              <w:pStyle w:val="ae"/>
              <w:tabs>
                <w:tab w:val="left" w:pos="0"/>
              </w:tabs>
              <w:ind w:left="0" w:right="10"/>
              <w:jc w:val="both"/>
              <w:rPr>
                <w:color w:val="000000"/>
                <w:sz w:val="22"/>
                <w:szCs w:val="22"/>
              </w:rPr>
            </w:pPr>
            <w:r>
              <w:rPr>
                <w:color w:val="000000"/>
                <w:sz w:val="22"/>
                <w:szCs w:val="22"/>
              </w:rPr>
              <w:t>Искусствоведение</w:t>
            </w:r>
          </w:p>
        </w:tc>
        <w:tc>
          <w:tcPr>
            <w:tcW w:w="917" w:type="dxa"/>
            <w:shd w:val="clear" w:color="auto" w:fill="auto"/>
          </w:tcPr>
          <w:p w:rsidR="0035645E" w:rsidRDefault="00E00EC0" w:rsidP="0035645E">
            <w:pPr>
              <w:pStyle w:val="ae"/>
              <w:tabs>
                <w:tab w:val="left" w:pos="0"/>
              </w:tabs>
              <w:ind w:left="0" w:right="10"/>
              <w:jc w:val="center"/>
              <w:rPr>
                <w:color w:val="000000"/>
                <w:sz w:val="22"/>
                <w:szCs w:val="22"/>
                <w:lang w:val="en-US"/>
              </w:rPr>
            </w:pPr>
            <w:r>
              <w:rPr>
                <w:color w:val="000000"/>
                <w:sz w:val="22"/>
                <w:szCs w:val="22"/>
                <w:lang w:val="kk-KZ"/>
              </w:rPr>
              <w:t>1</w:t>
            </w:r>
          </w:p>
          <w:p w:rsidR="0035645E" w:rsidRPr="001F7D89" w:rsidRDefault="0035645E" w:rsidP="0035645E">
            <w:pPr>
              <w:pStyle w:val="ae"/>
              <w:tabs>
                <w:tab w:val="left" w:pos="0"/>
              </w:tabs>
              <w:ind w:left="0" w:right="10"/>
              <w:jc w:val="center"/>
              <w:rPr>
                <w:color w:val="000000"/>
                <w:sz w:val="22"/>
                <w:szCs w:val="22"/>
                <w:lang w:val="kk-KZ"/>
              </w:rPr>
            </w:pPr>
          </w:p>
        </w:tc>
        <w:tc>
          <w:tcPr>
            <w:tcW w:w="992" w:type="dxa"/>
            <w:shd w:val="clear" w:color="auto" w:fill="auto"/>
          </w:tcPr>
          <w:p w:rsidR="0035645E" w:rsidRPr="001F7D89" w:rsidRDefault="00E00EC0" w:rsidP="0035645E">
            <w:pPr>
              <w:pStyle w:val="ae"/>
              <w:tabs>
                <w:tab w:val="left" w:pos="0"/>
              </w:tabs>
              <w:ind w:left="0" w:right="10"/>
              <w:jc w:val="center"/>
              <w:rPr>
                <w:color w:val="000000"/>
                <w:sz w:val="22"/>
                <w:szCs w:val="22"/>
                <w:lang w:val="kk-KZ"/>
              </w:rPr>
            </w:pPr>
            <w:r>
              <w:rPr>
                <w:color w:val="000000"/>
                <w:sz w:val="22"/>
                <w:szCs w:val="22"/>
                <w:lang w:val="kk-KZ"/>
              </w:rPr>
              <w:t>1</w:t>
            </w:r>
          </w:p>
        </w:tc>
        <w:tc>
          <w:tcPr>
            <w:tcW w:w="851"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1037"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945"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994"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Pr>
                <w:color w:val="000000"/>
                <w:sz w:val="22"/>
                <w:szCs w:val="22"/>
                <w:lang w:val="kk-KZ"/>
              </w:rPr>
              <w:t>1</w:t>
            </w:r>
          </w:p>
        </w:tc>
        <w:tc>
          <w:tcPr>
            <w:tcW w:w="1184"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Pr>
                <w:color w:val="000000"/>
                <w:sz w:val="22"/>
                <w:szCs w:val="22"/>
                <w:lang w:val="kk-KZ"/>
              </w:rPr>
              <w:t>1</w:t>
            </w:r>
          </w:p>
        </w:tc>
      </w:tr>
      <w:tr w:rsidR="00645AD3" w:rsidRPr="001F7D89" w:rsidTr="008039E0">
        <w:trPr>
          <w:trHeight w:val="252"/>
        </w:trPr>
        <w:tc>
          <w:tcPr>
            <w:tcW w:w="2769" w:type="dxa"/>
            <w:shd w:val="clear" w:color="auto" w:fill="auto"/>
          </w:tcPr>
          <w:p w:rsidR="00645AD3" w:rsidRDefault="00645AD3" w:rsidP="0035645E">
            <w:pPr>
              <w:pStyle w:val="ae"/>
              <w:tabs>
                <w:tab w:val="left" w:pos="0"/>
              </w:tabs>
              <w:ind w:left="0" w:right="10"/>
              <w:jc w:val="both"/>
              <w:rPr>
                <w:color w:val="000000"/>
                <w:sz w:val="22"/>
                <w:szCs w:val="22"/>
              </w:rPr>
            </w:pPr>
            <w:r>
              <w:rPr>
                <w:color w:val="000000"/>
                <w:sz w:val="22"/>
                <w:szCs w:val="22"/>
              </w:rPr>
              <w:t>Арт-менеджмент</w:t>
            </w:r>
          </w:p>
        </w:tc>
        <w:tc>
          <w:tcPr>
            <w:tcW w:w="917" w:type="dxa"/>
            <w:shd w:val="clear" w:color="auto" w:fill="auto"/>
          </w:tcPr>
          <w:p w:rsidR="00645AD3" w:rsidRPr="001F7D89"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992" w:type="dxa"/>
            <w:shd w:val="clear" w:color="auto" w:fill="auto"/>
          </w:tcPr>
          <w:p w:rsidR="00645AD3" w:rsidRPr="001F7D89"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851" w:type="dxa"/>
            <w:shd w:val="clear" w:color="auto" w:fill="auto"/>
          </w:tcPr>
          <w:p w:rsidR="00645AD3" w:rsidRPr="001F7D89"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1037" w:type="dxa"/>
            <w:shd w:val="clear" w:color="auto" w:fill="auto"/>
          </w:tcPr>
          <w:p w:rsidR="00645AD3" w:rsidRPr="001F7D89"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945" w:type="dxa"/>
            <w:shd w:val="clear" w:color="auto" w:fill="auto"/>
          </w:tcPr>
          <w:p w:rsidR="00645AD3" w:rsidRPr="001F7D89"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994" w:type="dxa"/>
            <w:shd w:val="clear" w:color="auto" w:fill="auto"/>
          </w:tcPr>
          <w:p w:rsidR="00645AD3" w:rsidRDefault="00645AD3" w:rsidP="0035645E">
            <w:pPr>
              <w:pStyle w:val="ae"/>
              <w:tabs>
                <w:tab w:val="left" w:pos="0"/>
              </w:tabs>
              <w:ind w:left="0" w:right="10"/>
              <w:jc w:val="center"/>
              <w:rPr>
                <w:color w:val="000000"/>
                <w:sz w:val="22"/>
                <w:szCs w:val="22"/>
                <w:lang w:val="kk-KZ"/>
              </w:rPr>
            </w:pPr>
            <w:r>
              <w:rPr>
                <w:color w:val="000000"/>
                <w:sz w:val="22"/>
                <w:szCs w:val="22"/>
                <w:lang w:val="kk-KZ"/>
              </w:rPr>
              <w:t>-</w:t>
            </w:r>
          </w:p>
        </w:tc>
        <w:tc>
          <w:tcPr>
            <w:tcW w:w="1184" w:type="dxa"/>
            <w:shd w:val="clear" w:color="auto" w:fill="auto"/>
          </w:tcPr>
          <w:p w:rsidR="00645AD3" w:rsidRDefault="00645AD3" w:rsidP="0035645E">
            <w:pPr>
              <w:pStyle w:val="ae"/>
              <w:tabs>
                <w:tab w:val="left" w:pos="0"/>
              </w:tabs>
              <w:ind w:left="0" w:right="10"/>
              <w:jc w:val="center"/>
              <w:rPr>
                <w:color w:val="000000"/>
                <w:sz w:val="22"/>
                <w:szCs w:val="22"/>
                <w:lang w:val="kk-KZ"/>
              </w:rPr>
            </w:pPr>
            <w:r>
              <w:rPr>
                <w:color w:val="000000"/>
                <w:sz w:val="22"/>
                <w:szCs w:val="22"/>
                <w:lang w:val="kk-KZ"/>
              </w:rPr>
              <w:t>1</w:t>
            </w:r>
          </w:p>
        </w:tc>
      </w:tr>
      <w:tr w:rsidR="0035645E" w:rsidRPr="001F7D89" w:rsidTr="008039E0">
        <w:trPr>
          <w:trHeight w:val="252"/>
        </w:trPr>
        <w:tc>
          <w:tcPr>
            <w:tcW w:w="9689" w:type="dxa"/>
            <w:gridSpan w:val="8"/>
            <w:shd w:val="clear" w:color="auto" w:fill="auto"/>
          </w:tcPr>
          <w:p w:rsidR="0035645E" w:rsidRPr="0035645E" w:rsidRDefault="008E0855" w:rsidP="0035645E">
            <w:pPr>
              <w:pStyle w:val="ae"/>
              <w:tabs>
                <w:tab w:val="left" w:pos="0"/>
              </w:tabs>
              <w:ind w:left="0" w:right="10"/>
              <w:jc w:val="center"/>
              <w:rPr>
                <w:b/>
                <w:color w:val="000000"/>
                <w:sz w:val="22"/>
                <w:szCs w:val="22"/>
                <w:lang w:val="kk-KZ"/>
              </w:rPr>
            </w:pPr>
            <w:r>
              <w:rPr>
                <w:b/>
                <w:color w:val="000000"/>
                <w:sz w:val="22"/>
                <w:szCs w:val="22"/>
              </w:rPr>
              <w:t>Докторантура</w:t>
            </w:r>
          </w:p>
        </w:tc>
      </w:tr>
      <w:tr w:rsidR="0035645E" w:rsidRPr="001F7D89" w:rsidTr="008039E0">
        <w:trPr>
          <w:trHeight w:val="252"/>
        </w:trPr>
        <w:tc>
          <w:tcPr>
            <w:tcW w:w="2769" w:type="dxa"/>
            <w:shd w:val="clear" w:color="auto" w:fill="auto"/>
          </w:tcPr>
          <w:p w:rsidR="0035645E" w:rsidRDefault="0035645E" w:rsidP="0035645E">
            <w:pPr>
              <w:pStyle w:val="ae"/>
              <w:tabs>
                <w:tab w:val="left" w:pos="0"/>
              </w:tabs>
              <w:ind w:left="0" w:right="10"/>
              <w:jc w:val="both"/>
              <w:rPr>
                <w:color w:val="000000"/>
                <w:sz w:val="22"/>
                <w:szCs w:val="22"/>
                <w:lang w:val="en-US"/>
              </w:rPr>
            </w:pPr>
            <w:r>
              <w:rPr>
                <w:color w:val="000000"/>
                <w:sz w:val="22"/>
                <w:szCs w:val="22"/>
                <w:lang w:val="en-US"/>
              </w:rPr>
              <w:t>Искусствоведение</w:t>
            </w:r>
          </w:p>
          <w:p w:rsidR="0035645E" w:rsidRPr="001F7D89" w:rsidRDefault="0035645E" w:rsidP="0035645E">
            <w:pPr>
              <w:pStyle w:val="ae"/>
              <w:tabs>
                <w:tab w:val="left" w:pos="0"/>
              </w:tabs>
              <w:ind w:left="0" w:right="10"/>
              <w:jc w:val="both"/>
              <w:rPr>
                <w:color w:val="000000"/>
                <w:sz w:val="22"/>
                <w:szCs w:val="22"/>
                <w:lang w:val="en-US"/>
              </w:rPr>
            </w:pPr>
          </w:p>
        </w:tc>
        <w:tc>
          <w:tcPr>
            <w:tcW w:w="917"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w:t>
            </w:r>
          </w:p>
        </w:tc>
        <w:tc>
          <w:tcPr>
            <w:tcW w:w="992"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851"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1037"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945"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994"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Pr>
                <w:color w:val="000000"/>
                <w:sz w:val="22"/>
                <w:szCs w:val="22"/>
                <w:lang w:val="kk-KZ"/>
              </w:rPr>
              <w:t>1</w:t>
            </w:r>
          </w:p>
        </w:tc>
        <w:tc>
          <w:tcPr>
            <w:tcW w:w="1184" w:type="dxa"/>
            <w:shd w:val="clear" w:color="auto" w:fill="auto"/>
          </w:tcPr>
          <w:p w:rsidR="0035645E" w:rsidRPr="001F7D89" w:rsidRDefault="0035645E" w:rsidP="0035645E">
            <w:pPr>
              <w:pStyle w:val="ae"/>
              <w:tabs>
                <w:tab w:val="left" w:pos="0"/>
              </w:tabs>
              <w:ind w:left="0" w:right="10"/>
              <w:jc w:val="center"/>
              <w:rPr>
                <w:color w:val="000000"/>
                <w:sz w:val="22"/>
                <w:szCs w:val="22"/>
                <w:lang w:val="kk-KZ"/>
              </w:rPr>
            </w:pPr>
            <w:r>
              <w:rPr>
                <w:color w:val="000000"/>
                <w:sz w:val="22"/>
                <w:szCs w:val="22"/>
                <w:lang w:val="kk-KZ"/>
              </w:rPr>
              <w:t>1</w:t>
            </w:r>
          </w:p>
        </w:tc>
      </w:tr>
    </w:tbl>
    <w:p w:rsidR="0035645E" w:rsidRPr="000C3394" w:rsidRDefault="000C3394" w:rsidP="001052BD">
      <w:pPr>
        <w:pStyle w:val="ae"/>
        <w:shd w:val="clear" w:color="auto" w:fill="FFFFFF"/>
        <w:tabs>
          <w:tab w:val="left" w:pos="0"/>
        </w:tabs>
        <w:ind w:left="0" w:right="10"/>
        <w:jc w:val="both"/>
        <w:rPr>
          <w:szCs w:val="22"/>
        </w:rPr>
      </w:pPr>
      <w:r w:rsidRPr="000C3394">
        <w:rPr>
          <w:szCs w:val="22"/>
        </w:rPr>
        <w:t>Мероприятия:</w:t>
      </w:r>
    </w:p>
    <w:p w:rsidR="000C3394" w:rsidRPr="000C3394" w:rsidRDefault="000C3394" w:rsidP="000C3394">
      <w:pPr>
        <w:shd w:val="clear" w:color="auto" w:fill="FFFFFF"/>
        <w:tabs>
          <w:tab w:val="left" w:pos="0"/>
        </w:tabs>
        <w:ind w:right="10"/>
        <w:jc w:val="both"/>
        <w:rPr>
          <w:szCs w:val="22"/>
        </w:rPr>
      </w:pPr>
      <w:r w:rsidRPr="000C3394">
        <w:rPr>
          <w:szCs w:val="22"/>
        </w:rPr>
        <w:t xml:space="preserve">1) 2018-2019г. – разработка </w:t>
      </w:r>
      <w:r w:rsidR="00B609A3">
        <w:rPr>
          <w:szCs w:val="22"/>
        </w:rPr>
        <w:t xml:space="preserve">и внедрение </w:t>
      </w:r>
      <w:r w:rsidRPr="000C3394">
        <w:rPr>
          <w:szCs w:val="22"/>
        </w:rPr>
        <w:t xml:space="preserve">модульных </w:t>
      </w:r>
      <w:r w:rsidR="00B609A3">
        <w:rPr>
          <w:szCs w:val="22"/>
        </w:rPr>
        <w:t xml:space="preserve">образовательных программ </w:t>
      </w:r>
      <w:r w:rsidR="00925212">
        <w:rPr>
          <w:szCs w:val="22"/>
        </w:rPr>
        <w:t xml:space="preserve">бакалавриата </w:t>
      </w:r>
      <w:r w:rsidR="00B609A3">
        <w:rPr>
          <w:szCs w:val="22"/>
        </w:rPr>
        <w:t>«Арт-менеджмент», «Искусствоведение»;</w:t>
      </w:r>
    </w:p>
    <w:p w:rsidR="00B609A3" w:rsidRDefault="000C3394" w:rsidP="00B609A3">
      <w:pPr>
        <w:shd w:val="clear" w:color="auto" w:fill="FFFFFF"/>
        <w:tabs>
          <w:tab w:val="left" w:pos="0"/>
        </w:tabs>
        <w:ind w:right="10"/>
        <w:jc w:val="both"/>
        <w:rPr>
          <w:szCs w:val="22"/>
        </w:rPr>
      </w:pPr>
      <w:r w:rsidRPr="000C3394">
        <w:rPr>
          <w:szCs w:val="22"/>
        </w:rPr>
        <w:t xml:space="preserve">2) </w:t>
      </w:r>
      <w:r w:rsidR="00B609A3">
        <w:rPr>
          <w:szCs w:val="22"/>
        </w:rPr>
        <w:t xml:space="preserve">2019-2020г. - </w:t>
      </w:r>
      <w:r w:rsidR="00B609A3" w:rsidRPr="000C3394">
        <w:rPr>
          <w:szCs w:val="22"/>
        </w:rPr>
        <w:t xml:space="preserve">разработка </w:t>
      </w:r>
      <w:r w:rsidR="00B609A3">
        <w:rPr>
          <w:szCs w:val="22"/>
        </w:rPr>
        <w:t>и внедрение модульных</w:t>
      </w:r>
      <w:r w:rsidR="00B609A3" w:rsidRPr="000C3394">
        <w:rPr>
          <w:szCs w:val="22"/>
        </w:rPr>
        <w:t xml:space="preserve"> </w:t>
      </w:r>
      <w:r w:rsidR="00B609A3">
        <w:rPr>
          <w:szCs w:val="22"/>
        </w:rPr>
        <w:t>образовательных программ магистратуры и докторантуры «Искусствоведение» с соблюдением преемственности профессиональны</w:t>
      </w:r>
      <w:r w:rsidR="00FF626A">
        <w:rPr>
          <w:szCs w:val="22"/>
        </w:rPr>
        <w:t>х компетенций модели</w:t>
      </w:r>
      <w:r w:rsidR="00E05722">
        <w:rPr>
          <w:szCs w:val="22"/>
        </w:rPr>
        <w:t xml:space="preserve"> выпускника факультета искусств;</w:t>
      </w:r>
    </w:p>
    <w:p w:rsidR="00E05722" w:rsidRPr="000C3394" w:rsidRDefault="00E05722" w:rsidP="00B609A3">
      <w:pPr>
        <w:shd w:val="clear" w:color="auto" w:fill="FFFFFF"/>
        <w:tabs>
          <w:tab w:val="left" w:pos="0"/>
        </w:tabs>
        <w:ind w:right="10"/>
        <w:jc w:val="both"/>
        <w:rPr>
          <w:szCs w:val="22"/>
        </w:rPr>
      </w:pPr>
      <w:r>
        <w:rPr>
          <w:szCs w:val="22"/>
        </w:rPr>
        <w:t xml:space="preserve">3) </w:t>
      </w:r>
      <w:r w:rsidR="00C121E2">
        <w:rPr>
          <w:szCs w:val="22"/>
        </w:rPr>
        <w:t>2021-2022</w:t>
      </w:r>
      <w:r>
        <w:rPr>
          <w:szCs w:val="22"/>
        </w:rPr>
        <w:t xml:space="preserve">г. </w:t>
      </w:r>
      <w:r w:rsidR="00C121E2">
        <w:rPr>
          <w:szCs w:val="22"/>
        </w:rPr>
        <w:t>–</w:t>
      </w:r>
      <w:r>
        <w:rPr>
          <w:szCs w:val="22"/>
        </w:rPr>
        <w:t xml:space="preserve"> </w:t>
      </w:r>
      <w:r w:rsidR="00C121E2">
        <w:rPr>
          <w:szCs w:val="22"/>
        </w:rPr>
        <w:t xml:space="preserve">разработка и внедрение </w:t>
      </w:r>
      <w:r w:rsidR="004F3507">
        <w:rPr>
          <w:szCs w:val="22"/>
        </w:rPr>
        <w:t xml:space="preserve">новой </w:t>
      </w:r>
      <w:r w:rsidR="00C121E2">
        <w:rPr>
          <w:szCs w:val="22"/>
        </w:rPr>
        <w:t>модульной образовательной</w:t>
      </w:r>
      <w:r w:rsidR="004F3507">
        <w:rPr>
          <w:szCs w:val="22"/>
        </w:rPr>
        <w:t xml:space="preserve"> программы «Менеджмент в социальной сфере». </w:t>
      </w:r>
    </w:p>
    <w:p w:rsidR="00E00EC0" w:rsidRDefault="00E00EC0" w:rsidP="001052BD">
      <w:pPr>
        <w:pStyle w:val="ae"/>
        <w:shd w:val="clear" w:color="auto" w:fill="FFFFFF"/>
        <w:tabs>
          <w:tab w:val="left" w:pos="0"/>
        </w:tabs>
        <w:ind w:left="0" w:right="10"/>
        <w:jc w:val="both"/>
        <w:rPr>
          <w:b/>
        </w:rPr>
      </w:pPr>
    </w:p>
    <w:p w:rsidR="0035645E" w:rsidRPr="00A55501" w:rsidRDefault="008F0275" w:rsidP="001052BD">
      <w:pPr>
        <w:pStyle w:val="ae"/>
        <w:shd w:val="clear" w:color="auto" w:fill="FFFFFF"/>
        <w:tabs>
          <w:tab w:val="left" w:pos="0"/>
        </w:tabs>
        <w:ind w:left="0" w:right="10"/>
        <w:jc w:val="both"/>
        <w:rPr>
          <w:b/>
        </w:rPr>
      </w:pPr>
      <w:r>
        <w:rPr>
          <w:b/>
        </w:rPr>
        <w:t xml:space="preserve">Задача </w:t>
      </w:r>
      <w:r w:rsidR="00933055" w:rsidRPr="0035645E">
        <w:rPr>
          <w:b/>
        </w:rPr>
        <w:t>3</w:t>
      </w:r>
      <w:r w:rsidR="00435449" w:rsidRPr="0035645E">
        <w:rPr>
          <w:b/>
        </w:rPr>
        <w:t>. Обеспечить наличие авторских спец</w:t>
      </w:r>
      <w:r w:rsidR="008427C5">
        <w:rPr>
          <w:b/>
        </w:rPr>
        <w:t xml:space="preserve">иальных </w:t>
      </w:r>
      <w:r w:rsidR="00435449" w:rsidRPr="0035645E">
        <w:rPr>
          <w:b/>
        </w:rPr>
        <w:t xml:space="preserve">курсов по профилирующим дисциплинам </w:t>
      </w:r>
      <w:r w:rsidR="001A6049" w:rsidRPr="0035645E">
        <w:rPr>
          <w:b/>
        </w:rPr>
        <w:t xml:space="preserve">в разрезе каждой специальности </w:t>
      </w:r>
      <w:r w:rsidR="00B95811" w:rsidRPr="0035645E">
        <w:rPr>
          <w:b/>
        </w:rPr>
        <w:t xml:space="preserve">(с периодичностью в </w:t>
      </w:r>
      <w:r w:rsidR="00DE6651" w:rsidRPr="0035645E">
        <w:rPr>
          <w:b/>
        </w:rPr>
        <w:t>четыре</w:t>
      </w:r>
      <w:r w:rsidR="00B95811" w:rsidRPr="0035645E">
        <w:rPr>
          <w:b/>
        </w:rPr>
        <w:t xml:space="preserve"> года)</w:t>
      </w:r>
      <w:r w:rsidR="000D14B5" w:rsidRPr="0035645E">
        <w:rPr>
          <w:b/>
        </w:rPr>
        <w:t>.</w:t>
      </w:r>
      <w:r w:rsidR="00435449" w:rsidRPr="0035645E">
        <w:rPr>
          <w:b/>
        </w:rPr>
        <w:t xml:space="preserve"> </w:t>
      </w:r>
    </w:p>
    <w:p w:rsidR="00CE524E" w:rsidRPr="0035645E" w:rsidRDefault="008F0275" w:rsidP="001052BD">
      <w:pPr>
        <w:pStyle w:val="ae"/>
        <w:shd w:val="clear" w:color="auto" w:fill="FFFFFF"/>
        <w:tabs>
          <w:tab w:val="left" w:pos="0"/>
        </w:tabs>
        <w:ind w:left="0" w:right="10"/>
        <w:jc w:val="both"/>
        <w:rPr>
          <w:szCs w:val="20"/>
        </w:rPr>
      </w:pPr>
      <w:r>
        <w:rPr>
          <w:szCs w:val="20"/>
        </w:rPr>
        <w:t>Таблица 1</w:t>
      </w:r>
      <w:r w:rsidR="00E00EC0">
        <w:rPr>
          <w:szCs w:val="20"/>
        </w:rPr>
        <w:t>3</w:t>
      </w:r>
      <w:r w:rsidR="00CE524E" w:rsidRPr="0035645E">
        <w:rPr>
          <w:szCs w:val="20"/>
        </w:rPr>
        <w:t>. Коли</w:t>
      </w:r>
      <w:r w:rsidR="002A054F" w:rsidRPr="0035645E">
        <w:rPr>
          <w:szCs w:val="20"/>
        </w:rPr>
        <w:t xml:space="preserve">чество дисциплин с </w:t>
      </w:r>
      <w:r w:rsidR="0035645E" w:rsidRPr="0035645E">
        <w:rPr>
          <w:szCs w:val="20"/>
        </w:rPr>
        <w:t>результатами исследований</w:t>
      </w:r>
      <w:r w:rsidR="00CE524E" w:rsidRPr="0035645E">
        <w:rPr>
          <w:szCs w:val="20"/>
        </w:rPr>
        <w:t xml:space="preserve"> автора</w:t>
      </w:r>
    </w:p>
    <w:tbl>
      <w:tblPr>
        <w:tblStyle w:val="af8"/>
        <w:tblW w:w="9639" w:type="dxa"/>
        <w:tblInd w:w="-5" w:type="dxa"/>
        <w:tblLayout w:type="fixed"/>
        <w:tblLook w:val="04A0" w:firstRow="1" w:lastRow="0" w:firstColumn="1" w:lastColumn="0" w:noHBand="0" w:noVBand="1"/>
      </w:tblPr>
      <w:tblGrid>
        <w:gridCol w:w="1701"/>
        <w:gridCol w:w="709"/>
        <w:gridCol w:w="992"/>
        <w:gridCol w:w="1134"/>
        <w:gridCol w:w="1134"/>
        <w:gridCol w:w="1134"/>
        <w:gridCol w:w="1275"/>
        <w:gridCol w:w="1560"/>
      </w:tblGrid>
      <w:tr w:rsidR="0035645E" w:rsidRPr="001F7D89" w:rsidTr="008039E0">
        <w:trPr>
          <w:trHeight w:val="504"/>
        </w:trPr>
        <w:tc>
          <w:tcPr>
            <w:tcW w:w="1701" w:type="dxa"/>
            <w:shd w:val="clear" w:color="auto" w:fill="auto"/>
          </w:tcPr>
          <w:p w:rsidR="00933055" w:rsidRPr="0035645E" w:rsidRDefault="003F7280" w:rsidP="001052BD">
            <w:pPr>
              <w:pStyle w:val="ae"/>
              <w:tabs>
                <w:tab w:val="left" w:pos="0"/>
              </w:tabs>
              <w:ind w:left="0" w:right="10"/>
              <w:jc w:val="both"/>
              <w:rPr>
                <w:szCs w:val="22"/>
              </w:rPr>
            </w:pPr>
            <w:r w:rsidRPr="0035645E">
              <w:rPr>
                <w:b/>
                <w:color w:val="000000"/>
                <w:szCs w:val="22"/>
                <w:lang w:val="kk-KZ"/>
              </w:rPr>
              <w:t>Наименование ОП</w:t>
            </w:r>
          </w:p>
        </w:tc>
        <w:tc>
          <w:tcPr>
            <w:tcW w:w="709" w:type="dxa"/>
            <w:shd w:val="clear" w:color="auto" w:fill="auto"/>
          </w:tcPr>
          <w:p w:rsidR="00933055" w:rsidRPr="0035645E" w:rsidRDefault="00933055" w:rsidP="0035645E">
            <w:pPr>
              <w:pStyle w:val="ae"/>
              <w:tabs>
                <w:tab w:val="left" w:pos="0"/>
              </w:tabs>
              <w:ind w:left="0" w:right="11"/>
              <w:jc w:val="center"/>
              <w:rPr>
                <w:b/>
                <w:color w:val="000000"/>
                <w:szCs w:val="22"/>
              </w:rPr>
            </w:pPr>
            <w:r w:rsidRPr="0035645E">
              <w:rPr>
                <w:b/>
                <w:color w:val="000000"/>
                <w:szCs w:val="22"/>
              </w:rPr>
              <w:t>2018-2019</w:t>
            </w:r>
          </w:p>
        </w:tc>
        <w:tc>
          <w:tcPr>
            <w:tcW w:w="992" w:type="dxa"/>
            <w:shd w:val="clear" w:color="auto" w:fill="auto"/>
          </w:tcPr>
          <w:p w:rsidR="00933055" w:rsidRPr="0035645E" w:rsidRDefault="00933055" w:rsidP="0035645E">
            <w:pPr>
              <w:pStyle w:val="ae"/>
              <w:tabs>
                <w:tab w:val="left" w:pos="0"/>
              </w:tabs>
              <w:ind w:left="0" w:right="11"/>
              <w:jc w:val="center"/>
              <w:rPr>
                <w:b/>
                <w:szCs w:val="22"/>
              </w:rPr>
            </w:pPr>
            <w:r w:rsidRPr="0035645E">
              <w:rPr>
                <w:b/>
                <w:szCs w:val="22"/>
              </w:rPr>
              <w:t>2019-2020</w:t>
            </w:r>
          </w:p>
        </w:tc>
        <w:tc>
          <w:tcPr>
            <w:tcW w:w="1134" w:type="dxa"/>
            <w:shd w:val="clear" w:color="auto" w:fill="auto"/>
          </w:tcPr>
          <w:p w:rsidR="00933055" w:rsidRPr="00186BA4" w:rsidRDefault="00933055" w:rsidP="0035645E">
            <w:pPr>
              <w:pStyle w:val="ae"/>
              <w:tabs>
                <w:tab w:val="left" w:pos="0"/>
              </w:tabs>
              <w:ind w:left="0" w:right="11"/>
              <w:jc w:val="center"/>
              <w:rPr>
                <w:b/>
                <w:sz w:val="22"/>
                <w:szCs w:val="22"/>
              </w:rPr>
            </w:pPr>
            <w:r w:rsidRPr="00186BA4">
              <w:rPr>
                <w:b/>
                <w:sz w:val="22"/>
                <w:szCs w:val="22"/>
              </w:rPr>
              <w:t>2020-2021</w:t>
            </w:r>
          </w:p>
        </w:tc>
        <w:tc>
          <w:tcPr>
            <w:tcW w:w="1134" w:type="dxa"/>
            <w:shd w:val="clear" w:color="auto" w:fill="auto"/>
          </w:tcPr>
          <w:p w:rsidR="00933055" w:rsidRPr="00186BA4" w:rsidRDefault="00933055" w:rsidP="0035645E">
            <w:pPr>
              <w:pStyle w:val="ae"/>
              <w:tabs>
                <w:tab w:val="left" w:pos="0"/>
              </w:tabs>
              <w:ind w:left="0" w:right="11"/>
              <w:jc w:val="center"/>
              <w:rPr>
                <w:b/>
                <w:sz w:val="22"/>
                <w:szCs w:val="22"/>
              </w:rPr>
            </w:pPr>
            <w:r w:rsidRPr="00186BA4">
              <w:rPr>
                <w:b/>
                <w:sz w:val="22"/>
                <w:szCs w:val="22"/>
              </w:rPr>
              <w:t>2021-2022</w:t>
            </w:r>
          </w:p>
        </w:tc>
        <w:tc>
          <w:tcPr>
            <w:tcW w:w="1134" w:type="dxa"/>
            <w:shd w:val="clear" w:color="auto" w:fill="auto"/>
          </w:tcPr>
          <w:p w:rsidR="00933055" w:rsidRPr="00186BA4" w:rsidRDefault="00933055" w:rsidP="0035645E">
            <w:pPr>
              <w:pStyle w:val="ae"/>
              <w:tabs>
                <w:tab w:val="left" w:pos="0"/>
              </w:tabs>
              <w:ind w:left="0" w:right="11"/>
              <w:jc w:val="center"/>
              <w:rPr>
                <w:b/>
                <w:sz w:val="22"/>
                <w:szCs w:val="22"/>
              </w:rPr>
            </w:pPr>
            <w:r w:rsidRPr="00186BA4">
              <w:rPr>
                <w:b/>
                <w:sz w:val="22"/>
                <w:szCs w:val="22"/>
              </w:rPr>
              <w:t>2022-2023</w:t>
            </w:r>
          </w:p>
        </w:tc>
        <w:tc>
          <w:tcPr>
            <w:tcW w:w="1275" w:type="dxa"/>
            <w:shd w:val="clear" w:color="auto" w:fill="auto"/>
          </w:tcPr>
          <w:p w:rsidR="0035645E" w:rsidRDefault="00A16DEC" w:rsidP="0035645E">
            <w:pPr>
              <w:pStyle w:val="ae"/>
              <w:tabs>
                <w:tab w:val="left" w:pos="0"/>
              </w:tabs>
              <w:ind w:left="0" w:right="11"/>
              <w:jc w:val="center"/>
              <w:rPr>
                <w:b/>
                <w:sz w:val="22"/>
                <w:szCs w:val="22"/>
              </w:rPr>
            </w:pPr>
            <w:r w:rsidRPr="00186BA4">
              <w:rPr>
                <w:b/>
                <w:sz w:val="22"/>
                <w:szCs w:val="22"/>
              </w:rPr>
              <w:t>2023-</w:t>
            </w:r>
          </w:p>
          <w:p w:rsidR="00933055" w:rsidRPr="00186BA4" w:rsidRDefault="00A16DEC" w:rsidP="0035645E">
            <w:pPr>
              <w:pStyle w:val="ae"/>
              <w:tabs>
                <w:tab w:val="left" w:pos="0"/>
              </w:tabs>
              <w:ind w:left="0" w:right="11"/>
              <w:jc w:val="center"/>
              <w:rPr>
                <w:b/>
                <w:sz w:val="22"/>
                <w:szCs w:val="22"/>
              </w:rPr>
            </w:pPr>
            <w:r w:rsidRPr="00186BA4">
              <w:rPr>
                <w:b/>
                <w:sz w:val="22"/>
                <w:szCs w:val="22"/>
              </w:rPr>
              <w:t>2024</w:t>
            </w:r>
          </w:p>
        </w:tc>
        <w:tc>
          <w:tcPr>
            <w:tcW w:w="1560" w:type="dxa"/>
            <w:shd w:val="clear" w:color="auto" w:fill="auto"/>
          </w:tcPr>
          <w:p w:rsidR="00933055" w:rsidRPr="00186BA4" w:rsidRDefault="00A16DEC" w:rsidP="0035645E">
            <w:pPr>
              <w:pStyle w:val="ae"/>
              <w:tabs>
                <w:tab w:val="left" w:pos="0"/>
              </w:tabs>
              <w:ind w:left="0" w:right="11"/>
              <w:jc w:val="center"/>
              <w:rPr>
                <w:b/>
                <w:sz w:val="22"/>
                <w:szCs w:val="22"/>
              </w:rPr>
            </w:pPr>
            <w:r w:rsidRPr="00186BA4">
              <w:rPr>
                <w:b/>
                <w:sz w:val="22"/>
                <w:szCs w:val="22"/>
              </w:rPr>
              <w:t>2024-2025</w:t>
            </w:r>
          </w:p>
        </w:tc>
      </w:tr>
      <w:tr w:rsidR="00CC3DF7" w:rsidRPr="001F7D89" w:rsidTr="008039E0">
        <w:trPr>
          <w:trHeight w:val="259"/>
        </w:trPr>
        <w:tc>
          <w:tcPr>
            <w:tcW w:w="9639" w:type="dxa"/>
            <w:gridSpan w:val="8"/>
            <w:shd w:val="clear" w:color="auto" w:fill="auto"/>
          </w:tcPr>
          <w:p w:rsidR="00CC3DF7" w:rsidRPr="00CC3DF7" w:rsidRDefault="0035645E" w:rsidP="0035645E">
            <w:pPr>
              <w:pStyle w:val="ae"/>
              <w:tabs>
                <w:tab w:val="left" w:pos="0"/>
                <w:tab w:val="center" w:pos="4783"/>
                <w:tab w:val="right" w:pos="9567"/>
              </w:tabs>
              <w:ind w:left="0" w:right="10"/>
              <w:rPr>
                <w:b/>
                <w:sz w:val="22"/>
                <w:szCs w:val="22"/>
                <w:highlight w:val="yellow"/>
                <w:lang w:val="kk-KZ"/>
              </w:rPr>
            </w:pPr>
            <w:r>
              <w:rPr>
                <w:b/>
                <w:sz w:val="22"/>
                <w:szCs w:val="22"/>
              </w:rPr>
              <w:tab/>
            </w:r>
            <w:r w:rsidR="00CC3DF7" w:rsidRPr="00CC3DF7">
              <w:rPr>
                <w:b/>
                <w:sz w:val="22"/>
                <w:szCs w:val="22"/>
              </w:rPr>
              <w:t>Бакалавриат</w:t>
            </w:r>
            <w:r>
              <w:rPr>
                <w:b/>
                <w:sz w:val="22"/>
                <w:szCs w:val="22"/>
              </w:rPr>
              <w:tab/>
            </w:r>
          </w:p>
        </w:tc>
      </w:tr>
      <w:tr w:rsidR="0035645E" w:rsidRPr="001F7D89" w:rsidTr="008039E0">
        <w:trPr>
          <w:trHeight w:val="259"/>
        </w:trPr>
        <w:tc>
          <w:tcPr>
            <w:tcW w:w="1701" w:type="dxa"/>
            <w:shd w:val="clear" w:color="auto" w:fill="auto"/>
          </w:tcPr>
          <w:p w:rsidR="00EB2F75" w:rsidRPr="001F7D89" w:rsidRDefault="00CC3DF7" w:rsidP="00EB2F75">
            <w:pPr>
              <w:pStyle w:val="ae"/>
              <w:tabs>
                <w:tab w:val="left" w:pos="0"/>
              </w:tabs>
              <w:ind w:left="0" w:right="10"/>
              <w:rPr>
                <w:color w:val="000000"/>
                <w:sz w:val="22"/>
                <w:szCs w:val="22"/>
                <w:lang w:val="kk-KZ"/>
              </w:rPr>
            </w:pPr>
            <w:r>
              <w:rPr>
                <w:color w:val="000000"/>
                <w:sz w:val="22"/>
                <w:szCs w:val="22"/>
                <w:lang w:val="kk-KZ"/>
              </w:rPr>
              <w:t xml:space="preserve"> Арт-менеджмент</w:t>
            </w:r>
          </w:p>
        </w:tc>
        <w:tc>
          <w:tcPr>
            <w:tcW w:w="709" w:type="dxa"/>
            <w:shd w:val="clear" w:color="auto" w:fill="auto"/>
          </w:tcPr>
          <w:p w:rsidR="00EB2F75" w:rsidRPr="00E00EC0" w:rsidRDefault="00EB2F75" w:rsidP="002A054F">
            <w:pPr>
              <w:pStyle w:val="ae"/>
              <w:tabs>
                <w:tab w:val="left" w:pos="0"/>
              </w:tabs>
              <w:ind w:left="0" w:right="10"/>
              <w:jc w:val="center"/>
              <w:rPr>
                <w:sz w:val="20"/>
                <w:szCs w:val="20"/>
                <w:lang w:val="kk-KZ"/>
              </w:rPr>
            </w:pPr>
            <w:r w:rsidRPr="00E00EC0">
              <w:rPr>
                <w:sz w:val="20"/>
                <w:szCs w:val="20"/>
                <w:lang w:val="kk-KZ"/>
              </w:rPr>
              <w:t>-</w:t>
            </w:r>
          </w:p>
        </w:tc>
        <w:tc>
          <w:tcPr>
            <w:tcW w:w="992" w:type="dxa"/>
            <w:shd w:val="clear" w:color="auto" w:fill="auto"/>
          </w:tcPr>
          <w:p w:rsidR="00EB2F75" w:rsidRPr="00E00EC0" w:rsidRDefault="004763B8" w:rsidP="002F5F92">
            <w:pPr>
              <w:pStyle w:val="ae"/>
              <w:tabs>
                <w:tab w:val="left" w:pos="0"/>
              </w:tabs>
              <w:ind w:left="0" w:right="10"/>
              <w:jc w:val="center"/>
              <w:rPr>
                <w:sz w:val="20"/>
                <w:szCs w:val="20"/>
              </w:rPr>
            </w:pPr>
            <w:r w:rsidRPr="00E00EC0">
              <w:rPr>
                <w:sz w:val="20"/>
                <w:szCs w:val="20"/>
                <w:lang w:val="kk-KZ"/>
              </w:rPr>
              <w:t>-</w:t>
            </w:r>
          </w:p>
        </w:tc>
        <w:tc>
          <w:tcPr>
            <w:tcW w:w="1134" w:type="dxa"/>
            <w:shd w:val="clear" w:color="auto" w:fill="auto"/>
          </w:tcPr>
          <w:p w:rsidR="002F5F92" w:rsidRPr="00E00EC0" w:rsidRDefault="002F5F92" w:rsidP="002F5F92">
            <w:pPr>
              <w:pStyle w:val="ae"/>
              <w:tabs>
                <w:tab w:val="left" w:pos="0"/>
              </w:tabs>
              <w:ind w:left="0" w:right="10"/>
              <w:jc w:val="center"/>
              <w:rPr>
                <w:sz w:val="20"/>
                <w:szCs w:val="20"/>
                <w:lang w:val="kk-KZ"/>
              </w:rPr>
            </w:pPr>
            <w:r w:rsidRPr="00E00EC0">
              <w:rPr>
                <w:sz w:val="20"/>
                <w:szCs w:val="20"/>
                <w:lang w:val="kk-KZ"/>
              </w:rPr>
              <w:t>1</w:t>
            </w:r>
          </w:p>
          <w:p w:rsidR="002A054F" w:rsidRPr="00E00EC0" w:rsidRDefault="002A054F" w:rsidP="002F5F92">
            <w:pPr>
              <w:pStyle w:val="ae"/>
              <w:tabs>
                <w:tab w:val="left" w:pos="0"/>
              </w:tabs>
              <w:ind w:left="0" w:right="10"/>
              <w:jc w:val="center"/>
              <w:rPr>
                <w:sz w:val="20"/>
                <w:szCs w:val="20"/>
                <w:lang w:val="kk-KZ"/>
              </w:rPr>
            </w:pPr>
            <w:r w:rsidRPr="00E00EC0">
              <w:rPr>
                <w:sz w:val="20"/>
                <w:szCs w:val="20"/>
                <w:lang w:val="kk-KZ"/>
              </w:rPr>
              <w:t>Насырова Г.А.</w:t>
            </w:r>
          </w:p>
          <w:p w:rsidR="002A054F" w:rsidRPr="00E00EC0" w:rsidRDefault="002A054F" w:rsidP="002F5F92">
            <w:pPr>
              <w:pStyle w:val="ae"/>
              <w:tabs>
                <w:tab w:val="left" w:pos="0"/>
              </w:tabs>
              <w:ind w:left="0" w:right="10"/>
              <w:jc w:val="center"/>
              <w:rPr>
                <w:sz w:val="20"/>
                <w:szCs w:val="20"/>
                <w:lang w:val="kk-KZ"/>
              </w:rPr>
            </w:pPr>
            <w:r w:rsidRPr="00E00EC0">
              <w:rPr>
                <w:sz w:val="20"/>
                <w:szCs w:val="20"/>
                <w:lang w:val="kk-KZ"/>
              </w:rPr>
              <w:t>Менеджмент в искусстве</w:t>
            </w:r>
          </w:p>
        </w:tc>
        <w:tc>
          <w:tcPr>
            <w:tcW w:w="1134"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2</w:t>
            </w:r>
          </w:p>
          <w:p w:rsidR="00EB2F75" w:rsidRPr="00E00EC0" w:rsidRDefault="00EB2F75" w:rsidP="002F5F92">
            <w:pPr>
              <w:pStyle w:val="ae"/>
              <w:tabs>
                <w:tab w:val="left" w:pos="0"/>
              </w:tabs>
              <w:ind w:left="0" w:right="10"/>
              <w:jc w:val="center"/>
              <w:rPr>
                <w:sz w:val="20"/>
                <w:szCs w:val="20"/>
                <w:lang w:val="kk-KZ"/>
              </w:rPr>
            </w:pPr>
            <w:r w:rsidRPr="00E00EC0">
              <w:rPr>
                <w:sz w:val="20"/>
                <w:szCs w:val="20"/>
                <w:lang w:val="kk-KZ"/>
              </w:rPr>
              <w:t>Кулмагамбетова А.С.</w:t>
            </w:r>
          </w:p>
          <w:p w:rsidR="00E00EC0" w:rsidRPr="00E00EC0" w:rsidRDefault="00EB2F75" w:rsidP="00E00EC0">
            <w:pPr>
              <w:pStyle w:val="ae"/>
              <w:tabs>
                <w:tab w:val="left" w:pos="0"/>
              </w:tabs>
              <w:ind w:left="0" w:right="10"/>
              <w:jc w:val="center"/>
              <w:rPr>
                <w:sz w:val="20"/>
                <w:szCs w:val="20"/>
                <w:lang w:val="kk-KZ"/>
              </w:rPr>
            </w:pPr>
            <w:r w:rsidRPr="00E00EC0">
              <w:rPr>
                <w:sz w:val="20"/>
                <w:szCs w:val="20"/>
                <w:lang w:val="kk-KZ"/>
              </w:rPr>
              <w:t>Экономика культуры</w:t>
            </w:r>
            <w:r w:rsidR="00E00EC0" w:rsidRPr="00E00EC0">
              <w:rPr>
                <w:sz w:val="20"/>
                <w:szCs w:val="20"/>
                <w:lang w:val="kk-KZ"/>
              </w:rPr>
              <w:t>, Насырова Г.А.</w:t>
            </w:r>
          </w:p>
          <w:p w:rsidR="00EB2F75" w:rsidRPr="00E00EC0" w:rsidRDefault="00E00EC0" w:rsidP="00E00EC0">
            <w:pPr>
              <w:pStyle w:val="ae"/>
              <w:tabs>
                <w:tab w:val="left" w:pos="0"/>
              </w:tabs>
              <w:ind w:left="0" w:right="10"/>
              <w:jc w:val="center"/>
              <w:rPr>
                <w:sz w:val="20"/>
                <w:szCs w:val="20"/>
                <w:lang w:val="kk-KZ"/>
              </w:rPr>
            </w:pPr>
            <w:r w:rsidRPr="00E00EC0">
              <w:rPr>
                <w:sz w:val="20"/>
                <w:szCs w:val="20"/>
                <w:lang w:val="kk-KZ"/>
              </w:rPr>
              <w:t>Менеджмент в искусстве</w:t>
            </w:r>
          </w:p>
        </w:tc>
        <w:tc>
          <w:tcPr>
            <w:tcW w:w="1134"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3</w:t>
            </w:r>
          </w:p>
          <w:p w:rsidR="00EB2F75" w:rsidRPr="00E00EC0" w:rsidRDefault="002A054F" w:rsidP="002F5F92">
            <w:pPr>
              <w:pStyle w:val="ae"/>
              <w:tabs>
                <w:tab w:val="left" w:pos="0"/>
              </w:tabs>
              <w:ind w:left="0" w:right="10"/>
              <w:jc w:val="center"/>
              <w:rPr>
                <w:sz w:val="20"/>
                <w:szCs w:val="20"/>
              </w:rPr>
            </w:pPr>
            <w:r w:rsidRPr="00E00EC0">
              <w:rPr>
                <w:sz w:val="20"/>
                <w:szCs w:val="20"/>
              </w:rPr>
              <w:t>Ильясов Ж.К.</w:t>
            </w:r>
          </w:p>
          <w:p w:rsidR="00E00EC0" w:rsidRPr="00E00EC0" w:rsidRDefault="00F474BB" w:rsidP="00E00EC0">
            <w:pPr>
              <w:pStyle w:val="ae"/>
              <w:tabs>
                <w:tab w:val="left" w:pos="0"/>
              </w:tabs>
              <w:ind w:left="0" w:right="10"/>
              <w:jc w:val="center"/>
              <w:rPr>
                <w:sz w:val="20"/>
                <w:szCs w:val="20"/>
                <w:lang w:val="kk-KZ"/>
              </w:rPr>
            </w:pPr>
            <w:r w:rsidRPr="00E00EC0">
              <w:rPr>
                <w:sz w:val="20"/>
                <w:szCs w:val="20"/>
              </w:rPr>
              <w:t>Брендинг</w:t>
            </w:r>
            <w:r w:rsidR="00E00EC0" w:rsidRPr="00E00EC0">
              <w:rPr>
                <w:sz w:val="20"/>
                <w:szCs w:val="20"/>
              </w:rPr>
              <w:t xml:space="preserve">, </w:t>
            </w:r>
            <w:r w:rsidR="00E00EC0" w:rsidRPr="00E00EC0">
              <w:rPr>
                <w:sz w:val="20"/>
                <w:szCs w:val="20"/>
                <w:lang w:val="kk-KZ"/>
              </w:rPr>
              <w:t>Кулмагамбетова А.С.</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Экономика культуры, Насырова Г.А.</w:t>
            </w:r>
          </w:p>
          <w:p w:rsidR="002A054F" w:rsidRPr="00E00EC0" w:rsidRDefault="00E00EC0" w:rsidP="00E00EC0">
            <w:pPr>
              <w:pStyle w:val="ae"/>
              <w:tabs>
                <w:tab w:val="left" w:pos="0"/>
              </w:tabs>
              <w:ind w:left="0" w:right="10"/>
              <w:jc w:val="center"/>
              <w:rPr>
                <w:sz w:val="20"/>
                <w:szCs w:val="20"/>
              </w:rPr>
            </w:pPr>
            <w:r w:rsidRPr="00E00EC0">
              <w:rPr>
                <w:sz w:val="20"/>
                <w:szCs w:val="20"/>
                <w:lang w:val="kk-KZ"/>
              </w:rPr>
              <w:t>Менеджмент в искусстве</w:t>
            </w:r>
          </w:p>
        </w:tc>
        <w:tc>
          <w:tcPr>
            <w:tcW w:w="1275"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4</w:t>
            </w:r>
          </w:p>
          <w:p w:rsidR="00F474BB" w:rsidRPr="00E00EC0" w:rsidRDefault="002A054F" w:rsidP="002F5F92">
            <w:pPr>
              <w:pStyle w:val="ae"/>
              <w:tabs>
                <w:tab w:val="left" w:pos="0"/>
              </w:tabs>
              <w:ind w:left="0" w:right="10"/>
              <w:jc w:val="center"/>
              <w:rPr>
                <w:sz w:val="20"/>
                <w:szCs w:val="20"/>
                <w:lang w:val="kk-KZ"/>
              </w:rPr>
            </w:pPr>
            <w:r w:rsidRPr="00E00EC0">
              <w:rPr>
                <w:sz w:val="20"/>
                <w:szCs w:val="20"/>
                <w:lang w:val="kk-KZ"/>
              </w:rPr>
              <w:t>Ильясов</w:t>
            </w:r>
          </w:p>
          <w:p w:rsidR="00E00EC0" w:rsidRPr="00E00EC0" w:rsidRDefault="002A054F" w:rsidP="00E00EC0">
            <w:pPr>
              <w:pStyle w:val="ae"/>
              <w:tabs>
                <w:tab w:val="left" w:pos="0"/>
              </w:tabs>
              <w:ind w:left="0" w:right="10"/>
              <w:jc w:val="center"/>
              <w:rPr>
                <w:sz w:val="20"/>
                <w:szCs w:val="20"/>
              </w:rPr>
            </w:pPr>
            <w:r w:rsidRPr="00E00EC0">
              <w:rPr>
                <w:sz w:val="20"/>
                <w:szCs w:val="20"/>
                <w:lang w:val="kk-KZ"/>
              </w:rPr>
              <w:t>Ж.К.</w:t>
            </w:r>
            <w:r w:rsidR="00F474BB" w:rsidRPr="00E00EC0">
              <w:rPr>
                <w:sz w:val="20"/>
                <w:szCs w:val="20"/>
                <w:lang w:val="kk-KZ"/>
              </w:rPr>
              <w:t xml:space="preserve"> Менеджмент  в</w:t>
            </w:r>
            <w:r w:rsidR="00EF3EF3" w:rsidRPr="00E00EC0">
              <w:rPr>
                <w:sz w:val="20"/>
                <w:szCs w:val="20"/>
                <w:lang w:val="kk-KZ"/>
              </w:rPr>
              <w:t xml:space="preserve"> </w:t>
            </w:r>
            <w:r w:rsidR="00F474BB" w:rsidRPr="00E00EC0">
              <w:rPr>
                <w:sz w:val="20"/>
                <w:szCs w:val="20"/>
                <w:lang w:val="kk-KZ"/>
              </w:rPr>
              <w:t>шоу-бизнесе</w:t>
            </w:r>
            <w:r w:rsidR="00E00EC0" w:rsidRPr="00E00EC0">
              <w:rPr>
                <w:sz w:val="20"/>
                <w:szCs w:val="20"/>
                <w:lang w:val="kk-KZ"/>
              </w:rPr>
              <w:t xml:space="preserve">, </w:t>
            </w:r>
            <w:r w:rsidR="00E00EC0" w:rsidRPr="00E00EC0">
              <w:rPr>
                <w:sz w:val="20"/>
                <w:szCs w:val="20"/>
              </w:rPr>
              <w:t>Ильясов Ж.К.</w:t>
            </w:r>
          </w:p>
          <w:p w:rsidR="00E00EC0" w:rsidRPr="00E00EC0" w:rsidRDefault="00E00EC0" w:rsidP="00E00EC0">
            <w:pPr>
              <w:pStyle w:val="ae"/>
              <w:tabs>
                <w:tab w:val="left" w:pos="0"/>
              </w:tabs>
              <w:ind w:left="0" w:right="10"/>
              <w:jc w:val="center"/>
              <w:rPr>
                <w:sz w:val="20"/>
                <w:szCs w:val="20"/>
                <w:lang w:val="kk-KZ"/>
              </w:rPr>
            </w:pPr>
            <w:r w:rsidRPr="00E00EC0">
              <w:rPr>
                <w:sz w:val="20"/>
                <w:szCs w:val="20"/>
              </w:rPr>
              <w:t xml:space="preserve">Брендинг, </w:t>
            </w:r>
            <w:r w:rsidRPr="00E00EC0">
              <w:rPr>
                <w:sz w:val="20"/>
                <w:szCs w:val="20"/>
                <w:lang w:val="kk-KZ"/>
              </w:rPr>
              <w:t>Кулмагамбетова А.С.</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Экономика культуры, Насырова Г.А.</w:t>
            </w:r>
          </w:p>
          <w:p w:rsidR="00EB2F75" w:rsidRPr="00E00EC0" w:rsidRDefault="00E00EC0" w:rsidP="00E00EC0">
            <w:pPr>
              <w:pStyle w:val="ae"/>
              <w:tabs>
                <w:tab w:val="left" w:pos="0"/>
              </w:tabs>
              <w:ind w:left="0" w:right="10"/>
              <w:jc w:val="center"/>
              <w:rPr>
                <w:sz w:val="20"/>
                <w:szCs w:val="20"/>
                <w:lang w:val="kk-KZ"/>
              </w:rPr>
            </w:pPr>
            <w:r w:rsidRPr="00E00EC0">
              <w:rPr>
                <w:sz w:val="20"/>
                <w:szCs w:val="20"/>
                <w:lang w:val="kk-KZ"/>
              </w:rPr>
              <w:lastRenderedPageBreak/>
              <w:t>Менеджмент в искусстве</w:t>
            </w:r>
          </w:p>
        </w:tc>
        <w:tc>
          <w:tcPr>
            <w:tcW w:w="1560"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lastRenderedPageBreak/>
              <w:t>5</w:t>
            </w:r>
          </w:p>
          <w:p w:rsidR="00EB2F75" w:rsidRPr="00E00EC0" w:rsidRDefault="002A054F" w:rsidP="002F5F92">
            <w:pPr>
              <w:pStyle w:val="ae"/>
              <w:tabs>
                <w:tab w:val="left" w:pos="0"/>
              </w:tabs>
              <w:ind w:left="0" w:right="10"/>
              <w:jc w:val="center"/>
              <w:rPr>
                <w:sz w:val="20"/>
                <w:szCs w:val="20"/>
                <w:lang w:val="kk-KZ"/>
              </w:rPr>
            </w:pPr>
            <w:r w:rsidRPr="00E00EC0">
              <w:rPr>
                <w:sz w:val="20"/>
                <w:szCs w:val="20"/>
                <w:lang w:val="kk-KZ"/>
              </w:rPr>
              <w:t>Зейнеш М.Б.</w:t>
            </w:r>
          </w:p>
          <w:p w:rsidR="00E00EC0" w:rsidRPr="00E00EC0" w:rsidRDefault="00F474BB" w:rsidP="00E00EC0">
            <w:pPr>
              <w:pStyle w:val="ae"/>
              <w:tabs>
                <w:tab w:val="left" w:pos="0"/>
              </w:tabs>
              <w:ind w:left="0" w:right="10"/>
              <w:jc w:val="center"/>
              <w:rPr>
                <w:sz w:val="20"/>
                <w:szCs w:val="20"/>
                <w:lang w:val="kk-KZ"/>
              </w:rPr>
            </w:pPr>
            <w:r w:rsidRPr="00E00EC0">
              <w:rPr>
                <w:sz w:val="20"/>
                <w:szCs w:val="20"/>
                <w:lang w:val="en-US"/>
              </w:rPr>
              <w:t>SMM</w:t>
            </w:r>
            <w:r w:rsidRPr="00E00EC0">
              <w:rPr>
                <w:sz w:val="20"/>
                <w:szCs w:val="20"/>
              </w:rPr>
              <w:t xml:space="preserve"> Маркетинг</w:t>
            </w:r>
            <w:r w:rsidR="00E00EC0" w:rsidRPr="00E00EC0">
              <w:rPr>
                <w:sz w:val="20"/>
                <w:szCs w:val="20"/>
              </w:rPr>
              <w:t xml:space="preserve">, </w:t>
            </w:r>
            <w:r w:rsidR="00E00EC0" w:rsidRPr="00E00EC0">
              <w:rPr>
                <w:sz w:val="20"/>
                <w:szCs w:val="20"/>
                <w:lang w:val="kk-KZ"/>
              </w:rPr>
              <w:t>Ильясов</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Ж.К. Менеджмент  в шоу-бизнесе, </w:t>
            </w:r>
            <w:r w:rsidRPr="00E00EC0">
              <w:rPr>
                <w:sz w:val="20"/>
                <w:szCs w:val="20"/>
              </w:rPr>
              <w:t>Ильясов Ж.К.</w:t>
            </w:r>
          </w:p>
          <w:p w:rsidR="00E00EC0" w:rsidRPr="00E00EC0" w:rsidRDefault="00E00EC0" w:rsidP="00E00EC0">
            <w:pPr>
              <w:pStyle w:val="ae"/>
              <w:tabs>
                <w:tab w:val="left" w:pos="0"/>
              </w:tabs>
              <w:ind w:left="0" w:right="10"/>
              <w:jc w:val="center"/>
              <w:rPr>
                <w:sz w:val="20"/>
                <w:szCs w:val="20"/>
                <w:lang w:val="kk-KZ"/>
              </w:rPr>
            </w:pPr>
            <w:r w:rsidRPr="00E00EC0">
              <w:rPr>
                <w:sz w:val="20"/>
                <w:szCs w:val="20"/>
              </w:rPr>
              <w:t xml:space="preserve">Брендинг, </w:t>
            </w:r>
            <w:r w:rsidRPr="00E00EC0">
              <w:rPr>
                <w:sz w:val="20"/>
                <w:szCs w:val="20"/>
                <w:lang w:val="kk-KZ"/>
              </w:rPr>
              <w:t>Кулмагамбетова А.С.</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Экономика культуры, Насырова Г.А.</w:t>
            </w:r>
          </w:p>
          <w:p w:rsidR="00F474BB" w:rsidRPr="00E00EC0" w:rsidRDefault="00E00EC0" w:rsidP="00E00EC0">
            <w:pPr>
              <w:pStyle w:val="ae"/>
              <w:tabs>
                <w:tab w:val="left" w:pos="0"/>
              </w:tabs>
              <w:ind w:left="0" w:right="10"/>
              <w:jc w:val="center"/>
              <w:rPr>
                <w:sz w:val="20"/>
                <w:szCs w:val="20"/>
              </w:rPr>
            </w:pPr>
            <w:r w:rsidRPr="00E00EC0">
              <w:rPr>
                <w:sz w:val="20"/>
                <w:szCs w:val="20"/>
                <w:lang w:val="kk-KZ"/>
              </w:rPr>
              <w:lastRenderedPageBreak/>
              <w:t>Менеджмент в искусстве</w:t>
            </w:r>
          </w:p>
        </w:tc>
      </w:tr>
      <w:tr w:rsidR="0035645E" w:rsidRPr="001F7D89" w:rsidTr="008039E0">
        <w:trPr>
          <w:trHeight w:val="259"/>
        </w:trPr>
        <w:tc>
          <w:tcPr>
            <w:tcW w:w="1701" w:type="dxa"/>
            <w:shd w:val="clear" w:color="auto" w:fill="auto"/>
          </w:tcPr>
          <w:p w:rsidR="00F474BB" w:rsidRPr="001F7D89" w:rsidRDefault="00CC3DF7" w:rsidP="00F474BB">
            <w:pPr>
              <w:pStyle w:val="ae"/>
              <w:tabs>
                <w:tab w:val="left" w:pos="0"/>
              </w:tabs>
              <w:ind w:left="0" w:right="10"/>
              <w:rPr>
                <w:color w:val="000000"/>
                <w:sz w:val="22"/>
                <w:szCs w:val="22"/>
                <w:lang w:val="kk-KZ"/>
              </w:rPr>
            </w:pPr>
            <w:r>
              <w:rPr>
                <w:color w:val="000000"/>
                <w:sz w:val="22"/>
                <w:szCs w:val="22"/>
                <w:lang w:val="kk-KZ"/>
              </w:rPr>
              <w:lastRenderedPageBreak/>
              <w:t>Менеджмент</w:t>
            </w:r>
            <w:r w:rsidR="00E578B7">
              <w:rPr>
                <w:color w:val="000000"/>
                <w:sz w:val="22"/>
                <w:szCs w:val="22"/>
                <w:lang w:val="kk-KZ"/>
              </w:rPr>
              <w:t xml:space="preserve"> </w:t>
            </w:r>
            <w:r>
              <w:rPr>
                <w:color w:val="000000"/>
                <w:sz w:val="22"/>
                <w:szCs w:val="22"/>
                <w:lang w:val="kk-KZ"/>
              </w:rPr>
              <w:t>в социальной сфере</w:t>
            </w:r>
          </w:p>
        </w:tc>
        <w:tc>
          <w:tcPr>
            <w:tcW w:w="709" w:type="dxa"/>
            <w:shd w:val="clear" w:color="auto" w:fill="auto"/>
          </w:tcPr>
          <w:p w:rsidR="00F474BB" w:rsidRPr="001F7D89" w:rsidRDefault="00F474BB" w:rsidP="00F474BB">
            <w:pPr>
              <w:pStyle w:val="ae"/>
              <w:tabs>
                <w:tab w:val="left" w:pos="0"/>
              </w:tabs>
              <w:ind w:left="0" w:right="10"/>
              <w:jc w:val="center"/>
              <w:rPr>
                <w:sz w:val="22"/>
                <w:szCs w:val="22"/>
                <w:lang w:val="kk-KZ"/>
              </w:rPr>
            </w:pPr>
            <w:r>
              <w:rPr>
                <w:sz w:val="22"/>
                <w:szCs w:val="22"/>
                <w:lang w:val="kk-KZ"/>
              </w:rPr>
              <w:t>-</w:t>
            </w:r>
          </w:p>
        </w:tc>
        <w:tc>
          <w:tcPr>
            <w:tcW w:w="992" w:type="dxa"/>
            <w:shd w:val="clear" w:color="auto" w:fill="auto"/>
          </w:tcPr>
          <w:p w:rsidR="00F474BB" w:rsidRPr="00E00EC0" w:rsidRDefault="00F474BB" w:rsidP="00F474BB">
            <w:pPr>
              <w:pStyle w:val="ae"/>
              <w:tabs>
                <w:tab w:val="left" w:pos="0"/>
              </w:tabs>
              <w:ind w:left="0" w:right="10"/>
              <w:jc w:val="center"/>
              <w:rPr>
                <w:sz w:val="20"/>
                <w:szCs w:val="20"/>
              </w:rPr>
            </w:pPr>
            <w:r w:rsidRPr="00E00EC0">
              <w:rPr>
                <w:sz w:val="20"/>
                <w:szCs w:val="20"/>
              </w:rPr>
              <w:t>-</w:t>
            </w:r>
          </w:p>
        </w:tc>
        <w:tc>
          <w:tcPr>
            <w:tcW w:w="1134" w:type="dxa"/>
            <w:shd w:val="clear" w:color="auto" w:fill="auto"/>
          </w:tcPr>
          <w:p w:rsidR="00F474BB" w:rsidRPr="00E00EC0" w:rsidRDefault="00F474BB" w:rsidP="00F474BB">
            <w:pPr>
              <w:pStyle w:val="ae"/>
              <w:tabs>
                <w:tab w:val="left" w:pos="0"/>
              </w:tabs>
              <w:ind w:left="0" w:right="10"/>
              <w:jc w:val="center"/>
              <w:rPr>
                <w:sz w:val="20"/>
                <w:szCs w:val="20"/>
                <w:lang w:val="kk-KZ"/>
              </w:rPr>
            </w:pPr>
            <w:r w:rsidRPr="00E00EC0">
              <w:rPr>
                <w:sz w:val="20"/>
                <w:szCs w:val="20"/>
                <w:lang w:val="kk-KZ"/>
              </w:rPr>
              <w:t>-</w:t>
            </w:r>
          </w:p>
        </w:tc>
        <w:tc>
          <w:tcPr>
            <w:tcW w:w="1134" w:type="dxa"/>
            <w:shd w:val="clear" w:color="auto" w:fill="auto"/>
          </w:tcPr>
          <w:p w:rsidR="002F5F92" w:rsidRPr="00E00EC0" w:rsidRDefault="002F5F92" w:rsidP="002F5F92">
            <w:pPr>
              <w:pStyle w:val="ae"/>
              <w:tabs>
                <w:tab w:val="left" w:pos="0"/>
              </w:tabs>
              <w:ind w:left="0" w:right="10"/>
              <w:jc w:val="center"/>
              <w:rPr>
                <w:sz w:val="20"/>
                <w:szCs w:val="20"/>
                <w:lang w:val="kk-KZ"/>
              </w:rPr>
            </w:pPr>
            <w:r w:rsidRPr="00E00EC0">
              <w:rPr>
                <w:sz w:val="20"/>
                <w:szCs w:val="20"/>
                <w:lang w:val="kk-KZ"/>
              </w:rPr>
              <w:t>1</w:t>
            </w:r>
          </w:p>
          <w:p w:rsidR="00F474BB" w:rsidRPr="00E00EC0" w:rsidRDefault="00F474BB" w:rsidP="002F5F92">
            <w:pPr>
              <w:pStyle w:val="ae"/>
              <w:tabs>
                <w:tab w:val="left" w:pos="0"/>
              </w:tabs>
              <w:ind w:left="0" w:right="10"/>
              <w:jc w:val="center"/>
              <w:rPr>
                <w:sz w:val="20"/>
                <w:szCs w:val="20"/>
              </w:rPr>
            </w:pPr>
            <w:r w:rsidRPr="00E00EC0">
              <w:rPr>
                <w:sz w:val="20"/>
                <w:szCs w:val="20"/>
              </w:rPr>
              <w:t>Насырова Г.А.</w:t>
            </w:r>
          </w:p>
          <w:p w:rsidR="00F474BB" w:rsidRPr="00E00EC0" w:rsidRDefault="00F474BB" w:rsidP="002F5F92">
            <w:pPr>
              <w:pStyle w:val="ae"/>
              <w:tabs>
                <w:tab w:val="left" w:pos="0"/>
              </w:tabs>
              <w:ind w:left="0" w:right="10"/>
              <w:jc w:val="center"/>
              <w:rPr>
                <w:sz w:val="20"/>
                <w:szCs w:val="20"/>
                <w:lang w:val="kk-KZ"/>
              </w:rPr>
            </w:pPr>
            <w:r w:rsidRPr="00E00EC0">
              <w:rPr>
                <w:sz w:val="20"/>
                <w:szCs w:val="20"/>
              </w:rPr>
              <w:t>Риск менеджмент</w:t>
            </w:r>
          </w:p>
        </w:tc>
        <w:tc>
          <w:tcPr>
            <w:tcW w:w="1134" w:type="dxa"/>
            <w:shd w:val="clear" w:color="auto" w:fill="auto"/>
          </w:tcPr>
          <w:p w:rsidR="002F5F92" w:rsidRPr="00E00EC0" w:rsidRDefault="00E00EC0" w:rsidP="002F5F92">
            <w:pPr>
              <w:pStyle w:val="ae"/>
              <w:tabs>
                <w:tab w:val="left" w:pos="0"/>
              </w:tabs>
              <w:ind w:left="0" w:right="10"/>
              <w:jc w:val="center"/>
              <w:rPr>
                <w:sz w:val="20"/>
                <w:szCs w:val="20"/>
                <w:lang w:val="kk-KZ"/>
              </w:rPr>
            </w:pPr>
            <w:r w:rsidRPr="00E00EC0">
              <w:rPr>
                <w:sz w:val="20"/>
                <w:szCs w:val="20"/>
                <w:lang w:val="kk-KZ"/>
              </w:rPr>
              <w:t>2</w:t>
            </w:r>
          </w:p>
          <w:p w:rsidR="00F474BB" w:rsidRPr="00E00EC0" w:rsidRDefault="00F474BB" w:rsidP="002F5F92">
            <w:pPr>
              <w:pStyle w:val="ae"/>
              <w:tabs>
                <w:tab w:val="left" w:pos="0"/>
              </w:tabs>
              <w:ind w:left="0" w:right="10"/>
              <w:jc w:val="center"/>
              <w:rPr>
                <w:sz w:val="20"/>
                <w:szCs w:val="20"/>
                <w:lang w:val="kk-KZ"/>
              </w:rPr>
            </w:pPr>
            <w:r w:rsidRPr="00E00EC0">
              <w:rPr>
                <w:sz w:val="20"/>
                <w:szCs w:val="20"/>
                <w:lang w:val="kk-KZ"/>
              </w:rPr>
              <w:t>Кулмагамбетова А.С.</w:t>
            </w:r>
          </w:p>
          <w:p w:rsidR="00E00EC0" w:rsidRPr="00E00EC0" w:rsidRDefault="00F474BB" w:rsidP="00E00EC0">
            <w:pPr>
              <w:pStyle w:val="ae"/>
              <w:tabs>
                <w:tab w:val="left" w:pos="0"/>
              </w:tabs>
              <w:ind w:left="0" w:right="10"/>
              <w:jc w:val="center"/>
              <w:rPr>
                <w:sz w:val="20"/>
                <w:szCs w:val="20"/>
              </w:rPr>
            </w:pPr>
            <w:r w:rsidRPr="00E00EC0">
              <w:rPr>
                <w:sz w:val="20"/>
                <w:szCs w:val="20"/>
                <w:lang w:val="kk-KZ"/>
              </w:rPr>
              <w:t>Экономика культуры</w:t>
            </w:r>
            <w:r w:rsidR="00E00EC0" w:rsidRPr="00E00EC0">
              <w:rPr>
                <w:sz w:val="20"/>
                <w:szCs w:val="20"/>
                <w:lang w:val="kk-KZ"/>
              </w:rPr>
              <w:t xml:space="preserve">, </w:t>
            </w:r>
            <w:r w:rsidR="00E00EC0" w:rsidRPr="00E00EC0">
              <w:rPr>
                <w:sz w:val="20"/>
                <w:szCs w:val="20"/>
              </w:rPr>
              <w:t>Насырова Г.А.</w:t>
            </w:r>
          </w:p>
          <w:p w:rsidR="00F474BB" w:rsidRPr="00E00EC0" w:rsidRDefault="00E00EC0" w:rsidP="00E00EC0">
            <w:pPr>
              <w:pStyle w:val="ae"/>
              <w:tabs>
                <w:tab w:val="left" w:pos="0"/>
              </w:tabs>
              <w:ind w:left="0" w:right="10"/>
              <w:jc w:val="center"/>
              <w:rPr>
                <w:sz w:val="20"/>
                <w:szCs w:val="20"/>
                <w:lang w:val="kk-KZ"/>
              </w:rPr>
            </w:pPr>
            <w:r w:rsidRPr="00E00EC0">
              <w:rPr>
                <w:sz w:val="20"/>
                <w:szCs w:val="20"/>
              </w:rPr>
              <w:t>Риск менеджмент</w:t>
            </w:r>
          </w:p>
          <w:p w:rsidR="00F474BB" w:rsidRPr="00E00EC0" w:rsidRDefault="00F474BB" w:rsidP="002F5F92">
            <w:pPr>
              <w:pStyle w:val="ae"/>
              <w:tabs>
                <w:tab w:val="left" w:pos="0"/>
              </w:tabs>
              <w:ind w:left="0" w:right="10"/>
              <w:jc w:val="center"/>
              <w:rPr>
                <w:sz w:val="20"/>
                <w:szCs w:val="20"/>
              </w:rPr>
            </w:pPr>
          </w:p>
        </w:tc>
        <w:tc>
          <w:tcPr>
            <w:tcW w:w="1275" w:type="dxa"/>
            <w:shd w:val="clear" w:color="auto" w:fill="auto"/>
          </w:tcPr>
          <w:p w:rsidR="002F5F92" w:rsidRPr="00E00EC0" w:rsidRDefault="00E00EC0" w:rsidP="002F5F92">
            <w:pPr>
              <w:pStyle w:val="ae"/>
              <w:tabs>
                <w:tab w:val="left" w:pos="0"/>
              </w:tabs>
              <w:ind w:left="0" w:right="10"/>
              <w:jc w:val="center"/>
              <w:rPr>
                <w:sz w:val="20"/>
                <w:szCs w:val="20"/>
                <w:lang w:val="kk-KZ"/>
              </w:rPr>
            </w:pPr>
            <w:r w:rsidRPr="00E00EC0">
              <w:rPr>
                <w:sz w:val="20"/>
                <w:szCs w:val="20"/>
                <w:lang w:val="kk-KZ"/>
              </w:rPr>
              <w:t>3</w:t>
            </w:r>
          </w:p>
          <w:p w:rsidR="00F474BB" w:rsidRPr="00E00EC0" w:rsidRDefault="00F474BB" w:rsidP="002F5F92">
            <w:pPr>
              <w:pStyle w:val="ae"/>
              <w:tabs>
                <w:tab w:val="left" w:pos="0"/>
              </w:tabs>
              <w:ind w:left="0" w:right="10"/>
              <w:jc w:val="center"/>
              <w:rPr>
                <w:sz w:val="20"/>
                <w:szCs w:val="20"/>
              </w:rPr>
            </w:pPr>
            <w:r w:rsidRPr="00E00EC0">
              <w:rPr>
                <w:sz w:val="20"/>
                <w:szCs w:val="20"/>
              </w:rPr>
              <w:t>Ильясов Ж.К.</w:t>
            </w:r>
          </w:p>
          <w:p w:rsidR="00E00EC0" w:rsidRPr="00E00EC0" w:rsidRDefault="00F474BB" w:rsidP="00E00EC0">
            <w:pPr>
              <w:pStyle w:val="ae"/>
              <w:tabs>
                <w:tab w:val="left" w:pos="0"/>
              </w:tabs>
              <w:ind w:left="0" w:right="10"/>
              <w:jc w:val="center"/>
              <w:rPr>
                <w:sz w:val="20"/>
                <w:szCs w:val="20"/>
                <w:lang w:val="kk-KZ"/>
              </w:rPr>
            </w:pPr>
            <w:r w:rsidRPr="00E00EC0">
              <w:rPr>
                <w:sz w:val="20"/>
                <w:szCs w:val="20"/>
              </w:rPr>
              <w:t>Брендинг</w:t>
            </w:r>
            <w:r w:rsidR="00E00EC0" w:rsidRPr="00E00EC0">
              <w:rPr>
                <w:sz w:val="20"/>
                <w:szCs w:val="20"/>
              </w:rPr>
              <w:t xml:space="preserve">, </w:t>
            </w:r>
            <w:r w:rsidR="00E00EC0" w:rsidRPr="00E00EC0">
              <w:rPr>
                <w:sz w:val="20"/>
                <w:szCs w:val="20"/>
                <w:lang w:val="kk-KZ"/>
              </w:rPr>
              <w:t>Кулмагамбетова А.С.</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Экономика культуры, </w:t>
            </w:r>
            <w:r w:rsidRPr="00E00EC0">
              <w:rPr>
                <w:sz w:val="20"/>
                <w:szCs w:val="20"/>
              </w:rPr>
              <w:t>Насырова Г.А.</w:t>
            </w:r>
          </w:p>
          <w:p w:rsidR="00E00EC0" w:rsidRPr="00E00EC0" w:rsidRDefault="00E00EC0" w:rsidP="00E00EC0">
            <w:pPr>
              <w:pStyle w:val="ae"/>
              <w:tabs>
                <w:tab w:val="left" w:pos="0"/>
              </w:tabs>
              <w:ind w:left="0" w:right="10"/>
              <w:jc w:val="center"/>
              <w:rPr>
                <w:sz w:val="20"/>
                <w:szCs w:val="20"/>
                <w:lang w:val="kk-KZ"/>
              </w:rPr>
            </w:pPr>
            <w:r w:rsidRPr="00E00EC0">
              <w:rPr>
                <w:sz w:val="20"/>
                <w:szCs w:val="20"/>
              </w:rPr>
              <w:t>Риск менеджмент</w:t>
            </w:r>
          </w:p>
          <w:p w:rsidR="00F474BB" w:rsidRPr="00E00EC0" w:rsidRDefault="00F474BB" w:rsidP="002F5F92">
            <w:pPr>
              <w:pStyle w:val="ae"/>
              <w:tabs>
                <w:tab w:val="left" w:pos="0"/>
              </w:tabs>
              <w:ind w:left="0" w:right="10"/>
              <w:jc w:val="center"/>
              <w:rPr>
                <w:sz w:val="20"/>
                <w:szCs w:val="20"/>
              </w:rPr>
            </w:pPr>
          </w:p>
        </w:tc>
        <w:tc>
          <w:tcPr>
            <w:tcW w:w="1560" w:type="dxa"/>
            <w:shd w:val="clear" w:color="auto" w:fill="auto"/>
          </w:tcPr>
          <w:p w:rsidR="002F5F92" w:rsidRPr="00E00EC0" w:rsidRDefault="00E00EC0" w:rsidP="002F5F92">
            <w:pPr>
              <w:pStyle w:val="ae"/>
              <w:tabs>
                <w:tab w:val="left" w:pos="0"/>
              </w:tabs>
              <w:ind w:left="0" w:right="10"/>
              <w:jc w:val="center"/>
              <w:rPr>
                <w:sz w:val="20"/>
                <w:szCs w:val="20"/>
                <w:lang w:val="kk-KZ"/>
              </w:rPr>
            </w:pPr>
            <w:r w:rsidRPr="00E00EC0">
              <w:rPr>
                <w:sz w:val="20"/>
                <w:szCs w:val="20"/>
                <w:lang w:val="kk-KZ"/>
              </w:rPr>
              <w:t>4</w:t>
            </w:r>
          </w:p>
          <w:p w:rsidR="00E00EC0" w:rsidRPr="00E00EC0" w:rsidRDefault="00F474BB" w:rsidP="00E00EC0">
            <w:pPr>
              <w:pStyle w:val="ae"/>
              <w:tabs>
                <w:tab w:val="left" w:pos="0"/>
              </w:tabs>
              <w:ind w:left="0" w:right="10"/>
              <w:jc w:val="center"/>
              <w:rPr>
                <w:sz w:val="20"/>
                <w:szCs w:val="20"/>
              </w:rPr>
            </w:pPr>
            <w:r w:rsidRPr="00E00EC0">
              <w:rPr>
                <w:sz w:val="20"/>
                <w:szCs w:val="20"/>
                <w:lang w:val="kk-KZ"/>
              </w:rPr>
              <w:t>Ильясов Ж.К. Менеджмент в шоу-бизнесе</w:t>
            </w:r>
            <w:r w:rsidR="00E00EC0" w:rsidRPr="00E00EC0">
              <w:rPr>
                <w:sz w:val="20"/>
                <w:szCs w:val="20"/>
                <w:lang w:val="kk-KZ"/>
              </w:rPr>
              <w:t xml:space="preserve">, </w:t>
            </w:r>
            <w:r w:rsidR="00E00EC0" w:rsidRPr="00E00EC0">
              <w:rPr>
                <w:sz w:val="20"/>
                <w:szCs w:val="20"/>
              </w:rPr>
              <w:t>Ильясов Ж.К.</w:t>
            </w:r>
          </w:p>
          <w:p w:rsidR="00E00EC0" w:rsidRPr="00E00EC0" w:rsidRDefault="00E00EC0" w:rsidP="00E00EC0">
            <w:pPr>
              <w:pStyle w:val="ae"/>
              <w:tabs>
                <w:tab w:val="left" w:pos="0"/>
              </w:tabs>
              <w:ind w:left="0" w:right="10"/>
              <w:jc w:val="center"/>
              <w:rPr>
                <w:sz w:val="20"/>
                <w:szCs w:val="20"/>
                <w:lang w:val="kk-KZ"/>
              </w:rPr>
            </w:pPr>
            <w:r w:rsidRPr="00E00EC0">
              <w:rPr>
                <w:sz w:val="20"/>
                <w:szCs w:val="20"/>
              </w:rPr>
              <w:t xml:space="preserve">Брендинг, </w:t>
            </w:r>
            <w:r w:rsidRPr="00E00EC0">
              <w:rPr>
                <w:sz w:val="20"/>
                <w:szCs w:val="20"/>
                <w:lang w:val="kk-KZ"/>
              </w:rPr>
              <w:t>Кулмагамбетова А.С.</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Экономика культуры, </w:t>
            </w:r>
            <w:r w:rsidRPr="00E00EC0">
              <w:rPr>
                <w:sz w:val="20"/>
                <w:szCs w:val="20"/>
              </w:rPr>
              <w:t>Насырова Г.А.</w:t>
            </w:r>
          </w:p>
          <w:p w:rsidR="00F474BB" w:rsidRPr="00E00EC0" w:rsidRDefault="00E00EC0" w:rsidP="00E00EC0">
            <w:pPr>
              <w:pStyle w:val="ae"/>
              <w:tabs>
                <w:tab w:val="left" w:pos="0"/>
              </w:tabs>
              <w:ind w:left="0" w:right="10"/>
              <w:jc w:val="center"/>
              <w:rPr>
                <w:sz w:val="20"/>
                <w:szCs w:val="20"/>
                <w:lang w:val="kk-KZ"/>
              </w:rPr>
            </w:pPr>
            <w:r w:rsidRPr="00E00EC0">
              <w:rPr>
                <w:sz w:val="20"/>
                <w:szCs w:val="20"/>
              </w:rPr>
              <w:t>Риск менеджмент</w:t>
            </w:r>
          </w:p>
        </w:tc>
      </w:tr>
      <w:tr w:rsidR="0035645E" w:rsidRPr="001F7D89" w:rsidTr="008039E0">
        <w:trPr>
          <w:trHeight w:val="259"/>
        </w:trPr>
        <w:tc>
          <w:tcPr>
            <w:tcW w:w="1701" w:type="dxa"/>
            <w:shd w:val="clear" w:color="auto" w:fill="auto"/>
          </w:tcPr>
          <w:p w:rsidR="005F7329" w:rsidRPr="001F7D89" w:rsidRDefault="00CC3DF7" w:rsidP="005F7329">
            <w:pPr>
              <w:pStyle w:val="ae"/>
              <w:tabs>
                <w:tab w:val="left" w:pos="0"/>
              </w:tabs>
              <w:ind w:left="0" w:right="10"/>
              <w:rPr>
                <w:color w:val="000000"/>
                <w:sz w:val="22"/>
                <w:szCs w:val="22"/>
                <w:lang w:val="kk-KZ"/>
              </w:rPr>
            </w:pPr>
            <w:r>
              <w:rPr>
                <w:color w:val="000000"/>
                <w:sz w:val="22"/>
                <w:szCs w:val="22"/>
                <w:lang w:val="kk-KZ"/>
              </w:rPr>
              <w:t>Искусствоведение</w:t>
            </w:r>
          </w:p>
        </w:tc>
        <w:tc>
          <w:tcPr>
            <w:tcW w:w="709" w:type="dxa"/>
            <w:shd w:val="clear" w:color="auto" w:fill="auto"/>
          </w:tcPr>
          <w:p w:rsidR="005F7329" w:rsidRPr="00E00EC0" w:rsidRDefault="00E00EC0" w:rsidP="005F7329">
            <w:pPr>
              <w:pStyle w:val="ae"/>
              <w:tabs>
                <w:tab w:val="left" w:pos="0"/>
              </w:tabs>
              <w:ind w:left="0" w:right="10"/>
              <w:jc w:val="both"/>
              <w:rPr>
                <w:sz w:val="20"/>
                <w:szCs w:val="20"/>
                <w:lang w:val="kk-KZ"/>
              </w:rPr>
            </w:pPr>
            <w:r w:rsidRPr="00E00EC0">
              <w:rPr>
                <w:sz w:val="20"/>
                <w:szCs w:val="20"/>
                <w:lang w:val="kk-KZ"/>
              </w:rPr>
              <w:t>-</w:t>
            </w:r>
          </w:p>
        </w:tc>
        <w:tc>
          <w:tcPr>
            <w:tcW w:w="992" w:type="dxa"/>
            <w:shd w:val="clear" w:color="auto" w:fill="auto"/>
          </w:tcPr>
          <w:p w:rsidR="002F5F92" w:rsidRPr="00E00EC0" w:rsidRDefault="00EF3EF3" w:rsidP="002F5F92">
            <w:pPr>
              <w:pStyle w:val="ae"/>
              <w:tabs>
                <w:tab w:val="left" w:pos="0"/>
              </w:tabs>
              <w:ind w:left="0" w:right="10"/>
              <w:jc w:val="center"/>
              <w:rPr>
                <w:sz w:val="20"/>
                <w:szCs w:val="20"/>
                <w:lang w:val="kk-KZ"/>
              </w:rPr>
            </w:pPr>
            <w:r w:rsidRPr="00E00EC0">
              <w:rPr>
                <w:sz w:val="20"/>
                <w:szCs w:val="20"/>
                <w:lang w:val="kk-KZ"/>
              </w:rPr>
              <w:t>2</w:t>
            </w:r>
          </w:p>
          <w:p w:rsidR="005F7329" w:rsidRPr="00E00EC0" w:rsidRDefault="00EF3EF3" w:rsidP="002F5F92">
            <w:pPr>
              <w:pStyle w:val="ae"/>
              <w:tabs>
                <w:tab w:val="left" w:pos="0"/>
              </w:tabs>
              <w:ind w:left="0" w:right="10"/>
              <w:jc w:val="center"/>
              <w:rPr>
                <w:sz w:val="20"/>
                <w:szCs w:val="20"/>
              </w:rPr>
            </w:pPr>
            <w:r w:rsidRPr="00E00EC0">
              <w:rPr>
                <w:sz w:val="20"/>
                <w:szCs w:val="20"/>
              </w:rPr>
              <w:t>Дж</w:t>
            </w:r>
            <w:r w:rsidR="005F7329" w:rsidRPr="00E00EC0">
              <w:rPr>
                <w:sz w:val="20"/>
                <w:szCs w:val="20"/>
              </w:rPr>
              <w:t>умасеитова Г.Т.</w:t>
            </w:r>
          </w:p>
          <w:p w:rsidR="005F7329" w:rsidRPr="00E00EC0" w:rsidRDefault="005F7329" w:rsidP="002F5F92">
            <w:pPr>
              <w:pStyle w:val="ae"/>
              <w:tabs>
                <w:tab w:val="left" w:pos="0"/>
              </w:tabs>
              <w:ind w:left="0" w:right="10"/>
              <w:jc w:val="center"/>
              <w:rPr>
                <w:sz w:val="20"/>
                <w:szCs w:val="20"/>
              </w:rPr>
            </w:pPr>
            <w:r w:rsidRPr="00E00EC0">
              <w:rPr>
                <w:sz w:val="20"/>
                <w:szCs w:val="20"/>
              </w:rPr>
              <w:t>Мастерство критики</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Саитова Г.Ю.</w:t>
            </w:r>
          </w:p>
          <w:p w:rsidR="005F7329" w:rsidRPr="00E00EC0" w:rsidRDefault="005F7329" w:rsidP="002F5F92">
            <w:pPr>
              <w:pStyle w:val="ae"/>
              <w:tabs>
                <w:tab w:val="left" w:pos="0"/>
              </w:tabs>
              <w:ind w:left="0" w:right="10"/>
              <w:jc w:val="center"/>
              <w:rPr>
                <w:sz w:val="20"/>
                <w:szCs w:val="20"/>
              </w:rPr>
            </w:pPr>
            <w:r w:rsidRPr="00E00EC0">
              <w:rPr>
                <w:sz w:val="20"/>
                <w:szCs w:val="20"/>
                <w:lang w:val="kk-KZ"/>
              </w:rPr>
              <w:t>Реконструкция спектакля</w:t>
            </w:r>
          </w:p>
        </w:tc>
        <w:tc>
          <w:tcPr>
            <w:tcW w:w="1134"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3</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Мосиенко Д.М.</w:t>
            </w:r>
          </w:p>
          <w:p w:rsidR="00E00EC0" w:rsidRPr="00E00EC0" w:rsidRDefault="005F7329" w:rsidP="00E00EC0">
            <w:pPr>
              <w:pStyle w:val="ae"/>
              <w:tabs>
                <w:tab w:val="left" w:pos="0"/>
              </w:tabs>
              <w:ind w:left="0" w:right="10"/>
              <w:jc w:val="center"/>
              <w:rPr>
                <w:sz w:val="20"/>
                <w:szCs w:val="20"/>
              </w:rPr>
            </w:pPr>
            <w:r w:rsidRPr="00E00EC0">
              <w:rPr>
                <w:sz w:val="20"/>
                <w:szCs w:val="20"/>
                <w:lang w:val="kk-KZ"/>
              </w:rPr>
              <w:t>Анализ балетного спектакля</w:t>
            </w:r>
            <w:r w:rsidR="00E00EC0" w:rsidRPr="00E00EC0">
              <w:rPr>
                <w:sz w:val="20"/>
                <w:szCs w:val="20"/>
                <w:lang w:val="kk-KZ"/>
              </w:rPr>
              <w:t xml:space="preserve">, </w:t>
            </w:r>
            <w:r w:rsidR="00E00EC0" w:rsidRPr="00E00EC0">
              <w:rPr>
                <w:sz w:val="20"/>
                <w:szCs w:val="20"/>
              </w:rPr>
              <w:t>Джумасеитова Г.Т.</w:t>
            </w:r>
          </w:p>
          <w:p w:rsidR="00E00EC0" w:rsidRPr="00E00EC0" w:rsidRDefault="00E00EC0" w:rsidP="00E00EC0">
            <w:pPr>
              <w:pStyle w:val="ae"/>
              <w:tabs>
                <w:tab w:val="left" w:pos="0"/>
              </w:tabs>
              <w:ind w:left="0" w:right="10"/>
              <w:jc w:val="center"/>
              <w:rPr>
                <w:sz w:val="20"/>
                <w:szCs w:val="20"/>
              </w:rPr>
            </w:pPr>
            <w:r w:rsidRPr="00E00EC0">
              <w:rPr>
                <w:sz w:val="20"/>
                <w:szCs w:val="20"/>
              </w:rPr>
              <w:t>Мастерство критики</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Саитова Г.Ю.</w:t>
            </w:r>
          </w:p>
          <w:p w:rsidR="005F7329" w:rsidRPr="00E00EC0" w:rsidRDefault="00E00EC0" w:rsidP="00E00EC0">
            <w:pPr>
              <w:pStyle w:val="ae"/>
              <w:tabs>
                <w:tab w:val="left" w:pos="0"/>
              </w:tabs>
              <w:ind w:left="0" w:right="10"/>
              <w:jc w:val="center"/>
              <w:rPr>
                <w:sz w:val="20"/>
                <w:szCs w:val="20"/>
                <w:lang w:val="kk-KZ"/>
              </w:rPr>
            </w:pPr>
            <w:r w:rsidRPr="00E00EC0">
              <w:rPr>
                <w:sz w:val="20"/>
                <w:szCs w:val="20"/>
                <w:lang w:val="kk-KZ"/>
              </w:rPr>
              <w:t>Реконструкция спектакля</w:t>
            </w:r>
          </w:p>
          <w:p w:rsidR="005F7329" w:rsidRPr="00E00EC0" w:rsidRDefault="005F7329" w:rsidP="002F5F92">
            <w:pPr>
              <w:pStyle w:val="ae"/>
              <w:tabs>
                <w:tab w:val="left" w:pos="0"/>
              </w:tabs>
              <w:ind w:left="0" w:right="10"/>
              <w:jc w:val="center"/>
              <w:rPr>
                <w:sz w:val="20"/>
                <w:szCs w:val="20"/>
                <w:lang w:val="kk-KZ"/>
              </w:rPr>
            </w:pPr>
          </w:p>
        </w:tc>
        <w:tc>
          <w:tcPr>
            <w:tcW w:w="1134"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4</w:t>
            </w:r>
          </w:p>
          <w:p w:rsidR="00E00EC0" w:rsidRPr="00E00EC0" w:rsidRDefault="005F7329" w:rsidP="00E00EC0">
            <w:pPr>
              <w:pStyle w:val="ae"/>
              <w:tabs>
                <w:tab w:val="left" w:pos="0"/>
              </w:tabs>
              <w:ind w:left="0" w:right="10"/>
              <w:jc w:val="center"/>
              <w:rPr>
                <w:sz w:val="20"/>
                <w:szCs w:val="20"/>
                <w:lang w:val="kk-KZ"/>
              </w:rPr>
            </w:pPr>
            <w:r w:rsidRPr="00E00EC0">
              <w:rPr>
                <w:sz w:val="20"/>
                <w:szCs w:val="20"/>
                <w:lang w:val="kk-KZ"/>
              </w:rPr>
              <w:t>Толысбаева Ж.Ж. История мировой литературы</w:t>
            </w:r>
            <w:r w:rsidR="00E00EC0" w:rsidRPr="00E00EC0">
              <w:rPr>
                <w:sz w:val="20"/>
                <w:szCs w:val="20"/>
                <w:lang w:val="kk-KZ"/>
              </w:rPr>
              <w:t>, Мосиенко Д.М.</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Анализ балетного спектакля, </w:t>
            </w:r>
            <w:r w:rsidRPr="00E00EC0">
              <w:rPr>
                <w:sz w:val="20"/>
                <w:szCs w:val="20"/>
              </w:rPr>
              <w:t>Джумасеитова Г.Т.</w:t>
            </w:r>
          </w:p>
          <w:p w:rsidR="00E00EC0" w:rsidRPr="00E00EC0" w:rsidRDefault="00E00EC0" w:rsidP="00E00EC0">
            <w:pPr>
              <w:pStyle w:val="ae"/>
              <w:tabs>
                <w:tab w:val="left" w:pos="0"/>
              </w:tabs>
              <w:ind w:left="0" w:right="10"/>
              <w:jc w:val="center"/>
              <w:rPr>
                <w:sz w:val="20"/>
                <w:szCs w:val="20"/>
              </w:rPr>
            </w:pPr>
            <w:r w:rsidRPr="00E00EC0">
              <w:rPr>
                <w:sz w:val="20"/>
                <w:szCs w:val="20"/>
              </w:rPr>
              <w:t>Мастерство критики</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Саитова Г.Ю.</w:t>
            </w:r>
          </w:p>
          <w:p w:rsidR="005F7329" w:rsidRPr="00E00EC0" w:rsidRDefault="00E00EC0" w:rsidP="00E00EC0">
            <w:pPr>
              <w:pStyle w:val="ae"/>
              <w:tabs>
                <w:tab w:val="left" w:pos="0"/>
              </w:tabs>
              <w:ind w:left="0" w:right="10"/>
              <w:jc w:val="center"/>
              <w:rPr>
                <w:sz w:val="20"/>
                <w:szCs w:val="20"/>
                <w:lang w:val="kk-KZ"/>
              </w:rPr>
            </w:pPr>
            <w:r w:rsidRPr="00E00EC0">
              <w:rPr>
                <w:sz w:val="20"/>
                <w:szCs w:val="20"/>
                <w:lang w:val="kk-KZ"/>
              </w:rPr>
              <w:t>Реконструкция спектакля</w:t>
            </w:r>
          </w:p>
        </w:tc>
        <w:tc>
          <w:tcPr>
            <w:tcW w:w="1134" w:type="dxa"/>
            <w:shd w:val="clear" w:color="auto" w:fill="auto"/>
          </w:tcPr>
          <w:p w:rsidR="00E00EC0" w:rsidRDefault="00E00EC0" w:rsidP="00E00EC0">
            <w:pPr>
              <w:pStyle w:val="ae"/>
              <w:tabs>
                <w:tab w:val="left" w:pos="0"/>
              </w:tabs>
              <w:ind w:left="0" w:right="10"/>
              <w:jc w:val="center"/>
              <w:rPr>
                <w:sz w:val="20"/>
                <w:szCs w:val="20"/>
                <w:lang w:val="kk-KZ"/>
              </w:rPr>
            </w:pPr>
            <w:r>
              <w:rPr>
                <w:sz w:val="20"/>
                <w:szCs w:val="20"/>
                <w:lang w:val="kk-KZ"/>
              </w:rPr>
              <w:t>5</w:t>
            </w:r>
          </w:p>
          <w:p w:rsidR="00E00EC0" w:rsidRPr="00E00EC0" w:rsidRDefault="00E00EC0" w:rsidP="00E00EC0">
            <w:pPr>
              <w:pStyle w:val="ae"/>
              <w:tabs>
                <w:tab w:val="left" w:pos="0"/>
              </w:tabs>
              <w:ind w:left="0" w:right="10"/>
              <w:jc w:val="center"/>
              <w:rPr>
                <w:sz w:val="20"/>
                <w:szCs w:val="20"/>
                <w:lang w:val="kk-KZ"/>
              </w:rPr>
            </w:pPr>
            <w:r>
              <w:rPr>
                <w:sz w:val="20"/>
                <w:szCs w:val="20"/>
                <w:lang w:val="kk-KZ"/>
              </w:rPr>
              <w:t xml:space="preserve">Джумасеитова История отечественного балета, </w:t>
            </w:r>
            <w:r w:rsidRPr="00E00EC0">
              <w:rPr>
                <w:sz w:val="20"/>
                <w:szCs w:val="20"/>
                <w:lang w:val="kk-KZ"/>
              </w:rPr>
              <w:t>Толысбаева Ж.Ж. История мировой литературы, Мосиенко Д.М.</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Анализ балетного спектакля, </w:t>
            </w:r>
            <w:r w:rsidRPr="00E00EC0">
              <w:rPr>
                <w:sz w:val="20"/>
                <w:szCs w:val="20"/>
              </w:rPr>
              <w:t>Джумасеитова Г.Т.</w:t>
            </w:r>
          </w:p>
          <w:p w:rsidR="00E00EC0" w:rsidRPr="00E00EC0" w:rsidRDefault="00E00EC0" w:rsidP="00E00EC0">
            <w:pPr>
              <w:pStyle w:val="ae"/>
              <w:tabs>
                <w:tab w:val="left" w:pos="0"/>
              </w:tabs>
              <w:ind w:left="0" w:right="10"/>
              <w:jc w:val="center"/>
              <w:rPr>
                <w:sz w:val="20"/>
                <w:szCs w:val="20"/>
              </w:rPr>
            </w:pPr>
            <w:r w:rsidRPr="00E00EC0">
              <w:rPr>
                <w:sz w:val="20"/>
                <w:szCs w:val="20"/>
              </w:rPr>
              <w:t>Мастерство критики</w:t>
            </w:r>
          </w:p>
          <w:p w:rsidR="00E00EC0" w:rsidRPr="00E00EC0" w:rsidRDefault="00E00EC0" w:rsidP="00E00EC0">
            <w:pPr>
              <w:pStyle w:val="ae"/>
              <w:tabs>
                <w:tab w:val="left" w:pos="0"/>
              </w:tabs>
              <w:ind w:left="0" w:right="10"/>
              <w:jc w:val="center"/>
              <w:rPr>
                <w:sz w:val="20"/>
                <w:szCs w:val="20"/>
              </w:rPr>
            </w:pPr>
            <w:r w:rsidRPr="00E00EC0">
              <w:rPr>
                <w:sz w:val="20"/>
                <w:szCs w:val="20"/>
                <w:lang w:val="kk-KZ"/>
              </w:rPr>
              <w:t>Саитова Г.Ю. Реконструкция балетного спектакля</w:t>
            </w:r>
          </w:p>
        </w:tc>
        <w:tc>
          <w:tcPr>
            <w:tcW w:w="1275" w:type="dxa"/>
            <w:shd w:val="clear" w:color="auto" w:fill="auto"/>
          </w:tcPr>
          <w:p w:rsidR="002F5F92" w:rsidRPr="00E00EC0" w:rsidRDefault="00E00EC0" w:rsidP="002F5F92">
            <w:pPr>
              <w:pStyle w:val="ae"/>
              <w:tabs>
                <w:tab w:val="left" w:pos="0"/>
              </w:tabs>
              <w:ind w:left="0" w:right="10"/>
              <w:jc w:val="center"/>
              <w:rPr>
                <w:sz w:val="20"/>
                <w:szCs w:val="20"/>
                <w:lang w:val="kk-KZ"/>
              </w:rPr>
            </w:pPr>
            <w:r>
              <w:rPr>
                <w:sz w:val="20"/>
                <w:szCs w:val="20"/>
                <w:lang w:val="kk-KZ"/>
              </w:rPr>
              <w:t>6</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Мосиенко Д.М.</w:t>
            </w:r>
            <w:r w:rsidR="00E00EC0">
              <w:rPr>
                <w:sz w:val="20"/>
                <w:szCs w:val="20"/>
                <w:lang w:val="kk-KZ"/>
              </w:rPr>
              <w:t xml:space="preserve"> История и теория балетной критики, Джумасеитова История отечественного балета, </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Толысбаева Ж.Ж. История мировой литературы, Мосиенко Д.М.</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Анализ балетного спектакля, </w:t>
            </w:r>
            <w:r w:rsidRPr="00E00EC0">
              <w:rPr>
                <w:sz w:val="20"/>
                <w:szCs w:val="20"/>
              </w:rPr>
              <w:t>Джумасеитова Г.Т.</w:t>
            </w:r>
          </w:p>
          <w:p w:rsidR="00E00EC0" w:rsidRPr="00E00EC0" w:rsidRDefault="00E00EC0" w:rsidP="00E00EC0">
            <w:pPr>
              <w:pStyle w:val="ae"/>
              <w:tabs>
                <w:tab w:val="left" w:pos="0"/>
              </w:tabs>
              <w:ind w:left="0" w:right="10"/>
              <w:jc w:val="center"/>
              <w:rPr>
                <w:sz w:val="20"/>
                <w:szCs w:val="20"/>
              </w:rPr>
            </w:pPr>
            <w:r w:rsidRPr="00E00EC0">
              <w:rPr>
                <w:sz w:val="20"/>
                <w:szCs w:val="20"/>
              </w:rPr>
              <w:t>Мастерство критики</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Саитова Г.Ю. Реконструкция балетного спектакля</w:t>
            </w:r>
          </w:p>
        </w:tc>
        <w:tc>
          <w:tcPr>
            <w:tcW w:w="1560" w:type="dxa"/>
            <w:shd w:val="clear" w:color="auto" w:fill="auto"/>
          </w:tcPr>
          <w:p w:rsidR="005F7329" w:rsidRPr="00E00EC0" w:rsidRDefault="00E00EC0" w:rsidP="002F5F92">
            <w:pPr>
              <w:pStyle w:val="ae"/>
              <w:tabs>
                <w:tab w:val="left" w:pos="0"/>
              </w:tabs>
              <w:ind w:left="0" w:right="10"/>
              <w:jc w:val="center"/>
              <w:rPr>
                <w:sz w:val="20"/>
                <w:szCs w:val="20"/>
                <w:lang w:val="kk-KZ"/>
              </w:rPr>
            </w:pPr>
            <w:r>
              <w:rPr>
                <w:sz w:val="20"/>
                <w:szCs w:val="20"/>
                <w:lang w:val="kk-KZ"/>
              </w:rPr>
              <w:t>7</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Аубакир А.Д.</w:t>
            </w:r>
          </w:p>
          <w:p w:rsidR="00E00EC0" w:rsidRPr="00E00EC0" w:rsidRDefault="005F7329" w:rsidP="00E00EC0">
            <w:pPr>
              <w:pStyle w:val="ae"/>
              <w:tabs>
                <w:tab w:val="left" w:pos="0"/>
              </w:tabs>
              <w:ind w:left="0" w:right="10"/>
              <w:jc w:val="center"/>
              <w:rPr>
                <w:sz w:val="20"/>
                <w:szCs w:val="20"/>
                <w:lang w:val="kk-KZ"/>
              </w:rPr>
            </w:pPr>
            <w:r w:rsidRPr="00E00EC0">
              <w:rPr>
                <w:sz w:val="20"/>
                <w:szCs w:val="20"/>
                <w:lang w:val="kk-KZ"/>
              </w:rPr>
              <w:t>История искусства Казахстана</w:t>
            </w:r>
            <w:r w:rsidR="00E00EC0" w:rsidRPr="00E00EC0">
              <w:rPr>
                <w:sz w:val="20"/>
                <w:szCs w:val="20"/>
                <w:lang w:val="kk-KZ"/>
              </w:rPr>
              <w:t>, Мосиенко Д.М.</w:t>
            </w:r>
            <w:r w:rsidR="00E00EC0">
              <w:rPr>
                <w:sz w:val="20"/>
                <w:szCs w:val="20"/>
                <w:lang w:val="kk-KZ"/>
              </w:rPr>
              <w:t xml:space="preserve"> История и теория балетной критики, Джумасеитова История отечественного балета,</w:t>
            </w:r>
          </w:p>
          <w:p w:rsidR="00E00EC0" w:rsidRPr="00E00EC0" w:rsidRDefault="00E00EC0" w:rsidP="00E00EC0">
            <w:pPr>
              <w:pStyle w:val="ae"/>
              <w:tabs>
                <w:tab w:val="left" w:pos="0"/>
              </w:tabs>
              <w:ind w:left="0" w:right="10"/>
              <w:jc w:val="center"/>
              <w:rPr>
                <w:sz w:val="20"/>
                <w:szCs w:val="20"/>
                <w:lang w:val="kk-KZ"/>
              </w:rPr>
            </w:pPr>
            <w:r w:rsidRPr="00E00EC0">
              <w:rPr>
                <w:sz w:val="20"/>
                <w:szCs w:val="20"/>
                <w:lang w:val="kk-KZ"/>
              </w:rPr>
              <w:t>Толысбаева Ж.Ж. История мировой литературы, Мосиенко Д.М.</w:t>
            </w:r>
          </w:p>
          <w:p w:rsidR="00E00EC0" w:rsidRPr="00E00EC0" w:rsidRDefault="00E00EC0" w:rsidP="00E00EC0">
            <w:pPr>
              <w:pStyle w:val="ae"/>
              <w:tabs>
                <w:tab w:val="left" w:pos="0"/>
              </w:tabs>
              <w:ind w:left="0" w:right="10"/>
              <w:jc w:val="center"/>
              <w:rPr>
                <w:sz w:val="20"/>
                <w:szCs w:val="20"/>
              </w:rPr>
            </w:pPr>
            <w:r w:rsidRPr="00E00EC0">
              <w:rPr>
                <w:sz w:val="20"/>
                <w:szCs w:val="20"/>
                <w:lang w:val="kk-KZ"/>
              </w:rPr>
              <w:t xml:space="preserve">Анализ балетного спектакля, </w:t>
            </w:r>
            <w:r w:rsidRPr="00E00EC0">
              <w:rPr>
                <w:sz w:val="20"/>
                <w:szCs w:val="20"/>
              </w:rPr>
              <w:t>Джумасеитова Г.Т.</w:t>
            </w:r>
          </w:p>
          <w:p w:rsidR="00E00EC0" w:rsidRPr="00E00EC0" w:rsidRDefault="00E00EC0" w:rsidP="00E00EC0">
            <w:pPr>
              <w:pStyle w:val="ae"/>
              <w:tabs>
                <w:tab w:val="left" w:pos="0"/>
              </w:tabs>
              <w:ind w:left="0" w:right="10"/>
              <w:jc w:val="center"/>
              <w:rPr>
                <w:sz w:val="20"/>
                <w:szCs w:val="20"/>
              </w:rPr>
            </w:pPr>
            <w:r w:rsidRPr="00E00EC0">
              <w:rPr>
                <w:sz w:val="20"/>
                <w:szCs w:val="20"/>
              </w:rPr>
              <w:t>Мастерство критики</w:t>
            </w:r>
          </w:p>
          <w:p w:rsidR="005F7329" w:rsidRPr="00E00EC0" w:rsidRDefault="00E00EC0" w:rsidP="00E00EC0">
            <w:pPr>
              <w:pStyle w:val="ae"/>
              <w:tabs>
                <w:tab w:val="left" w:pos="0"/>
              </w:tabs>
              <w:ind w:left="0" w:right="10"/>
              <w:jc w:val="center"/>
              <w:rPr>
                <w:sz w:val="20"/>
                <w:szCs w:val="20"/>
                <w:lang w:val="kk-KZ"/>
              </w:rPr>
            </w:pPr>
            <w:r w:rsidRPr="00E00EC0">
              <w:rPr>
                <w:sz w:val="20"/>
                <w:szCs w:val="20"/>
                <w:lang w:val="kk-KZ"/>
              </w:rPr>
              <w:t>Саитова Г.Ю. Реконструкция балетного спектакля</w:t>
            </w:r>
          </w:p>
        </w:tc>
      </w:tr>
      <w:tr w:rsidR="00CC3DF7" w:rsidRPr="001F7D89" w:rsidTr="008039E0">
        <w:trPr>
          <w:trHeight w:val="259"/>
        </w:trPr>
        <w:tc>
          <w:tcPr>
            <w:tcW w:w="9639" w:type="dxa"/>
            <w:gridSpan w:val="8"/>
            <w:shd w:val="clear" w:color="auto" w:fill="auto"/>
          </w:tcPr>
          <w:p w:rsidR="00CC3DF7" w:rsidRPr="00CC3DF7" w:rsidRDefault="00CC3DF7" w:rsidP="00CC3DF7">
            <w:pPr>
              <w:pStyle w:val="ae"/>
              <w:tabs>
                <w:tab w:val="left" w:pos="0"/>
              </w:tabs>
              <w:ind w:left="0" w:right="10"/>
              <w:jc w:val="center"/>
              <w:rPr>
                <w:b/>
                <w:sz w:val="22"/>
                <w:szCs w:val="22"/>
                <w:lang w:val="kk-KZ"/>
              </w:rPr>
            </w:pPr>
            <w:r w:rsidRPr="00CC3DF7">
              <w:rPr>
                <w:b/>
                <w:sz w:val="22"/>
                <w:szCs w:val="22"/>
              </w:rPr>
              <w:t>Магистратура</w:t>
            </w:r>
          </w:p>
        </w:tc>
      </w:tr>
      <w:tr w:rsidR="0035645E" w:rsidRPr="001F7D89" w:rsidTr="008039E0">
        <w:trPr>
          <w:trHeight w:val="244"/>
        </w:trPr>
        <w:tc>
          <w:tcPr>
            <w:tcW w:w="1701" w:type="dxa"/>
            <w:shd w:val="clear" w:color="auto" w:fill="auto"/>
          </w:tcPr>
          <w:p w:rsidR="005F7329" w:rsidRPr="00531F3C" w:rsidRDefault="00CC3DF7" w:rsidP="005F7329">
            <w:pPr>
              <w:pStyle w:val="ae"/>
              <w:tabs>
                <w:tab w:val="left" w:pos="0"/>
              </w:tabs>
              <w:ind w:left="0" w:right="10"/>
              <w:jc w:val="both"/>
              <w:rPr>
                <w:sz w:val="22"/>
                <w:szCs w:val="22"/>
                <w:highlight w:val="yellow"/>
              </w:rPr>
            </w:pPr>
            <w:r>
              <w:rPr>
                <w:color w:val="000000"/>
                <w:sz w:val="22"/>
                <w:szCs w:val="22"/>
                <w:lang w:val="kk-KZ"/>
              </w:rPr>
              <w:t>Искусствоведение</w:t>
            </w:r>
          </w:p>
        </w:tc>
        <w:tc>
          <w:tcPr>
            <w:tcW w:w="709" w:type="dxa"/>
            <w:shd w:val="clear" w:color="auto" w:fill="auto"/>
          </w:tcPr>
          <w:p w:rsidR="005F7329" w:rsidRPr="005F7329" w:rsidRDefault="005F7329" w:rsidP="005F7329">
            <w:pPr>
              <w:pStyle w:val="ae"/>
              <w:tabs>
                <w:tab w:val="left" w:pos="0"/>
              </w:tabs>
              <w:ind w:left="0" w:right="10"/>
              <w:jc w:val="both"/>
              <w:rPr>
                <w:sz w:val="22"/>
                <w:szCs w:val="22"/>
                <w:lang w:val="kk-KZ"/>
              </w:rPr>
            </w:pPr>
            <w:r w:rsidRPr="005F7329">
              <w:rPr>
                <w:sz w:val="22"/>
                <w:szCs w:val="22"/>
                <w:lang w:val="kk-KZ"/>
              </w:rPr>
              <w:t>-</w:t>
            </w:r>
          </w:p>
        </w:tc>
        <w:tc>
          <w:tcPr>
            <w:tcW w:w="992" w:type="dxa"/>
            <w:shd w:val="clear" w:color="auto" w:fill="auto"/>
          </w:tcPr>
          <w:p w:rsidR="002F5F92" w:rsidRPr="00E00EC0" w:rsidRDefault="002F5F92" w:rsidP="002F5F92">
            <w:pPr>
              <w:pStyle w:val="ae"/>
              <w:tabs>
                <w:tab w:val="left" w:pos="0"/>
              </w:tabs>
              <w:ind w:left="0" w:right="10"/>
              <w:jc w:val="center"/>
              <w:rPr>
                <w:sz w:val="20"/>
                <w:szCs w:val="20"/>
                <w:lang w:val="kk-KZ"/>
              </w:rPr>
            </w:pPr>
            <w:r w:rsidRPr="00E00EC0">
              <w:rPr>
                <w:sz w:val="20"/>
                <w:szCs w:val="20"/>
                <w:lang w:val="kk-KZ"/>
              </w:rPr>
              <w:t>1</w:t>
            </w:r>
          </w:p>
          <w:p w:rsidR="005F7329" w:rsidRPr="00E00EC0" w:rsidRDefault="005F7329" w:rsidP="002F5F92">
            <w:pPr>
              <w:pStyle w:val="ae"/>
              <w:tabs>
                <w:tab w:val="left" w:pos="0"/>
              </w:tabs>
              <w:ind w:left="0" w:right="10"/>
              <w:jc w:val="center"/>
              <w:rPr>
                <w:sz w:val="20"/>
                <w:szCs w:val="20"/>
              </w:rPr>
            </w:pPr>
            <w:r w:rsidRPr="00E00EC0">
              <w:rPr>
                <w:sz w:val="20"/>
                <w:szCs w:val="20"/>
              </w:rPr>
              <w:t>Жумасеитова Г.Т</w:t>
            </w:r>
          </w:p>
          <w:p w:rsidR="005F7329" w:rsidRPr="00E00EC0" w:rsidRDefault="005F7329" w:rsidP="00E00EC0">
            <w:pPr>
              <w:pStyle w:val="ae"/>
              <w:tabs>
                <w:tab w:val="left" w:pos="0"/>
              </w:tabs>
              <w:ind w:left="0" w:right="10"/>
              <w:jc w:val="center"/>
              <w:rPr>
                <w:sz w:val="20"/>
                <w:szCs w:val="20"/>
              </w:rPr>
            </w:pPr>
            <w:r w:rsidRPr="00E00EC0">
              <w:rPr>
                <w:sz w:val="20"/>
                <w:szCs w:val="20"/>
              </w:rPr>
              <w:t>Тенденци направл</w:t>
            </w:r>
            <w:r w:rsidRPr="00E00EC0">
              <w:rPr>
                <w:sz w:val="20"/>
                <w:szCs w:val="20"/>
              </w:rPr>
              <w:lastRenderedPageBreak/>
              <w:t>ения мир</w:t>
            </w:r>
            <w:r w:rsidR="00E00EC0">
              <w:rPr>
                <w:sz w:val="20"/>
                <w:szCs w:val="20"/>
              </w:rPr>
              <w:t>овой хореографической режиссуры</w:t>
            </w:r>
          </w:p>
        </w:tc>
        <w:tc>
          <w:tcPr>
            <w:tcW w:w="1134" w:type="dxa"/>
            <w:shd w:val="clear" w:color="auto" w:fill="auto"/>
          </w:tcPr>
          <w:p w:rsidR="002F5F92" w:rsidRPr="00E00EC0" w:rsidRDefault="00423382" w:rsidP="002F5F92">
            <w:pPr>
              <w:pStyle w:val="ae"/>
              <w:tabs>
                <w:tab w:val="left" w:pos="0"/>
              </w:tabs>
              <w:ind w:left="0" w:right="10"/>
              <w:jc w:val="center"/>
              <w:rPr>
                <w:sz w:val="20"/>
                <w:szCs w:val="20"/>
                <w:lang w:val="kk-KZ"/>
              </w:rPr>
            </w:pPr>
            <w:r>
              <w:rPr>
                <w:sz w:val="20"/>
                <w:szCs w:val="20"/>
                <w:lang w:val="kk-KZ"/>
              </w:rPr>
              <w:lastRenderedPageBreak/>
              <w:t>2</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Мосиенко Д.М.</w:t>
            </w:r>
          </w:p>
          <w:p w:rsidR="00423382" w:rsidRPr="00E00EC0" w:rsidRDefault="005F7329" w:rsidP="00423382">
            <w:pPr>
              <w:pStyle w:val="ae"/>
              <w:tabs>
                <w:tab w:val="left" w:pos="0"/>
              </w:tabs>
              <w:ind w:left="0" w:right="10"/>
              <w:jc w:val="center"/>
              <w:rPr>
                <w:sz w:val="20"/>
                <w:szCs w:val="20"/>
              </w:rPr>
            </w:pPr>
            <w:r w:rsidRPr="00E00EC0">
              <w:rPr>
                <w:sz w:val="20"/>
                <w:szCs w:val="20"/>
                <w:lang w:val="kk-KZ"/>
              </w:rPr>
              <w:t>Теория искусства</w:t>
            </w:r>
            <w:r w:rsidR="00423382">
              <w:rPr>
                <w:sz w:val="20"/>
                <w:szCs w:val="20"/>
                <w:lang w:val="kk-KZ"/>
              </w:rPr>
              <w:t xml:space="preserve">, </w:t>
            </w:r>
            <w:r w:rsidR="00423382" w:rsidRPr="00E00EC0">
              <w:rPr>
                <w:sz w:val="20"/>
                <w:szCs w:val="20"/>
              </w:rPr>
              <w:t>Жумасеитова Г.Т</w:t>
            </w:r>
          </w:p>
          <w:p w:rsidR="005F7329" w:rsidRPr="00E00EC0" w:rsidRDefault="00423382" w:rsidP="00423382">
            <w:pPr>
              <w:jc w:val="center"/>
              <w:rPr>
                <w:rFonts w:cs="Times New Roman"/>
                <w:sz w:val="20"/>
                <w:szCs w:val="20"/>
                <w:lang w:val="kk-KZ"/>
              </w:rPr>
            </w:pPr>
            <w:r w:rsidRPr="00E00EC0">
              <w:rPr>
                <w:sz w:val="20"/>
                <w:szCs w:val="20"/>
              </w:rPr>
              <w:lastRenderedPageBreak/>
              <w:t>Тенденци направления мир</w:t>
            </w:r>
            <w:r>
              <w:rPr>
                <w:sz w:val="20"/>
                <w:szCs w:val="20"/>
              </w:rPr>
              <w:t>овой хореографической режиссуры</w:t>
            </w:r>
          </w:p>
          <w:p w:rsidR="005F7329" w:rsidRPr="00E00EC0" w:rsidRDefault="005F7329" w:rsidP="002F5F92">
            <w:pPr>
              <w:pStyle w:val="ae"/>
              <w:tabs>
                <w:tab w:val="left" w:pos="0"/>
              </w:tabs>
              <w:ind w:left="0" w:right="10"/>
              <w:jc w:val="center"/>
              <w:rPr>
                <w:sz w:val="20"/>
                <w:szCs w:val="20"/>
              </w:rPr>
            </w:pPr>
          </w:p>
        </w:tc>
        <w:tc>
          <w:tcPr>
            <w:tcW w:w="1134" w:type="dxa"/>
            <w:shd w:val="clear" w:color="auto" w:fill="auto"/>
          </w:tcPr>
          <w:p w:rsidR="002F5F92" w:rsidRPr="00E00EC0" w:rsidRDefault="00423382" w:rsidP="002F5F92">
            <w:pPr>
              <w:pStyle w:val="ae"/>
              <w:tabs>
                <w:tab w:val="left" w:pos="0"/>
              </w:tabs>
              <w:ind w:left="0" w:right="10"/>
              <w:jc w:val="center"/>
              <w:rPr>
                <w:sz w:val="20"/>
                <w:szCs w:val="20"/>
                <w:lang w:val="kk-KZ"/>
              </w:rPr>
            </w:pPr>
            <w:r>
              <w:rPr>
                <w:sz w:val="20"/>
                <w:szCs w:val="20"/>
                <w:lang w:val="kk-KZ"/>
              </w:rPr>
              <w:lastRenderedPageBreak/>
              <w:t>3</w:t>
            </w:r>
          </w:p>
          <w:p w:rsidR="005F7329" w:rsidRPr="00E00EC0" w:rsidRDefault="005F7329" w:rsidP="002F5F92">
            <w:pPr>
              <w:pStyle w:val="ae"/>
              <w:tabs>
                <w:tab w:val="left" w:pos="0"/>
              </w:tabs>
              <w:ind w:left="0" w:right="10"/>
              <w:jc w:val="center"/>
              <w:rPr>
                <w:sz w:val="20"/>
                <w:szCs w:val="20"/>
              </w:rPr>
            </w:pPr>
            <w:r w:rsidRPr="00E00EC0">
              <w:rPr>
                <w:sz w:val="20"/>
                <w:szCs w:val="20"/>
              </w:rPr>
              <w:t>Жумасеитова Г.Т</w:t>
            </w:r>
          </w:p>
          <w:p w:rsidR="00423382" w:rsidRPr="00E00EC0" w:rsidRDefault="005F7329" w:rsidP="00423382">
            <w:pPr>
              <w:pStyle w:val="ae"/>
              <w:tabs>
                <w:tab w:val="left" w:pos="0"/>
              </w:tabs>
              <w:ind w:left="0" w:right="10"/>
              <w:jc w:val="center"/>
              <w:rPr>
                <w:sz w:val="20"/>
                <w:szCs w:val="20"/>
                <w:lang w:val="kk-KZ"/>
              </w:rPr>
            </w:pPr>
            <w:r w:rsidRPr="00E00EC0">
              <w:rPr>
                <w:sz w:val="20"/>
                <w:szCs w:val="20"/>
                <w:lang w:val="kk-KZ"/>
              </w:rPr>
              <w:t>Основные направления современн</w:t>
            </w:r>
            <w:r w:rsidRPr="00E00EC0">
              <w:rPr>
                <w:sz w:val="20"/>
                <w:szCs w:val="20"/>
                <w:lang w:val="kk-KZ"/>
              </w:rPr>
              <w:lastRenderedPageBreak/>
              <w:t>ого хореографического искусства</w:t>
            </w:r>
            <w:r w:rsidR="00423382">
              <w:rPr>
                <w:sz w:val="20"/>
                <w:szCs w:val="20"/>
                <w:lang w:val="kk-KZ"/>
              </w:rPr>
              <w:t>,</w:t>
            </w:r>
            <w:r w:rsidR="00423382" w:rsidRPr="00E00EC0">
              <w:rPr>
                <w:sz w:val="20"/>
                <w:szCs w:val="20"/>
                <w:lang w:val="kk-KZ"/>
              </w:rPr>
              <w:t xml:space="preserve"> Мосиенко Д.М.</w:t>
            </w:r>
          </w:p>
          <w:p w:rsidR="00423382" w:rsidRPr="00E00EC0" w:rsidRDefault="00423382" w:rsidP="00423382">
            <w:pPr>
              <w:pStyle w:val="ae"/>
              <w:tabs>
                <w:tab w:val="left" w:pos="0"/>
              </w:tabs>
              <w:ind w:left="0" w:right="10"/>
              <w:jc w:val="center"/>
              <w:rPr>
                <w:sz w:val="20"/>
                <w:szCs w:val="20"/>
              </w:rPr>
            </w:pPr>
            <w:r w:rsidRPr="00E00EC0">
              <w:rPr>
                <w:sz w:val="20"/>
                <w:szCs w:val="20"/>
                <w:lang w:val="kk-KZ"/>
              </w:rPr>
              <w:t>Теория искусства</w:t>
            </w:r>
            <w:r>
              <w:rPr>
                <w:sz w:val="20"/>
                <w:szCs w:val="20"/>
                <w:lang w:val="kk-KZ"/>
              </w:rPr>
              <w:t xml:space="preserve">, </w:t>
            </w:r>
            <w:r w:rsidRPr="00E00EC0">
              <w:rPr>
                <w:sz w:val="20"/>
                <w:szCs w:val="20"/>
              </w:rPr>
              <w:t>Жумасеитова Г.Т</w:t>
            </w:r>
          </w:p>
          <w:p w:rsidR="00423382" w:rsidRPr="00E00EC0" w:rsidRDefault="00423382" w:rsidP="00423382">
            <w:pPr>
              <w:jc w:val="center"/>
              <w:rPr>
                <w:rFonts w:cs="Times New Roman"/>
                <w:sz w:val="20"/>
                <w:szCs w:val="20"/>
                <w:lang w:val="kk-KZ"/>
              </w:rPr>
            </w:pPr>
            <w:r w:rsidRPr="00E00EC0">
              <w:rPr>
                <w:sz w:val="20"/>
                <w:szCs w:val="20"/>
              </w:rPr>
              <w:t>Тенденци направления мир</w:t>
            </w:r>
            <w:r>
              <w:rPr>
                <w:sz w:val="20"/>
                <w:szCs w:val="20"/>
              </w:rPr>
              <w:t>овой хореографической режиссуры</w:t>
            </w:r>
          </w:p>
          <w:p w:rsidR="005F7329" w:rsidRPr="00423382" w:rsidRDefault="005F7329" w:rsidP="002F5F92">
            <w:pPr>
              <w:pStyle w:val="ae"/>
              <w:tabs>
                <w:tab w:val="left" w:pos="0"/>
              </w:tabs>
              <w:ind w:left="0" w:right="10"/>
              <w:jc w:val="center"/>
              <w:rPr>
                <w:sz w:val="20"/>
                <w:szCs w:val="20"/>
                <w:lang w:val="kk-KZ"/>
              </w:rPr>
            </w:pPr>
          </w:p>
          <w:p w:rsidR="005F7329" w:rsidRPr="00E00EC0" w:rsidRDefault="005F7329" w:rsidP="002F5F92">
            <w:pPr>
              <w:pStyle w:val="ae"/>
              <w:tabs>
                <w:tab w:val="left" w:pos="0"/>
              </w:tabs>
              <w:ind w:left="0" w:right="10"/>
              <w:jc w:val="center"/>
              <w:rPr>
                <w:sz w:val="20"/>
                <w:szCs w:val="20"/>
              </w:rPr>
            </w:pPr>
          </w:p>
        </w:tc>
        <w:tc>
          <w:tcPr>
            <w:tcW w:w="1134" w:type="dxa"/>
            <w:shd w:val="clear" w:color="auto" w:fill="auto"/>
          </w:tcPr>
          <w:p w:rsidR="002F5F92" w:rsidRPr="00E00EC0" w:rsidRDefault="00423382" w:rsidP="002F5F92">
            <w:pPr>
              <w:pStyle w:val="ae"/>
              <w:tabs>
                <w:tab w:val="left" w:pos="0"/>
              </w:tabs>
              <w:ind w:left="0" w:right="10"/>
              <w:jc w:val="center"/>
              <w:rPr>
                <w:sz w:val="20"/>
                <w:szCs w:val="20"/>
                <w:lang w:val="kk-KZ"/>
              </w:rPr>
            </w:pPr>
            <w:r>
              <w:rPr>
                <w:sz w:val="20"/>
                <w:szCs w:val="20"/>
                <w:lang w:val="kk-KZ"/>
              </w:rPr>
              <w:lastRenderedPageBreak/>
              <w:t>4</w:t>
            </w:r>
          </w:p>
          <w:p w:rsidR="005F7329" w:rsidRPr="00E00EC0" w:rsidRDefault="005F7329" w:rsidP="002F5F92">
            <w:pPr>
              <w:pStyle w:val="ae"/>
              <w:tabs>
                <w:tab w:val="left" w:pos="0"/>
              </w:tabs>
              <w:ind w:left="0" w:right="10"/>
              <w:jc w:val="center"/>
              <w:rPr>
                <w:sz w:val="20"/>
                <w:szCs w:val="20"/>
              </w:rPr>
            </w:pPr>
            <w:r w:rsidRPr="00E00EC0">
              <w:rPr>
                <w:sz w:val="20"/>
                <w:szCs w:val="20"/>
              </w:rPr>
              <w:t>Досжан Р.К.</w:t>
            </w:r>
          </w:p>
          <w:p w:rsidR="00423382" w:rsidRPr="00E00EC0" w:rsidRDefault="005F7329" w:rsidP="00423382">
            <w:pPr>
              <w:pStyle w:val="ae"/>
              <w:tabs>
                <w:tab w:val="left" w:pos="0"/>
              </w:tabs>
              <w:ind w:left="0" w:right="10"/>
              <w:jc w:val="center"/>
              <w:rPr>
                <w:sz w:val="20"/>
                <w:szCs w:val="20"/>
              </w:rPr>
            </w:pPr>
            <w:r w:rsidRPr="00E00EC0">
              <w:rPr>
                <w:sz w:val="20"/>
                <w:szCs w:val="20"/>
              </w:rPr>
              <w:t>История и философия науки</w:t>
            </w:r>
            <w:r w:rsidR="00423382">
              <w:rPr>
                <w:sz w:val="20"/>
                <w:szCs w:val="20"/>
              </w:rPr>
              <w:t xml:space="preserve">, </w:t>
            </w:r>
            <w:r w:rsidR="00423382" w:rsidRPr="00E00EC0">
              <w:rPr>
                <w:sz w:val="20"/>
                <w:szCs w:val="20"/>
              </w:rPr>
              <w:t>Жумасеит</w:t>
            </w:r>
            <w:r w:rsidR="00423382" w:rsidRPr="00E00EC0">
              <w:rPr>
                <w:sz w:val="20"/>
                <w:szCs w:val="20"/>
              </w:rPr>
              <w:lastRenderedPageBreak/>
              <w:t>ова Г.Т</w:t>
            </w:r>
          </w:p>
          <w:p w:rsidR="00423382" w:rsidRPr="00E00EC0" w:rsidRDefault="00423382" w:rsidP="00423382">
            <w:pPr>
              <w:pStyle w:val="ae"/>
              <w:tabs>
                <w:tab w:val="left" w:pos="0"/>
              </w:tabs>
              <w:ind w:left="0" w:right="10"/>
              <w:jc w:val="center"/>
              <w:rPr>
                <w:sz w:val="20"/>
                <w:szCs w:val="20"/>
                <w:lang w:val="kk-KZ"/>
              </w:rPr>
            </w:pPr>
            <w:r w:rsidRPr="00E00EC0">
              <w:rPr>
                <w:sz w:val="20"/>
                <w:szCs w:val="20"/>
                <w:lang w:val="kk-KZ"/>
              </w:rPr>
              <w:t>Основные направления современного хореографического искусства</w:t>
            </w:r>
            <w:r>
              <w:rPr>
                <w:sz w:val="20"/>
                <w:szCs w:val="20"/>
                <w:lang w:val="kk-KZ"/>
              </w:rPr>
              <w:t>,</w:t>
            </w:r>
            <w:r w:rsidRPr="00E00EC0">
              <w:rPr>
                <w:sz w:val="20"/>
                <w:szCs w:val="20"/>
                <w:lang w:val="kk-KZ"/>
              </w:rPr>
              <w:t xml:space="preserve"> Мосиенко Д.М.</w:t>
            </w:r>
          </w:p>
          <w:p w:rsidR="00423382" w:rsidRPr="00E00EC0" w:rsidRDefault="00423382" w:rsidP="00423382">
            <w:pPr>
              <w:pStyle w:val="ae"/>
              <w:tabs>
                <w:tab w:val="left" w:pos="0"/>
              </w:tabs>
              <w:ind w:left="0" w:right="10"/>
              <w:jc w:val="center"/>
              <w:rPr>
                <w:sz w:val="20"/>
                <w:szCs w:val="20"/>
              </w:rPr>
            </w:pPr>
            <w:r w:rsidRPr="00E00EC0">
              <w:rPr>
                <w:sz w:val="20"/>
                <w:szCs w:val="20"/>
                <w:lang w:val="kk-KZ"/>
              </w:rPr>
              <w:t>Теория искусства</w:t>
            </w:r>
            <w:r>
              <w:rPr>
                <w:sz w:val="20"/>
                <w:szCs w:val="20"/>
                <w:lang w:val="kk-KZ"/>
              </w:rPr>
              <w:t xml:space="preserve">, </w:t>
            </w:r>
            <w:r w:rsidRPr="00E00EC0">
              <w:rPr>
                <w:sz w:val="20"/>
                <w:szCs w:val="20"/>
              </w:rPr>
              <w:t>Жумасеитова Г.Т</w:t>
            </w:r>
          </w:p>
          <w:p w:rsidR="00423382" w:rsidRPr="00E00EC0" w:rsidRDefault="00423382" w:rsidP="00423382">
            <w:pPr>
              <w:jc w:val="center"/>
              <w:rPr>
                <w:rFonts w:cs="Times New Roman"/>
                <w:sz w:val="20"/>
                <w:szCs w:val="20"/>
                <w:lang w:val="kk-KZ"/>
              </w:rPr>
            </w:pPr>
            <w:r w:rsidRPr="00E00EC0">
              <w:rPr>
                <w:sz w:val="20"/>
                <w:szCs w:val="20"/>
              </w:rPr>
              <w:t>Тенденци направления мир</w:t>
            </w:r>
            <w:r>
              <w:rPr>
                <w:sz w:val="20"/>
                <w:szCs w:val="20"/>
              </w:rPr>
              <w:t>овой хореографической режиссуры</w:t>
            </w:r>
          </w:p>
          <w:p w:rsidR="005F7329" w:rsidRPr="00423382" w:rsidRDefault="005F7329" w:rsidP="002F5F92">
            <w:pPr>
              <w:pStyle w:val="ae"/>
              <w:tabs>
                <w:tab w:val="left" w:pos="0"/>
              </w:tabs>
              <w:ind w:left="0" w:right="10"/>
              <w:jc w:val="center"/>
              <w:rPr>
                <w:sz w:val="20"/>
                <w:szCs w:val="20"/>
                <w:lang w:val="kk-KZ"/>
              </w:rPr>
            </w:pPr>
          </w:p>
        </w:tc>
        <w:tc>
          <w:tcPr>
            <w:tcW w:w="1275" w:type="dxa"/>
            <w:shd w:val="clear" w:color="auto" w:fill="auto"/>
          </w:tcPr>
          <w:p w:rsidR="002F5F92" w:rsidRPr="00E00EC0" w:rsidRDefault="00423382" w:rsidP="002F5F92">
            <w:pPr>
              <w:pStyle w:val="ae"/>
              <w:tabs>
                <w:tab w:val="left" w:pos="0"/>
              </w:tabs>
              <w:ind w:left="0" w:right="10"/>
              <w:jc w:val="center"/>
              <w:rPr>
                <w:sz w:val="20"/>
                <w:szCs w:val="20"/>
                <w:lang w:val="kk-KZ"/>
              </w:rPr>
            </w:pPr>
            <w:r>
              <w:rPr>
                <w:sz w:val="20"/>
                <w:szCs w:val="20"/>
                <w:lang w:val="kk-KZ"/>
              </w:rPr>
              <w:lastRenderedPageBreak/>
              <w:t>5</w:t>
            </w:r>
          </w:p>
          <w:p w:rsidR="005F7329" w:rsidRPr="00E00EC0" w:rsidRDefault="005F7329" w:rsidP="002F5F92">
            <w:pPr>
              <w:pStyle w:val="ae"/>
              <w:tabs>
                <w:tab w:val="left" w:pos="0"/>
              </w:tabs>
              <w:ind w:left="0" w:right="10"/>
              <w:jc w:val="center"/>
              <w:rPr>
                <w:sz w:val="20"/>
                <w:szCs w:val="20"/>
                <w:lang w:val="kk-KZ"/>
              </w:rPr>
            </w:pPr>
            <w:r w:rsidRPr="00E00EC0">
              <w:rPr>
                <w:sz w:val="20"/>
                <w:szCs w:val="20"/>
                <w:lang w:val="kk-KZ"/>
              </w:rPr>
              <w:t>Сактаганов Б.К.</w:t>
            </w:r>
          </w:p>
          <w:p w:rsidR="00423382" w:rsidRPr="00E00EC0" w:rsidRDefault="005F7329" w:rsidP="00423382">
            <w:pPr>
              <w:pStyle w:val="ae"/>
              <w:tabs>
                <w:tab w:val="left" w:pos="0"/>
              </w:tabs>
              <w:ind w:left="0" w:right="10"/>
              <w:jc w:val="center"/>
              <w:rPr>
                <w:sz w:val="20"/>
                <w:szCs w:val="20"/>
              </w:rPr>
            </w:pPr>
            <w:r w:rsidRPr="00E00EC0">
              <w:rPr>
                <w:sz w:val="20"/>
                <w:szCs w:val="20"/>
                <w:lang w:val="kk-KZ"/>
              </w:rPr>
              <w:t>Психология искусства</w:t>
            </w:r>
            <w:r w:rsidR="00423382">
              <w:rPr>
                <w:sz w:val="20"/>
                <w:szCs w:val="20"/>
                <w:lang w:val="kk-KZ"/>
              </w:rPr>
              <w:t>,</w:t>
            </w:r>
            <w:r w:rsidR="00423382" w:rsidRPr="00E00EC0">
              <w:rPr>
                <w:sz w:val="20"/>
                <w:szCs w:val="20"/>
              </w:rPr>
              <w:t xml:space="preserve"> Досжан Р.К.</w:t>
            </w:r>
          </w:p>
          <w:p w:rsidR="00423382" w:rsidRPr="00E00EC0" w:rsidRDefault="00423382" w:rsidP="00423382">
            <w:pPr>
              <w:pStyle w:val="ae"/>
              <w:tabs>
                <w:tab w:val="left" w:pos="0"/>
              </w:tabs>
              <w:ind w:left="0" w:right="10"/>
              <w:jc w:val="center"/>
              <w:rPr>
                <w:sz w:val="20"/>
                <w:szCs w:val="20"/>
              </w:rPr>
            </w:pPr>
            <w:r w:rsidRPr="00E00EC0">
              <w:rPr>
                <w:sz w:val="20"/>
                <w:szCs w:val="20"/>
              </w:rPr>
              <w:lastRenderedPageBreak/>
              <w:t>История и философия науки</w:t>
            </w:r>
            <w:r>
              <w:rPr>
                <w:sz w:val="20"/>
                <w:szCs w:val="20"/>
              </w:rPr>
              <w:t xml:space="preserve">, </w:t>
            </w:r>
            <w:r w:rsidRPr="00E00EC0">
              <w:rPr>
                <w:sz w:val="20"/>
                <w:szCs w:val="20"/>
              </w:rPr>
              <w:t>Жумасеитова Г.Т</w:t>
            </w:r>
          </w:p>
          <w:p w:rsidR="00423382" w:rsidRPr="00E00EC0" w:rsidRDefault="00423382" w:rsidP="00423382">
            <w:pPr>
              <w:pStyle w:val="ae"/>
              <w:tabs>
                <w:tab w:val="left" w:pos="0"/>
              </w:tabs>
              <w:ind w:left="0" w:right="10"/>
              <w:jc w:val="center"/>
              <w:rPr>
                <w:sz w:val="20"/>
                <w:szCs w:val="20"/>
                <w:lang w:val="kk-KZ"/>
              </w:rPr>
            </w:pPr>
            <w:r w:rsidRPr="00E00EC0">
              <w:rPr>
                <w:sz w:val="20"/>
                <w:szCs w:val="20"/>
                <w:lang w:val="kk-KZ"/>
              </w:rPr>
              <w:t>Основные направления современного хореографического искусства</w:t>
            </w:r>
            <w:r>
              <w:rPr>
                <w:sz w:val="20"/>
                <w:szCs w:val="20"/>
                <w:lang w:val="kk-KZ"/>
              </w:rPr>
              <w:t>,</w:t>
            </w:r>
            <w:r w:rsidRPr="00E00EC0">
              <w:rPr>
                <w:sz w:val="20"/>
                <w:szCs w:val="20"/>
                <w:lang w:val="kk-KZ"/>
              </w:rPr>
              <w:t xml:space="preserve"> Мосиенко Д.М.</w:t>
            </w:r>
          </w:p>
          <w:p w:rsidR="00423382" w:rsidRPr="00E00EC0" w:rsidRDefault="00423382" w:rsidP="00423382">
            <w:pPr>
              <w:pStyle w:val="ae"/>
              <w:tabs>
                <w:tab w:val="left" w:pos="0"/>
              </w:tabs>
              <w:ind w:left="0" w:right="10"/>
              <w:jc w:val="center"/>
              <w:rPr>
                <w:sz w:val="20"/>
                <w:szCs w:val="20"/>
              </w:rPr>
            </w:pPr>
            <w:r w:rsidRPr="00E00EC0">
              <w:rPr>
                <w:sz w:val="20"/>
                <w:szCs w:val="20"/>
                <w:lang w:val="kk-KZ"/>
              </w:rPr>
              <w:t>Теория искусства</w:t>
            </w:r>
            <w:r>
              <w:rPr>
                <w:sz w:val="20"/>
                <w:szCs w:val="20"/>
                <w:lang w:val="kk-KZ"/>
              </w:rPr>
              <w:t xml:space="preserve">, </w:t>
            </w:r>
            <w:r w:rsidRPr="00E00EC0">
              <w:rPr>
                <w:sz w:val="20"/>
                <w:szCs w:val="20"/>
              </w:rPr>
              <w:t>Жумасеитова Г.Т</w:t>
            </w:r>
          </w:p>
          <w:p w:rsidR="005F7329" w:rsidRPr="00423382" w:rsidRDefault="00423382" w:rsidP="00423382">
            <w:pPr>
              <w:jc w:val="center"/>
              <w:rPr>
                <w:sz w:val="20"/>
                <w:szCs w:val="20"/>
                <w:lang w:val="kk-KZ"/>
              </w:rPr>
            </w:pPr>
            <w:r w:rsidRPr="00E00EC0">
              <w:rPr>
                <w:sz w:val="20"/>
                <w:szCs w:val="20"/>
              </w:rPr>
              <w:t>Тенденци направления мир</w:t>
            </w:r>
            <w:r>
              <w:rPr>
                <w:sz w:val="20"/>
                <w:szCs w:val="20"/>
              </w:rPr>
              <w:t>овой хореографической режиссуры</w:t>
            </w:r>
          </w:p>
        </w:tc>
        <w:tc>
          <w:tcPr>
            <w:tcW w:w="1560" w:type="dxa"/>
            <w:shd w:val="clear" w:color="auto" w:fill="auto"/>
          </w:tcPr>
          <w:p w:rsidR="002F5F92" w:rsidRPr="00E00EC0" w:rsidRDefault="00423382" w:rsidP="002F5F92">
            <w:pPr>
              <w:pStyle w:val="ae"/>
              <w:tabs>
                <w:tab w:val="left" w:pos="0"/>
              </w:tabs>
              <w:ind w:left="0" w:right="10"/>
              <w:jc w:val="center"/>
              <w:rPr>
                <w:sz w:val="20"/>
                <w:szCs w:val="20"/>
                <w:lang w:val="kk-KZ"/>
              </w:rPr>
            </w:pPr>
            <w:r>
              <w:rPr>
                <w:sz w:val="20"/>
                <w:szCs w:val="20"/>
                <w:lang w:val="kk-KZ"/>
              </w:rPr>
              <w:lastRenderedPageBreak/>
              <w:t>6</w:t>
            </w:r>
          </w:p>
          <w:p w:rsidR="005F7329" w:rsidRPr="00E00EC0" w:rsidRDefault="005F7329" w:rsidP="002F5F92">
            <w:pPr>
              <w:pStyle w:val="ae"/>
              <w:tabs>
                <w:tab w:val="left" w:pos="0"/>
              </w:tabs>
              <w:ind w:left="0" w:right="10"/>
              <w:jc w:val="center"/>
              <w:rPr>
                <w:sz w:val="20"/>
                <w:szCs w:val="20"/>
              </w:rPr>
            </w:pPr>
            <w:r w:rsidRPr="00E00EC0">
              <w:rPr>
                <w:sz w:val="20"/>
                <w:szCs w:val="20"/>
              </w:rPr>
              <w:t>Жумасеитова Г.Т</w:t>
            </w:r>
          </w:p>
          <w:p w:rsidR="00423382" w:rsidRPr="00E00EC0" w:rsidRDefault="005F7329" w:rsidP="00423382">
            <w:pPr>
              <w:pStyle w:val="ae"/>
              <w:tabs>
                <w:tab w:val="left" w:pos="0"/>
              </w:tabs>
              <w:ind w:left="0" w:right="10"/>
              <w:jc w:val="center"/>
              <w:rPr>
                <w:sz w:val="20"/>
                <w:szCs w:val="20"/>
                <w:lang w:val="kk-KZ"/>
              </w:rPr>
            </w:pPr>
            <w:r w:rsidRPr="00E00EC0">
              <w:rPr>
                <w:sz w:val="20"/>
                <w:szCs w:val="20"/>
              </w:rPr>
              <w:t>Синтез искусств и художественных языков</w:t>
            </w:r>
            <w:r w:rsidR="00423382">
              <w:rPr>
                <w:sz w:val="20"/>
                <w:szCs w:val="20"/>
              </w:rPr>
              <w:t xml:space="preserve">, </w:t>
            </w:r>
            <w:r w:rsidR="00423382" w:rsidRPr="00E00EC0">
              <w:rPr>
                <w:sz w:val="20"/>
                <w:szCs w:val="20"/>
                <w:lang w:val="kk-KZ"/>
              </w:rPr>
              <w:lastRenderedPageBreak/>
              <w:t>Сактаганов Б.К.</w:t>
            </w:r>
          </w:p>
          <w:p w:rsidR="00423382" w:rsidRPr="00E00EC0" w:rsidRDefault="00423382" w:rsidP="00423382">
            <w:pPr>
              <w:pStyle w:val="ae"/>
              <w:tabs>
                <w:tab w:val="left" w:pos="0"/>
              </w:tabs>
              <w:ind w:left="0" w:right="10"/>
              <w:jc w:val="center"/>
              <w:rPr>
                <w:sz w:val="20"/>
                <w:szCs w:val="20"/>
              </w:rPr>
            </w:pPr>
            <w:r w:rsidRPr="00E00EC0">
              <w:rPr>
                <w:sz w:val="20"/>
                <w:szCs w:val="20"/>
                <w:lang w:val="kk-KZ"/>
              </w:rPr>
              <w:t>Психология искусства</w:t>
            </w:r>
            <w:r>
              <w:rPr>
                <w:sz w:val="20"/>
                <w:szCs w:val="20"/>
                <w:lang w:val="kk-KZ"/>
              </w:rPr>
              <w:t>,</w:t>
            </w:r>
            <w:r w:rsidRPr="00E00EC0">
              <w:rPr>
                <w:sz w:val="20"/>
                <w:szCs w:val="20"/>
              </w:rPr>
              <w:t xml:space="preserve"> Досжан Р.К.</w:t>
            </w:r>
          </w:p>
          <w:p w:rsidR="00423382" w:rsidRPr="00E00EC0" w:rsidRDefault="00423382" w:rsidP="00423382">
            <w:pPr>
              <w:pStyle w:val="ae"/>
              <w:tabs>
                <w:tab w:val="left" w:pos="0"/>
              </w:tabs>
              <w:ind w:left="0" w:right="10"/>
              <w:jc w:val="center"/>
              <w:rPr>
                <w:sz w:val="20"/>
                <w:szCs w:val="20"/>
              </w:rPr>
            </w:pPr>
            <w:r w:rsidRPr="00E00EC0">
              <w:rPr>
                <w:sz w:val="20"/>
                <w:szCs w:val="20"/>
              </w:rPr>
              <w:t>История и философия науки</w:t>
            </w:r>
            <w:r>
              <w:rPr>
                <w:sz w:val="20"/>
                <w:szCs w:val="20"/>
              </w:rPr>
              <w:t xml:space="preserve">, </w:t>
            </w:r>
            <w:r w:rsidRPr="00E00EC0">
              <w:rPr>
                <w:sz w:val="20"/>
                <w:szCs w:val="20"/>
              </w:rPr>
              <w:t>Жумасеитова Г.Т</w:t>
            </w:r>
          </w:p>
          <w:p w:rsidR="00423382" w:rsidRPr="00E00EC0" w:rsidRDefault="00423382" w:rsidP="00423382">
            <w:pPr>
              <w:pStyle w:val="ae"/>
              <w:tabs>
                <w:tab w:val="left" w:pos="0"/>
              </w:tabs>
              <w:ind w:left="0" w:right="10"/>
              <w:jc w:val="center"/>
              <w:rPr>
                <w:sz w:val="20"/>
                <w:szCs w:val="20"/>
                <w:lang w:val="kk-KZ"/>
              </w:rPr>
            </w:pPr>
            <w:r w:rsidRPr="00E00EC0">
              <w:rPr>
                <w:sz w:val="20"/>
                <w:szCs w:val="20"/>
                <w:lang w:val="kk-KZ"/>
              </w:rPr>
              <w:t>Основные направления современного хореографического искусства</w:t>
            </w:r>
            <w:r>
              <w:rPr>
                <w:sz w:val="20"/>
                <w:szCs w:val="20"/>
                <w:lang w:val="kk-KZ"/>
              </w:rPr>
              <w:t>,</w:t>
            </w:r>
            <w:r w:rsidRPr="00E00EC0">
              <w:rPr>
                <w:sz w:val="20"/>
                <w:szCs w:val="20"/>
                <w:lang w:val="kk-KZ"/>
              </w:rPr>
              <w:t xml:space="preserve"> Мосиенко Д.М.</w:t>
            </w:r>
          </w:p>
          <w:p w:rsidR="00423382" w:rsidRPr="00E00EC0" w:rsidRDefault="00423382" w:rsidP="00423382">
            <w:pPr>
              <w:pStyle w:val="ae"/>
              <w:tabs>
                <w:tab w:val="left" w:pos="0"/>
              </w:tabs>
              <w:ind w:left="0" w:right="10"/>
              <w:jc w:val="center"/>
              <w:rPr>
                <w:sz w:val="20"/>
                <w:szCs w:val="20"/>
              </w:rPr>
            </w:pPr>
            <w:r w:rsidRPr="00E00EC0">
              <w:rPr>
                <w:sz w:val="20"/>
                <w:szCs w:val="20"/>
                <w:lang w:val="kk-KZ"/>
              </w:rPr>
              <w:t>Теория искусства</w:t>
            </w:r>
            <w:r>
              <w:rPr>
                <w:sz w:val="20"/>
                <w:szCs w:val="20"/>
                <w:lang w:val="kk-KZ"/>
              </w:rPr>
              <w:t xml:space="preserve">, </w:t>
            </w:r>
            <w:r w:rsidRPr="00E00EC0">
              <w:rPr>
                <w:sz w:val="20"/>
                <w:szCs w:val="20"/>
              </w:rPr>
              <w:t>Жумасеитова Г.Т</w:t>
            </w:r>
          </w:p>
          <w:p w:rsidR="005F7329" w:rsidRPr="00E00EC0" w:rsidRDefault="00423382" w:rsidP="00423382">
            <w:pPr>
              <w:jc w:val="center"/>
              <w:rPr>
                <w:sz w:val="20"/>
                <w:szCs w:val="20"/>
              </w:rPr>
            </w:pPr>
            <w:r w:rsidRPr="00E00EC0">
              <w:rPr>
                <w:sz w:val="20"/>
                <w:szCs w:val="20"/>
              </w:rPr>
              <w:t>Тенденци направления мир</w:t>
            </w:r>
            <w:r>
              <w:rPr>
                <w:sz w:val="20"/>
                <w:szCs w:val="20"/>
              </w:rPr>
              <w:t>овой хореографической режиссуры</w:t>
            </w:r>
          </w:p>
        </w:tc>
      </w:tr>
      <w:tr w:rsidR="00736699" w:rsidRPr="001F7D89" w:rsidTr="008039E0">
        <w:trPr>
          <w:trHeight w:val="244"/>
        </w:trPr>
        <w:tc>
          <w:tcPr>
            <w:tcW w:w="1701" w:type="dxa"/>
            <w:shd w:val="clear" w:color="auto" w:fill="auto"/>
          </w:tcPr>
          <w:p w:rsidR="00736699" w:rsidRDefault="00736699" w:rsidP="005F7329">
            <w:pPr>
              <w:pStyle w:val="ae"/>
              <w:tabs>
                <w:tab w:val="left" w:pos="0"/>
              </w:tabs>
              <w:ind w:left="0" w:right="10"/>
              <w:jc w:val="both"/>
              <w:rPr>
                <w:color w:val="000000"/>
                <w:sz w:val="22"/>
                <w:szCs w:val="22"/>
                <w:lang w:val="kk-KZ"/>
              </w:rPr>
            </w:pPr>
            <w:r>
              <w:rPr>
                <w:color w:val="000000"/>
                <w:sz w:val="22"/>
                <w:szCs w:val="22"/>
                <w:lang w:val="kk-KZ"/>
              </w:rPr>
              <w:lastRenderedPageBreak/>
              <w:t xml:space="preserve">Арт-менеджмент </w:t>
            </w:r>
          </w:p>
        </w:tc>
        <w:tc>
          <w:tcPr>
            <w:tcW w:w="709" w:type="dxa"/>
            <w:shd w:val="clear" w:color="auto" w:fill="auto"/>
          </w:tcPr>
          <w:p w:rsidR="00736699" w:rsidRPr="005F7329" w:rsidRDefault="00423382" w:rsidP="005F7329">
            <w:pPr>
              <w:pStyle w:val="ae"/>
              <w:tabs>
                <w:tab w:val="left" w:pos="0"/>
              </w:tabs>
              <w:ind w:left="0" w:right="10"/>
              <w:jc w:val="both"/>
              <w:rPr>
                <w:sz w:val="22"/>
                <w:szCs w:val="22"/>
                <w:lang w:val="kk-KZ"/>
              </w:rPr>
            </w:pPr>
            <w:r>
              <w:rPr>
                <w:sz w:val="22"/>
                <w:szCs w:val="22"/>
                <w:lang w:val="kk-KZ"/>
              </w:rPr>
              <w:t>-</w:t>
            </w:r>
          </w:p>
        </w:tc>
        <w:tc>
          <w:tcPr>
            <w:tcW w:w="992" w:type="dxa"/>
            <w:shd w:val="clear" w:color="auto" w:fill="auto"/>
          </w:tcPr>
          <w:p w:rsidR="00736699" w:rsidRDefault="00423382" w:rsidP="002F5F92">
            <w:pPr>
              <w:pStyle w:val="ae"/>
              <w:tabs>
                <w:tab w:val="left" w:pos="0"/>
              </w:tabs>
              <w:ind w:left="0" w:right="10"/>
              <w:jc w:val="center"/>
              <w:rPr>
                <w:sz w:val="22"/>
                <w:szCs w:val="22"/>
                <w:lang w:val="kk-KZ"/>
              </w:rPr>
            </w:pPr>
            <w:r>
              <w:rPr>
                <w:sz w:val="22"/>
                <w:szCs w:val="22"/>
                <w:lang w:val="kk-KZ"/>
              </w:rPr>
              <w:t>-</w:t>
            </w:r>
          </w:p>
        </w:tc>
        <w:tc>
          <w:tcPr>
            <w:tcW w:w="1134" w:type="dxa"/>
            <w:shd w:val="clear" w:color="auto" w:fill="auto"/>
          </w:tcPr>
          <w:p w:rsidR="00736699" w:rsidRDefault="00423382" w:rsidP="002F5F92">
            <w:pPr>
              <w:pStyle w:val="ae"/>
              <w:tabs>
                <w:tab w:val="left" w:pos="0"/>
              </w:tabs>
              <w:ind w:left="0" w:right="10"/>
              <w:jc w:val="center"/>
              <w:rPr>
                <w:sz w:val="22"/>
                <w:szCs w:val="22"/>
                <w:lang w:val="kk-KZ"/>
              </w:rPr>
            </w:pPr>
            <w:r>
              <w:rPr>
                <w:sz w:val="22"/>
                <w:szCs w:val="22"/>
                <w:lang w:val="kk-KZ"/>
              </w:rPr>
              <w:t>-</w:t>
            </w:r>
          </w:p>
        </w:tc>
        <w:tc>
          <w:tcPr>
            <w:tcW w:w="1134" w:type="dxa"/>
            <w:shd w:val="clear" w:color="auto" w:fill="auto"/>
          </w:tcPr>
          <w:p w:rsidR="00736699" w:rsidRDefault="00423382" w:rsidP="002F5F92">
            <w:pPr>
              <w:pStyle w:val="ae"/>
              <w:tabs>
                <w:tab w:val="left" w:pos="0"/>
              </w:tabs>
              <w:ind w:left="0" w:right="10"/>
              <w:jc w:val="center"/>
              <w:rPr>
                <w:sz w:val="22"/>
                <w:szCs w:val="22"/>
                <w:lang w:val="kk-KZ"/>
              </w:rPr>
            </w:pPr>
            <w:r>
              <w:rPr>
                <w:sz w:val="22"/>
                <w:szCs w:val="22"/>
                <w:lang w:val="kk-KZ"/>
              </w:rPr>
              <w:t>-</w:t>
            </w:r>
          </w:p>
        </w:tc>
        <w:tc>
          <w:tcPr>
            <w:tcW w:w="1134" w:type="dxa"/>
            <w:shd w:val="clear" w:color="auto" w:fill="auto"/>
          </w:tcPr>
          <w:p w:rsidR="00736699" w:rsidRDefault="00423382" w:rsidP="002F5F92">
            <w:pPr>
              <w:pStyle w:val="ae"/>
              <w:tabs>
                <w:tab w:val="left" w:pos="0"/>
              </w:tabs>
              <w:ind w:left="0" w:right="10"/>
              <w:jc w:val="center"/>
              <w:rPr>
                <w:sz w:val="22"/>
                <w:szCs w:val="22"/>
                <w:lang w:val="kk-KZ"/>
              </w:rPr>
            </w:pPr>
            <w:r>
              <w:rPr>
                <w:sz w:val="22"/>
                <w:szCs w:val="22"/>
                <w:lang w:val="kk-KZ"/>
              </w:rPr>
              <w:t>-</w:t>
            </w:r>
          </w:p>
        </w:tc>
        <w:tc>
          <w:tcPr>
            <w:tcW w:w="1275" w:type="dxa"/>
            <w:shd w:val="clear" w:color="auto" w:fill="auto"/>
          </w:tcPr>
          <w:p w:rsidR="00736699" w:rsidRDefault="00423382" w:rsidP="002F5F92">
            <w:pPr>
              <w:pStyle w:val="ae"/>
              <w:tabs>
                <w:tab w:val="left" w:pos="0"/>
              </w:tabs>
              <w:ind w:left="0" w:right="10"/>
              <w:jc w:val="center"/>
              <w:rPr>
                <w:sz w:val="22"/>
                <w:szCs w:val="22"/>
                <w:lang w:val="kk-KZ"/>
              </w:rPr>
            </w:pPr>
            <w:r>
              <w:rPr>
                <w:sz w:val="22"/>
                <w:szCs w:val="22"/>
                <w:lang w:val="kk-KZ"/>
              </w:rPr>
              <w:t>-</w:t>
            </w:r>
          </w:p>
        </w:tc>
        <w:tc>
          <w:tcPr>
            <w:tcW w:w="1560" w:type="dxa"/>
            <w:shd w:val="clear" w:color="auto" w:fill="auto"/>
          </w:tcPr>
          <w:p w:rsidR="00736699" w:rsidRPr="00423382" w:rsidRDefault="00736699" w:rsidP="002F5F92">
            <w:pPr>
              <w:pStyle w:val="ae"/>
              <w:tabs>
                <w:tab w:val="left" w:pos="0"/>
              </w:tabs>
              <w:ind w:left="0" w:right="10"/>
              <w:jc w:val="center"/>
              <w:rPr>
                <w:sz w:val="20"/>
                <w:szCs w:val="20"/>
                <w:lang w:val="kk-KZ"/>
              </w:rPr>
            </w:pPr>
            <w:r w:rsidRPr="00423382">
              <w:rPr>
                <w:sz w:val="20"/>
                <w:szCs w:val="20"/>
                <w:lang w:val="kk-KZ"/>
              </w:rPr>
              <w:t>1</w:t>
            </w:r>
          </w:p>
          <w:p w:rsidR="00736699" w:rsidRPr="00423382" w:rsidRDefault="00E578B7" w:rsidP="00E578B7">
            <w:pPr>
              <w:pStyle w:val="ae"/>
              <w:tabs>
                <w:tab w:val="left" w:pos="0"/>
              </w:tabs>
              <w:ind w:left="0" w:right="10"/>
              <w:jc w:val="center"/>
              <w:rPr>
                <w:sz w:val="20"/>
                <w:szCs w:val="20"/>
                <w:lang w:val="kk-KZ"/>
              </w:rPr>
            </w:pPr>
            <w:r w:rsidRPr="00423382">
              <w:rPr>
                <w:sz w:val="20"/>
                <w:szCs w:val="20"/>
                <w:lang w:val="kk-KZ"/>
              </w:rPr>
              <w:t xml:space="preserve">Менеджмент в искусстве </w:t>
            </w:r>
          </w:p>
          <w:p w:rsidR="00736699" w:rsidRDefault="002A0978" w:rsidP="002F5F92">
            <w:pPr>
              <w:pStyle w:val="ae"/>
              <w:tabs>
                <w:tab w:val="left" w:pos="0"/>
              </w:tabs>
              <w:ind w:left="0" w:right="10"/>
              <w:jc w:val="center"/>
              <w:rPr>
                <w:sz w:val="22"/>
                <w:szCs w:val="22"/>
                <w:lang w:val="kk-KZ"/>
              </w:rPr>
            </w:pPr>
            <w:r w:rsidRPr="00423382">
              <w:rPr>
                <w:sz w:val="20"/>
                <w:szCs w:val="20"/>
                <w:lang w:val="kk-KZ"/>
              </w:rPr>
              <w:t>Досжан Р.К</w:t>
            </w:r>
            <w:r>
              <w:rPr>
                <w:sz w:val="22"/>
                <w:szCs w:val="22"/>
                <w:lang w:val="kk-KZ"/>
              </w:rPr>
              <w:t>.</w:t>
            </w:r>
          </w:p>
        </w:tc>
      </w:tr>
      <w:tr w:rsidR="00815CF9" w:rsidRPr="001F7D89" w:rsidTr="008039E0">
        <w:trPr>
          <w:trHeight w:val="322"/>
        </w:trPr>
        <w:tc>
          <w:tcPr>
            <w:tcW w:w="9639" w:type="dxa"/>
            <w:gridSpan w:val="8"/>
            <w:shd w:val="clear" w:color="auto" w:fill="auto"/>
          </w:tcPr>
          <w:p w:rsidR="00815CF9" w:rsidRPr="005A3E08" w:rsidRDefault="005A3E08" w:rsidP="005A3E08">
            <w:pPr>
              <w:pStyle w:val="ae"/>
              <w:tabs>
                <w:tab w:val="left" w:pos="0"/>
              </w:tabs>
              <w:ind w:left="0" w:right="10"/>
              <w:jc w:val="center"/>
              <w:rPr>
                <w:b/>
                <w:sz w:val="22"/>
                <w:szCs w:val="22"/>
              </w:rPr>
            </w:pPr>
            <w:r>
              <w:rPr>
                <w:b/>
                <w:sz w:val="22"/>
                <w:szCs w:val="22"/>
              </w:rPr>
              <w:t>Докторантура</w:t>
            </w:r>
          </w:p>
        </w:tc>
      </w:tr>
      <w:tr w:rsidR="0035645E" w:rsidRPr="001F7D89" w:rsidTr="008039E0">
        <w:trPr>
          <w:trHeight w:val="519"/>
        </w:trPr>
        <w:tc>
          <w:tcPr>
            <w:tcW w:w="1701" w:type="dxa"/>
            <w:shd w:val="clear" w:color="auto" w:fill="auto"/>
          </w:tcPr>
          <w:p w:rsidR="005F7329" w:rsidRPr="005F7329" w:rsidRDefault="00815CF9" w:rsidP="005F7329">
            <w:pPr>
              <w:pStyle w:val="ae"/>
              <w:tabs>
                <w:tab w:val="left" w:pos="0"/>
              </w:tabs>
              <w:ind w:left="0" w:right="10"/>
              <w:jc w:val="both"/>
              <w:rPr>
                <w:sz w:val="22"/>
                <w:szCs w:val="22"/>
              </w:rPr>
            </w:pPr>
            <w:r>
              <w:rPr>
                <w:color w:val="000000"/>
                <w:sz w:val="22"/>
                <w:szCs w:val="22"/>
                <w:lang w:val="kk-KZ"/>
              </w:rPr>
              <w:t>Искусствоведение</w:t>
            </w:r>
          </w:p>
        </w:tc>
        <w:tc>
          <w:tcPr>
            <w:tcW w:w="709" w:type="dxa"/>
            <w:shd w:val="clear" w:color="auto" w:fill="auto"/>
          </w:tcPr>
          <w:p w:rsidR="005F7329" w:rsidRPr="00423382" w:rsidRDefault="005F7329" w:rsidP="005F7329">
            <w:pPr>
              <w:pStyle w:val="ae"/>
              <w:tabs>
                <w:tab w:val="left" w:pos="0"/>
              </w:tabs>
              <w:ind w:left="0" w:right="10"/>
              <w:jc w:val="both"/>
              <w:rPr>
                <w:sz w:val="20"/>
                <w:szCs w:val="20"/>
                <w:lang w:val="kk-KZ"/>
              </w:rPr>
            </w:pPr>
            <w:r w:rsidRPr="00423382">
              <w:rPr>
                <w:sz w:val="20"/>
                <w:szCs w:val="20"/>
                <w:lang w:val="kk-KZ"/>
              </w:rPr>
              <w:t>-</w:t>
            </w:r>
          </w:p>
        </w:tc>
        <w:tc>
          <w:tcPr>
            <w:tcW w:w="992"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t>1</w:t>
            </w:r>
          </w:p>
          <w:p w:rsidR="005F7329" w:rsidRPr="00423382" w:rsidRDefault="005F7329" w:rsidP="002F5F92">
            <w:pPr>
              <w:pStyle w:val="ae"/>
              <w:tabs>
                <w:tab w:val="left" w:pos="0"/>
              </w:tabs>
              <w:ind w:left="0" w:right="10"/>
              <w:jc w:val="center"/>
              <w:rPr>
                <w:sz w:val="20"/>
                <w:szCs w:val="20"/>
              </w:rPr>
            </w:pPr>
            <w:r w:rsidRPr="00423382">
              <w:rPr>
                <w:sz w:val="20"/>
                <w:szCs w:val="20"/>
              </w:rPr>
              <w:t>Саитова Г.Ю.</w:t>
            </w:r>
          </w:p>
          <w:p w:rsidR="00AF768F" w:rsidRPr="00423382" w:rsidRDefault="00AF768F" w:rsidP="002F5F92">
            <w:pPr>
              <w:pStyle w:val="ae"/>
              <w:tabs>
                <w:tab w:val="left" w:pos="0"/>
              </w:tabs>
              <w:ind w:left="0" w:right="10"/>
              <w:jc w:val="center"/>
              <w:rPr>
                <w:sz w:val="20"/>
                <w:szCs w:val="20"/>
              </w:rPr>
            </w:pPr>
            <w:r w:rsidRPr="00423382">
              <w:rPr>
                <w:sz w:val="20"/>
                <w:szCs w:val="20"/>
              </w:rPr>
              <w:t>Научный анализ генезиса и философии танца народов мира</w:t>
            </w:r>
          </w:p>
          <w:p w:rsidR="005F7329" w:rsidRPr="00423382" w:rsidRDefault="005F7329" w:rsidP="002F5F92">
            <w:pPr>
              <w:pStyle w:val="ae"/>
              <w:tabs>
                <w:tab w:val="left" w:pos="0"/>
              </w:tabs>
              <w:ind w:left="0" w:right="10"/>
              <w:jc w:val="center"/>
              <w:rPr>
                <w:sz w:val="20"/>
                <w:szCs w:val="20"/>
              </w:rPr>
            </w:pPr>
          </w:p>
        </w:tc>
        <w:tc>
          <w:tcPr>
            <w:tcW w:w="1134"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t>1</w:t>
            </w:r>
          </w:p>
          <w:p w:rsidR="005F7329" w:rsidRPr="00423382" w:rsidRDefault="005F7329" w:rsidP="002F5F92">
            <w:pPr>
              <w:pStyle w:val="ae"/>
              <w:tabs>
                <w:tab w:val="left" w:pos="0"/>
              </w:tabs>
              <w:ind w:left="0" w:right="10"/>
              <w:jc w:val="center"/>
              <w:rPr>
                <w:sz w:val="20"/>
                <w:szCs w:val="20"/>
              </w:rPr>
            </w:pPr>
            <w:r w:rsidRPr="00423382">
              <w:rPr>
                <w:sz w:val="20"/>
                <w:szCs w:val="20"/>
              </w:rPr>
              <w:t>Джумасеитова Г.Т.</w:t>
            </w:r>
          </w:p>
          <w:p w:rsidR="00423382" w:rsidRPr="00423382" w:rsidRDefault="00AF768F" w:rsidP="00423382">
            <w:pPr>
              <w:pStyle w:val="ae"/>
              <w:tabs>
                <w:tab w:val="left" w:pos="0"/>
              </w:tabs>
              <w:ind w:left="0" w:right="10"/>
              <w:jc w:val="center"/>
              <w:rPr>
                <w:sz w:val="20"/>
                <w:szCs w:val="20"/>
              </w:rPr>
            </w:pPr>
            <w:r w:rsidRPr="00423382">
              <w:rPr>
                <w:sz w:val="20"/>
                <w:szCs w:val="20"/>
              </w:rPr>
              <w:t>Современные проблемы и методы искусствоведения</w:t>
            </w:r>
            <w:r w:rsidR="00423382" w:rsidRPr="00423382">
              <w:rPr>
                <w:sz w:val="20"/>
                <w:szCs w:val="20"/>
              </w:rPr>
              <w:t>, Саитова Г.Ю.</w:t>
            </w:r>
          </w:p>
          <w:p w:rsidR="00423382" w:rsidRPr="00423382" w:rsidRDefault="00423382" w:rsidP="00423382">
            <w:pPr>
              <w:pStyle w:val="ae"/>
              <w:tabs>
                <w:tab w:val="left" w:pos="0"/>
              </w:tabs>
              <w:ind w:left="0" w:right="10"/>
              <w:jc w:val="center"/>
              <w:rPr>
                <w:sz w:val="20"/>
                <w:szCs w:val="20"/>
              </w:rPr>
            </w:pPr>
            <w:r w:rsidRPr="00423382">
              <w:rPr>
                <w:sz w:val="20"/>
                <w:szCs w:val="20"/>
              </w:rPr>
              <w:t>Научный анализ генезиса и философии танца народов мира</w:t>
            </w:r>
          </w:p>
          <w:p w:rsidR="00AF768F" w:rsidRPr="00423382" w:rsidRDefault="00AF768F" w:rsidP="002F5F92">
            <w:pPr>
              <w:pStyle w:val="ae"/>
              <w:tabs>
                <w:tab w:val="left" w:pos="0"/>
              </w:tabs>
              <w:ind w:left="0" w:right="10"/>
              <w:jc w:val="center"/>
              <w:rPr>
                <w:sz w:val="20"/>
                <w:szCs w:val="20"/>
              </w:rPr>
            </w:pPr>
          </w:p>
        </w:tc>
        <w:tc>
          <w:tcPr>
            <w:tcW w:w="1134"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t>1</w:t>
            </w:r>
          </w:p>
          <w:p w:rsidR="005F7329" w:rsidRPr="00423382" w:rsidRDefault="005F7329" w:rsidP="002F5F92">
            <w:pPr>
              <w:pStyle w:val="ae"/>
              <w:tabs>
                <w:tab w:val="left" w:pos="0"/>
              </w:tabs>
              <w:ind w:left="0" w:right="10"/>
              <w:jc w:val="center"/>
              <w:rPr>
                <w:sz w:val="20"/>
                <w:szCs w:val="20"/>
              </w:rPr>
            </w:pPr>
            <w:r w:rsidRPr="00423382">
              <w:rPr>
                <w:sz w:val="20"/>
                <w:szCs w:val="20"/>
              </w:rPr>
              <w:t>Кабдиева С.Д.</w:t>
            </w:r>
          </w:p>
          <w:p w:rsidR="00423382" w:rsidRPr="00423382" w:rsidRDefault="00AF768F" w:rsidP="00423382">
            <w:pPr>
              <w:pStyle w:val="ae"/>
              <w:tabs>
                <w:tab w:val="left" w:pos="0"/>
              </w:tabs>
              <w:ind w:left="0" w:right="10"/>
              <w:jc w:val="center"/>
              <w:rPr>
                <w:sz w:val="20"/>
                <w:szCs w:val="20"/>
              </w:rPr>
            </w:pPr>
            <w:r w:rsidRPr="00423382">
              <w:rPr>
                <w:sz w:val="20"/>
                <w:szCs w:val="20"/>
              </w:rPr>
              <w:t>Современная художественная критика</w:t>
            </w:r>
            <w:r w:rsidR="00423382" w:rsidRPr="00423382">
              <w:rPr>
                <w:sz w:val="20"/>
                <w:szCs w:val="20"/>
              </w:rPr>
              <w:t>, Джумасеитова Г.Т.</w:t>
            </w:r>
          </w:p>
          <w:p w:rsidR="00423382" w:rsidRPr="00423382" w:rsidRDefault="00423382" w:rsidP="00423382">
            <w:pPr>
              <w:pStyle w:val="ae"/>
              <w:tabs>
                <w:tab w:val="left" w:pos="0"/>
              </w:tabs>
              <w:ind w:left="0" w:right="10"/>
              <w:jc w:val="center"/>
              <w:rPr>
                <w:sz w:val="20"/>
                <w:szCs w:val="20"/>
              </w:rPr>
            </w:pPr>
            <w:r w:rsidRPr="00423382">
              <w:rPr>
                <w:sz w:val="20"/>
                <w:szCs w:val="20"/>
              </w:rPr>
              <w:t>Современные проблемы и методы искусствоведения, Саитова Г.Ю.</w:t>
            </w:r>
          </w:p>
          <w:p w:rsidR="00423382" w:rsidRPr="00423382" w:rsidRDefault="00423382" w:rsidP="00423382">
            <w:pPr>
              <w:pStyle w:val="ae"/>
              <w:tabs>
                <w:tab w:val="left" w:pos="0"/>
              </w:tabs>
              <w:ind w:left="0" w:right="10"/>
              <w:jc w:val="center"/>
              <w:rPr>
                <w:sz w:val="20"/>
                <w:szCs w:val="20"/>
              </w:rPr>
            </w:pPr>
            <w:r w:rsidRPr="00423382">
              <w:rPr>
                <w:sz w:val="20"/>
                <w:szCs w:val="20"/>
              </w:rPr>
              <w:t>Научный анализ генезиса и философии танца народов мира</w:t>
            </w:r>
          </w:p>
          <w:p w:rsidR="00AF768F" w:rsidRPr="00423382" w:rsidRDefault="00AF768F" w:rsidP="002F5F92">
            <w:pPr>
              <w:pStyle w:val="ae"/>
              <w:tabs>
                <w:tab w:val="left" w:pos="0"/>
              </w:tabs>
              <w:ind w:left="0" w:right="10"/>
              <w:jc w:val="center"/>
              <w:rPr>
                <w:sz w:val="20"/>
                <w:szCs w:val="20"/>
              </w:rPr>
            </w:pPr>
          </w:p>
        </w:tc>
        <w:tc>
          <w:tcPr>
            <w:tcW w:w="1134"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t>1</w:t>
            </w:r>
          </w:p>
          <w:p w:rsidR="005F7329" w:rsidRPr="00423382" w:rsidRDefault="005F7329" w:rsidP="002F5F92">
            <w:pPr>
              <w:pStyle w:val="ae"/>
              <w:tabs>
                <w:tab w:val="left" w:pos="0"/>
              </w:tabs>
              <w:ind w:left="0" w:right="10"/>
              <w:jc w:val="center"/>
              <w:rPr>
                <w:sz w:val="20"/>
                <w:szCs w:val="20"/>
                <w:lang w:val="kk-KZ"/>
              </w:rPr>
            </w:pPr>
            <w:r w:rsidRPr="00423382">
              <w:rPr>
                <w:sz w:val="20"/>
                <w:szCs w:val="20"/>
              </w:rPr>
              <w:t>Досжан Р.К.</w:t>
            </w:r>
          </w:p>
          <w:p w:rsidR="00423382" w:rsidRPr="00423382" w:rsidRDefault="005F7329" w:rsidP="00423382">
            <w:pPr>
              <w:pStyle w:val="ae"/>
              <w:tabs>
                <w:tab w:val="left" w:pos="0"/>
              </w:tabs>
              <w:ind w:left="0" w:right="10"/>
              <w:jc w:val="center"/>
              <w:rPr>
                <w:sz w:val="20"/>
                <w:szCs w:val="20"/>
              </w:rPr>
            </w:pPr>
            <w:r w:rsidRPr="00423382">
              <w:rPr>
                <w:sz w:val="20"/>
                <w:szCs w:val="20"/>
              </w:rPr>
              <w:t>Философия искусств</w:t>
            </w:r>
            <w:r w:rsidR="00423382" w:rsidRPr="00423382">
              <w:rPr>
                <w:sz w:val="20"/>
                <w:szCs w:val="20"/>
              </w:rPr>
              <w:t>, Кабдиева С.Д.</w:t>
            </w:r>
          </w:p>
          <w:p w:rsidR="00423382" w:rsidRPr="00423382" w:rsidRDefault="00423382" w:rsidP="00423382">
            <w:pPr>
              <w:pStyle w:val="ae"/>
              <w:tabs>
                <w:tab w:val="left" w:pos="0"/>
              </w:tabs>
              <w:ind w:left="0" w:right="10"/>
              <w:jc w:val="center"/>
              <w:rPr>
                <w:sz w:val="20"/>
                <w:szCs w:val="20"/>
              </w:rPr>
            </w:pPr>
            <w:r w:rsidRPr="00423382">
              <w:rPr>
                <w:sz w:val="20"/>
                <w:szCs w:val="20"/>
              </w:rPr>
              <w:t>Современная художественная критика, Джумасеитова Г.Т.</w:t>
            </w:r>
          </w:p>
          <w:p w:rsidR="00423382" w:rsidRPr="00423382" w:rsidRDefault="00423382" w:rsidP="00423382">
            <w:pPr>
              <w:pStyle w:val="ae"/>
              <w:tabs>
                <w:tab w:val="left" w:pos="0"/>
              </w:tabs>
              <w:ind w:left="0" w:right="10"/>
              <w:jc w:val="center"/>
              <w:rPr>
                <w:sz w:val="20"/>
                <w:szCs w:val="20"/>
              </w:rPr>
            </w:pPr>
            <w:r w:rsidRPr="00423382">
              <w:rPr>
                <w:sz w:val="20"/>
                <w:szCs w:val="20"/>
              </w:rPr>
              <w:t>Современные проблемы и методы искусствоведения, Саитова Г.Ю.</w:t>
            </w:r>
          </w:p>
          <w:p w:rsidR="00423382" w:rsidRPr="00423382" w:rsidRDefault="00423382" w:rsidP="00423382">
            <w:pPr>
              <w:pStyle w:val="ae"/>
              <w:tabs>
                <w:tab w:val="left" w:pos="0"/>
              </w:tabs>
              <w:ind w:left="0" w:right="10"/>
              <w:jc w:val="center"/>
              <w:rPr>
                <w:sz w:val="20"/>
                <w:szCs w:val="20"/>
              </w:rPr>
            </w:pPr>
            <w:r w:rsidRPr="00423382">
              <w:rPr>
                <w:sz w:val="20"/>
                <w:szCs w:val="20"/>
              </w:rPr>
              <w:t>Научный анализ генезиса и философи</w:t>
            </w:r>
            <w:r w:rsidRPr="00423382">
              <w:rPr>
                <w:sz w:val="20"/>
                <w:szCs w:val="20"/>
              </w:rPr>
              <w:lastRenderedPageBreak/>
              <w:t>и танца народов мира</w:t>
            </w:r>
          </w:p>
          <w:p w:rsidR="005F7329" w:rsidRPr="00423382" w:rsidRDefault="005F7329" w:rsidP="00423382">
            <w:pPr>
              <w:pStyle w:val="ae"/>
              <w:tabs>
                <w:tab w:val="left" w:pos="0"/>
              </w:tabs>
              <w:ind w:left="0" w:right="10"/>
              <w:jc w:val="center"/>
              <w:rPr>
                <w:sz w:val="20"/>
                <w:szCs w:val="20"/>
              </w:rPr>
            </w:pPr>
          </w:p>
        </w:tc>
        <w:tc>
          <w:tcPr>
            <w:tcW w:w="1275"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lastRenderedPageBreak/>
              <w:t>1</w:t>
            </w:r>
          </w:p>
          <w:p w:rsidR="005F7329" w:rsidRPr="00423382" w:rsidRDefault="005F7329" w:rsidP="002F5F92">
            <w:pPr>
              <w:pStyle w:val="ae"/>
              <w:tabs>
                <w:tab w:val="left" w:pos="0"/>
              </w:tabs>
              <w:ind w:left="0" w:right="10"/>
              <w:jc w:val="center"/>
              <w:rPr>
                <w:sz w:val="20"/>
                <w:szCs w:val="20"/>
              </w:rPr>
            </w:pPr>
            <w:r w:rsidRPr="00423382">
              <w:rPr>
                <w:sz w:val="20"/>
                <w:szCs w:val="20"/>
              </w:rPr>
              <w:t>Сактаганов Б.К.</w:t>
            </w:r>
          </w:p>
          <w:p w:rsidR="00423382" w:rsidRPr="00423382" w:rsidRDefault="005F7329" w:rsidP="00423382">
            <w:pPr>
              <w:pStyle w:val="ae"/>
              <w:tabs>
                <w:tab w:val="left" w:pos="0"/>
              </w:tabs>
              <w:ind w:left="0" w:right="10"/>
              <w:jc w:val="center"/>
              <w:rPr>
                <w:sz w:val="20"/>
                <w:szCs w:val="20"/>
                <w:lang w:val="kk-KZ"/>
              </w:rPr>
            </w:pPr>
            <w:r w:rsidRPr="00423382">
              <w:rPr>
                <w:sz w:val="20"/>
                <w:szCs w:val="20"/>
              </w:rPr>
              <w:t>Основы науч</w:t>
            </w:r>
            <w:r w:rsidR="00423382" w:rsidRPr="00423382">
              <w:rPr>
                <w:sz w:val="20"/>
                <w:szCs w:val="20"/>
              </w:rPr>
              <w:t>но-педагогического исследования, Досжан Р.К.</w:t>
            </w:r>
          </w:p>
          <w:p w:rsidR="00423382" w:rsidRPr="00423382" w:rsidRDefault="00423382" w:rsidP="00423382">
            <w:pPr>
              <w:pStyle w:val="ae"/>
              <w:tabs>
                <w:tab w:val="left" w:pos="0"/>
              </w:tabs>
              <w:ind w:left="0" w:right="10"/>
              <w:jc w:val="center"/>
              <w:rPr>
                <w:sz w:val="20"/>
                <w:szCs w:val="20"/>
              </w:rPr>
            </w:pPr>
            <w:r w:rsidRPr="00423382">
              <w:rPr>
                <w:sz w:val="20"/>
                <w:szCs w:val="20"/>
              </w:rPr>
              <w:t>Философия искусств, Кабдиева С.Д.</w:t>
            </w:r>
          </w:p>
          <w:p w:rsidR="00423382" w:rsidRPr="00423382" w:rsidRDefault="00423382" w:rsidP="00423382">
            <w:pPr>
              <w:pStyle w:val="ae"/>
              <w:tabs>
                <w:tab w:val="left" w:pos="0"/>
              </w:tabs>
              <w:ind w:left="0" w:right="10"/>
              <w:jc w:val="center"/>
              <w:rPr>
                <w:sz w:val="20"/>
                <w:szCs w:val="20"/>
              </w:rPr>
            </w:pPr>
            <w:r w:rsidRPr="00423382">
              <w:rPr>
                <w:sz w:val="20"/>
                <w:szCs w:val="20"/>
              </w:rPr>
              <w:t>Современная художественная критика, Джумасеитова Г.Т.</w:t>
            </w:r>
          </w:p>
          <w:p w:rsidR="00423382" w:rsidRPr="00423382" w:rsidRDefault="00423382" w:rsidP="00423382">
            <w:pPr>
              <w:pStyle w:val="ae"/>
              <w:tabs>
                <w:tab w:val="left" w:pos="0"/>
              </w:tabs>
              <w:ind w:left="0" w:right="10"/>
              <w:jc w:val="center"/>
              <w:rPr>
                <w:sz w:val="20"/>
                <w:szCs w:val="20"/>
              </w:rPr>
            </w:pPr>
            <w:r w:rsidRPr="00423382">
              <w:rPr>
                <w:sz w:val="20"/>
                <w:szCs w:val="20"/>
              </w:rPr>
              <w:t xml:space="preserve">Современные проблемы и методы искусствоведения, </w:t>
            </w:r>
            <w:r w:rsidRPr="00423382">
              <w:rPr>
                <w:sz w:val="20"/>
                <w:szCs w:val="20"/>
              </w:rPr>
              <w:lastRenderedPageBreak/>
              <w:t>Саитова Г.Ю.</w:t>
            </w:r>
          </w:p>
          <w:p w:rsidR="005F7329" w:rsidRPr="00423382" w:rsidRDefault="00423382" w:rsidP="00423382">
            <w:pPr>
              <w:pStyle w:val="ae"/>
              <w:tabs>
                <w:tab w:val="left" w:pos="0"/>
              </w:tabs>
              <w:ind w:left="0" w:right="10"/>
              <w:jc w:val="center"/>
              <w:rPr>
                <w:sz w:val="20"/>
                <w:szCs w:val="20"/>
              </w:rPr>
            </w:pPr>
            <w:r w:rsidRPr="00423382">
              <w:rPr>
                <w:sz w:val="20"/>
                <w:szCs w:val="20"/>
              </w:rPr>
              <w:t xml:space="preserve">Научный анализ генезиса и философии танца народов мира </w:t>
            </w:r>
          </w:p>
        </w:tc>
        <w:tc>
          <w:tcPr>
            <w:tcW w:w="1560" w:type="dxa"/>
            <w:shd w:val="clear" w:color="auto" w:fill="auto"/>
          </w:tcPr>
          <w:p w:rsidR="002F5F92" w:rsidRPr="00423382" w:rsidRDefault="002F5F92" w:rsidP="002F5F92">
            <w:pPr>
              <w:pStyle w:val="ae"/>
              <w:tabs>
                <w:tab w:val="left" w:pos="0"/>
              </w:tabs>
              <w:ind w:left="0" w:right="10"/>
              <w:jc w:val="center"/>
              <w:rPr>
                <w:sz w:val="20"/>
                <w:szCs w:val="20"/>
                <w:lang w:val="kk-KZ"/>
              </w:rPr>
            </w:pPr>
            <w:r w:rsidRPr="00423382">
              <w:rPr>
                <w:sz w:val="20"/>
                <w:szCs w:val="20"/>
                <w:lang w:val="kk-KZ"/>
              </w:rPr>
              <w:lastRenderedPageBreak/>
              <w:t>1</w:t>
            </w:r>
          </w:p>
          <w:p w:rsidR="003E62E1" w:rsidRPr="00423382" w:rsidRDefault="003E62E1" w:rsidP="002F5F92">
            <w:pPr>
              <w:pStyle w:val="ae"/>
              <w:tabs>
                <w:tab w:val="left" w:pos="0"/>
              </w:tabs>
              <w:ind w:left="0" w:right="10"/>
              <w:jc w:val="center"/>
              <w:rPr>
                <w:sz w:val="20"/>
                <w:szCs w:val="20"/>
              </w:rPr>
            </w:pPr>
            <w:r w:rsidRPr="00423382">
              <w:rPr>
                <w:sz w:val="20"/>
                <w:szCs w:val="20"/>
              </w:rPr>
              <w:t>Сактаганов Б.К.</w:t>
            </w:r>
          </w:p>
          <w:p w:rsidR="00423382" w:rsidRPr="00423382" w:rsidRDefault="002F5F92" w:rsidP="00423382">
            <w:pPr>
              <w:pStyle w:val="ae"/>
              <w:tabs>
                <w:tab w:val="left" w:pos="0"/>
              </w:tabs>
              <w:ind w:left="0" w:right="10"/>
              <w:jc w:val="center"/>
              <w:rPr>
                <w:sz w:val="20"/>
                <w:szCs w:val="20"/>
              </w:rPr>
            </w:pPr>
            <w:r w:rsidRPr="00423382">
              <w:rPr>
                <w:sz w:val="20"/>
                <w:szCs w:val="20"/>
              </w:rPr>
              <w:t>Основы науч</w:t>
            </w:r>
            <w:r w:rsidR="00423382" w:rsidRPr="00423382">
              <w:rPr>
                <w:sz w:val="20"/>
                <w:szCs w:val="20"/>
              </w:rPr>
              <w:t>но-педагогического исследования, Сактаганов Б.К.</w:t>
            </w:r>
          </w:p>
          <w:p w:rsidR="00423382" w:rsidRPr="00423382" w:rsidRDefault="00423382" w:rsidP="00423382">
            <w:pPr>
              <w:pStyle w:val="ae"/>
              <w:tabs>
                <w:tab w:val="left" w:pos="0"/>
              </w:tabs>
              <w:ind w:left="0" w:right="10"/>
              <w:jc w:val="center"/>
              <w:rPr>
                <w:sz w:val="20"/>
                <w:szCs w:val="20"/>
                <w:lang w:val="kk-KZ"/>
              </w:rPr>
            </w:pPr>
            <w:r w:rsidRPr="00423382">
              <w:rPr>
                <w:sz w:val="20"/>
                <w:szCs w:val="20"/>
              </w:rPr>
              <w:t>Основы научно-педагогического исследования, Досжан Р.К.</w:t>
            </w:r>
          </w:p>
          <w:p w:rsidR="00423382" w:rsidRPr="00423382" w:rsidRDefault="00423382" w:rsidP="00423382">
            <w:pPr>
              <w:pStyle w:val="ae"/>
              <w:tabs>
                <w:tab w:val="left" w:pos="0"/>
              </w:tabs>
              <w:ind w:left="0" w:right="10"/>
              <w:jc w:val="center"/>
              <w:rPr>
                <w:sz w:val="20"/>
                <w:szCs w:val="20"/>
              </w:rPr>
            </w:pPr>
            <w:r w:rsidRPr="00423382">
              <w:rPr>
                <w:sz w:val="20"/>
                <w:szCs w:val="20"/>
              </w:rPr>
              <w:t>Философия искусств, Кабдиева С.Д.</w:t>
            </w:r>
          </w:p>
          <w:p w:rsidR="00423382" w:rsidRPr="00423382" w:rsidRDefault="00423382" w:rsidP="00423382">
            <w:pPr>
              <w:pStyle w:val="ae"/>
              <w:tabs>
                <w:tab w:val="left" w:pos="0"/>
              </w:tabs>
              <w:ind w:left="0" w:right="10"/>
              <w:jc w:val="center"/>
              <w:rPr>
                <w:sz w:val="20"/>
                <w:szCs w:val="20"/>
              </w:rPr>
            </w:pPr>
            <w:r w:rsidRPr="00423382">
              <w:rPr>
                <w:sz w:val="20"/>
                <w:szCs w:val="20"/>
              </w:rPr>
              <w:t>Современная художественная критика, Джумасеитова Г.Т.</w:t>
            </w:r>
          </w:p>
          <w:p w:rsidR="00423382" w:rsidRPr="00423382" w:rsidRDefault="00423382" w:rsidP="00423382">
            <w:pPr>
              <w:pStyle w:val="ae"/>
              <w:tabs>
                <w:tab w:val="left" w:pos="0"/>
              </w:tabs>
              <w:ind w:left="0" w:right="10"/>
              <w:jc w:val="center"/>
              <w:rPr>
                <w:sz w:val="20"/>
                <w:szCs w:val="20"/>
              </w:rPr>
            </w:pPr>
            <w:r w:rsidRPr="00423382">
              <w:rPr>
                <w:sz w:val="20"/>
                <w:szCs w:val="20"/>
              </w:rPr>
              <w:t xml:space="preserve">Современные проблемы и методы </w:t>
            </w:r>
            <w:r w:rsidRPr="00423382">
              <w:rPr>
                <w:sz w:val="20"/>
                <w:szCs w:val="20"/>
              </w:rPr>
              <w:lastRenderedPageBreak/>
              <w:t>искусствоведения, Саитова Г.Ю.</w:t>
            </w:r>
          </w:p>
          <w:p w:rsidR="005F7329" w:rsidRPr="00423382" w:rsidRDefault="00423382" w:rsidP="00423382">
            <w:pPr>
              <w:pStyle w:val="ae"/>
              <w:tabs>
                <w:tab w:val="left" w:pos="0"/>
              </w:tabs>
              <w:ind w:left="0" w:right="10"/>
              <w:jc w:val="center"/>
              <w:rPr>
                <w:sz w:val="20"/>
                <w:szCs w:val="20"/>
              </w:rPr>
            </w:pPr>
            <w:r w:rsidRPr="00423382">
              <w:rPr>
                <w:sz w:val="20"/>
                <w:szCs w:val="20"/>
              </w:rPr>
              <w:t>Научный анализ генезиса и философии танца народов мира</w:t>
            </w:r>
          </w:p>
        </w:tc>
      </w:tr>
    </w:tbl>
    <w:p w:rsidR="00815CF9" w:rsidRPr="00815CF9" w:rsidRDefault="00815CF9" w:rsidP="00815CF9">
      <w:pPr>
        <w:pStyle w:val="ae"/>
        <w:shd w:val="clear" w:color="auto" w:fill="FFFFFF"/>
        <w:tabs>
          <w:tab w:val="left" w:pos="0"/>
        </w:tabs>
        <w:ind w:left="0" w:right="10"/>
        <w:jc w:val="both"/>
        <w:rPr>
          <w:szCs w:val="22"/>
        </w:rPr>
      </w:pPr>
      <w:r w:rsidRPr="00815CF9">
        <w:rPr>
          <w:szCs w:val="22"/>
        </w:rPr>
        <w:lastRenderedPageBreak/>
        <w:t>Мероприятия:</w:t>
      </w:r>
    </w:p>
    <w:p w:rsidR="00C02561" w:rsidRPr="00423382" w:rsidRDefault="00423382" w:rsidP="00832D1F">
      <w:pPr>
        <w:pStyle w:val="ae"/>
        <w:numPr>
          <w:ilvl w:val="0"/>
          <w:numId w:val="13"/>
        </w:numPr>
        <w:shd w:val="clear" w:color="auto" w:fill="FFFFFF"/>
        <w:tabs>
          <w:tab w:val="left" w:pos="0"/>
          <w:tab w:val="left" w:pos="284"/>
        </w:tabs>
        <w:ind w:left="0" w:right="10" w:firstLine="0"/>
        <w:jc w:val="both"/>
        <w:rPr>
          <w:szCs w:val="22"/>
        </w:rPr>
      </w:pPr>
      <w:r>
        <w:t xml:space="preserve">Организовать работу ППС над оформлением авторских прав на </w:t>
      </w:r>
      <w:r w:rsidRPr="00423382">
        <w:t>авторские специальны</w:t>
      </w:r>
      <w:r>
        <w:t>е</w:t>
      </w:r>
      <w:r w:rsidRPr="00423382">
        <w:t xml:space="preserve"> курс</w:t>
      </w:r>
      <w:r>
        <w:t>ы</w:t>
      </w:r>
      <w:r w:rsidRPr="00423382">
        <w:t xml:space="preserve"> по профилирующим дисциплинам в разрезе каждой специальности</w:t>
      </w:r>
      <w:r>
        <w:t xml:space="preserve"> </w:t>
      </w:r>
    </w:p>
    <w:p w:rsidR="00F108DA" w:rsidRPr="00423382" w:rsidRDefault="00F108DA" w:rsidP="001052BD">
      <w:pPr>
        <w:pStyle w:val="ae"/>
        <w:shd w:val="clear" w:color="auto" w:fill="FFFFFF"/>
        <w:tabs>
          <w:tab w:val="left" w:pos="0"/>
        </w:tabs>
        <w:ind w:left="0" w:right="10"/>
        <w:jc w:val="both"/>
        <w:rPr>
          <w:sz w:val="22"/>
          <w:szCs w:val="22"/>
        </w:rPr>
      </w:pPr>
    </w:p>
    <w:p w:rsidR="00E815AF" w:rsidRPr="00B70DEA" w:rsidRDefault="008F0275" w:rsidP="001052BD">
      <w:pPr>
        <w:pStyle w:val="ae"/>
        <w:shd w:val="clear" w:color="auto" w:fill="FFFFFF"/>
        <w:tabs>
          <w:tab w:val="left" w:pos="0"/>
        </w:tabs>
        <w:ind w:left="0" w:right="10"/>
        <w:jc w:val="both"/>
        <w:rPr>
          <w:b/>
          <w:szCs w:val="22"/>
        </w:rPr>
      </w:pPr>
      <w:r>
        <w:rPr>
          <w:b/>
          <w:szCs w:val="22"/>
        </w:rPr>
        <w:t>Цель 5</w:t>
      </w:r>
      <w:r w:rsidR="00B70DEA">
        <w:rPr>
          <w:b/>
          <w:szCs w:val="22"/>
        </w:rPr>
        <w:t>. О</w:t>
      </w:r>
      <w:r w:rsidR="00B70DEA" w:rsidRPr="00B70DEA">
        <w:rPr>
          <w:b/>
          <w:szCs w:val="22"/>
        </w:rPr>
        <w:t>беспечить образовательный процесс учебно-методической литературой на казахском языке</w:t>
      </w:r>
    </w:p>
    <w:p w:rsidR="00E815AF" w:rsidRPr="00AC358D" w:rsidRDefault="008F0275" w:rsidP="001052BD">
      <w:pPr>
        <w:pStyle w:val="ae"/>
        <w:shd w:val="clear" w:color="auto" w:fill="FFFFFF"/>
        <w:tabs>
          <w:tab w:val="left" w:pos="0"/>
        </w:tabs>
        <w:ind w:left="0" w:right="10"/>
        <w:jc w:val="both"/>
      </w:pPr>
      <w:r w:rsidRPr="00AC358D">
        <w:t xml:space="preserve">Задача </w:t>
      </w:r>
      <w:r w:rsidR="00E815AF" w:rsidRPr="00AC358D">
        <w:t>1. Увеличить количество изданн</w:t>
      </w:r>
      <w:r w:rsidR="00330383" w:rsidRPr="00AC358D">
        <w:t>ой</w:t>
      </w:r>
      <w:r w:rsidR="00E815AF" w:rsidRPr="00AC358D">
        <w:t xml:space="preserve"> учебн</w:t>
      </w:r>
      <w:r w:rsidR="00330383" w:rsidRPr="00AC358D">
        <w:t>о-методической литературы</w:t>
      </w:r>
      <w:r w:rsidR="00E815AF" w:rsidRPr="00AC358D">
        <w:t xml:space="preserve"> по дисциплинам искусств на казахском языке.</w:t>
      </w:r>
    </w:p>
    <w:p w:rsidR="005D4873" w:rsidRDefault="005D4873" w:rsidP="001052BD">
      <w:pPr>
        <w:pStyle w:val="ae"/>
        <w:shd w:val="clear" w:color="auto" w:fill="FFFFFF"/>
        <w:tabs>
          <w:tab w:val="left" w:pos="0"/>
        </w:tabs>
        <w:ind w:left="0" w:right="10"/>
        <w:jc w:val="both"/>
        <w:rPr>
          <w:sz w:val="22"/>
          <w:szCs w:val="22"/>
        </w:rPr>
      </w:pPr>
    </w:p>
    <w:p w:rsidR="00361EF6" w:rsidRPr="005D4873" w:rsidRDefault="007D01DF" w:rsidP="001052BD">
      <w:pPr>
        <w:pStyle w:val="ae"/>
        <w:shd w:val="clear" w:color="auto" w:fill="FFFFFF"/>
        <w:tabs>
          <w:tab w:val="left" w:pos="0"/>
        </w:tabs>
        <w:ind w:left="0" w:right="10"/>
        <w:jc w:val="both"/>
        <w:rPr>
          <w:sz w:val="22"/>
          <w:szCs w:val="22"/>
        </w:rPr>
      </w:pPr>
      <w:r w:rsidRPr="005D4873">
        <w:rPr>
          <w:sz w:val="22"/>
          <w:szCs w:val="22"/>
        </w:rPr>
        <w:t>Таблица 1</w:t>
      </w:r>
      <w:r w:rsidR="00423382" w:rsidRPr="005D4873">
        <w:rPr>
          <w:sz w:val="22"/>
          <w:szCs w:val="22"/>
        </w:rPr>
        <w:t>4</w:t>
      </w:r>
      <w:r w:rsidRPr="005D4873">
        <w:rPr>
          <w:sz w:val="22"/>
          <w:szCs w:val="22"/>
        </w:rPr>
        <w:t>. Количество изданных учебных и учебно-методических пособии на казахском и на русском языке по дисциплинам искусств</w:t>
      </w:r>
      <w:r w:rsidR="00531F3C" w:rsidRPr="005D4873">
        <w:rPr>
          <w:sz w:val="22"/>
          <w:szCs w:val="22"/>
        </w:rPr>
        <w:t>.</w:t>
      </w:r>
    </w:p>
    <w:tbl>
      <w:tblPr>
        <w:tblStyle w:val="af8"/>
        <w:tblW w:w="9498" w:type="dxa"/>
        <w:tblInd w:w="-5" w:type="dxa"/>
        <w:tblLayout w:type="fixed"/>
        <w:tblLook w:val="04A0" w:firstRow="1" w:lastRow="0" w:firstColumn="1" w:lastColumn="0" w:noHBand="0" w:noVBand="1"/>
      </w:tblPr>
      <w:tblGrid>
        <w:gridCol w:w="1701"/>
        <w:gridCol w:w="1134"/>
        <w:gridCol w:w="1134"/>
        <w:gridCol w:w="993"/>
        <w:gridCol w:w="1134"/>
        <w:gridCol w:w="992"/>
        <w:gridCol w:w="992"/>
        <w:gridCol w:w="1418"/>
      </w:tblGrid>
      <w:tr w:rsidR="00BC1293" w:rsidRPr="001F7D89" w:rsidTr="008039E0">
        <w:tc>
          <w:tcPr>
            <w:tcW w:w="1701" w:type="dxa"/>
            <w:shd w:val="clear" w:color="auto" w:fill="auto"/>
          </w:tcPr>
          <w:p w:rsidR="00BC1293" w:rsidRPr="001F7D89" w:rsidRDefault="003F7280" w:rsidP="001052BD">
            <w:pPr>
              <w:pStyle w:val="ae"/>
              <w:tabs>
                <w:tab w:val="left" w:pos="0"/>
              </w:tabs>
              <w:ind w:left="0" w:right="10"/>
              <w:jc w:val="both"/>
              <w:rPr>
                <w:sz w:val="22"/>
                <w:szCs w:val="22"/>
              </w:rPr>
            </w:pPr>
            <w:r w:rsidRPr="00F1075A">
              <w:rPr>
                <w:b/>
                <w:color w:val="000000"/>
                <w:sz w:val="22"/>
                <w:szCs w:val="22"/>
                <w:lang w:val="kk-KZ"/>
              </w:rPr>
              <w:t>Наименование ОП</w:t>
            </w:r>
          </w:p>
        </w:tc>
        <w:tc>
          <w:tcPr>
            <w:tcW w:w="1134" w:type="dxa"/>
            <w:shd w:val="clear" w:color="auto" w:fill="auto"/>
          </w:tcPr>
          <w:p w:rsidR="00BC1293" w:rsidRPr="00361EF6" w:rsidRDefault="00BC1293" w:rsidP="00361EF6">
            <w:pPr>
              <w:pStyle w:val="ae"/>
              <w:tabs>
                <w:tab w:val="left" w:pos="0"/>
              </w:tabs>
              <w:ind w:left="0" w:right="11"/>
              <w:jc w:val="center"/>
              <w:rPr>
                <w:b/>
                <w:color w:val="000000"/>
                <w:sz w:val="22"/>
                <w:szCs w:val="22"/>
              </w:rPr>
            </w:pPr>
            <w:r w:rsidRPr="00361EF6">
              <w:rPr>
                <w:b/>
                <w:color w:val="000000"/>
                <w:sz w:val="22"/>
                <w:szCs w:val="22"/>
              </w:rPr>
              <w:t>2018-2019</w:t>
            </w:r>
          </w:p>
        </w:tc>
        <w:tc>
          <w:tcPr>
            <w:tcW w:w="1134"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2019-2020</w:t>
            </w:r>
          </w:p>
        </w:tc>
        <w:tc>
          <w:tcPr>
            <w:tcW w:w="993"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2020-2021</w:t>
            </w:r>
          </w:p>
        </w:tc>
        <w:tc>
          <w:tcPr>
            <w:tcW w:w="1134"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2021-2022</w:t>
            </w:r>
          </w:p>
        </w:tc>
        <w:tc>
          <w:tcPr>
            <w:tcW w:w="992"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2022-2023</w:t>
            </w:r>
          </w:p>
        </w:tc>
        <w:tc>
          <w:tcPr>
            <w:tcW w:w="992"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2023-2024</w:t>
            </w:r>
          </w:p>
        </w:tc>
        <w:tc>
          <w:tcPr>
            <w:tcW w:w="1418" w:type="dxa"/>
            <w:shd w:val="clear" w:color="auto" w:fill="auto"/>
          </w:tcPr>
          <w:p w:rsidR="00BC1293" w:rsidRPr="00361EF6" w:rsidRDefault="00BC1293" w:rsidP="00361EF6">
            <w:pPr>
              <w:pStyle w:val="ae"/>
              <w:tabs>
                <w:tab w:val="left" w:pos="0"/>
              </w:tabs>
              <w:ind w:left="0" w:right="11"/>
              <w:jc w:val="center"/>
              <w:rPr>
                <w:b/>
                <w:sz w:val="22"/>
                <w:szCs w:val="22"/>
              </w:rPr>
            </w:pPr>
            <w:r w:rsidRPr="00361EF6">
              <w:rPr>
                <w:b/>
                <w:sz w:val="22"/>
                <w:szCs w:val="22"/>
              </w:rPr>
              <w:t>2024-2025</w:t>
            </w:r>
          </w:p>
        </w:tc>
      </w:tr>
      <w:tr w:rsidR="00681A07" w:rsidRPr="001F7D89" w:rsidTr="008039E0">
        <w:tc>
          <w:tcPr>
            <w:tcW w:w="9498" w:type="dxa"/>
            <w:gridSpan w:val="8"/>
            <w:shd w:val="clear" w:color="auto" w:fill="auto"/>
          </w:tcPr>
          <w:p w:rsidR="00681A07" w:rsidRPr="00361EF6" w:rsidRDefault="00681A07" w:rsidP="00361EF6">
            <w:pPr>
              <w:pStyle w:val="ae"/>
              <w:tabs>
                <w:tab w:val="left" w:pos="0"/>
              </w:tabs>
              <w:ind w:left="0" w:right="11"/>
              <w:jc w:val="center"/>
              <w:rPr>
                <w:b/>
                <w:sz w:val="22"/>
                <w:szCs w:val="22"/>
              </w:rPr>
            </w:pPr>
            <w:r w:rsidRPr="00361EF6">
              <w:rPr>
                <w:b/>
                <w:sz w:val="22"/>
                <w:szCs w:val="22"/>
              </w:rPr>
              <w:t>Бакалавриат</w:t>
            </w:r>
          </w:p>
        </w:tc>
      </w:tr>
      <w:tr w:rsidR="00681A07" w:rsidRPr="001F7D89" w:rsidTr="008039E0">
        <w:tc>
          <w:tcPr>
            <w:tcW w:w="1701" w:type="dxa"/>
            <w:shd w:val="clear" w:color="auto" w:fill="auto"/>
          </w:tcPr>
          <w:p w:rsidR="00681A07" w:rsidRPr="00681A07" w:rsidRDefault="00681A07" w:rsidP="00681A07">
            <w:pPr>
              <w:pStyle w:val="ae"/>
              <w:tabs>
                <w:tab w:val="left" w:pos="-105"/>
              </w:tabs>
              <w:ind w:left="0" w:right="-31"/>
              <w:jc w:val="both"/>
              <w:rPr>
                <w:sz w:val="22"/>
                <w:szCs w:val="22"/>
              </w:rPr>
            </w:pPr>
            <w:r w:rsidRPr="00681A07">
              <w:rPr>
                <w:sz w:val="22"/>
                <w:szCs w:val="22"/>
              </w:rPr>
              <w:t>Арт-менеджмент</w:t>
            </w:r>
          </w:p>
        </w:tc>
        <w:tc>
          <w:tcPr>
            <w:tcW w:w="1134" w:type="dxa"/>
            <w:shd w:val="clear" w:color="auto" w:fill="auto"/>
          </w:tcPr>
          <w:p w:rsidR="00681A07" w:rsidRPr="008E0759" w:rsidRDefault="00681A07" w:rsidP="00361EF6">
            <w:pPr>
              <w:pStyle w:val="ae"/>
              <w:tabs>
                <w:tab w:val="left" w:pos="0"/>
              </w:tabs>
              <w:ind w:left="0" w:right="11"/>
              <w:jc w:val="center"/>
              <w:rPr>
                <w:color w:val="000000"/>
                <w:sz w:val="20"/>
                <w:szCs w:val="20"/>
              </w:rPr>
            </w:pPr>
            <w:r w:rsidRPr="008E0759">
              <w:rPr>
                <w:color w:val="000000"/>
                <w:sz w:val="20"/>
                <w:szCs w:val="20"/>
              </w:rPr>
              <w:t>1</w:t>
            </w:r>
          </w:p>
          <w:p w:rsidR="00681A07" w:rsidRPr="008E0759" w:rsidRDefault="00681A07" w:rsidP="00361EF6">
            <w:pPr>
              <w:pStyle w:val="ae"/>
              <w:tabs>
                <w:tab w:val="left" w:pos="0"/>
              </w:tabs>
              <w:ind w:left="0" w:right="11"/>
              <w:jc w:val="center"/>
              <w:rPr>
                <w:color w:val="000000"/>
                <w:sz w:val="20"/>
                <w:szCs w:val="20"/>
              </w:rPr>
            </w:pPr>
            <w:r w:rsidRPr="008E0759">
              <w:rPr>
                <w:color w:val="000000"/>
                <w:sz w:val="20"/>
                <w:szCs w:val="20"/>
              </w:rPr>
              <w:t xml:space="preserve">Кожантаева Ж.К. </w:t>
            </w:r>
          </w:p>
          <w:p w:rsidR="00681A07" w:rsidRPr="008E0759" w:rsidRDefault="00681A07" w:rsidP="00361EF6">
            <w:pPr>
              <w:pStyle w:val="ae"/>
              <w:tabs>
                <w:tab w:val="left" w:pos="0"/>
              </w:tabs>
              <w:ind w:left="0" w:right="11"/>
              <w:jc w:val="center"/>
              <w:rPr>
                <w:color w:val="000000"/>
                <w:sz w:val="20"/>
                <w:szCs w:val="20"/>
              </w:rPr>
            </w:pPr>
            <w:r w:rsidRPr="008E0759">
              <w:rPr>
                <w:color w:val="000000"/>
                <w:sz w:val="20"/>
                <w:szCs w:val="20"/>
              </w:rPr>
              <w:t>Учебно-методическое пособие «Основы права»</w:t>
            </w:r>
          </w:p>
        </w:tc>
        <w:tc>
          <w:tcPr>
            <w:tcW w:w="1134" w:type="dxa"/>
            <w:shd w:val="clear" w:color="auto" w:fill="auto"/>
          </w:tcPr>
          <w:p w:rsidR="00681A07" w:rsidRPr="008E0759" w:rsidRDefault="00681A07" w:rsidP="00681A07">
            <w:pPr>
              <w:pStyle w:val="ae"/>
              <w:tabs>
                <w:tab w:val="left" w:pos="0"/>
              </w:tabs>
              <w:ind w:left="0" w:right="10"/>
              <w:jc w:val="center"/>
              <w:rPr>
                <w:sz w:val="20"/>
                <w:szCs w:val="20"/>
              </w:rPr>
            </w:pPr>
            <w:r w:rsidRPr="008E0759">
              <w:rPr>
                <w:sz w:val="20"/>
                <w:szCs w:val="20"/>
              </w:rPr>
              <w:t>1</w:t>
            </w:r>
          </w:p>
          <w:p w:rsidR="00681A07" w:rsidRPr="008E0759" w:rsidRDefault="00681A07" w:rsidP="00681A07">
            <w:pPr>
              <w:pStyle w:val="ae"/>
              <w:tabs>
                <w:tab w:val="left" w:pos="0"/>
              </w:tabs>
              <w:ind w:left="0" w:right="10"/>
              <w:rPr>
                <w:sz w:val="20"/>
                <w:szCs w:val="20"/>
              </w:rPr>
            </w:pPr>
            <w:r w:rsidRPr="008E0759">
              <w:rPr>
                <w:sz w:val="20"/>
                <w:szCs w:val="20"/>
              </w:rPr>
              <w:t>Ильясов Ж.К.</w:t>
            </w:r>
          </w:p>
          <w:p w:rsidR="00681A07" w:rsidRPr="008E0759" w:rsidRDefault="008E0759" w:rsidP="008E0759">
            <w:pPr>
              <w:pStyle w:val="ae"/>
              <w:tabs>
                <w:tab w:val="left" w:pos="0"/>
              </w:tabs>
              <w:ind w:left="0" w:right="10"/>
              <w:rPr>
                <w:sz w:val="20"/>
                <w:szCs w:val="20"/>
              </w:rPr>
            </w:pPr>
            <w:r w:rsidRPr="008E0759">
              <w:rPr>
                <w:sz w:val="20"/>
                <w:szCs w:val="20"/>
              </w:rPr>
              <w:t>«</w:t>
            </w:r>
            <w:r w:rsidR="00681A07" w:rsidRPr="008E0759">
              <w:rPr>
                <w:sz w:val="20"/>
                <w:szCs w:val="20"/>
              </w:rPr>
              <w:t>Методические рекомендации по написанию курсовых работ в сфере арт-менеджмента</w:t>
            </w:r>
            <w:r w:rsidRPr="008E0759">
              <w:rPr>
                <w:sz w:val="20"/>
                <w:szCs w:val="20"/>
              </w:rPr>
              <w:t>»</w:t>
            </w:r>
          </w:p>
        </w:tc>
        <w:tc>
          <w:tcPr>
            <w:tcW w:w="993" w:type="dxa"/>
            <w:shd w:val="clear" w:color="auto" w:fill="auto"/>
          </w:tcPr>
          <w:p w:rsidR="00681A07" w:rsidRPr="008E0759" w:rsidRDefault="00681A07" w:rsidP="00681A07">
            <w:pPr>
              <w:tabs>
                <w:tab w:val="left" w:pos="0"/>
              </w:tabs>
              <w:ind w:right="10"/>
              <w:jc w:val="center"/>
              <w:rPr>
                <w:sz w:val="20"/>
                <w:szCs w:val="20"/>
                <w:lang w:val="kk-KZ"/>
              </w:rPr>
            </w:pPr>
            <w:r w:rsidRPr="008E0759">
              <w:rPr>
                <w:sz w:val="20"/>
                <w:szCs w:val="20"/>
                <w:lang w:val="kk-KZ"/>
              </w:rPr>
              <w:t>1</w:t>
            </w:r>
          </w:p>
          <w:p w:rsidR="00681A07" w:rsidRPr="008E0759" w:rsidRDefault="00681A07" w:rsidP="00681A07">
            <w:pPr>
              <w:tabs>
                <w:tab w:val="left" w:pos="0"/>
              </w:tabs>
              <w:ind w:right="10"/>
              <w:rPr>
                <w:sz w:val="20"/>
                <w:szCs w:val="20"/>
                <w:lang w:val="kk-KZ"/>
              </w:rPr>
            </w:pPr>
            <w:r w:rsidRPr="008E0759">
              <w:rPr>
                <w:sz w:val="20"/>
                <w:szCs w:val="20"/>
                <w:lang w:val="kk-KZ"/>
              </w:rPr>
              <w:t>Мейрамова С.Т.</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Курс лекций «Введение в специальность арт-менеджмент»</w:t>
            </w:r>
          </w:p>
          <w:p w:rsidR="00681A07" w:rsidRPr="008E0759" w:rsidRDefault="00681A07" w:rsidP="00361EF6">
            <w:pPr>
              <w:pStyle w:val="ae"/>
              <w:tabs>
                <w:tab w:val="left" w:pos="0"/>
              </w:tabs>
              <w:ind w:left="0" w:right="11"/>
              <w:jc w:val="center"/>
              <w:rPr>
                <w:sz w:val="20"/>
                <w:szCs w:val="20"/>
              </w:rPr>
            </w:pPr>
          </w:p>
        </w:tc>
        <w:tc>
          <w:tcPr>
            <w:tcW w:w="1134" w:type="dxa"/>
            <w:shd w:val="clear" w:color="auto" w:fill="auto"/>
          </w:tcPr>
          <w:p w:rsidR="00681A07" w:rsidRPr="008E0759" w:rsidRDefault="00681A07" w:rsidP="00681A07">
            <w:pPr>
              <w:pStyle w:val="ae"/>
              <w:tabs>
                <w:tab w:val="left" w:pos="0"/>
              </w:tabs>
              <w:ind w:left="0" w:right="10"/>
              <w:jc w:val="center"/>
              <w:rPr>
                <w:sz w:val="20"/>
                <w:szCs w:val="20"/>
                <w:lang w:val="kk-KZ"/>
              </w:rPr>
            </w:pPr>
            <w:r w:rsidRPr="008E0759">
              <w:rPr>
                <w:sz w:val="20"/>
                <w:szCs w:val="20"/>
                <w:lang w:val="kk-KZ"/>
              </w:rPr>
              <w:t>1</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Мейрамова С.Т.</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Лекциялар жинағы</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«Мамандыққа кіріспе»</w:t>
            </w:r>
          </w:p>
          <w:p w:rsidR="00681A07" w:rsidRPr="008E0759" w:rsidRDefault="00681A07" w:rsidP="00361EF6">
            <w:pPr>
              <w:pStyle w:val="ae"/>
              <w:tabs>
                <w:tab w:val="left" w:pos="0"/>
              </w:tabs>
              <w:ind w:left="0" w:right="11"/>
              <w:jc w:val="center"/>
              <w:rPr>
                <w:sz w:val="20"/>
                <w:szCs w:val="20"/>
              </w:rPr>
            </w:pPr>
          </w:p>
        </w:tc>
        <w:tc>
          <w:tcPr>
            <w:tcW w:w="992" w:type="dxa"/>
            <w:shd w:val="clear" w:color="auto" w:fill="auto"/>
          </w:tcPr>
          <w:p w:rsidR="00681A07" w:rsidRPr="008E0759" w:rsidRDefault="00681A07" w:rsidP="00681A07">
            <w:pPr>
              <w:pStyle w:val="ae"/>
              <w:tabs>
                <w:tab w:val="left" w:pos="0"/>
              </w:tabs>
              <w:ind w:left="0" w:right="10"/>
              <w:jc w:val="center"/>
              <w:rPr>
                <w:sz w:val="20"/>
                <w:szCs w:val="20"/>
                <w:lang w:val="kk-KZ"/>
              </w:rPr>
            </w:pPr>
            <w:r w:rsidRPr="008E0759">
              <w:rPr>
                <w:sz w:val="20"/>
                <w:szCs w:val="20"/>
                <w:lang w:val="kk-KZ"/>
              </w:rPr>
              <w:t>1</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Кулмагамбетова  А.С.</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«Мәдениет экономикасы»</w:t>
            </w:r>
          </w:p>
          <w:p w:rsidR="00681A07" w:rsidRPr="008E0759" w:rsidRDefault="008E0759" w:rsidP="00681A07">
            <w:pPr>
              <w:pStyle w:val="ae"/>
              <w:tabs>
                <w:tab w:val="left" w:pos="0"/>
              </w:tabs>
              <w:ind w:left="0" w:right="10"/>
              <w:rPr>
                <w:sz w:val="20"/>
                <w:szCs w:val="20"/>
                <w:lang w:val="kk-KZ"/>
              </w:rPr>
            </w:pPr>
            <w:r w:rsidRPr="008E0759">
              <w:rPr>
                <w:sz w:val="20"/>
                <w:szCs w:val="20"/>
                <w:lang w:val="kk-KZ"/>
              </w:rPr>
              <w:t>(о</w:t>
            </w:r>
            <w:r w:rsidR="00681A07" w:rsidRPr="008E0759">
              <w:rPr>
                <w:sz w:val="20"/>
                <w:szCs w:val="20"/>
                <w:lang w:val="kk-KZ"/>
              </w:rPr>
              <w:t>қу құралы</w:t>
            </w:r>
            <w:r w:rsidRPr="008E0759">
              <w:rPr>
                <w:sz w:val="20"/>
                <w:szCs w:val="20"/>
                <w:lang w:val="kk-KZ"/>
              </w:rPr>
              <w:t>)</w:t>
            </w:r>
          </w:p>
          <w:p w:rsidR="00681A07" w:rsidRPr="008E0759" w:rsidRDefault="00681A07" w:rsidP="00361EF6">
            <w:pPr>
              <w:pStyle w:val="ae"/>
              <w:tabs>
                <w:tab w:val="left" w:pos="0"/>
              </w:tabs>
              <w:ind w:left="0" w:right="11"/>
              <w:jc w:val="center"/>
              <w:rPr>
                <w:sz w:val="20"/>
                <w:szCs w:val="20"/>
              </w:rPr>
            </w:pPr>
          </w:p>
        </w:tc>
        <w:tc>
          <w:tcPr>
            <w:tcW w:w="992" w:type="dxa"/>
            <w:shd w:val="clear" w:color="auto" w:fill="auto"/>
          </w:tcPr>
          <w:p w:rsidR="00681A07" w:rsidRPr="008E0759" w:rsidRDefault="00681A07" w:rsidP="00681A07">
            <w:pPr>
              <w:tabs>
                <w:tab w:val="left" w:pos="0"/>
              </w:tabs>
              <w:ind w:right="10"/>
              <w:jc w:val="center"/>
              <w:rPr>
                <w:sz w:val="20"/>
                <w:szCs w:val="20"/>
                <w:lang w:val="kk-KZ"/>
              </w:rPr>
            </w:pPr>
            <w:r w:rsidRPr="008E0759">
              <w:rPr>
                <w:sz w:val="20"/>
                <w:szCs w:val="20"/>
                <w:lang w:val="kk-KZ"/>
              </w:rPr>
              <w:t>1</w:t>
            </w:r>
          </w:p>
          <w:p w:rsidR="00681A07" w:rsidRPr="008E0759" w:rsidRDefault="00681A07" w:rsidP="00681A07">
            <w:pPr>
              <w:tabs>
                <w:tab w:val="left" w:pos="0"/>
              </w:tabs>
              <w:ind w:right="10"/>
              <w:rPr>
                <w:sz w:val="20"/>
                <w:szCs w:val="20"/>
                <w:lang w:val="kk-KZ"/>
              </w:rPr>
            </w:pPr>
            <w:r w:rsidRPr="008E0759">
              <w:rPr>
                <w:sz w:val="20"/>
                <w:szCs w:val="20"/>
                <w:lang w:val="kk-KZ"/>
              </w:rPr>
              <w:t>Мейрамова С.Т.</w:t>
            </w:r>
          </w:p>
          <w:p w:rsidR="00681A07" w:rsidRPr="008E0759" w:rsidRDefault="00681A07" w:rsidP="00681A07">
            <w:pPr>
              <w:tabs>
                <w:tab w:val="left" w:pos="0"/>
              </w:tabs>
              <w:ind w:right="10"/>
              <w:rPr>
                <w:sz w:val="20"/>
                <w:szCs w:val="20"/>
                <w:lang w:val="kk-KZ"/>
              </w:rPr>
            </w:pPr>
            <w:r w:rsidRPr="008E0759">
              <w:rPr>
                <w:sz w:val="20"/>
                <w:szCs w:val="20"/>
                <w:lang w:val="kk-KZ"/>
              </w:rPr>
              <w:t xml:space="preserve">Продюссирование  </w:t>
            </w:r>
          </w:p>
          <w:p w:rsidR="00681A07" w:rsidRPr="008E0759" w:rsidRDefault="00681A07" w:rsidP="00361EF6">
            <w:pPr>
              <w:pStyle w:val="ae"/>
              <w:tabs>
                <w:tab w:val="left" w:pos="0"/>
              </w:tabs>
              <w:ind w:left="0" w:right="11"/>
              <w:jc w:val="center"/>
              <w:rPr>
                <w:sz w:val="20"/>
                <w:szCs w:val="20"/>
              </w:rPr>
            </w:pPr>
          </w:p>
        </w:tc>
        <w:tc>
          <w:tcPr>
            <w:tcW w:w="1418" w:type="dxa"/>
            <w:shd w:val="clear" w:color="auto" w:fill="auto"/>
          </w:tcPr>
          <w:p w:rsidR="00681A07" w:rsidRPr="008E0759" w:rsidRDefault="00681A07" w:rsidP="00681A07">
            <w:pPr>
              <w:pStyle w:val="ae"/>
              <w:tabs>
                <w:tab w:val="left" w:pos="0"/>
              </w:tabs>
              <w:ind w:left="0" w:right="10"/>
              <w:jc w:val="center"/>
              <w:rPr>
                <w:sz w:val="20"/>
                <w:szCs w:val="20"/>
                <w:lang w:val="kk-KZ"/>
              </w:rPr>
            </w:pPr>
            <w:r w:rsidRPr="008E0759">
              <w:rPr>
                <w:sz w:val="20"/>
                <w:szCs w:val="20"/>
                <w:lang w:val="kk-KZ"/>
              </w:rPr>
              <w:t>1</w:t>
            </w:r>
          </w:p>
          <w:p w:rsidR="00681A07" w:rsidRPr="008E0759" w:rsidRDefault="00681A07" w:rsidP="00681A07">
            <w:pPr>
              <w:pStyle w:val="ae"/>
              <w:tabs>
                <w:tab w:val="left" w:pos="0"/>
              </w:tabs>
              <w:ind w:left="0" w:right="10"/>
              <w:rPr>
                <w:sz w:val="20"/>
                <w:szCs w:val="20"/>
                <w:lang w:val="kk-KZ"/>
              </w:rPr>
            </w:pPr>
            <w:r w:rsidRPr="008E0759">
              <w:rPr>
                <w:sz w:val="20"/>
                <w:szCs w:val="20"/>
                <w:lang w:val="kk-KZ"/>
              </w:rPr>
              <w:t>Насырова Г.А.</w:t>
            </w:r>
          </w:p>
          <w:p w:rsidR="00681A07" w:rsidRPr="008E0759" w:rsidRDefault="00681A07" w:rsidP="00681A07">
            <w:pPr>
              <w:pStyle w:val="ae"/>
              <w:tabs>
                <w:tab w:val="left" w:pos="0"/>
              </w:tabs>
              <w:ind w:left="0" w:right="10"/>
              <w:rPr>
                <w:sz w:val="20"/>
                <w:szCs w:val="20"/>
                <w:lang w:val="kk-KZ"/>
              </w:rPr>
            </w:pPr>
            <w:r w:rsidRPr="008E0759">
              <w:rPr>
                <w:sz w:val="20"/>
                <w:szCs w:val="20"/>
                <w:lang w:val="kk-KZ"/>
              </w:rPr>
              <w:t>Ценовая политика</w:t>
            </w:r>
          </w:p>
          <w:p w:rsidR="00681A07" w:rsidRPr="008E0759" w:rsidRDefault="00681A07" w:rsidP="00361EF6">
            <w:pPr>
              <w:pStyle w:val="ae"/>
              <w:tabs>
                <w:tab w:val="left" w:pos="0"/>
              </w:tabs>
              <w:ind w:left="0" w:right="11"/>
              <w:jc w:val="center"/>
              <w:rPr>
                <w:sz w:val="20"/>
                <w:szCs w:val="20"/>
              </w:rPr>
            </w:pPr>
          </w:p>
        </w:tc>
      </w:tr>
      <w:tr w:rsidR="00681A07" w:rsidRPr="001F7D89" w:rsidTr="008039E0">
        <w:tc>
          <w:tcPr>
            <w:tcW w:w="1701" w:type="dxa"/>
            <w:shd w:val="clear" w:color="auto" w:fill="auto"/>
          </w:tcPr>
          <w:p w:rsidR="00681A07" w:rsidRPr="00681A07" w:rsidRDefault="00681A07" w:rsidP="001052BD">
            <w:pPr>
              <w:pStyle w:val="ae"/>
              <w:tabs>
                <w:tab w:val="left" w:pos="0"/>
              </w:tabs>
              <w:ind w:left="0" w:right="10"/>
              <w:jc w:val="both"/>
              <w:rPr>
                <w:color w:val="000000"/>
                <w:sz w:val="22"/>
                <w:szCs w:val="22"/>
                <w:lang w:val="kk-KZ"/>
              </w:rPr>
            </w:pPr>
            <w:r w:rsidRPr="00681A07">
              <w:rPr>
                <w:sz w:val="22"/>
                <w:szCs w:val="22"/>
              </w:rPr>
              <w:t>Менеджмент в социальной сфере</w:t>
            </w:r>
          </w:p>
        </w:tc>
        <w:tc>
          <w:tcPr>
            <w:tcW w:w="1134" w:type="dxa"/>
            <w:shd w:val="clear" w:color="auto" w:fill="auto"/>
          </w:tcPr>
          <w:p w:rsidR="00681A07" w:rsidRPr="00681A07" w:rsidRDefault="00681A07" w:rsidP="00361EF6">
            <w:pPr>
              <w:pStyle w:val="ae"/>
              <w:tabs>
                <w:tab w:val="left" w:pos="0"/>
              </w:tabs>
              <w:ind w:left="0" w:right="11"/>
              <w:jc w:val="center"/>
              <w:rPr>
                <w:color w:val="000000"/>
                <w:sz w:val="22"/>
                <w:szCs w:val="22"/>
              </w:rPr>
            </w:pPr>
          </w:p>
        </w:tc>
        <w:tc>
          <w:tcPr>
            <w:tcW w:w="1134" w:type="dxa"/>
            <w:shd w:val="clear" w:color="auto" w:fill="auto"/>
          </w:tcPr>
          <w:p w:rsidR="00681A07" w:rsidRPr="00681A07" w:rsidRDefault="00681A07" w:rsidP="00361EF6">
            <w:pPr>
              <w:pStyle w:val="ae"/>
              <w:tabs>
                <w:tab w:val="left" w:pos="0"/>
              </w:tabs>
              <w:ind w:left="0" w:right="11"/>
              <w:jc w:val="center"/>
              <w:rPr>
                <w:sz w:val="22"/>
                <w:szCs w:val="22"/>
              </w:rPr>
            </w:pPr>
          </w:p>
        </w:tc>
        <w:tc>
          <w:tcPr>
            <w:tcW w:w="993" w:type="dxa"/>
            <w:shd w:val="clear" w:color="auto" w:fill="auto"/>
          </w:tcPr>
          <w:p w:rsidR="00681A07" w:rsidRPr="00681A07" w:rsidRDefault="00681A07" w:rsidP="00361EF6">
            <w:pPr>
              <w:pStyle w:val="ae"/>
              <w:tabs>
                <w:tab w:val="left" w:pos="0"/>
              </w:tabs>
              <w:ind w:left="0" w:right="11"/>
              <w:jc w:val="center"/>
              <w:rPr>
                <w:sz w:val="22"/>
                <w:szCs w:val="22"/>
              </w:rPr>
            </w:pPr>
          </w:p>
        </w:tc>
        <w:tc>
          <w:tcPr>
            <w:tcW w:w="1134" w:type="dxa"/>
            <w:shd w:val="clear" w:color="auto" w:fill="auto"/>
          </w:tcPr>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1</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Мейрамова С.Т.</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Лекциялар жинағы</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«Мамандыққа кіріспе»</w:t>
            </w:r>
          </w:p>
          <w:p w:rsidR="00681A07" w:rsidRPr="009F4C0B" w:rsidRDefault="00681A07" w:rsidP="00361EF6">
            <w:pPr>
              <w:pStyle w:val="ae"/>
              <w:tabs>
                <w:tab w:val="left" w:pos="0"/>
              </w:tabs>
              <w:ind w:left="0" w:right="11"/>
              <w:jc w:val="center"/>
              <w:rPr>
                <w:sz w:val="20"/>
                <w:szCs w:val="20"/>
                <w:lang w:val="kk-KZ"/>
              </w:rPr>
            </w:pPr>
          </w:p>
        </w:tc>
        <w:tc>
          <w:tcPr>
            <w:tcW w:w="992" w:type="dxa"/>
            <w:shd w:val="clear" w:color="auto" w:fill="auto"/>
          </w:tcPr>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1</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Кулмагамбетова  А.С.</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«Мәдениет экономикасы»</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Оқу құрал</w:t>
            </w:r>
          </w:p>
          <w:p w:rsidR="00681A07" w:rsidRPr="009F4C0B" w:rsidRDefault="00681A07" w:rsidP="00361EF6">
            <w:pPr>
              <w:pStyle w:val="ae"/>
              <w:tabs>
                <w:tab w:val="left" w:pos="0"/>
              </w:tabs>
              <w:ind w:left="0" w:right="11"/>
              <w:jc w:val="center"/>
              <w:rPr>
                <w:sz w:val="20"/>
                <w:szCs w:val="20"/>
              </w:rPr>
            </w:pPr>
          </w:p>
        </w:tc>
        <w:tc>
          <w:tcPr>
            <w:tcW w:w="992" w:type="dxa"/>
            <w:shd w:val="clear" w:color="auto" w:fill="auto"/>
          </w:tcPr>
          <w:p w:rsidR="00681A07" w:rsidRPr="009F4C0B" w:rsidRDefault="00681A07" w:rsidP="00681A07">
            <w:pPr>
              <w:tabs>
                <w:tab w:val="left" w:pos="0"/>
              </w:tabs>
              <w:ind w:right="10"/>
              <w:jc w:val="center"/>
              <w:rPr>
                <w:sz w:val="20"/>
                <w:szCs w:val="20"/>
                <w:lang w:val="kk-KZ"/>
              </w:rPr>
            </w:pPr>
            <w:r w:rsidRPr="009F4C0B">
              <w:rPr>
                <w:sz w:val="20"/>
                <w:szCs w:val="20"/>
                <w:lang w:val="kk-KZ"/>
              </w:rPr>
              <w:t>1</w:t>
            </w:r>
          </w:p>
          <w:p w:rsidR="00681A07" w:rsidRPr="009F4C0B" w:rsidRDefault="00681A07" w:rsidP="00681A07">
            <w:pPr>
              <w:tabs>
                <w:tab w:val="left" w:pos="0"/>
              </w:tabs>
              <w:ind w:right="10"/>
              <w:jc w:val="center"/>
              <w:rPr>
                <w:sz w:val="20"/>
                <w:szCs w:val="20"/>
                <w:lang w:val="kk-KZ"/>
              </w:rPr>
            </w:pPr>
            <w:r w:rsidRPr="009F4C0B">
              <w:rPr>
                <w:sz w:val="20"/>
                <w:szCs w:val="20"/>
                <w:lang w:val="kk-KZ"/>
              </w:rPr>
              <w:t>Мерамова С.Т.</w:t>
            </w:r>
          </w:p>
          <w:p w:rsidR="00681A07" w:rsidRPr="009F4C0B" w:rsidRDefault="00681A07" w:rsidP="00681A07">
            <w:pPr>
              <w:tabs>
                <w:tab w:val="left" w:pos="0"/>
              </w:tabs>
              <w:ind w:right="10"/>
              <w:jc w:val="center"/>
              <w:rPr>
                <w:sz w:val="20"/>
                <w:szCs w:val="20"/>
                <w:lang w:val="kk-KZ"/>
              </w:rPr>
            </w:pPr>
            <w:r w:rsidRPr="009F4C0B">
              <w:rPr>
                <w:sz w:val="20"/>
                <w:szCs w:val="20"/>
                <w:lang w:val="kk-KZ"/>
              </w:rPr>
              <w:t>Продюссирование</w:t>
            </w:r>
          </w:p>
          <w:p w:rsidR="00681A07" w:rsidRPr="009F4C0B" w:rsidRDefault="00681A07" w:rsidP="00361EF6">
            <w:pPr>
              <w:pStyle w:val="ae"/>
              <w:tabs>
                <w:tab w:val="left" w:pos="0"/>
              </w:tabs>
              <w:ind w:left="0" w:right="11"/>
              <w:jc w:val="center"/>
              <w:rPr>
                <w:sz w:val="20"/>
                <w:szCs w:val="20"/>
              </w:rPr>
            </w:pPr>
          </w:p>
        </w:tc>
        <w:tc>
          <w:tcPr>
            <w:tcW w:w="1418" w:type="dxa"/>
            <w:shd w:val="clear" w:color="auto" w:fill="auto"/>
          </w:tcPr>
          <w:p w:rsidR="00681A07" w:rsidRPr="009F4C0B" w:rsidRDefault="00681A07" w:rsidP="00361EF6">
            <w:pPr>
              <w:pStyle w:val="ae"/>
              <w:tabs>
                <w:tab w:val="left" w:pos="0"/>
              </w:tabs>
              <w:ind w:left="0" w:right="11"/>
              <w:jc w:val="center"/>
              <w:rPr>
                <w:sz w:val="20"/>
                <w:szCs w:val="20"/>
              </w:rPr>
            </w:pPr>
            <w:r w:rsidRPr="009F4C0B">
              <w:rPr>
                <w:sz w:val="20"/>
                <w:szCs w:val="20"/>
              </w:rPr>
              <w:t>1</w:t>
            </w:r>
          </w:p>
          <w:p w:rsidR="00681A07" w:rsidRPr="009F4C0B" w:rsidRDefault="00681A07" w:rsidP="00361EF6">
            <w:pPr>
              <w:pStyle w:val="ae"/>
              <w:tabs>
                <w:tab w:val="left" w:pos="0"/>
              </w:tabs>
              <w:ind w:left="0" w:right="11"/>
              <w:jc w:val="center"/>
              <w:rPr>
                <w:sz w:val="20"/>
                <w:szCs w:val="20"/>
              </w:rPr>
            </w:pPr>
            <w:r w:rsidRPr="009F4C0B">
              <w:rPr>
                <w:sz w:val="20"/>
                <w:szCs w:val="20"/>
              </w:rPr>
              <w:t>Насырова Г.А.</w:t>
            </w:r>
          </w:p>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Ценовая политика</w:t>
            </w:r>
          </w:p>
          <w:p w:rsidR="00681A07" w:rsidRPr="009F4C0B" w:rsidRDefault="00681A07" w:rsidP="00361EF6">
            <w:pPr>
              <w:pStyle w:val="ae"/>
              <w:tabs>
                <w:tab w:val="left" w:pos="0"/>
              </w:tabs>
              <w:ind w:left="0" w:right="11"/>
              <w:jc w:val="center"/>
              <w:rPr>
                <w:sz w:val="20"/>
                <w:szCs w:val="20"/>
              </w:rPr>
            </w:pPr>
          </w:p>
          <w:p w:rsidR="00681A07" w:rsidRPr="009F4C0B" w:rsidRDefault="00681A07" w:rsidP="00361EF6">
            <w:pPr>
              <w:pStyle w:val="ae"/>
              <w:tabs>
                <w:tab w:val="left" w:pos="0"/>
              </w:tabs>
              <w:ind w:left="0" w:right="11"/>
              <w:jc w:val="center"/>
              <w:rPr>
                <w:sz w:val="20"/>
                <w:szCs w:val="20"/>
              </w:rPr>
            </w:pPr>
          </w:p>
        </w:tc>
      </w:tr>
      <w:tr w:rsidR="00681A07" w:rsidRPr="001F7D89" w:rsidTr="008039E0">
        <w:tc>
          <w:tcPr>
            <w:tcW w:w="1701" w:type="dxa"/>
            <w:shd w:val="clear" w:color="auto" w:fill="auto"/>
          </w:tcPr>
          <w:p w:rsidR="00681A07" w:rsidRPr="00681A07" w:rsidRDefault="00681A07" w:rsidP="001052BD">
            <w:pPr>
              <w:pStyle w:val="ae"/>
              <w:tabs>
                <w:tab w:val="left" w:pos="0"/>
              </w:tabs>
              <w:ind w:left="0" w:right="10"/>
              <w:jc w:val="both"/>
              <w:rPr>
                <w:sz w:val="22"/>
                <w:szCs w:val="22"/>
              </w:rPr>
            </w:pPr>
            <w:r w:rsidRPr="00681A07">
              <w:rPr>
                <w:sz w:val="22"/>
                <w:szCs w:val="22"/>
                <w:lang w:val="kk-KZ"/>
              </w:rPr>
              <w:t>Искусствоведение</w:t>
            </w:r>
          </w:p>
        </w:tc>
        <w:tc>
          <w:tcPr>
            <w:tcW w:w="1134" w:type="dxa"/>
            <w:shd w:val="clear" w:color="auto" w:fill="auto"/>
          </w:tcPr>
          <w:p w:rsidR="00681A07" w:rsidRPr="009F4C0B" w:rsidRDefault="00681A07" w:rsidP="00361EF6">
            <w:pPr>
              <w:pStyle w:val="ae"/>
              <w:tabs>
                <w:tab w:val="left" w:pos="0"/>
              </w:tabs>
              <w:ind w:left="0" w:right="11"/>
              <w:jc w:val="center"/>
              <w:rPr>
                <w:color w:val="000000"/>
                <w:sz w:val="20"/>
                <w:szCs w:val="20"/>
              </w:rPr>
            </w:pPr>
            <w:r w:rsidRPr="009F4C0B">
              <w:rPr>
                <w:color w:val="000000"/>
                <w:sz w:val="20"/>
                <w:szCs w:val="20"/>
              </w:rPr>
              <w:t>1</w:t>
            </w:r>
          </w:p>
          <w:p w:rsidR="00681A07" w:rsidRPr="009F4C0B" w:rsidRDefault="00681A07" w:rsidP="00361EF6">
            <w:pPr>
              <w:pStyle w:val="ae"/>
              <w:tabs>
                <w:tab w:val="left" w:pos="0"/>
              </w:tabs>
              <w:ind w:left="0" w:right="11"/>
              <w:jc w:val="center"/>
              <w:rPr>
                <w:color w:val="000000"/>
                <w:sz w:val="20"/>
                <w:szCs w:val="20"/>
              </w:rPr>
            </w:pPr>
            <w:r w:rsidRPr="009F4C0B">
              <w:rPr>
                <w:color w:val="000000"/>
                <w:sz w:val="20"/>
                <w:szCs w:val="20"/>
              </w:rPr>
              <w:t>Джумасеитова Г.Т.</w:t>
            </w:r>
          </w:p>
          <w:p w:rsidR="00681A07" w:rsidRPr="009F4C0B" w:rsidRDefault="00681A07" w:rsidP="00361EF6">
            <w:pPr>
              <w:pStyle w:val="ae"/>
              <w:tabs>
                <w:tab w:val="left" w:pos="0"/>
              </w:tabs>
              <w:ind w:left="0" w:right="11"/>
              <w:jc w:val="center"/>
              <w:rPr>
                <w:color w:val="000000"/>
                <w:sz w:val="20"/>
                <w:szCs w:val="20"/>
              </w:rPr>
            </w:pPr>
            <w:r w:rsidRPr="009F4C0B">
              <w:rPr>
                <w:color w:val="000000"/>
                <w:sz w:val="20"/>
                <w:szCs w:val="20"/>
              </w:rPr>
              <w:t xml:space="preserve">Курс авторских лекций «Развитие </w:t>
            </w:r>
            <w:r w:rsidRPr="009F4C0B">
              <w:rPr>
                <w:color w:val="000000"/>
                <w:sz w:val="20"/>
                <w:szCs w:val="20"/>
              </w:rPr>
              <w:lastRenderedPageBreak/>
              <w:t xml:space="preserve">зарубежной хореографии </w:t>
            </w:r>
            <w:r w:rsidRPr="009F4C0B">
              <w:rPr>
                <w:color w:val="000000"/>
                <w:sz w:val="20"/>
                <w:szCs w:val="20"/>
                <w:lang w:val="en-US"/>
              </w:rPr>
              <w:t>XX</w:t>
            </w:r>
            <w:r w:rsidRPr="009F4C0B">
              <w:rPr>
                <w:color w:val="000000"/>
                <w:sz w:val="20"/>
                <w:szCs w:val="20"/>
              </w:rPr>
              <w:t>-</w:t>
            </w:r>
            <w:r w:rsidRPr="009F4C0B">
              <w:rPr>
                <w:color w:val="000000"/>
                <w:sz w:val="20"/>
                <w:szCs w:val="20"/>
                <w:lang w:val="en-US"/>
              </w:rPr>
              <w:t>XXI</w:t>
            </w:r>
            <w:r w:rsidRPr="009F4C0B">
              <w:rPr>
                <w:color w:val="000000"/>
                <w:sz w:val="20"/>
                <w:szCs w:val="20"/>
              </w:rPr>
              <w:t xml:space="preserve"> в. В аспекте творчества ведущих хореографов»</w:t>
            </w:r>
          </w:p>
        </w:tc>
        <w:tc>
          <w:tcPr>
            <w:tcW w:w="1134" w:type="dxa"/>
            <w:shd w:val="clear" w:color="auto" w:fill="auto"/>
          </w:tcPr>
          <w:p w:rsidR="00681A07" w:rsidRPr="009F4C0B" w:rsidRDefault="00681A07" w:rsidP="00681A07">
            <w:pPr>
              <w:jc w:val="center"/>
              <w:rPr>
                <w:rFonts w:eastAsia="Times New Roman" w:cs="Times New Roman"/>
                <w:sz w:val="20"/>
                <w:szCs w:val="20"/>
                <w:lang w:val="kk-KZ" w:eastAsia="ru-RU"/>
              </w:rPr>
            </w:pPr>
            <w:r w:rsidRPr="009F4C0B">
              <w:rPr>
                <w:rFonts w:eastAsia="Times New Roman" w:cs="Times New Roman"/>
                <w:sz w:val="20"/>
                <w:szCs w:val="20"/>
                <w:lang w:val="kk-KZ" w:eastAsia="ru-RU"/>
              </w:rPr>
              <w:lastRenderedPageBreak/>
              <w:t>1</w:t>
            </w:r>
          </w:p>
          <w:p w:rsidR="00681A07" w:rsidRPr="009F4C0B" w:rsidRDefault="00681A07" w:rsidP="009F4C0B">
            <w:pPr>
              <w:pStyle w:val="ae"/>
              <w:tabs>
                <w:tab w:val="left" w:pos="0"/>
              </w:tabs>
              <w:ind w:left="0" w:right="11"/>
              <w:jc w:val="center"/>
              <w:rPr>
                <w:sz w:val="20"/>
                <w:szCs w:val="20"/>
              </w:rPr>
            </w:pPr>
            <w:r w:rsidRPr="009F4C0B">
              <w:rPr>
                <w:sz w:val="20"/>
                <w:szCs w:val="20"/>
                <w:lang w:val="kk-KZ"/>
              </w:rPr>
              <w:t xml:space="preserve">Ауельбекова А.У. </w:t>
            </w:r>
            <w:r w:rsidR="009F4C0B">
              <w:rPr>
                <w:sz w:val="20"/>
                <w:szCs w:val="20"/>
                <w:lang w:val="kk-KZ"/>
              </w:rPr>
              <w:t>М</w:t>
            </w:r>
            <w:r w:rsidRPr="009F4C0B">
              <w:rPr>
                <w:sz w:val="20"/>
                <w:szCs w:val="20"/>
                <w:lang w:val="kk-KZ"/>
              </w:rPr>
              <w:t>етодическо</w:t>
            </w:r>
            <w:r w:rsidR="009F4C0B">
              <w:rPr>
                <w:sz w:val="20"/>
                <w:szCs w:val="20"/>
                <w:lang w:val="kk-KZ"/>
              </w:rPr>
              <w:t>е</w:t>
            </w:r>
            <w:r w:rsidRPr="009F4C0B">
              <w:rPr>
                <w:sz w:val="20"/>
                <w:szCs w:val="20"/>
                <w:lang w:val="kk-KZ"/>
              </w:rPr>
              <w:t xml:space="preserve"> указани</w:t>
            </w:r>
            <w:r w:rsidR="009F4C0B">
              <w:rPr>
                <w:sz w:val="20"/>
                <w:szCs w:val="20"/>
                <w:lang w:val="kk-KZ"/>
              </w:rPr>
              <w:t>е</w:t>
            </w:r>
            <w:r w:rsidRPr="009F4C0B">
              <w:rPr>
                <w:sz w:val="20"/>
                <w:szCs w:val="20"/>
                <w:lang w:val="kk-KZ"/>
              </w:rPr>
              <w:t xml:space="preserve"> для </w:t>
            </w:r>
            <w:r w:rsidRPr="009F4C0B">
              <w:rPr>
                <w:sz w:val="20"/>
                <w:szCs w:val="20"/>
                <w:lang w:val="kk-KZ"/>
              </w:rPr>
              <w:lastRenderedPageBreak/>
              <w:t>проведения практических заня</w:t>
            </w:r>
            <w:r w:rsidR="009F4C0B">
              <w:rPr>
                <w:sz w:val="20"/>
                <w:szCs w:val="20"/>
                <w:lang w:val="kk-KZ"/>
              </w:rPr>
              <w:t>тий по дисциплине «Қазақ тілі»</w:t>
            </w:r>
          </w:p>
        </w:tc>
        <w:tc>
          <w:tcPr>
            <w:tcW w:w="993" w:type="dxa"/>
            <w:shd w:val="clear" w:color="auto" w:fill="auto"/>
          </w:tcPr>
          <w:p w:rsidR="00681A07" w:rsidRPr="009F4C0B" w:rsidRDefault="00681A07" w:rsidP="00681A07">
            <w:pPr>
              <w:tabs>
                <w:tab w:val="left" w:pos="0"/>
              </w:tabs>
              <w:ind w:right="10"/>
              <w:jc w:val="center"/>
              <w:rPr>
                <w:sz w:val="20"/>
                <w:szCs w:val="20"/>
                <w:lang w:val="kk-KZ"/>
              </w:rPr>
            </w:pPr>
            <w:r w:rsidRPr="009F4C0B">
              <w:rPr>
                <w:sz w:val="20"/>
                <w:szCs w:val="20"/>
                <w:lang w:val="kk-KZ"/>
              </w:rPr>
              <w:lastRenderedPageBreak/>
              <w:t>1</w:t>
            </w:r>
          </w:p>
          <w:p w:rsidR="00681A07" w:rsidRPr="009F4C0B" w:rsidRDefault="00681A07" w:rsidP="00681A07">
            <w:pPr>
              <w:tabs>
                <w:tab w:val="left" w:pos="0"/>
              </w:tabs>
              <w:ind w:right="10"/>
              <w:rPr>
                <w:sz w:val="20"/>
                <w:szCs w:val="20"/>
                <w:lang w:val="kk-KZ"/>
              </w:rPr>
            </w:pPr>
            <w:r w:rsidRPr="009F4C0B">
              <w:rPr>
                <w:sz w:val="20"/>
                <w:szCs w:val="20"/>
                <w:lang w:val="kk-KZ"/>
              </w:rPr>
              <w:t>Аубакирова А.Д.</w:t>
            </w:r>
          </w:p>
          <w:p w:rsidR="00681A07" w:rsidRPr="009F4C0B" w:rsidRDefault="009F4C0B" w:rsidP="00681A07">
            <w:pPr>
              <w:tabs>
                <w:tab w:val="left" w:pos="0"/>
              </w:tabs>
              <w:ind w:right="10"/>
              <w:rPr>
                <w:sz w:val="20"/>
                <w:szCs w:val="20"/>
                <w:lang w:val="kk-KZ"/>
              </w:rPr>
            </w:pPr>
            <w:r>
              <w:rPr>
                <w:sz w:val="20"/>
                <w:szCs w:val="20"/>
                <w:lang w:val="kk-KZ"/>
              </w:rPr>
              <w:t>«</w:t>
            </w:r>
            <w:r w:rsidR="00681A07" w:rsidRPr="009F4C0B">
              <w:rPr>
                <w:sz w:val="20"/>
                <w:szCs w:val="20"/>
                <w:lang w:val="kk-KZ"/>
              </w:rPr>
              <w:t xml:space="preserve">История изобразительного </w:t>
            </w:r>
            <w:r w:rsidR="00681A07" w:rsidRPr="009F4C0B">
              <w:rPr>
                <w:sz w:val="20"/>
                <w:szCs w:val="20"/>
                <w:lang w:val="kk-KZ"/>
              </w:rPr>
              <w:lastRenderedPageBreak/>
              <w:t>искусства Казахстана</w:t>
            </w:r>
          </w:p>
          <w:p w:rsidR="00681A07" w:rsidRPr="009F4C0B" w:rsidRDefault="00681A07" w:rsidP="00361EF6">
            <w:pPr>
              <w:pStyle w:val="ae"/>
              <w:tabs>
                <w:tab w:val="left" w:pos="0"/>
              </w:tabs>
              <w:ind w:left="0" w:right="11"/>
              <w:jc w:val="center"/>
              <w:rPr>
                <w:sz w:val="20"/>
                <w:szCs w:val="20"/>
                <w:lang w:val="kk-KZ"/>
              </w:rPr>
            </w:pPr>
          </w:p>
        </w:tc>
        <w:tc>
          <w:tcPr>
            <w:tcW w:w="1134" w:type="dxa"/>
            <w:shd w:val="clear" w:color="auto" w:fill="auto"/>
          </w:tcPr>
          <w:p w:rsidR="00681A07" w:rsidRPr="009F4C0B" w:rsidRDefault="00681A07" w:rsidP="00681A07">
            <w:pPr>
              <w:tabs>
                <w:tab w:val="left" w:pos="0"/>
              </w:tabs>
              <w:ind w:right="10"/>
              <w:jc w:val="center"/>
              <w:rPr>
                <w:sz w:val="20"/>
                <w:szCs w:val="20"/>
                <w:lang w:val="kk-KZ"/>
              </w:rPr>
            </w:pPr>
            <w:r w:rsidRPr="009F4C0B">
              <w:rPr>
                <w:sz w:val="20"/>
                <w:szCs w:val="20"/>
                <w:lang w:val="kk-KZ"/>
              </w:rPr>
              <w:lastRenderedPageBreak/>
              <w:t>1</w:t>
            </w:r>
          </w:p>
          <w:p w:rsidR="00681A07" w:rsidRPr="009F4C0B" w:rsidRDefault="00681A07" w:rsidP="00681A07">
            <w:pPr>
              <w:tabs>
                <w:tab w:val="left" w:pos="0"/>
              </w:tabs>
              <w:ind w:right="10"/>
              <w:rPr>
                <w:sz w:val="20"/>
                <w:szCs w:val="20"/>
                <w:lang w:val="kk-KZ"/>
              </w:rPr>
            </w:pPr>
            <w:r w:rsidRPr="009F4C0B">
              <w:rPr>
                <w:sz w:val="20"/>
                <w:szCs w:val="20"/>
                <w:lang w:val="kk-KZ"/>
              </w:rPr>
              <w:t xml:space="preserve">Джумасеитова Г.Т., Мосиенко Д.М. </w:t>
            </w:r>
          </w:p>
          <w:p w:rsidR="00681A07" w:rsidRPr="009F4C0B" w:rsidRDefault="00681A07" w:rsidP="00681A07">
            <w:pPr>
              <w:tabs>
                <w:tab w:val="left" w:pos="0"/>
              </w:tabs>
              <w:ind w:right="10"/>
              <w:rPr>
                <w:sz w:val="20"/>
                <w:szCs w:val="20"/>
                <w:lang w:val="kk-KZ"/>
              </w:rPr>
            </w:pPr>
            <w:r w:rsidRPr="009F4C0B">
              <w:rPr>
                <w:sz w:val="20"/>
                <w:szCs w:val="20"/>
                <w:lang w:val="kk-KZ"/>
              </w:rPr>
              <w:t>Курс лекций</w:t>
            </w:r>
          </w:p>
          <w:p w:rsidR="00681A07" w:rsidRPr="009F4C0B" w:rsidRDefault="009F4C0B" w:rsidP="00681A07">
            <w:pPr>
              <w:pStyle w:val="ae"/>
              <w:tabs>
                <w:tab w:val="left" w:pos="0"/>
              </w:tabs>
              <w:ind w:left="0" w:right="10"/>
              <w:jc w:val="center"/>
              <w:rPr>
                <w:sz w:val="20"/>
                <w:szCs w:val="20"/>
                <w:lang w:val="kk-KZ"/>
              </w:rPr>
            </w:pPr>
            <w:r>
              <w:rPr>
                <w:sz w:val="20"/>
                <w:szCs w:val="20"/>
                <w:lang w:val="kk-KZ"/>
              </w:rPr>
              <w:lastRenderedPageBreak/>
              <w:t>«</w:t>
            </w:r>
            <w:r w:rsidR="00681A07" w:rsidRPr="009F4C0B">
              <w:rPr>
                <w:sz w:val="20"/>
                <w:szCs w:val="20"/>
                <w:lang w:val="kk-KZ"/>
              </w:rPr>
              <w:t>История и теория балетной критики</w:t>
            </w:r>
            <w:r>
              <w:rPr>
                <w:sz w:val="20"/>
                <w:szCs w:val="20"/>
                <w:lang w:val="kk-KZ"/>
              </w:rPr>
              <w:t>»</w:t>
            </w:r>
          </w:p>
          <w:p w:rsidR="00681A07" w:rsidRPr="009F4C0B" w:rsidRDefault="00681A07" w:rsidP="00681A07">
            <w:pPr>
              <w:pStyle w:val="ae"/>
              <w:tabs>
                <w:tab w:val="left" w:pos="0"/>
              </w:tabs>
              <w:ind w:left="0" w:right="10"/>
              <w:jc w:val="center"/>
              <w:rPr>
                <w:sz w:val="20"/>
                <w:szCs w:val="20"/>
                <w:lang w:val="kk-KZ"/>
              </w:rPr>
            </w:pPr>
          </w:p>
        </w:tc>
        <w:tc>
          <w:tcPr>
            <w:tcW w:w="992" w:type="dxa"/>
            <w:shd w:val="clear" w:color="auto" w:fill="auto"/>
          </w:tcPr>
          <w:p w:rsidR="00681A07" w:rsidRPr="009F4C0B" w:rsidRDefault="00681A07" w:rsidP="00681A07">
            <w:pPr>
              <w:tabs>
                <w:tab w:val="left" w:pos="0"/>
              </w:tabs>
              <w:ind w:right="10"/>
              <w:jc w:val="center"/>
              <w:rPr>
                <w:sz w:val="20"/>
                <w:szCs w:val="20"/>
                <w:lang w:val="kk-KZ"/>
              </w:rPr>
            </w:pPr>
            <w:r w:rsidRPr="009F4C0B">
              <w:rPr>
                <w:sz w:val="20"/>
                <w:szCs w:val="20"/>
                <w:lang w:val="kk-KZ"/>
              </w:rPr>
              <w:lastRenderedPageBreak/>
              <w:t>1</w:t>
            </w:r>
          </w:p>
          <w:p w:rsidR="009F4C0B" w:rsidRPr="009F4C0B" w:rsidRDefault="009F4C0B" w:rsidP="009F4C0B">
            <w:pPr>
              <w:pStyle w:val="ae"/>
              <w:tabs>
                <w:tab w:val="left" w:pos="0"/>
              </w:tabs>
              <w:ind w:left="0" w:right="10"/>
              <w:rPr>
                <w:sz w:val="20"/>
                <w:szCs w:val="20"/>
                <w:lang w:val="kk-KZ"/>
              </w:rPr>
            </w:pPr>
            <w:r w:rsidRPr="009F4C0B">
              <w:rPr>
                <w:sz w:val="20"/>
                <w:szCs w:val="20"/>
                <w:lang w:val="kk-KZ"/>
              </w:rPr>
              <w:t>Толысбаева Ж.Ж.</w:t>
            </w:r>
          </w:p>
          <w:p w:rsidR="00681A07" w:rsidRPr="009F4C0B" w:rsidRDefault="009F4C0B" w:rsidP="009F4C0B">
            <w:pPr>
              <w:tabs>
                <w:tab w:val="left" w:pos="0"/>
              </w:tabs>
              <w:ind w:right="10"/>
              <w:rPr>
                <w:sz w:val="20"/>
                <w:szCs w:val="20"/>
                <w:lang w:val="kk-KZ"/>
              </w:rPr>
            </w:pPr>
            <w:r w:rsidRPr="009F4C0B">
              <w:rPr>
                <w:sz w:val="20"/>
                <w:szCs w:val="20"/>
                <w:lang w:val="kk-KZ"/>
              </w:rPr>
              <w:t>«Мировая художес</w:t>
            </w:r>
            <w:r w:rsidRPr="009F4C0B">
              <w:rPr>
                <w:sz w:val="20"/>
                <w:szCs w:val="20"/>
                <w:lang w:val="kk-KZ"/>
              </w:rPr>
              <w:lastRenderedPageBreak/>
              <w:t>твенная литература»</w:t>
            </w:r>
            <w:r>
              <w:rPr>
                <w:sz w:val="20"/>
                <w:szCs w:val="20"/>
                <w:lang w:val="kk-KZ"/>
              </w:rPr>
              <w:t xml:space="preserve"> (лекториум)</w:t>
            </w:r>
          </w:p>
        </w:tc>
        <w:tc>
          <w:tcPr>
            <w:tcW w:w="992" w:type="dxa"/>
            <w:shd w:val="clear" w:color="auto" w:fill="auto"/>
          </w:tcPr>
          <w:p w:rsidR="00681A07" w:rsidRPr="009F4C0B" w:rsidRDefault="00681A07" w:rsidP="00681A07">
            <w:pPr>
              <w:tabs>
                <w:tab w:val="left" w:pos="0"/>
              </w:tabs>
              <w:ind w:right="10"/>
              <w:jc w:val="center"/>
              <w:rPr>
                <w:sz w:val="20"/>
                <w:szCs w:val="20"/>
                <w:lang w:val="kk-KZ"/>
              </w:rPr>
            </w:pPr>
            <w:r w:rsidRPr="009F4C0B">
              <w:rPr>
                <w:sz w:val="20"/>
                <w:szCs w:val="20"/>
                <w:lang w:val="kk-KZ"/>
              </w:rPr>
              <w:lastRenderedPageBreak/>
              <w:t>2</w:t>
            </w:r>
          </w:p>
          <w:p w:rsidR="00681A07" w:rsidRPr="009F4C0B" w:rsidRDefault="00681A07" w:rsidP="00681A07">
            <w:pPr>
              <w:tabs>
                <w:tab w:val="left" w:pos="0"/>
              </w:tabs>
              <w:ind w:right="10"/>
              <w:rPr>
                <w:sz w:val="20"/>
                <w:szCs w:val="20"/>
                <w:lang w:val="kk-KZ"/>
              </w:rPr>
            </w:pPr>
            <w:r w:rsidRPr="009F4C0B">
              <w:rPr>
                <w:sz w:val="20"/>
                <w:szCs w:val="20"/>
                <w:lang w:val="kk-KZ"/>
              </w:rPr>
              <w:t>Джумасеитова Г.Т.</w:t>
            </w:r>
          </w:p>
          <w:p w:rsidR="00681A07" w:rsidRPr="009F4C0B" w:rsidRDefault="00681A07" w:rsidP="00681A07">
            <w:pPr>
              <w:tabs>
                <w:tab w:val="left" w:pos="0"/>
              </w:tabs>
              <w:ind w:right="10"/>
              <w:rPr>
                <w:sz w:val="20"/>
                <w:szCs w:val="20"/>
                <w:lang w:val="kk-KZ"/>
              </w:rPr>
            </w:pPr>
            <w:r w:rsidRPr="009F4C0B">
              <w:rPr>
                <w:sz w:val="20"/>
                <w:szCs w:val="20"/>
                <w:lang w:val="kk-KZ"/>
              </w:rPr>
              <w:t>Оқу әдістеме</w:t>
            </w:r>
            <w:r w:rsidRPr="009F4C0B">
              <w:rPr>
                <w:sz w:val="20"/>
                <w:szCs w:val="20"/>
                <w:lang w:val="kk-KZ"/>
              </w:rPr>
              <w:lastRenderedPageBreak/>
              <w:t>лік құрал</w:t>
            </w:r>
          </w:p>
          <w:p w:rsidR="00681A07" w:rsidRPr="009F4C0B" w:rsidRDefault="00681A07" w:rsidP="00681A07">
            <w:pPr>
              <w:pStyle w:val="ae"/>
              <w:tabs>
                <w:tab w:val="left" w:pos="0"/>
              </w:tabs>
              <w:ind w:left="0" w:right="10"/>
              <w:rPr>
                <w:sz w:val="20"/>
                <w:szCs w:val="20"/>
                <w:lang w:val="kk-KZ"/>
              </w:rPr>
            </w:pPr>
            <w:r w:rsidRPr="009F4C0B">
              <w:rPr>
                <w:sz w:val="20"/>
                <w:szCs w:val="20"/>
                <w:lang w:val="kk-KZ"/>
              </w:rPr>
              <w:t>«Қазақ балетінің тарихы»</w:t>
            </w:r>
          </w:p>
          <w:p w:rsidR="00681A07" w:rsidRPr="009F4C0B" w:rsidRDefault="00681A07" w:rsidP="009F4C0B">
            <w:pPr>
              <w:pStyle w:val="ae"/>
              <w:tabs>
                <w:tab w:val="left" w:pos="0"/>
              </w:tabs>
              <w:ind w:left="0" w:right="10"/>
              <w:rPr>
                <w:sz w:val="20"/>
                <w:szCs w:val="20"/>
                <w:lang w:val="kk-KZ"/>
              </w:rPr>
            </w:pPr>
          </w:p>
        </w:tc>
        <w:tc>
          <w:tcPr>
            <w:tcW w:w="1418" w:type="dxa"/>
            <w:shd w:val="clear" w:color="auto" w:fill="auto"/>
          </w:tcPr>
          <w:p w:rsidR="00681A07" w:rsidRPr="009F4C0B" w:rsidRDefault="00681A07" w:rsidP="00681A07">
            <w:pPr>
              <w:jc w:val="center"/>
              <w:rPr>
                <w:rFonts w:eastAsia="Times New Roman" w:cs="Times New Roman"/>
                <w:sz w:val="20"/>
                <w:szCs w:val="20"/>
                <w:lang w:val="kk-KZ" w:eastAsia="ru-RU"/>
              </w:rPr>
            </w:pPr>
            <w:r w:rsidRPr="009F4C0B">
              <w:rPr>
                <w:rFonts w:eastAsia="Times New Roman" w:cs="Times New Roman"/>
                <w:sz w:val="20"/>
                <w:szCs w:val="20"/>
                <w:lang w:val="kk-KZ" w:eastAsia="ru-RU"/>
              </w:rPr>
              <w:lastRenderedPageBreak/>
              <w:t>2</w:t>
            </w:r>
          </w:p>
          <w:p w:rsidR="00681A07" w:rsidRPr="009F4C0B" w:rsidRDefault="00681A07" w:rsidP="00681A07">
            <w:pPr>
              <w:rPr>
                <w:rFonts w:eastAsia="Times New Roman" w:cs="Times New Roman"/>
                <w:sz w:val="20"/>
                <w:szCs w:val="20"/>
                <w:lang w:val="kk-KZ" w:eastAsia="ru-RU"/>
              </w:rPr>
            </w:pPr>
            <w:r w:rsidRPr="009F4C0B">
              <w:rPr>
                <w:rFonts w:eastAsia="Times New Roman" w:cs="Times New Roman"/>
                <w:sz w:val="20"/>
                <w:szCs w:val="20"/>
                <w:lang w:val="kk-KZ" w:eastAsia="ru-RU"/>
              </w:rPr>
              <w:t>Габдрашитова К.А.</w:t>
            </w:r>
          </w:p>
          <w:p w:rsidR="00681A07" w:rsidRPr="009F4C0B" w:rsidRDefault="00681A07" w:rsidP="00681A07">
            <w:pPr>
              <w:rPr>
                <w:rFonts w:eastAsia="Times New Roman" w:cs="Times New Roman"/>
                <w:sz w:val="20"/>
                <w:szCs w:val="20"/>
                <w:lang w:val="kk-KZ" w:eastAsia="ru-RU"/>
              </w:rPr>
            </w:pPr>
            <w:r w:rsidRPr="009F4C0B">
              <w:rPr>
                <w:rFonts w:eastAsia="Times New Roman" w:cs="Times New Roman"/>
                <w:sz w:val="20"/>
                <w:szCs w:val="20"/>
                <w:lang w:val="kk-KZ" w:eastAsia="ru-RU"/>
              </w:rPr>
              <w:t>Курс лекциий «История казахского кино»</w:t>
            </w:r>
            <w:r w:rsidR="009F4C0B">
              <w:rPr>
                <w:rFonts w:eastAsia="Times New Roman" w:cs="Times New Roman"/>
                <w:sz w:val="20"/>
                <w:szCs w:val="20"/>
                <w:lang w:val="kk-KZ" w:eastAsia="ru-RU"/>
              </w:rPr>
              <w:t>,</w:t>
            </w:r>
          </w:p>
          <w:p w:rsidR="00681A07" w:rsidRPr="009F4C0B" w:rsidRDefault="00681A07" w:rsidP="00681A07">
            <w:pPr>
              <w:rPr>
                <w:rFonts w:eastAsia="Times New Roman" w:cs="Times New Roman"/>
                <w:sz w:val="20"/>
                <w:szCs w:val="20"/>
                <w:lang w:val="kk-KZ" w:eastAsia="ru-RU"/>
              </w:rPr>
            </w:pPr>
            <w:r w:rsidRPr="009F4C0B">
              <w:rPr>
                <w:rFonts w:eastAsia="Times New Roman" w:cs="Times New Roman"/>
                <w:sz w:val="20"/>
                <w:szCs w:val="20"/>
                <w:lang w:val="kk-KZ" w:eastAsia="ru-RU"/>
              </w:rPr>
              <w:lastRenderedPageBreak/>
              <w:t>Джумасеитва Г.Т.</w:t>
            </w:r>
          </w:p>
          <w:p w:rsidR="00681A07" w:rsidRPr="009F4C0B" w:rsidRDefault="00681A07" w:rsidP="009F4C0B">
            <w:pPr>
              <w:rPr>
                <w:sz w:val="20"/>
                <w:szCs w:val="20"/>
                <w:lang w:val="kk-KZ"/>
              </w:rPr>
            </w:pPr>
            <w:r w:rsidRPr="009F4C0B">
              <w:rPr>
                <w:rFonts w:eastAsia="Times New Roman" w:cs="Times New Roman"/>
                <w:sz w:val="20"/>
                <w:szCs w:val="20"/>
                <w:lang w:val="kk-KZ" w:eastAsia="ru-RU"/>
              </w:rPr>
              <w:t>Учебно-методическое пособие «История казахского балета»</w:t>
            </w:r>
          </w:p>
        </w:tc>
      </w:tr>
      <w:tr w:rsidR="00681A07" w:rsidRPr="001F7D89" w:rsidTr="008039E0">
        <w:tc>
          <w:tcPr>
            <w:tcW w:w="9498" w:type="dxa"/>
            <w:gridSpan w:val="8"/>
            <w:shd w:val="clear" w:color="auto" w:fill="auto"/>
          </w:tcPr>
          <w:p w:rsidR="00681A07" w:rsidRDefault="00681A07" w:rsidP="00361EF6">
            <w:pPr>
              <w:pStyle w:val="ae"/>
              <w:tabs>
                <w:tab w:val="left" w:pos="0"/>
              </w:tabs>
              <w:ind w:left="0" w:right="11"/>
              <w:jc w:val="center"/>
              <w:rPr>
                <w:b/>
                <w:sz w:val="22"/>
                <w:szCs w:val="22"/>
              </w:rPr>
            </w:pPr>
            <w:r w:rsidRPr="005B2F49">
              <w:rPr>
                <w:b/>
                <w:sz w:val="22"/>
                <w:szCs w:val="22"/>
              </w:rPr>
              <w:lastRenderedPageBreak/>
              <w:t>Магистратура</w:t>
            </w:r>
          </w:p>
        </w:tc>
      </w:tr>
      <w:tr w:rsidR="00BC1293" w:rsidRPr="001F7D89" w:rsidTr="008039E0">
        <w:trPr>
          <w:trHeight w:val="3095"/>
        </w:trPr>
        <w:tc>
          <w:tcPr>
            <w:tcW w:w="1701" w:type="dxa"/>
            <w:shd w:val="clear" w:color="auto" w:fill="auto"/>
          </w:tcPr>
          <w:p w:rsidR="00BC1293" w:rsidRPr="00681A07" w:rsidRDefault="00BC1293" w:rsidP="001052BD">
            <w:pPr>
              <w:pStyle w:val="ae"/>
              <w:tabs>
                <w:tab w:val="left" w:pos="0"/>
              </w:tabs>
              <w:ind w:left="0" w:right="10"/>
              <w:jc w:val="both"/>
              <w:rPr>
                <w:sz w:val="22"/>
                <w:szCs w:val="22"/>
              </w:rPr>
            </w:pPr>
            <w:r w:rsidRPr="00681A07">
              <w:rPr>
                <w:color w:val="000000"/>
                <w:sz w:val="22"/>
                <w:szCs w:val="22"/>
                <w:lang w:val="kk-KZ"/>
              </w:rPr>
              <w:t>Искусствоведение»</w:t>
            </w:r>
          </w:p>
        </w:tc>
        <w:tc>
          <w:tcPr>
            <w:tcW w:w="1134" w:type="dxa"/>
            <w:shd w:val="clear" w:color="auto" w:fill="auto"/>
            <w:vAlign w:val="center"/>
          </w:tcPr>
          <w:p w:rsidR="00681A07" w:rsidRPr="009F4C0B" w:rsidRDefault="00681A07" w:rsidP="009F4C0B">
            <w:pPr>
              <w:pStyle w:val="ae"/>
              <w:tabs>
                <w:tab w:val="left" w:pos="0"/>
              </w:tabs>
              <w:ind w:left="0"/>
              <w:jc w:val="center"/>
              <w:rPr>
                <w:sz w:val="20"/>
                <w:szCs w:val="20"/>
              </w:rPr>
            </w:pPr>
            <w:r w:rsidRPr="009F4C0B">
              <w:rPr>
                <w:sz w:val="20"/>
                <w:szCs w:val="20"/>
              </w:rPr>
              <w:t>1</w:t>
            </w:r>
          </w:p>
          <w:p w:rsidR="003E62E1" w:rsidRPr="009F4C0B" w:rsidRDefault="00C63CF8" w:rsidP="009F4C0B">
            <w:pPr>
              <w:pStyle w:val="ae"/>
              <w:tabs>
                <w:tab w:val="left" w:pos="0"/>
              </w:tabs>
              <w:ind w:left="0"/>
              <w:jc w:val="center"/>
              <w:rPr>
                <w:sz w:val="20"/>
                <w:szCs w:val="20"/>
              </w:rPr>
            </w:pPr>
            <w:r w:rsidRPr="009F4C0B">
              <w:rPr>
                <w:sz w:val="20"/>
                <w:szCs w:val="20"/>
              </w:rPr>
              <w:t>Сактаганов Б.К.  подготовка учебно</w:t>
            </w:r>
            <w:r w:rsidR="009F4C0B">
              <w:rPr>
                <w:sz w:val="20"/>
                <w:szCs w:val="20"/>
              </w:rPr>
              <w:t>го пособия «Өнер психологиясы»</w:t>
            </w:r>
          </w:p>
          <w:p w:rsidR="003E62E1" w:rsidRPr="009F4C0B" w:rsidRDefault="003E62E1" w:rsidP="009F4C0B">
            <w:pPr>
              <w:pStyle w:val="ae"/>
              <w:tabs>
                <w:tab w:val="left" w:pos="0"/>
              </w:tabs>
              <w:ind w:left="0"/>
              <w:jc w:val="center"/>
              <w:rPr>
                <w:sz w:val="20"/>
                <w:szCs w:val="20"/>
              </w:rPr>
            </w:pPr>
          </w:p>
          <w:p w:rsidR="003E62E1" w:rsidRPr="009F4C0B" w:rsidRDefault="003E62E1" w:rsidP="009F4C0B">
            <w:pPr>
              <w:pStyle w:val="ae"/>
              <w:tabs>
                <w:tab w:val="left" w:pos="0"/>
              </w:tabs>
              <w:ind w:left="0"/>
              <w:jc w:val="center"/>
              <w:rPr>
                <w:sz w:val="20"/>
                <w:szCs w:val="20"/>
              </w:rPr>
            </w:pPr>
          </w:p>
          <w:p w:rsidR="003E62E1" w:rsidRPr="009F4C0B" w:rsidRDefault="003E62E1" w:rsidP="009F4C0B">
            <w:pPr>
              <w:pStyle w:val="ae"/>
              <w:tabs>
                <w:tab w:val="left" w:pos="0"/>
              </w:tabs>
              <w:ind w:left="0"/>
              <w:jc w:val="center"/>
              <w:rPr>
                <w:sz w:val="20"/>
                <w:szCs w:val="20"/>
              </w:rPr>
            </w:pPr>
          </w:p>
          <w:p w:rsidR="003E62E1" w:rsidRPr="009F4C0B" w:rsidRDefault="003E62E1" w:rsidP="009F4C0B">
            <w:pPr>
              <w:pStyle w:val="ae"/>
              <w:tabs>
                <w:tab w:val="left" w:pos="0"/>
              </w:tabs>
              <w:ind w:left="0"/>
              <w:jc w:val="center"/>
              <w:rPr>
                <w:sz w:val="20"/>
                <w:szCs w:val="20"/>
                <w:highlight w:val="red"/>
              </w:rPr>
            </w:pPr>
          </w:p>
        </w:tc>
        <w:tc>
          <w:tcPr>
            <w:tcW w:w="1134"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Джумасеитова Г.Т.</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Курс лекций</w:t>
            </w:r>
          </w:p>
          <w:p w:rsidR="003E62E1" w:rsidRPr="009F4C0B" w:rsidRDefault="00C63CF8" w:rsidP="009F4C0B">
            <w:pPr>
              <w:pStyle w:val="ae"/>
              <w:tabs>
                <w:tab w:val="left" w:pos="0"/>
              </w:tabs>
              <w:ind w:left="0"/>
              <w:jc w:val="center"/>
              <w:rPr>
                <w:sz w:val="20"/>
                <w:szCs w:val="20"/>
                <w:lang w:val="kk-KZ"/>
              </w:rPr>
            </w:pPr>
            <w:r w:rsidRPr="009F4C0B">
              <w:rPr>
                <w:sz w:val="20"/>
                <w:szCs w:val="20"/>
                <w:lang w:val="kk-KZ"/>
              </w:rPr>
              <w:t>«Синтез искусства»</w:t>
            </w: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C63CF8" w:rsidRPr="009F4C0B" w:rsidRDefault="00C63CF8" w:rsidP="009F4C0B">
            <w:pPr>
              <w:pStyle w:val="ae"/>
              <w:tabs>
                <w:tab w:val="left" w:pos="0"/>
              </w:tabs>
              <w:ind w:left="0"/>
              <w:jc w:val="center"/>
              <w:rPr>
                <w:sz w:val="20"/>
                <w:szCs w:val="20"/>
                <w:lang w:val="kk-KZ"/>
              </w:rPr>
            </w:pPr>
          </w:p>
          <w:p w:rsidR="00BC1293" w:rsidRPr="009F4C0B" w:rsidRDefault="00BC1293" w:rsidP="009F4C0B">
            <w:pPr>
              <w:pStyle w:val="ae"/>
              <w:tabs>
                <w:tab w:val="left" w:pos="0"/>
              </w:tabs>
              <w:ind w:left="0"/>
              <w:jc w:val="center"/>
              <w:rPr>
                <w:sz w:val="20"/>
                <w:szCs w:val="20"/>
                <w:highlight w:val="red"/>
              </w:rPr>
            </w:pPr>
          </w:p>
        </w:tc>
        <w:tc>
          <w:tcPr>
            <w:tcW w:w="993"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Джумасеитва Г.Т.</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Курс лекций</w:t>
            </w:r>
          </w:p>
          <w:p w:rsidR="00BC1293" w:rsidRPr="009F4C0B" w:rsidRDefault="00C63CF8" w:rsidP="009F4C0B">
            <w:pPr>
              <w:pStyle w:val="ae"/>
              <w:tabs>
                <w:tab w:val="left" w:pos="0"/>
              </w:tabs>
              <w:ind w:left="0"/>
              <w:jc w:val="center"/>
              <w:rPr>
                <w:sz w:val="20"/>
                <w:szCs w:val="20"/>
              </w:rPr>
            </w:pPr>
            <w:r w:rsidRPr="009F4C0B">
              <w:rPr>
                <w:sz w:val="20"/>
                <w:szCs w:val="20"/>
                <w:lang w:val="kk-KZ"/>
              </w:rPr>
              <w:t>«Тенденции и направления мировой художественной режиссуры»</w:t>
            </w:r>
          </w:p>
        </w:tc>
        <w:tc>
          <w:tcPr>
            <w:tcW w:w="1134"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BC1293" w:rsidRPr="009F4C0B" w:rsidRDefault="00BC1293" w:rsidP="009F4C0B">
            <w:pPr>
              <w:pStyle w:val="ae"/>
              <w:tabs>
                <w:tab w:val="left" w:pos="0"/>
              </w:tabs>
              <w:ind w:left="0"/>
              <w:jc w:val="center"/>
              <w:rPr>
                <w:sz w:val="20"/>
                <w:szCs w:val="20"/>
                <w:lang w:val="kk-KZ"/>
              </w:rPr>
            </w:pPr>
            <w:r w:rsidRPr="009F4C0B">
              <w:rPr>
                <w:sz w:val="20"/>
                <w:szCs w:val="20"/>
                <w:lang w:val="kk-KZ"/>
              </w:rPr>
              <w:t>Сактаганов Б.К.</w:t>
            </w:r>
          </w:p>
          <w:p w:rsidR="00C63CF8" w:rsidRPr="009F4C0B" w:rsidRDefault="00BC1293" w:rsidP="009F4C0B">
            <w:pPr>
              <w:pStyle w:val="ae"/>
              <w:tabs>
                <w:tab w:val="left" w:pos="0"/>
              </w:tabs>
              <w:ind w:left="0"/>
              <w:jc w:val="center"/>
              <w:rPr>
                <w:sz w:val="20"/>
                <w:szCs w:val="20"/>
                <w:lang w:val="kk-KZ"/>
              </w:rPr>
            </w:pPr>
            <w:r w:rsidRPr="009F4C0B">
              <w:rPr>
                <w:sz w:val="20"/>
                <w:szCs w:val="20"/>
                <w:lang w:val="kk-KZ"/>
              </w:rPr>
              <w:t>«Психология искусства»</w:t>
            </w:r>
            <w:r w:rsidR="009F4C0B">
              <w:rPr>
                <w:sz w:val="20"/>
                <w:szCs w:val="20"/>
                <w:lang w:val="kk-KZ"/>
              </w:rPr>
              <w:t xml:space="preserve">, </w:t>
            </w:r>
            <w:r w:rsidR="00C63CF8" w:rsidRPr="009F4C0B">
              <w:rPr>
                <w:sz w:val="20"/>
                <w:szCs w:val="20"/>
                <w:lang w:val="kk-KZ"/>
              </w:rPr>
              <w:t>Мосиенко Д.М.</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Курс лекций</w:t>
            </w:r>
          </w:p>
          <w:p w:rsidR="00BC1293" w:rsidRPr="009F4C0B" w:rsidRDefault="00C63CF8" w:rsidP="009F4C0B">
            <w:pPr>
              <w:pStyle w:val="ae"/>
              <w:tabs>
                <w:tab w:val="left" w:pos="0"/>
              </w:tabs>
              <w:ind w:left="0"/>
              <w:jc w:val="center"/>
              <w:rPr>
                <w:sz w:val="20"/>
                <w:szCs w:val="20"/>
              </w:rPr>
            </w:pPr>
            <w:r w:rsidRPr="009F4C0B">
              <w:rPr>
                <w:sz w:val="20"/>
                <w:szCs w:val="20"/>
                <w:lang w:val="kk-KZ"/>
              </w:rPr>
              <w:t>«Теория искусств»</w:t>
            </w:r>
          </w:p>
        </w:tc>
        <w:tc>
          <w:tcPr>
            <w:tcW w:w="992"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Кулмагамбетова А.С.</w:t>
            </w:r>
          </w:p>
          <w:p w:rsidR="003E62E1" w:rsidRPr="009F4C0B" w:rsidRDefault="00C63CF8" w:rsidP="009F4C0B">
            <w:pPr>
              <w:pStyle w:val="ae"/>
              <w:tabs>
                <w:tab w:val="left" w:pos="0"/>
              </w:tabs>
              <w:ind w:left="0"/>
              <w:jc w:val="center"/>
              <w:rPr>
                <w:sz w:val="20"/>
                <w:szCs w:val="20"/>
                <w:lang w:val="kk-KZ"/>
              </w:rPr>
            </w:pPr>
            <w:r w:rsidRPr="009F4C0B">
              <w:rPr>
                <w:sz w:val="20"/>
                <w:szCs w:val="20"/>
                <w:lang w:val="kk-KZ"/>
              </w:rPr>
              <w:t>Инновационный менеджмент</w:t>
            </w: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BC1293" w:rsidRPr="009F4C0B" w:rsidRDefault="00BC1293" w:rsidP="009F4C0B">
            <w:pPr>
              <w:pStyle w:val="ae"/>
              <w:tabs>
                <w:tab w:val="left" w:pos="0"/>
              </w:tabs>
              <w:ind w:left="0"/>
              <w:jc w:val="center"/>
              <w:rPr>
                <w:sz w:val="20"/>
                <w:szCs w:val="20"/>
              </w:rPr>
            </w:pPr>
          </w:p>
        </w:tc>
        <w:tc>
          <w:tcPr>
            <w:tcW w:w="992"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BC1293" w:rsidRPr="009F4C0B" w:rsidRDefault="00BC1293" w:rsidP="009F4C0B">
            <w:pPr>
              <w:pStyle w:val="ae"/>
              <w:tabs>
                <w:tab w:val="left" w:pos="0"/>
              </w:tabs>
              <w:ind w:left="0"/>
              <w:jc w:val="center"/>
              <w:rPr>
                <w:sz w:val="20"/>
                <w:szCs w:val="20"/>
                <w:lang w:val="kk-KZ"/>
              </w:rPr>
            </w:pPr>
            <w:r w:rsidRPr="009F4C0B">
              <w:rPr>
                <w:sz w:val="20"/>
                <w:szCs w:val="20"/>
                <w:lang w:val="kk-KZ"/>
              </w:rPr>
              <w:t>Досжан Р.К.</w:t>
            </w:r>
          </w:p>
          <w:p w:rsidR="003E62E1" w:rsidRPr="009F4C0B" w:rsidRDefault="00BC1293" w:rsidP="009F4C0B">
            <w:pPr>
              <w:pStyle w:val="ae"/>
              <w:tabs>
                <w:tab w:val="left" w:pos="0"/>
              </w:tabs>
              <w:ind w:left="0"/>
              <w:jc w:val="center"/>
              <w:rPr>
                <w:sz w:val="20"/>
                <w:szCs w:val="20"/>
                <w:lang w:val="kk-KZ"/>
              </w:rPr>
            </w:pPr>
            <w:r w:rsidRPr="009F4C0B">
              <w:rPr>
                <w:sz w:val="20"/>
                <w:szCs w:val="20"/>
                <w:lang w:val="kk-KZ"/>
              </w:rPr>
              <w:t>Курс лекций «История и философия науки»</w:t>
            </w: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BC1293" w:rsidRPr="009F4C0B" w:rsidRDefault="00BC1293" w:rsidP="009F4C0B">
            <w:pPr>
              <w:pStyle w:val="ae"/>
              <w:tabs>
                <w:tab w:val="left" w:pos="0"/>
              </w:tabs>
              <w:ind w:left="0"/>
              <w:jc w:val="center"/>
              <w:rPr>
                <w:sz w:val="20"/>
                <w:szCs w:val="20"/>
              </w:rPr>
            </w:pPr>
          </w:p>
        </w:tc>
        <w:tc>
          <w:tcPr>
            <w:tcW w:w="1418" w:type="dxa"/>
            <w:shd w:val="clear" w:color="auto" w:fill="auto"/>
            <w:vAlign w:val="center"/>
          </w:tcPr>
          <w:p w:rsidR="00681A07" w:rsidRPr="009F4C0B" w:rsidRDefault="00681A07" w:rsidP="009F4C0B">
            <w:pPr>
              <w:pStyle w:val="ae"/>
              <w:tabs>
                <w:tab w:val="left" w:pos="0"/>
              </w:tabs>
              <w:ind w:left="0"/>
              <w:jc w:val="center"/>
              <w:rPr>
                <w:sz w:val="20"/>
                <w:szCs w:val="20"/>
                <w:lang w:val="kk-KZ"/>
              </w:rPr>
            </w:pPr>
            <w:r w:rsidRPr="009F4C0B">
              <w:rPr>
                <w:sz w:val="20"/>
                <w:szCs w:val="20"/>
                <w:lang w:val="kk-KZ"/>
              </w:rPr>
              <w:t>1</w:t>
            </w:r>
          </w:p>
          <w:p w:rsidR="00C63CF8" w:rsidRPr="009F4C0B" w:rsidRDefault="00C63CF8" w:rsidP="009F4C0B">
            <w:pPr>
              <w:pStyle w:val="ae"/>
              <w:tabs>
                <w:tab w:val="left" w:pos="0"/>
              </w:tabs>
              <w:ind w:left="0"/>
              <w:jc w:val="center"/>
              <w:rPr>
                <w:sz w:val="20"/>
                <w:szCs w:val="20"/>
                <w:lang w:val="kk-KZ"/>
              </w:rPr>
            </w:pPr>
            <w:r w:rsidRPr="009F4C0B">
              <w:rPr>
                <w:sz w:val="20"/>
                <w:szCs w:val="20"/>
                <w:lang w:val="kk-KZ"/>
              </w:rPr>
              <w:t>Сактаганов Б.К.</w:t>
            </w:r>
          </w:p>
          <w:p w:rsidR="003E62E1" w:rsidRPr="009F4C0B" w:rsidRDefault="00C63CF8" w:rsidP="009F4C0B">
            <w:pPr>
              <w:pStyle w:val="ae"/>
              <w:tabs>
                <w:tab w:val="left" w:pos="0"/>
              </w:tabs>
              <w:ind w:left="0"/>
              <w:jc w:val="center"/>
              <w:rPr>
                <w:sz w:val="20"/>
                <w:szCs w:val="20"/>
                <w:lang w:val="kk-KZ"/>
              </w:rPr>
            </w:pPr>
            <w:r w:rsidRPr="009F4C0B">
              <w:rPr>
                <w:sz w:val="20"/>
                <w:szCs w:val="20"/>
                <w:lang w:val="kk-KZ"/>
              </w:rPr>
              <w:t>«Психология искусства»</w:t>
            </w: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3E62E1" w:rsidRPr="009F4C0B" w:rsidRDefault="003E62E1" w:rsidP="009F4C0B">
            <w:pPr>
              <w:pStyle w:val="ae"/>
              <w:tabs>
                <w:tab w:val="left" w:pos="0"/>
              </w:tabs>
              <w:ind w:left="0"/>
              <w:jc w:val="center"/>
              <w:rPr>
                <w:sz w:val="20"/>
                <w:szCs w:val="20"/>
                <w:lang w:val="kk-KZ"/>
              </w:rPr>
            </w:pPr>
          </w:p>
          <w:p w:rsidR="00BC1293" w:rsidRPr="009F4C0B" w:rsidRDefault="00BC1293" w:rsidP="009F4C0B">
            <w:pPr>
              <w:pStyle w:val="ae"/>
              <w:tabs>
                <w:tab w:val="left" w:pos="0"/>
              </w:tabs>
              <w:ind w:left="0"/>
              <w:jc w:val="center"/>
              <w:rPr>
                <w:sz w:val="20"/>
                <w:szCs w:val="20"/>
              </w:rPr>
            </w:pPr>
          </w:p>
          <w:p w:rsidR="005B2F49" w:rsidRPr="009F4C0B" w:rsidRDefault="005B2F49" w:rsidP="009F4C0B">
            <w:pPr>
              <w:pStyle w:val="ae"/>
              <w:tabs>
                <w:tab w:val="left" w:pos="0"/>
              </w:tabs>
              <w:ind w:left="0"/>
              <w:jc w:val="center"/>
              <w:rPr>
                <w:sz w:val="20"/>
                <w:szCs w:val="20"/>
              </w:rPr>
            </w:pPr>
          </w:p>
        </w:tc>
      </w:tr>
      <w:tr w:rsidR="00EA7146" w:rsidRPr="001F7D89" w:rsidTr="008039E0">
        <w:trPr>
          <w:trHeight w:val="90"/>
        </w:trPr>
        <w:tc>
          <w:tcPr>
            <w:tcW w:w="1701" w:type="dxa"/>
            <w:shd w:val="clear" w:color="auto" w:fill="auto"/>
          </w:tcPr>
          <w:p w:rsidR="00EA7146" w:rsidRPr="00681A07" w:rsidRDefault="00EA7146" w:rsidP="001052BD">
            <w:pPr>
              <w:pStyle w:val="ae"/>
              <w:tabs>
                <w:tab w:val="left" w:pos="0"/>
              </w:tabs>
              <w:ind w:left="0" w:right="10"/>
              <w:jc w:val="both"/>
              <w:rPr>
                <w:color w:val="000000"/>
                <w:sz w:val="22"/>
                <w:szCs w:val="22"/>
                <w:lang w:val="kk-KZ"/>
              </w:rPr>
            </w:pPr>
            <w:r>
              <w:rPr>
                <w:color w:val="000000"/>
                <w:sz w:val="22"/>
                <w:szCs w:val="22"/>
                <w:lang w:val="kk-KZ"/>
              </w:rPr>
              <w:t>Арт-менеджмент</w:t>
            </w:r>
          </w:p>
        </w:tc>
        <w:tc>
          <w:tcPr>
            <w:tcW w:w="1134" w:type="dxa"/>
            <w:shd w:val="clear" w:color="auto" w:fill="auto"/>
            <w:vAlign w:val="center"/>
          </w:tcPr>
          <w:p w:rsidR="00EA7146" w:rsidRPr="009F4C0B" w:rsidRDefault="00EA7146" w:rsidP="00681A07">
            <w:pPr>
              <w:pStyle w:val="ae"/>
              <w:tabs>
                <w:tab w:val="left" w:pos="0"/>
              </w:tabs>
              <w:ind w:left="0" w:right="10"/>
              <w:jc w:val="center"/>
              <w:rPr>
                <w:sz w:val="20"/>
                <w:szCs w:val="20"/>
              </w:rPr>
            </w:pPr>
            <w:r w:rsidRPr="009F4C0B">
              <w:rPr>
                <w:sz w:val="20"/>
                <w:szCs w:val="20"/>
              </w:rPr>
              <w:t>-</w:t>
            </w:r>
          </w:p>
        </w:tc>
        <w:tc>
          <w:tcPr>
            <w:tcW w:w="1134" w:type="dxa"/>
            <w:shd w:val="clear" w:color="auto" w:fill="auto"/>
            <w:vAlign w:val="center"/>
          </w:tcPr>
          <w:p w:rsidR="00EA7146" w:rsidRPr="009F4C0B" w:rsidRDefault="00EA7146" w:rsidP="00C63CF8">
            <w:pPr>
              <w:pStyle w:val="ae"/>
              <w:tabs>
                <w:tab w:val="left" w:pos="0"/>
              </w:tabs>
              <w:ind w:left="0" w:right="10"/>
              <w:jc w:val="center"/>
              <w:rPr>
                <w:sz w:val="20"/>
                <w:szCs w:val="20"/>
                <w:lang w:val="kk-KZ"/>
              </w:rPr>
            </w:pPr>
            <w:r w:rsidRPr="009F4C0B">
              <w:rPr>
                <w:sz w:val="20"/>
                <w:szCs w:val="20"/>
                <w:lang w:val="kk-KZ"/>
              </w:rPr>
              <w:t>-</w:t>
            </w:r>
          </w:p>
        </w:tc>
        <w:tc>
          <w:tcPr>
            <w:tcW w:w="993" w:type="dxa"/>
            <w:shd w:val="clear" w:color="auto" w:fill="auto"/>
            <w:vAlign w:val="center"/>
          </w:tcPr>
          <w:p w:rsidR="00EA7146" w:rsidRPr="009F4C0B" w:rsidRDefault="00EA7146" w:rsidP="00C63CF8">
            <w:pPr>
              <w:pStyle w:val="ae"/>
              <w:tabs>
                <w:tab w:val="left" w:pos="0"/>
              </w:tabs>
              <w:ind w:left="0" w:right="10"/>
              <w:jc w:val="center"/>
              <w:rPr>
                <w:sz w:val="20"/>
                <w:szCs w:val="20"/>
                <w:lang w:val="kk-KZ"/>
              </w:rPr>
            </w:pPr>
            <w:r w:rsidRPr="009F4C0B">
              <w:rPr>
                <w:sz w:val="20"/>
                <w:szCs w:val="20"/>
                <w:lang w:val="kk-KZ"/>
              </w:rPr>
              <w:t>-</w:t>
            </w:r>
          </w:p>
        </w:tc>
        <w:tc>
          <w:tcPr>
            <w:tcW w:w="1134" w:type="dxa"/>
            <w:shd w:val="clear" w:color="auto" w:fill="auto"/>
            <w:vAlign w:val="center"/>
          </w:tcPr>
          <w:p w:rsidR="00EA7146" w:rsidRPr="009F4C0B" w:rsidRDefault="00EA7146" w:rsidP="00681A07">
            <w:pPr>
              <w:pStyle w:val="ae"/>
              <w:tabs>
                <w:tab w:val="left" w:pos="0"/>
              </w:tabs>
              <w:ind w:left="0" w:right="10"/>
              <w:jc w:val="center"/>
              <w:rPr>
                <w:sz w:val="20"/>
                <w:szCs w:val="20"/>
                <w:lang w:val="kk-KZ"/>
              </w:rPr>
            </w:pPr>
            <w:r w:rsidRPr="009F4C0B">
              <w:rPr>
                <w:sz w:val="20"/>
                <w:szCs w:val="20"/>
                <w:lang w:val="kk-KZ"/>
              </w:rPr>
              <w:t>-</w:t>
            </w:r>
          </w:p>
        </w:tc>
        <w:tc>
          <w:tcPr>
            <w:tcW w:w="992" w:type="dxa"/>
            <w:shd w:val="clear" w:color="auto" w:fill="auto"/>
            <w:vAlign w:val="center"/>
          </w:tcPr>
          <w:p w:rsidR="00EA7146" w:rsidRPr="009F4C0B" w:rsidRDefault="00EA7146" w:rsidP="00C63CF8">
            <w:pPr>
              <w:pStyle w:val="ae"/>
              <w:tabs>
                <w:tab w:val="left" w:pos="0"/>
              </w:tabs>
              <w:ind w:left="0" w:right="10"/>
              <w:jc w:val="center"/>
              <w:rPr>
                <w:sz w:val="20"/>
                <w:szCs w:val="20"/>
                <w:lang w:val="kk-KZ"/>
              </w:rPr>
            </w:pPr>
            <w:r w:rsidRPr="009F4C0B">
              <w:rPr>
                <w:sz w:val="20"/>
                <w:szCs w:val="20"/>
                <w:lang w:val="kk-KZ"/>
              </w:rPr>
              <w:t>-</w:t>
            </w:r>
          </w:p>
        </w:tc>
        <w:tc>
          <w:tcPr>
            <w:tcW w:w="992" w:type="dxa"/>
            <w:shd w:val="clear" w:color="auto" w:fill="auto"/>
            <w:vAlign w:val="center"/>
          </w:tcPr>
          <w:p w:rsidR="00EA7146" w:rsidRPr="009F4C0B" w:rsidRDefault="00EA7146" w:rsidP="001052BD">
            <w:pPr>
              <w:pStyle w:val="ae"/>
              <w:tabs>
                <w:tab w:val="left" w:pos="0"/>
              </w:tabs>
              <w:ind w:left="0" w:right="10"/>
              <w:jc w:val="center"/>
              <w:rPr>
                <w:sz w:val="20"/>
                <w:szCs w:val="20"/>
                <w:lang w:val="kk-KZ"/>
              </w:rPr>
            </w:pPr>
            <w:r w:rsidRPr="009F4C0B">
              <w:rPr>
                <w:sz w:val="20"/>
                <w:szCs w:val="20"/>
                <w:lang w:val="kk-KZ"/>
              </w:rPr>
              <w:t>-</w:t>
            </w:r>
          </w:p>
        </w:tc>
        <w:tc>
          <w:tcPr>
            <w:tcW w:w="1418" w:type="dxa"/>
            <w:shd w:val="clear" w:color="auto" w:fill="auto"/>
            <w:vAlign w:val="center"/>
          </w:tcPr>
          <w:p w:rsidR="00EA7146" w:rsidRPr="009F4C0B" w:rsidRDefault="00EA7146" w:rsidP="00681A07">
            <w:pPr>
              <w:pStyle w:val="ae"/>
              <w:tabs>
                <w:tab w:val="left" w:pos="0"/>
              </w:tabs>
              <w:ind w:left="0" w:right="10"/>
              <w:jc w:val="center"/>
              <w:rPr>
                <w:sz w:val="20"/>
                <w:szCs w:val="20"/>
                <w:lang w:val="kk-KZ"/>
              </w:rPr>
            </w:pPr>
            <w:r w:rsidRPr="009F4C0B">
              <w:rPr>
                <w:sz w:val="20"/>
                <w:szCs w:val="20"/>
                <w:lang w:val="kk-KZ"/>
              </w:rPr>
              <w:t>1</w:t>
            </w:r>
          </w:p>
          <w:p w:rsidR="00EA7146" w:rsidRPr="009F4C0B" w:rsidRDefault="00EA7146" w:rsidP="00681A07">
            <w:pPr>
              <w:pStyle w:val="ae"/>
              <w:tabs>
                <w:tab w:val="left" w:pos="0"/>
              </w:tabs>
              <w:ind w:left="0" w:right="10"/>
              <w:jc w:val="center"/>
              <w:rPr>
                <w:sz w:val="20"/>
                <w:szCs w:val="20"/>
                <w:lang w:val="kk-KZ"/>
              </w:rPr>
            </w:pPr>
            <w:r w:rsidRPr="009F4C0B">
              <w:rPr>
                <w:sz w:val="20"/>
                <w:szCs w:val="20"/>
                <w:lang w:val="kk-KZ"/>
              </w:rPr>
              <w:t>Менеджмент в искусстве</w:t>
            </w:r>
          </w:p>
          <w:p w:rsidR="00EA7146" w:rsidRPr="009F4C0B" w:rsidRDefault="00EA7146" w:rsidP="00681A07">
            <w:pPr>
              <w:pStyle w:val="ae"/>
              <w:tabs>
                <w:tab w:val="left" w:pos="0"/>
              </w:tabs>
              <w:ind w:left="0" w:right="10"/>
              <w:jc w:val="center"/>
              <w:rPr>
                <w:sz w:val="20"/>
                <w:szCs w:val="20"/>
                <w:lang w:val="kk-KZ"/>
              </w:rPr>
            </w:pPr>
            <w:r w:rsidRPr="009F4C0B">
              <w:rPr>
                <w:sz w:val="20"/>
                <w:szCs w:val="20"/>
                <w:lang w:val="kk-KZ"/>
              </w:rPr>
              <w:t>Досжан Р.К.</w:t>
            </w:r>
          </w:p>
        </w:tc>
      </w:tr>
      <w:tr w:rsidR="00397EB3" w:rsidRPr="001F7D89" w:rsidTr="008039E0">
        <w:trPr>
          <w:trHeight w:val="90"/>
        </w:trPr>
        <w:tc>
          <w:tcPr>
            <w:tcW w:w="1701" w:type="dxa"/>
            <w:shd w:val="clear" w:color="auto" w:fill="auto"/>
          </w:tcPr>
          <w:p w:rsidR="00397EB3" w:rsidRDefault="00397EB3" w:rsidP="001052BD">
            <w:pPr>
              <w:pStyle w:val="ae"/>
              <w:tabs>
                <w:tab w:val="left" w:pos="0"/>
              </w:tabs>
              <w:ind w:left="0" w:right="10"/>
              <w:jc w:val="both"/>
              <w:rPr>
                <w:color w:val="000000"/>
                <w:sz w:val="22"/>
                <w:szCs w:val="22"/>
                <w:lang w:val="kk-KZ"/>
              </w:rPr>
            </w:pPr>
          </w:p>
        </w:tc>
        <w:tc>
          <w:tcPr>
            <w:tcW w:w="7797" w:type="dxa"/>
            <w:gridSpan w:val="7"/>
            <w:shd w:val="clear" w:color="auto" w:fill="auto"/>
            <w:vAlign w:val="center"/>
          </w:tcPr>
          <w:p w:rsidR="00397EB3" w:rsidRPr="00397EB3" w:rsidRDefault="00397EB3" w:rsidP="00397EB3">
            <w:pPr>
              <w:pStyle w:val="ae"/>
              <w:tabs>
                <w:tab w:val="left" w:pos="0"/>
              </w:tabs>
              <w:ind w:left="0" w:right="10" w:hanging="1814"/>
              <w:jc w:val="center"/>
              <w:rPr>
                <w:b/>
                <w:lang w:val="kk-KZ"/>
              </w:rPr>
            </w:pPr>
            <w:r w:rsidRPr="00397EB3">
              <w:rPr>
                <w:b/>
                <w:lang w:val="kk-KZ"/>
              </w:rPr>
              <w:t>Доктора</w:t>
            </w:r>
            <w:r>
              <w:rPr>
                <w:b/>
                <w:lang w:val="kk-KZ"/>
              </w:rPr>
              <w:t>н</w:t>
            </w:r>
            <w:r w:rsidRPr="00397EB3">
              <w:rPr>
                <w:b/>
                <w:lang w:val="kk-KZ"/>
              </w:rPr>
              <w:t>тура</w:t>
            </w:r>
          </w:p>
        </w:tc>
      </w:tr>
      <w:tr w:rsidR="005B2F49" w:rsidRPr="001F7D89" w:rsidTr="008039E0">
        <w:trPr>
          <w:trHeight w:val="2629"/>
        </w:trPr>
        <w:tc>
          <w:tcPr>
            <w:tcW w:w="1701" w:type="dxa"/>
            <w:shd w:val="clear" w:color="auto" w:fill="auto"/>
          </w:tcPr>
          <w:p w:rsidR="005B2F49" w:rsidRPr="00681A07" w:rsidRDefault="005B2F49" w:rsidP="005B2F49">
            <w:pPr>
              <w:pStyle w:val="ae"/>
              <w:tabs>
                <w:tab w:val="left" w:pos="0"/>
              </w:tabs>
              <w:ind w:left="0" w:right="10"/>
              <w:jc w:val="both"/>
              <w:rPr>
                <w:sz w:val="22"/>
                <w:szCs w:val="22"/>
              </w:rPr>
            </w:pPr>
            <w:r w:rsidRPr="00681A07">
              <w:rPr>
                <w:sz w:val="22"/>
                <w:szCs w:val="22"/>
              </w:rPr>
              <w:t>Искусствоведение</w:t>
            </w:r>
          </w:p>
        </w:tc>
        <w:tc>
          <w:tcPr>
            <w:tcW w:w="1134" w:type="dxa"/>
            <w:shd w:val="clear" w:color="auto" w:fill="auto"/>
            <w:vAlign w:val="center"/>
          </w:tcPr>
          <w:p w:rsidR="00681A07" w:rsidRPr="009F4C0B" w:rsidRDefault="00681A07" w:rsidP="00681A07">
            <w:pPr>
              <w:pStyle w:val="ae"/>
              <w:tabs>
                <w:tab w:val="left" w:pos="0"/>
              </w:tabs>
              <w:ind w:left="0" w:right="10"/>
              <w:jc w:val="center"/>
              <w:rPr>
                <w:sz w:val="20"/>
                <w:szCs w:val="20"/>
              </w:rPr>
            </w:pPr>
            <w:r w:rsidRPr="009F4C0B">
              <w:rPr>
                <w:sz w:val="20"/>
                <w:szCs w:val="20"/>
              </w:rPr>
              <w:t>1</w:t>
            </w:r>
          </w:p>
          <w:p w:rsidR="005B2F49" w:rsidRPr="009F4C0B" w:rsidRDefault="005B2F49" w:rsidP="005B2F49">
            <w:pPr>
              <w:pStyle w:val="ae"/>
              <w:tabs>
                <w:tab w:val="left" w:pos="0"/>
              </w:tabs>
              <w:ind w:left="0" w:right="10"/>
              <w:rPr>
                <w:sz w:val="20"/>
                <w:szCs w:val="20"/>
              </w:rPr>
            </w:pPr>
            <w:r w:rsidRPr="009F4C0B">
              <w:rPr>
                <w:sz w:val="20"/>
                <w:szCs w:val="20"/>
              </w:rPr>
              <w:t xml:space="preserve">Сактаганов Б.К.  </w:t>
            </w:r>
            <w:r w:rsidR="009F4C0B">
              <w:rPr>
                <w:sz w:val="20"/>
                <w:szCs w:val="20"/>
              </w:rPr>
              <w:t>У</w:t>
            </w:r>
            <w:r w:rsidRPr="009F4C0B">
              <w:rPr>
                <w:sz w:val="20"/>
                <w:szCs w:val="20"/>
              </w:rPr>
              <w:t>чеб</w:t>
            </w:r>
            <w:r w:rsidR="009F4C0B">
              <w:rPr>
                <w:sz w:val="20"/>
                <w:szCs w:val="20"/>
              </w:rPr>
              <w:t>.</w:t>
            </w:r>
            <w:r w:rsidRPr="009F4C0B">
              <w:rPr>
                <w:sz w:val="20"/>
                <w:szCs w:val="20"/>
              </w:rPr>
              <w:t xml:space="preserve"> пособи</w:t>
            </w:r>
            <w:r w:rsidR="009F4C0B">
              <w:rPr>
                <w:sz w:val="20"/>
                <w:szCs w:val="20"/>
              </w:rPr>
              <w:t>е «Өнер психологиясы»</w:t>
            </w:r>
          </w:p>
          <w:p w:rsidR="005B2F49" w:rsidRPr="009F4C0B" w:rsidRDefault="005B2F49" w:rsidP="005B2F49">
            <w:pPr>
              <w:pStyle w:val="ae"/>
              <w:tabs>
                <w:tab w:val="left" w:pos="0"/>
              </w:tabs>
              <w:ind w:left="0" w:right="10"/>
              <w:rPr>
                <w:sz w:val="20"/>
                <w:szCs w:val="20"/>
              </w:rPr>
            </w:pPr>
          </w:p>
          <w:p w:rsidR="005B2F49" w:rsidRPr="009F4C0B" w:rsidRDefault="005B2F49" w:rsidP="005B2F49">
            <w:pPr>
              <w:pStyle w:val="ae"/>
              <w:tabs>
                <w:tab w:val="left" w:pos="0"/>
              </w:tabs>
              <w:ind w:left="0" w:right="10"/>
              <w:rPr>
                <w:sz w:val="20"/>
                <w:szCs w:val="20"/>
              </w:rPr>
            </w:pPr>
          </w:p>
          <w:p w:rsidR="005B2F49" w:rsidRPr="009F4C0B" w:rsidRDefault="005B2F49" w:rsidP="005B2F49">
            <w:pPr>
              <w:pStyle w:val="ae"/>
              <w:tabs>
                <w:tab w:val="left" w:pos="0"/>
              </w:tabs>
              <w:ind w:left="0" w:right="10"/>
              <w:rPr>
                <w:sz w:val="20"/>
                <w:szCs w:val="20"/>
                <w:highlight w:val="red"/>
              </w:rPr>
            </w:pPr>
          </w:p>
        </w:tc>
        <w:tc>
          <w:tcPr>
            <w:tcW w:w="1134" w:type="dxa"/>
            <w:shd w:val="clear" w:color="auto" w:fill="auto"/>
            <w:vAlign w:val="center"/>
          </w:tcPr>
          <w:p w:rsidR="00681A07" w:rsidRPr="009F4C0B" w:rsidRDefault="00681A07" w:rsidP="00681A07">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681A07">
            <w:pPr>
              <w:pStyle w:val="ae"/>
              <w:tabs>
                <w:tab w:val="left" w:pos="0"/>
              </w:tabs>
              <w:ind w:left="0" w:right="10"/>
              <w:rPr>
                <w:sz w:val="20"/>
                <w:szCs w:val="20"/>
                <w:lang w:val="kk-KZ"/>
              </w:rPr>
            </w:pPr>
            <w:r w:rsidRPr="009F4C0B">
              <w:rPr>
                <w:sz w:val="20"/>
                <w:szCs w:val="20"/>
                <w:lang w:val="kk-KZ"/>
              </w:rPr>
              <w:t>Джумасеитова Г.Т.</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Курс лекций</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«Синтез искусства»</w:t>
            </w: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highlight w:val="red"/>
              </w:rPr>
            </w:pPr>
          </w:p>
        </w:tc>
        <w:tc>
          <w:tcPr>
            <w:tcW w:w="993" w:type="dxa"/>
            <w:shd w:val="clear" w:color="auto" w:fill="auto"/>
            <w:vAlign w:val="center"/>
          </w:tcPr>
          <w:p w:rsidR="00402AA0" w:rsidRPr="009F4C0B" w:rsidRDefault="00402AA0" w:rsidP="005B2F49">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Джумасеитва Г.Т.</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 xml:space="preserve">Курс лекций </w:t>
            </w:r>
          </w:p>
          <w:p w:rsidR="005B2F49" w:rsidRPr="009F4C0B" w:rsidRDefault="005B2F49" w:rsidP="009F4C0B">
            <w:pPr>
              <w:pStyle w:val="ae"/>
              <w:tabs>
                <w:tab w:val="left" w:pos="0"/>
              </w:tabs>
              <w:ind w:left="0" w:right="10"/>
              <w:jc w:val="center"/>
              <w:rPr>
                <w:sz w:val="20"/>
                <w:szCs w:val="20"/>
              </w:rPr>
            </w:pPr>
            <w:r w:rsidRPr="009F4C0B">
              <w:rPr>
                <w:sz w:val="20"/>
                <w:szCs w:val="20"/>
                <w:lang w:val="kk-KZ"/>
              </w:rPr>
              <w:t xml:space="preserve">«Тенденции и направления мировой художественной режиссуры» </w:t>
            </w:r>
          </w:p>
        </w:tc>
        <w:tc>
          <w:tcPr>
            <w:tcW w:w="1134" w:type="dxa"/>
            <w:shd w:val="clear" w:color="auto" w:fill="auto"/>
            <w:vAlign w:val="center"/>
          </w:tcPr>
          <w:p w:rsidR="00402AA0" w:rsidRPr="009F4C0B" w:rsidRDefault="00402AA0" w:rsidP="005B2F49">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Сактаганов Б.К.</w:t>
            </w:r>
          </w:p>
          <w:p w:rsidR="005B2F49" w:rsidRPr="009F4C0B" w:rsidRDefault="005B2F49" w:rsidP="005B2F49">
            <w:pPr>
              <w:pStyle w:val="ae"/>
              <w:tabs>
                <w:tab w:val="left" w:pos="0"/>
              </w:tabs>
              <w:ind w:left="0" w:right="10"/>
              <w:rPr>
                <w:sz w:val="20"/>
                <w:szCs w:val="20"/>
                <w:lang w:val="kk-KZ"/>
              </w:rPr>
            </w:pPr>
            <w:r w:rsidRPr="009F4C0B">
              <w:rPr>
                <w:sz w:val="20"/>
                <w:szCs w:val="20"/>
                <w:lang w:val="kk-KZ"/>
              </w:rPr>
              <w:t>«Психология искусства»</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Мосиенко Д.М.</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Курс лекций</w:t>
            </w:r>
          </w:p>
          <w:p w:rsidR="005B2F49" w:rsidRPr="009F4C0B" w:rsidRDefault="005B2F49" w:rsidP="009F4C0B">
            <w:pPr>
              <w:pStyle w:val="ae"/>
              <w:tabs>
                <w:tab w:val="left" w:pos="0"/>
              </w:tabs>
              <w:ind w:left="0" w:right="10"/>
              <w:jc w:val="center"/>
              <w:rPr>
                <w:sz w:val="20"/>
                <w:szCs w:val="20"/>
              </w:rPr>
            </w:pPr>
            <w:r w:rsidRPr="009F4C0B">
              <w:rPr>
                <w:sz w:val="20"/>
                <w:szCs w:val="20"/>
                <w:lang w:val="kk-KZ"/>
              </w:rPr>
              <w:t>«Теория искусств»</w:t>
            </w:r>
          </w:p>
        </w:tc>
        <w:tc>
          <w:tcPr>
            <w:tcW w:w="992" w:type="dxa"/>
            <w:shd w:val="clear" w:color="auto" w:fill="auto"/>
            <w:vAlign w:val="center"/>
          </w:tcPr>
          <w:p w:rsidR="00402AA0" w:rsidRPr="009F4C0B" w:rsidRDefault="00402AA0" w:rsidP="005B2F49">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Кулмагамбетова А.С.</w:t>
            </w:r>
          </w:p>
          <w:p w:rsidR="005B2F49" w:rsidRPr="009F4C0B" w:rsidRDefault="009F4C0B" w:rsidP="005B2F49">
            <w:pPr>
              <w:pStyle w:val="ae"/>
              <w:tabs>
                <w:tab w:val="left" w:pos="0"/>
              </w:tabs>
              <w:ind w:left="0" w:right="10"/>
              <w:jc w:val="center"/>
              <w:rPr>
                <w:sz w:val="20"/>
                <w:szCs w:val="20"/>
                <w:lang w:val="kk-KZ"/>
              </w:rPr>
            </w:pPr>
            <w:r>
              <w:rPr>
                <w:sz w:val="20"/>
                <w:szCs w:val="20"/>
                <w:lang w:val="kk-KZ"/>
              </w:rPr>
              <w:t>«</w:t>
            </w:r>
            <w:r w:rsidR="005B2F49" w:rsidRPr="009F4C0B">
              <w:rPr>
                <w:sz w:val="20"/>
                <w:szCs w:val="20"/>
                <w:lang w:val="kk-KZ"/>
              </w:rPr>
              <w:t>Инновационный менеджмент</w:t>
            </w:r>
            <w:r>
              <w:rPr>
                <w:sz w:val="20"/>
                <w:szCs w:val="20"/>
                <w:lang w:val="kk-KZ"/>
              </w:rPr>
              <w:t>»</w:t>
            </w: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rPr>
            </w:pPr>
          </w:p>
        </w:tc>
        <w:tc>
          <w:tcPr>
            <w:tcW w:w="992" w:type="dxa"/>
            <w:shd w:val="clear" w:color="auto" w:fill="auto"/>
            <w:vAlign w:val="center"/>
          </w:tcPr>
          <w:p w:rsidR="00402AA0" w:rsidRPr="009F4C0B" w:rsidRDefault="00402AA0" w:rsidP="005B2F49">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Досжан Р.К.</w:t>
            </w:r>
          </w:p>
          <w:p w:rsidR="005B2F49" w:rsidRPr="009F4C0B" w:rsidRDefault="005B2F49" w:rsidP="005B2F49">
            <w:pPr>
              <w:pStyle w:val="ae"/>
              <w:tabs>
                <w:tab w:val="left" w:pos="0"/>
              </w:tabs>
              <w:ind w:left="0" w:right="10"/>
              <w:jc w:val="center"/>
              <w:rPr>
                <w:sz w:val="20"/>
                <w:szCs w:val="20"/>
                <w:lang w:val="kk-KZ"/>
              </w:rPr>
            </w:pPr>
            <w:r w:rsidRPr="009F4C0B">
              <w:rPr>
                <w:sz w:val="20"/>
                <w:szCs w:val="20"/>
                <w:lang w:val="kk-KZ"/>
              </w:rPr>
              <w:t>Курс лекций «История и философия науки»</w:t>
            </w: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lang w:val="kk-KZ"/>
              </w:rPr>
            </w:pPr>
          </w:p>
          <w:p w:rsidR="005B2F49" w:rsidRPr="009F4C0B" w:rsidRDefault="005B2F49" w:rsidP="005B2F49">
            <w:pPr>
              <w:pStyle w:val="ae"/>
              <w:tabs>
                <w:tab w:val="left" w:pos="0"/>
              </w:tabs>
              <w:ind w:left="0" w:right="10"/>
              <w:jc w:val="center"/>
              <w:rPr>
                <w:sz w:val="20"/>
                <w:szCs w:val="20"/>
              </w:rPr>
            </w:pPr>
          </w:p>
        </w:tc>
        <w:tc>
          <w:tcPr>
            <w:tcW w:w="1418" w:type="dxa"/>
            <w:shd w:val="clear" w:color="auto" w:fill="auto"/>
            <w:vAlign w:val="center"/>
          </w:tcPr>
          <w:p w:rsidR="00402AA0" w:rsidRPr="009F4C0B" w:rsidRDefault="00402AA0" w:rsidP="00402AA0">
            <w:pPr>
              <w:pStyle w:val="ae"/>
              <w:tabs>
                <w:tab w:val="left" w:pos="0"/>
              </w:tabs>
              <w:ind w:left="0" w:right="10"/>
              <w:jc w:val="center"/>
              <w:rPr>
                <w:sz w:val="20"/>
                <w:szCs w:val="20"/>
                <w:lang w:val="kk-KZ"/>
              </w:rPr>
            </w:pPr>
            <w:r w:rsidRPr="009F4C0B">
              <w:rPr>
                <w:sz w:val="20"/>
                <w:szCs w:val="20"/>
                <w:lang w:val="kk-KZ"/>
              </w:rPr>
              <w:t>1</w:t>
            </w:r>
          </w:p>
          <w:p w:rsidR="005B2F49" w:rsidRPr="009F4C0B" w:rsidRDefault="005B2F49" w:rsidP="005B2F49">
            <w:pPr>
              <w:pStyle w:val="ae"/>
              <w:tabs>
                <w:tab w:val="left" w:pos="0"/>
              </w:tabs>
              <w:ind w:left="0" w:right="10"/>
              <w:rPr>
                <w:sz w:val="20"/>
                <w:szCs w:val="20"/>
                <w:lang w:val="kk-KZ"/>
              </w:rPr>
            </w:pPr>
            <w:r w:rsidRPr="009F4C0B">
              <w:rPr>
                <w:sz w:val="20"/>
                <w:szCs w:val="20"/>
                <w:lang w:val="kk-KZ"/>
              </w:rPr>
              <w:t>Сактаганов Б.К.</w:t>
            </w:r>
          </w:p>
          <w:p w:rsidR="005B2F49" w:rsidRPr="009F4C0B" w:rsidRDefault="005B2F49" w:rsidP="005B2F49">
            <w:pPr>
              <w:pStyle w:val="ae"/>
              <w:tabs>
                <w:tab w:val="left" w:pos="0"/>
              </w:tabs>
              <w:ind w:left="0" w:right="10"/>
              <w:rPr>
                <w:sz w:val="20"/>
                <w:szCs w:val="20"/>
                <w:lang w:val="kk-KZ"/>
              </w:rPr>
            </w:pPr>
            <w:r w:rsidRPr="009F4C0B">
              <w:rPr>
                <w:sz w:val="20"/>
                <w:szCs w:val="20"/>
                <w:lang w:val="kk-KZ"/>
              </w:rPr>
              <w:t>«Психология искусства»</w:t>
            </w: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rPr>
                <w:sz w:val="20"/>
                <w:szCs w:val="20"/>
                <w:lang w:val="kk-KZ"/>
              </w:rPr>
            </w:pPr>
          </w:p>
          <w:p w:rsidR="005B2F49" w:rsidRPr="009F4C0B" w:rsidRDefault="005B2F49" w:rsidP="005B2F49">
            <w:pPr>
              <w:pStyle w:val="ae"/>
              <w:tabs>
                <w:tab w:val="left" w:pos="0"/>
              </w:tabs>
              <w:ind w:left="0" w:right="10"/>
              <w:jc w:val="center"/>
              <w:rPr>
                <w:sz w:val="20"/>
                <w:szCs w:val="20"/>
              </w:rPr>
            </w:pPr>
          </w:p>
          <w:p w:rsidR="005B2F49" w:rsidRPr="009F4C0B" w:rsidRDefault="005B2F49" w:rsidP="005B2F49">
            <w:pPr>
              <w:pStyle w:val="ae"/>
              <w:tabs>
                <w:tab w:val="left" w:pos="0"/>
              </w:tabs>
              <w:ind w:left="0" w:right="10"/>
              <w:rPr>
                <w:sz w:val="20"/>
                <w:szCs w:val="20"/>
              </w:rPr>
            </w:pPr>
          </w:p>
        </w:tc>
      </w:tr>
    </w:tbl>
    <w:p w:rsidR="00531F3C" w:rsidRPr="00361EF6" w:rsidRDefault="00531F3C" w:rsidP="001052BD">
      <w:pPr>
        <w:pStyle w:val="ae"/>
        <w:shd w:val="clear" w:color="auto" w:fill="FFFFFF"/>
        <w:tabs>
          <w:tab w:val="left" w:pos="0"/>
        </w:tabs>
        <w:ind w:left="0" w:right="10"/>
        <w:jc w:val="both"/>
        <w:rPr>
          <w:szCs w:val="22"/>
        </w:rPr>
      </w:pPr>
      <w:r w:rsidRPr="00361EF6">
        <w:rPr>
          <w:szCs w:val="22"/>
        </w:rPr>
        <w:t>Мероприятия:</w:t>
      </w:r>
    </w:p>
    <w:p w:rsidR="00531F3C" w:rsidRPr="00361EF6" w:rsidRDefault="00531F3C" w:rsidP="00832D1F">
      <w:pPr>
        <w:pStyle w:val="ae"/>
        <w:numPr>
          <w:ilvl w:val="0"/>
          <w:numId w:val="8"/>
        </w:numPr>
        <w:shd w:val="clear" w:color="auto" w:fill="FFFFFF"/>
        <w:tabs>
          <w:tab w:val="left" w:pos="0"/>
          <w:tab w:val="left" w:pos="284"/>
        </w:tabs>
        <w:ind w:left="0" w:right="10" w:firstLine="0"/>
        <w:jc w:val="both"/>
        <w:rPr>
          <w:szCs w:val="22"/>
        </w:rPr>
      </w:pPr>
      <w:r w:rsidRPr="00361EF6">
        <w:rPr>
          <w:szCs w:val="22"/>
        </w:rPr>
        <w:t>Организовать плановую подготовку курса к</w:t>
      </w:r>
      <w:r w:rsidR="00486E42">
        <w:rPr>
          <w:szCs w:val="22"/>
        </w:rPr>
        <w:t>аждым педагогом. Включить</w:t>
      </w:r>
      <w:r w:rsidRPr="00361EF6">
        <w:rPr>
          <w:szCs w:val="22"/>
        </w:rPr>
        <w:t xml:space="preserve"> работу </w:t>
      </w:r>
      <w:r w:rsidR="00486E42">
        <w:rPr>
          <w:szCs w:val="22"/>
        </w:rPr>
        <w:t xml:space="preserve">по изданию учебно-методической литературы по дисциплинам искусств и арт-менеджмента на казахском и/или русском языках </w:t>
      </w:r>
      <w:r w:rsidRPr="00361EF6">
        <w:rPr>
          <w:szCs w:val="22"/>
        </w:rPr>
        <w:t xml:space="preserve">в </w:t>
      </w:r>
      <w:r w:rsidR="009F4C0B">
        <w:rPr>
          <w:szCs w:val="22"/>
        </w:rPr>
        <w:t>г</w:t>
      </w:r>
      <w:r w:rsidR="00486E42">
        <w:rPr>
          <w:szCs w:val="22"/>
        </w:rPr>
        <w:t>од</w:t>
      </w:r>
      <w:r w:rsidR="009F4C0B">
        <w:rPr>
          <w:szCs w:val="22"/>
        </w:rPr>
        <w:t>ичн</w:t>
      </w:r>
      <w:r w:rsidR="00486E42">
        <w:rPr>
          <w:szCs w:val="22"/>
        </w:rPr>
        <w:t xml:space="preserve">ый </w:t>
      </w:r>
      <w:r w:rsidRPr="00361EF6">
        <w:rPr>
          <w:szCs w:val="22"/>
        </w:rPr>
        <w:t>инд</w:t>
      </w:r>
      <w:r w:rsidR="00486E42">
        <w:rPr>
          <w:szCs w:val="22"/>
        </w:rPr>
        <w:t>ивидуальный план педагога</w:t>
      </w:r>
      <w:r w:rsidRPr="00361EF6">
        <w:rPr>
          <w:szCs w:val="22"/>
        </w:rPr>
        <w:t>.</w:t>
      </w:r>
    </w:p>
    <w:p w:rsidR="00531F3C" w:rsidRPr="00361EF6" w:rsidRDefault="0085734B" w:rsidP="00832D1F">
      <w:pPr>
        <w:pStyle w:val="ae"/>
        <w:numPr>
          <w:ilvl w:val="0"/>
          <w:numId w:val="8"/>
        </w:numPr>
        <w:shd w:val="clear" w:color="auto" w:fill="FFFFFF"/>
        <w:tabs>
          <w:tab w:val="left" w:pos="0"/>
          <w:tab w:val="left" w:pos="284"/>
        </w:tabs>
        <w:ind w:left="0" w:right="10" w:firstLine="0"/>
        <w:jc w:val="both"/>
        <w:rPr>
          <w:szCs w:val="22"/>
        </w:rPr>
      </w:pPr>
      <w:r>
        <w:rPr>
          <w:szCs w:val="22"/>
        </w:rPr>
        <w:t>Провести обсуждение по изданию учебно-методической литературы</w:t>
      </w:r>
      <w:r w:rsidR="00531F3C" w:rsidRPr="00361EF6">
        <w:rPr>
          <w:szCs w:val="22"/>
        </w:rPr>
        <w:t xml:space="preserve"> на всех уровнях коллегиального обсуждения: </w:t>
      </w:r>
      <w:r w:rsidR="00595EA8">
        <w:rPr>
          <w:szCs w:val="22"/>
        </w:rPr>
        <w:t xml:space="preserve">от заседания кафедр </w:t>
      </w:r>
      <w:r w:rsidR="00D44A3A">
        <w:rPr>
          <w:szCs w:val="22"/>
        </w:rPr>
        <w:t>до Учебно-методического совета</w:t>
      </w:r>
      <w:r>
        <w:rPr>
          <w:szCs w:val="22"/>
        </w:rPr>
        <w:t xml:space="preserve"> Академии</w:t>
      </w:r>
      <w:r w:rsidR="00D44A3A">
        <w:rPr>
          <w:szCs w:val="22"/>
        </w:rPr>
        <w:t xml:space="preserve">. </w:t>
      </w:r>
    </w:p>
    <w:p w:rsidR="00361EF6" w:rsidRDefault="00361EF6" w:rsidP="001052BD">
      <w:pPr>
        <w:pStyle w:val="ae"/>
        <w:shd w:val="clear" w:color="auto" w:fill="FFFFFF"/>
        <w:tabs>
          <w:tab w:val="left" w:pos="0"/>
        </w:tabs>
        <w:ind w:left="0" w:right="10"/>
        <w:jc w:val="both"/>
        <w:rPr>
          <w:b/>
        </w:rPr>
      </w:pPr>
    </w:p>
    <w:p w:rsidR="00E815AF" w:rsidRPr="000165B1" w:rsidRDefault="008F0275" w:rsidP="001052BD">
      <w:pPr>
        <w:pStyle w:val="ae"/>
        <w:shd w:val="clear" w:color="auto" w:fill="FFFFFF"/>
        <w:tabs>
          <w:tab w:val="left" w:pos="0"/>
        </w:tabs>
        <w:ind w:left="0" w:right="10"/>
        <w:jc w:val="both"/>
        <w:rPr>
          <w:b/>
        </w:rPr>
      </w:pPr>
      <w:r w:rsidRPr="000165B1">
        <w:rPr>
          <w:b/>
        </w:rPr>
        <w:t xml:space="preserve">Задача </w:t>
      </w:r>
      <w:r w:rsidR="00E815AF" w:rsidRPr="000165B1">
        <w:rPr>
          <w:b/>
        </w:rPr>
        <w:t xml:space="preserve">2. </w:t>
      </w:r>
      <w:r w:rsidR="00330383" w:rsidRPr="000165B1">
        <w:rPr>
          <w:b/>
        </w:rPr>
        <w:t>Организовать процесс</w:t>
      </w:r>
      <w:r w:rsidR="00E815AF" w:rsidRPr="000165B1">
        <w:rPr>
          <w:b/>
        </w:rPr>
        <w:t xml:space="preserve"> </w:t>
      </w:r>
      <w:r w:rsidR="00330383" w:rsidRPr="000165B1">
        <w:rPr>
          <w:b/>
        </w:rPr>
        <w:t xml:space="preserve">разработки и </w:t>
      </w:r>
      <w:r w:rsidR="00E815AF" w:rsidRPr="000165B1">
        <w:rPr>
          <w:b/>
        </w:rPr>
        <w:t>издан</w:t>
      </w:r>
      <w:r w:rsidR="00330383" w:rsidRPr="000165B1">
        <w:rPr>
          <w:b/>
        </w:rPr>
        <w:t>ия</w:t>
      </w:r>
      <w:r w:rsidR="00E815AF" w:rsidRPr="000165B1">
        <w:rPr>
          <w:b/>
        </w:rPr>
        <w:t xml:space="preserve"> электронных учебников по дисциплинам искусств на казахском </w:t>
      </w:r>
      <w:r w:rsidR="00330383" w:rsidRPr="000165B1">
        <w:rPr>
          <w:b/>
        </w:rPr>
        <w:t xml:space="preserve">и русском </w:t>
      </w:r>
      <w:r w:rsidR="00E815AF" w:rsidRPr="000165B1">
        <w:rPr>
          <w:b/>
        </w:rPr>
        <w:t>язык</w:t>
      </w:r>
      <w:r w:rsidR="00330383" w:rsidRPr="000165B1">
        <w:rPr>
          <w:b/>
        </w:rPr>
        <w:t>ах</w:t>
      </w:r>
      <w:r w:rsidR="00E815AF" w:rsidRPr="000165B1">
        <w:rPr>
          <w:b/>
        </w:rPr>
        <w:t>.</w:t>
      </w:r>
    </w:p>
    <w:p w:rsidR="007D01DF" w:rsidRPr="005D4873" w:rsidRDefault="008F0275" w:rsidP="001052BD">
      <w:pPr>
        <w:pStyle w:val="ae"/>
        <w:shd w:val="clear" w:color="auto" w:fill="FFFFFF"/>
        <w:tabs>
          <w:tab w:val="left" w:pos="0"/>
        </w:tabs>
        <w:ind w:left="0" w:right="10"/>
        <w:jc w:val="both"/>
        <w:rPr>
          <w:sz w:val="22"/>
          <w:szCs w:val="22"/>
        </w:rPr>
      </w:pPr>
      <w:r w:rsidRPr="005D4873">
        <w:rPr>
          <w:sz w:val="22"/>
          <w:szCs w:val="22"/>
        </w:rPr>
        <w:lastRenderedPageBreak/>
        <w:t>Таблица 1</w:t>
      </w:r>
      <w:r w:rsidR="009F4C0B" w:rsidRPr="005D4873">
        <w:rPr>
          <w:sz w:val="22"/>
          <w:szCs w:val="22"/>
        </w:rPr>
        <w:t>5</w:t>
      </w:r>
      <w:r w:rsidR="007D01DF" w:rsidRPr="005D4873">
        <w:rPr>
          <w:sz w:val="22"/>
          <w:szCs w:val="22"/>
        </w:rPr>
        <w:t>. Количество изданных электронных пособий на казахском</w:t>
      </w:r>
      <w:r w:rsidR="00330383" w:rsidRPr="005D4873">
        <w:rPr>
          <w:sz w:val="22"/>
          <w:szCs w:val="22"/>
        </w:rPr>
        <w:t xml:space="preserve"> и русском</w:t>
      </w:r>
      <w:r w:rsidR="007D01DF" w:rsidRPr="005D4873">
        <w:rPr>
          <w:sz w:val="22"/>
          <w:szCs w:val="22"/>
        </w:rPr>
        <w:t xml:space="preserve"> язык</w:t>
      </w:r>
      <w:r w:rsidR="00330383" w:rsidRPr="005D4873">
        <w:rPr>
          <w:sz w:val="22"/>
          <w:szCs w:val="22"/>
        </w:rPr>
        <w:t>ах</w:t>
      </w:r>
      <w:r w:rsidR="007D01DF" w:rsidRPr="005D4873">
        <w:rPr>
          <w:sz w:val="22"/>
          <w:szCs w:val="22"/>
        </w:rPr>
        <w:t xml:space="preserve"> по дисциплинам искусств</w:t>
      </w:r>
      <w:r w:rsidR="0007148E" w:rsidRPr="005D4873">
        <w:rPr>
          <w:sz w:val="22"/>
          <w:szCs w:val="22"/>
        </w:rPr>
        <w:t xml:space="preserve"> </w:t>
      </w:r>
    </w:p>
    <w:tbl>
      <w:tblPr>
        <w:tblStyle w:val="af8"/>
        <w:tblW w:w="9214" w:type="dxa"/>
        <w:tblInd w:w="-5" w:type="dxa"/>
        <w:tblLayout w:type="fixed"/>
        <w:tblLook w:val="04A0" w:firstRow="1" w:lastRow="0" w:firstColumn="1" w:lastColumn="0" w:noHBand="0" w:noVBand="1"/>
      </w:tblPr>
      <w:tblGrid>
        <w:gridCol w:w="1582"/>
        <w:gridCol w:w="1205"/>
        <w:gridCol w:w="1134"/>
        <w:gridCol w:w="1134"/>
        <w:gridCol w:w="993"/>
        <w:gridCol w:w="1014"/>
        <w:gridCol w:w="1037"/>
        <w:gridCol w:w="1115"/>
      </w:tblGrid>
      <w:tr w:rsidR="00487E72" w:rsidRPr="001F7D89" w:rsidTr="008039E0">
        <w:tc>
          <w:tcPr>
            <w:tcW w:w="1582" w:type="dxa"/>
            <w:shd w:val="clear" w:color="auto" w:fill="auto"/>
          </w:tcPr>
          <w:p w:rsidR="00487E72" w:rsidRPr="001F7D89" w:rsidRDefault="00D44A3A" w:rsidP="001052BD">
            <w:pPr>
              <w:pStyle w:val="ae"/>
              <w:tabs>
                <w:tab w:val="left" w:pos="0"/>
              </w:tabs>
              <w:ind w:left="0" w:right="10"/>
              <w:jc w:val="both"/>
              <w:rPr>
                <w:sz w:val="22"/>
                <w:szCs w:val="22"/>
              </w:rPr>
            </w:pPr>
            <w:r w:rsidRPr="00F1075A">
              <w:rPr>
                <w:b/>
                <w:color w:val="000000"/>
                <w:sz w:val="22"/>
                <w:szCs w:val="22"/>
                <w:lang w:val="kk-KZ"/>
              </w:rPr>
              <w:t>Наименование ОП</w:t>
            </w:r>
          </w:p>
        </w:tc>
        <w:tc>
          <w:tcPr>
            <w:tcW w:w="1205" w:type="dxa"/>
            <w:shd w:val="clear" w:color="auto" w:fill="auto"/>
          </w:tcPr>
          <w:p w:rsidR="00D44A3A" w:rsidRDefault="00487E72" w:rsidP="001052BD">
            <w:pPr>
              <w:pStyle w:val="ae"/>
              <w:tabs>
                <w:tab w:val="left" w:pos="0"/>
              </w:tabs>
              <w:ind w:left="0" w:right="11"/>
              <w:jc w:val="both"/>
              <w:rPr>
                <w:b/>
                <w:color w:val="000000"/>
                <w:sz w:val="22"/>
                <w:szCs w:val="22"/>
              </w:rPr>
            </w:pPr>
            <w:r w:rsidRPr="00D44A3A">
              <w:rPr>
                <w:b/>
                <w:color w:val="000000"/>
                <w:sz w:val="22"/>
                <w:szCs w:val="22"/>
              </w:rPr>
              <w:t>2018-</w:t>
            </w:r>
          </w:p>
          <w:p w:rsidR="00487E72" w:rsidRPr="00D44A3A" w:rsidRDefault="00487E72" w:rsidP="001052BD">
            <w:pPr>
              <w:pStyle w:val="ae"/>
              <w:tabs>
                <w:tab w:val="left" w:pos="0"/>
              </w:tabs>
              <w:ind w:left="0" w:right="11"/>
              <w:jc w:val="both"/>
              <w:rPr>
                <w:b/>
                <w:color w:val="000000"/>
                <w:sz w:val="22"/>
                <w:szCs w:val="22"/>
              </w:rPr>
            </w:pPr>
            <w:r w:rsidRPr="00D44A3A">
              <w:rPr>
                <w:b/>
                <w:color w:val="000000"/>
                <w:sz w:val="22"/>
                <w:szCs w:val="22"/>
              </w:rPr>
              <w:t>2019</w:t>
            </w:r>
          </w:p>
        </w:tc>
        <w:tc>
          <w:tcPr>
            <w:tcW w:w="1134" w:type="dxa"/>
            <w:shd w:val="clear" w:color="auto" w:fill="auto"/>
          </w:tcPr>
          <w:p w:rsidR="00487E72" w:rsidRPr="00D44A3A" w:rsidRDefault="00487E72" w:rsidP="001052BD">
            <w:pPr>
              <w:pStyle w:val="ae"/>
              <w:tabs>
                <w:tab w:val="left" w:pos="0"/>
              </w:tabs>
              <w:ind w:left="0" w:right="11"/>
              <w:jc w:val="both"/>
              <w:rPr>
                <w:b/>
                <w:sz w:val="22"/>
                <w:szCs w:val="22"/>
              </w:rPr>
            </w:pPr>
            <w:r w:rsidRPr="00D44A3A">
              <w:rPr>
                <w:b/>
                <w:sz w:val="22"/>
                <w:szCs w:val="22"/>
              </w:rPr>
              <w:t>2019-2020</w:t>
            </w:r>
          </w:p>
        </w:tc>
        <w:tc>
          <w:tcPr>
            <w:tcW w:w="1134" w:type="dxa"/>
            <w:shd w:val="clear" w:color="auto" w:fill="auto"/>
          </w:tcPr>
          <w:p w:rsidR="00487E72" w:rsidRPr="00D44A3A" w:rsidRDefault="00487E72" w:rsidP="001052BD">
            <w:pPr>
              <w:pStyle w:val="ae"/>
              <w:tabs>
                <w:tab w:val="left" w:pos="0"/>
              </w:tabs>
              <w:ind w:left="0" w:right="11"/>
              <w:jc w:val="both"/>
              <w:rPr>
                <w:b/>
                <w:sz w:val="22"/>
                <w:szCs w:val="22"/>
              </w:rPr>
            </w:pPr>
            <w:r w:rsidRPr="00D44A3A">
              <w:rPr>
                <w:b/>
                <w:sz w:val="22"/>
                <w:szCs w:val="22"/>
              </w:rPr>
              <w:t>2020-2021</w:t>
            </w:r>
          </w:p>
        </w:tc>
        <w:tc>
          <w:tcPr>
            <w:tcW w:w="993" w:type="dxa"/>
            <w:shd w:val="clear" w:color="auto" w:fill="auto"/>
          </w:tcPr>
          <w:p w:rsidR="00487E72" w:rsidRPr="00D44A3A" w:rsidRDefault="00487E72" w:rsidP="001052BD">
            <w:pPr>
              <w:pStyle w:val="ae"/>
              <w:tabs>
                <w:tab w:val="left" w:pos="0"/>
              </w:tabs>
              <w:ind w:left="0" w:right="11"/>
              <w:jc w:val="both"/>
              <w:rPr>
                <w:b/>
                <w:sz w:val="22"/>
                <w:szCs w:val="22"/>
              </w:rPr>
            </w:pPr>
            <w:r w:rsidRPr="00D44A3A">
              <w:rPr>
                <w:b/>
                <w:sz w:val="22"/>
                <w:szCs w:val="22"/>
              </w:rPr>
              <w:t>2021-2022</w:t>
            </w:r>
          </w:p>
        </w:tc>
        <w:tc>
          <w:tcPr>
            <w:tcW w:w="1014" w:type="dxa"/>
            <w:shd w:val="clear" w:color="auto" w:fill="auto"/>
          </w:tcPr>
          <w:p w:rsidR="00487E72" w:rsidRPr="00D44A3A" w:rsidRDefault="00487E72" w:rsidP="001052BD">
            <w:pPr>
              <w:pStyle w:val="ae"/>
              <w:tabs>
                <w:tab w:val="left" w:pos="0"/>
              </w:tabs>
              <w:ind w:left="0" w:right="11"/>
              <w:jc w:val="both"/>
              <w:rPr>
                <w:b/>
                <w:sz w:val="22"/>
                <w:szCs w:val="22"/>
              </w:rPr>
            </w:pPr>
            <w:r w:rsidRPr="00D44A3A">
              <w:rPr>
                <w:b/>
                <w:sz w:val="22"/>
                <w:szCs w:val="22"/>
              </w:rPr>
              <w:t>2022-2023</w:t>
            </w:r>
          </w:p>
        </w:tc>
        <w:tc>
          <w:tcPr>
            <w:tcW w:w="1037" w:type="dxa"/>
            <w:shd w:val="clear" w:color="auto" w:fill="auto"/>
          </w:tcPr>
          <w:p w:rsidR="00487E72" w:rsidRPr="00D44A3A" w:rsidRDefault="00487E72" w:rsidP="001052BD">
            <w:pPr>
              <w:pStyle w:val="ae"/>
              <w:tabs>
                <w:tab w:val="left" w:pos="0"/>
              </w:tabs>
              <w:ind w:left="0" w:right="11"/>
              <w:jc w:val="both"/>
              <w:rPr>
                <w:b/>
                <w:sz w:val="22"/>
                <w:szCs w:val="22"/>
              </w:rPr>
            </w:pPr>
            <w:r w:rsidRPr="00D44A3A">
              <w:rPr>
                <w:b/>
                <w:sz w:val="22"/>
                <w:szCs w:val="22"/>
              </w:rPr>
              <w:t>2023-2024</w:t>
            </w:r>
          </w:p>
        </w:tc>
        <w:tc>
          <w:tcPr>
            <w:tcW w:w="1115" w:type="dxa"/>
            <w:shd w:val="clear" w:color="auto" w:fill="auto"/>
          </w:tcPr>
          <w:p w:rsidR="00D44A3A" w:rsidRDefault="00487E72" w:rsidP="001052BD">
            <w:pPr>
              <w:pStyle w:val="ae"/>
              <w:tabs>
                <w:tab w:val="left" w:pos="0"/>
              </w:tabs>
              <w:ind w:left="0" w:right="11"/>
              <w:jc w:val="both"/>
              <w:rPr>
                <w:b/>
                <w:sz w:val="22"/>
                <w:szCs w:val="22"/>
              </w:rPr>
            </w:pPr>
            <w:r w:rsidRPr="00D44A3A">
              <w:rPr>
                <w:b/>
                <w:sz w:val="22"/>
                <w:szCs w:val="22"/>
              </w:rPr>
              <w:t>2024-</w:t>
            </w:r>
          </w:p>
          <w:p w:rsidR="00487E72" w:rsidRPr="00D44A3A" w:rsidRDefault="00487E72" w:rsidP="001052BD">
            <w:pPr>
              <w:pStyle w:val="ae"/>
              <w:tabs>
                <w:tab w:val="left" w:pos="0"/>
              </w:tabs>
              <w:ind w:left="0" w:right="11"/>
              <w:jc w:val="both"/>
              <w:rPr>
                <w:b/>
                <w:sz w:val="22"/>
                <w:szCs w:val="22"/>
              </w:rPr>
            </w:pPr>
            <w:r w:rsidRPr="00D44A3A">
              <w:rPr>
                <w:b/>
                <w:sz w:val="22"/>
                <w:szCs w:val="22"/>
              </w:rPr>
              <w:t>2025</w:t>
            </w:r>
          </w:p>
        </w:tc>
      </w:tr>
      <w:tr w:rsidR="00D44A3A" w:rsidRPr="001F7D89" w:rsidTr="008039E0">
        <w:tc>
          <w:tcPr>
            <w:tcW w:w="9214" w:type="dxa"/>
            <w:gridSpan w:val="8"/>
            <w:shd w:val="clear" w:color="auto" w:fill="auto"/>
          </w:tcPr>
          <w:p w:rsidR="00D44A3A" w:rsidRPr="008039E0" w:rsidRDefault="00D44A3A" w:rsidP="00D44A3A">
            <w:pPr>
              <w:pStyle w:val="ae"/>
              <w:tabs>
                <w:tab w:val="left" w:pos="0"/>
              </w:tabs>
              <w:ind w:left="0" w:right="10"/>
              <w:jc w:val="center"/>
              <w:rPr>
                <w:b/>
                <w:sz w:val="22"/>
                <w:szCs w:val="22"/>
              </w:rPr>
            </w:pPr>
            <w:r w:rsidRPr="008039E0">
              <w:rPr>
                <w:b/>
                <w:sz w:val="22"/>
                <w:szCs w:val="22"/>
              </w:rPr>
              <w:t>Бакалавриат</w:t>
            </w:r>
          </w:p>
        </w:tc>
      </w:tr>
      <w:tr w:rsidR="00AE1669" w:rsidRPr="001F7D89" w:rsidTr="008039E0">
        <w:trPr>
          <w:trHeight w:val="1031"/>
        </w:trPr>
        <w:tc>
          <w:tcPr>
            <w:tcW w:w="1582" w:type="dxa"/>
            <w:shd w:val="clear" w:color="auto" w:fill="auto"/>
          </w:tcPr>
          <w:p w:rsidR="00AE1669" w:rsidRPr="00D44A3A" w:rsidRDefault="00AE1669" w:rsidP="00AE1669">
            <w:pPr>
              <w:pStyle w:val="ae"/>
              <w:tabs>
                <w:tab w:val="left" w:pos="0"/>
              </w:tabs>
              <w:ind w:left="0" w:right="10"/>
              <w:jc w:val="both"/>
              <w:rPr>
                <w:sz w:val="22"/>
                <w:szCs w:val="22"/>
              </w:rPr>
            </w:pPr>
            <w:r w:rsidRPr="00D44A3A">
              <w:rPr>
                <w:sz w:val="22"/>
                <w:szCs w:val="22"/>
              </w:rPr>
              <w:t xml:space="preserve">Арт-менеджмент </w:t>
            </w:r>
          </w:p>
        </w:tc>
        <w:tc>
          <w:tcPr>
            <w:tcW w:w="1205" w:type="dxa"/>
            <w:shd w:val="clear" w:color="auto" w:fill="auto"/>
            <w:vAlign w:val="center"/>
          </w:tcPr>
          <w:p w:rsidR="00AE1669" w:rsidRPr="008039E0" w:rsidRDefault="00AE1669" w:rsidP="000165B1">
            <w:pPr>
              <w:pStyle w:val="ae"/>
              <w:shd w:val="clear" w:color="auto" w:fill="E5B8B7" w:themeFill="accent2" w:themeFillTint="66"/>
              <w:tabs>
                <w:tab w:val="left" w:pos="0"/>
              </w:tabs>
              <w:ind w:left="0"/>
              <w:rPr>
                <w:sz w:val="22"/>
                <w:szCs w:val="22"/>
              </w:rPr>
            </w:pPr>
            <w:r w:rsidRPr="008039E0">
              <w:rPr>
                <w:sz w:val="22"/>
                <w:szCs w:val="22"/>
                <w:lang w:val="kk-KZ"/>
              </w:rPr>
              <w:t xml:space="preserve">Сактаганов Б.К.  подготовка учебного пособия «Өнер психологиясы», </w:t>
            </w:r>
          </w:p>
          <w:p w:rsidR="00AE1669" w:rsidRPr="008039E0" w:rsidRDefault="00AE1669" w:rsidP="000165B1">
            <w:pPr>
              <w:shd w:val="clear" w:color="auto" w:fill="E5B8B7" w:themeFill="accent2" w:themeFillTint="66"/>
              <w:tabs>
                <w:tab w:val="left" w:pos="0"/>
              </w:tabs>
              <w:rPr>
                <w:sz w:val="22"/>
                <w:szCs w:val="22"/>
              </w:rPr>
            </w:pPr>
            <w:r w:rsidRPr="008039E0">
              <w:rPr>
                <w:sz w:val="22"/>
                <w:szCs w:val="22"/>
              </w:rPr>
              <w:t>Кожантаева Ж.К.</w:t>
            </w:r>
          </w:p>
          <w:p w:rsidR="00AE1669" w:rsidRPr="008039E0" w:rsidRDefault="00AE1669" w:rsidP="000165B1">
            <w:pPr>
              <w:pStyle w:val="ae"/>
              <w:shd w:val="clear" w:color="auto" w:fill="E5B8B7" w:themeFill="accent2" w:themeFillTint="66"/>
              <w:tabs>
                <w:tab w:val="left" w:pos="0"/>
              </w:tabs>
              <w:ind w:left="0"/>
              <w:rPr>
                <w:sz w:val="22"/>
                <w:szCs w:val="22"/>
              </w:rPr>
            </w:pPr>
            <w:r w:rsidRPr="008039E0">
              <w:rPr>
                <w:sz w:val="22"/>
                <w:szCs w:val="22"/>
              </w:rPr>
              <w:t>Учебно-методическое пособие «Основы права»</w:t>
            </w:r>
          </w:p>
        </w:tc>
        <w:tc>
          <w:tcPr>
            <w:tcW w:w="1134" w:type="dxa"/>
            <w:shd w:val="clear" w:color="auto" w:fill="auto"/>
            <w:vAlign w:val="center"/>
          </w:tcPr>
          <w:p w:rsidR="00AE1669" w:rsidRPr="008039E0" w:rsidRDefault="00AE1669" w:rsidP="00AE1669">
            <w:pPr>
              <w:pStyle w:val="ae"/>
              <w:tabs>
                <w:tab w:val="left" w:pos="0"/>
              </w:tabs>
              <w:ind w:left="0" w:right="10"/>
              <w:rPr>
                <w:sz w:val="22"/>
                <w:szCs w:val="22"/>
              </w:rPr>
            </w:pPr>
            <w:r w:rsidRPr="008039E0">
              <w:rPr>
                <w:sz w:val="22"/>
                <w:szCs w:val="22"/>
              </w:rPr>
              <w:t>Ильясов Ж.К.</w:t>
            </w:r>
          </w:p>
          <w:p w:rsidR="00AE1669" w:rsidRPr="008039E0" w:rsidRDefault="00AE1669" w:rsidP="000165B1">
            <w:pPr>
              <w:pStyle w:val="ae"/>
              <w:tabs>
                <w:tab w:val="left" w:pos="0"/>
              </w:tabs>
              <w:ind w:left="0" w:right="10"/>
              <w:rPr>
                <w:sz w:val="22"/>
                <w:szCs w:val="22"/>
              </w:rPr>
            </w:pPr>
            <w:r w:rsidRPr="008039E0">
              <w:rPr>
                <w:sz w:val="22"/>
                <w:szCs w:val="22"/>
              </w:rPr>
              <w:t>Методические рекомендации по написанию курсовых работ в сфере арт-менеджмента</w:t>
            </w:r>
          </w:p>
        </w:tc>
        <w:tc>
          <w:tcPr>
            <w:tcW w:w="1134" w:type="dxa"/>
            <w:shd w:val="clear" w:color="auto" w:fill="auto"/>
            <w:vAlign w:val="center"/>
          </w:tcPr>
          <w:p w:rsidR="00AE1669" w:rsidRPr="00B50A31" w:rsidRDefault="00AE1669" w:rsidP="00AE1669">
            <w:pPr>
              <w:tabs>
                <w:tab w:val="left" w:pos="0"/>
              </w:tabs>
              <w:ind w:right="10"/>
              <w:rPr>
                <w:sz w:val="22"/>
                <w:szCs w:val="22"/>
                <w:lang w:val="kk-KZ"/>
              </w:rPr>
            </w:pPr>
            <w:r w:rsidRPr="00B50A31">
              <w:rPr>
                <w:sz w:val="22"/>
                <w:szCs w:val="22"/>
                <w:lang w:val="kk-KZ"/>
              </w:rPr>
              <w:t>Мейрамова С.Т.</w:t>
            </w:r>
          </w:p>
          <w:p w:rsidR="00AE1669" w:rsidRPr="00B50A31" w:rsidRDefault="00AE1669" w:rsidP="00AE1669">
            <w:pPr>
              <w:pStyle w:val="ae"/>
              <w:tabs>
                <w:tab w:val="left" w:pos="0"/>
              </w:tabs>
              <w:ind w:left="0" w:right="10"/>
              <w:rPr>
                <w:sz w:val="22"/>
                <w:szCs w:val="22"/>
                <w:lang w:val="kk-KZ"/>
              </w:rPr>
            </w:pPr>
            <w:r w:rsidRPr="00B50A31">
              <w:rPr>
                <w:sz w:val="22"/>
                <w:szCs w:val="22"/>
                <w:lang w:val="kk-KZ"/>
              </w:rPr>
              <w:t>Курс лекций «Введение в специальность арт-менеджмент»</w:t>
            </w: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tc>
        <w:tc>
          <w:tcPr>
            <w:tcW w:w="993" w:type="dxa"/>
            <w:shd w:val="clear" w:color="auto" w:fill="auto"/>
            <w:vAlign w:val="center"/>
          </w:tcPr>
          <w:p w:rsidR="00AE1669" w:rsidRPr="00B50A31" w:rsidRDefault="00AE1669" w:rsidP="00AE1669">
            <w:pPr>
              <w:pStyle w:val="ae"/>
              <w:tabs>
                <w:tab w:val="left" w:pos="0"/>
              </w:tabs>
              <w:ind w:left="0" w:right="10"/>
              <w:rPr>
                <w:sz w:val="22"/>
                <w:szCs w:val="22"/>
                <w:lang w:val="kk-KZ"/>
              </w:rPr>
            </w:pPr>
            <w:r w:rsidRPr="00B50A31">
              <w:rPr>
                <w:sz w:val="22"/>
                <w:szCs w:val="22"/>
                <w:lang w:val="kk-KZ"/>
              </w:rPr>
              <w:t>Мейрамова С.Т.</w:t>
            </w:r>
          </w:p>
          <w:p w:rsidR="00AE1669" w:rsidRPr="00B50A31" w:rsidRDefault="00AE1669" w:rsidP="00AE1669">
            <w:pPr>
              <w:pStyle w:val="ae"/>
              <w:tabs>
                <w:tab w:val="left" w:pos="0"/>
              </w:tabs>
              <w:ind w:left="0" w:right="10"/>
              <w:rPr>
                <w:sz w:val="22"/>
                <w:szCs w:val="22"/>
                <w:lang w:val="kk-KZ"/>
              </w:rPr>
            </w:pPr>
            <w:r w:rsidRPr="00B50A31">
              <w:rPr>
                <w:sz w:val="22"/>
                <w:szCs w:val="22"/>
                <w:lang w:val="kk-KZ"/>
              </w:rPr>
              <w:t>Лекциялар жинағы</w:t>
            </w:r>
          </w:p>
          <w:p w:rsidR="00AE1669" w:rsidRPr="00B50A31" w:rsidRDefault="00AE1669" w:rsidP="00AE1669">
            <w:pPr>
              <w:pStyle w:val="ae"/>
              <w:tabs>
                <w:tab w:val="left" w:pos="0"/>
              </w:tabs>
              <w:ind w:left="0" w:right="10"/>
              <w:rPr>
                <w:sz w:val="22"/>
                <w:szCs w:val="22"/>
                <w:lang w:val="kk-KZ"/>
              </w:rPr>
            </w:pPr>
            <w:r w:rsidRPr="00B50A31">
              <w:rPr>
                <w:sz w:val="22"/>
                <w:szCs w:val="22"/>
                <w:lang w:val="kk-KZ"/>
              </w:rPr>
              <w:t>«Мамандыққа кіріспе»</w:t>
            </w: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tc>
        <w:tc>
          <w:tcPr>
            <w:tcW w:w="1014" w:type="dxa"/>
            <w:shd w:val="clear" w:color="auto" w:fill="auto"/>
            <w:vAlign w:val="center"/>
          </w:tcPr>
          <w:p w:rsidR="00AE1669" w:rsidRPr="00B50A31" w:rsidRDefault="00AE1669" w:rsidP="00AE1669">
            <w:pPr>
              <w:pStyle w:val="ae"/>
              <w:tabs>
                <w:tab w:val="left" w:pos="0"/>
              </w:tabs>
              <w:ind w:left="0" w:right="10"/>
              <w:rPr>
                <w:sz w:val="22"/>
                <w:szCs w:val="22"/>
                <w:lang w:val="kk-KZ"/>
              </w:rPr>
            </w:pPr>
            <w:r w:rsidRPr="00B50A31">
              <w:rPr>
                <w:sz w:val="22"/>
                <w:szCs w:val="22"/>
                <w:lang w:val="kk-KZ"/>
              </w:rPr>
              <w:t>Кулмагамбетова  А.С.</w:t>
            </w:r>
          </w:p>
          <w:p w:rsidR="00AE1669" w:rsidRPr="00B50A31" w:rsidRDefault="00AE1669" w:rsidP="00AE1669">
            <w:pPr>
              <w:pStyle w:val="ae"/>
              <w:tabs>
                <w:tab w:val="left" w:pos="0"/>
              </w:tabs>
              <w:ind w:left="0" w:right="10"/>
              <w:rPr>
                <w:sz w:val="22"/>
                <w:szCs w:val="22"/>
                <w:lang w:val="kk-KZ"/>
              </w:rPr>
            </w:pPr>
            <w:r w:rsidRPr="00B50A31">
              <w:rPr>
                <w:sz w:val="22"/>
                <w:szCs w:val="22"/>
                <w:lang w:val="kk-KZ"/>
              </w:rPr>
              <w:t>«Мәдениет экономикасы»</w:t>
            </w:r>
          </w:p>
          <w:p w:rsidR="00AE1669" w:rsidRPr="00B50A31" w:rsidRDefault="00AE1669" w:rsidP="00AE1669">
            <w:pPr>
              <w:pStyle w:val="ae"/>
              <w:tabs>
                <w:tab w:val="left" w:pos="0"/>
              </w:tabs>
              <w:ind w:left="0" w:right="10"/>
              <w:rPr>
                <w:sz w:val="22"/>
                <w:szCs w:val="22"/>
                <w:lang w:val="kk-KZ"/>
              </w:rPr>
            </w:pPr>
            <w:r w:rsidRPr="00B50A31">
              <w:rPr>
                <w:sz w:val="22"/>
                <w:szCs w:val="22"/>
                <w:lang w:val="kk-KZ"/>
              </w:rPr>
              <w:t>Оқу құралы</w:t>
            </w: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tc>
        <w:tc>
          <w:tcPr>
            <w:tcW w:w="1037" w:type="dxa"/>
            <w:shd w:val="clear" w:color="auto" w:fill="auto"/>
            <w:vAlign w:val="center"/>
          </w:tcPr>
          <w:p w:rsidR="00AE1669" w:rsidRPr="00B50A31" w:rsidRDefault="00AE1669" w:rsidP="00AE1669">
            <w:pPr>
              <w:tabs>
                <w:tab w:val="left" w:pos="0"/>
              </w:tabs>
              <w:ind w:right="10"/>
              <w:rPr>
                <w:sz w:val="22"/>
                <w:szCs w:val="22"/>
                <w:lang w:val="kk-KZ"/>
              </w:rPr>
            </w:pPr>
            <w:r w:rsidRPr="00B50A31">
              <w:rPr>
                <w:sz w:val="22"/>
                <w:szCs w:val="22"/>
                <w:lang w:val="kk-KZ"/>
              </w:rPr>
              <w:t>Мейрамова С.Т.</w:t>
            </w:r>
          </w:p>
          <w:p w:rsidR="00AE1669" w:rsidRPr="00B50A31" w:rsidRDefault="00AE1669" w:rsidP="00AE1669">
            <w:pPr>
              <w:tabs>
                <w:tab w:val="left" w:pos="0"/>
              </w:tabs>
              <w:ind w:right="10"/>
              <w:rPr>
                <w:sz w:val="22"/>
                <w:szCs w:val="22"/>
                <w:lang w:val="kk-KZ"/>
              </w:rPr>
            </w:pPr>
            <w:r w:rsidRPr="00B50A31">
              <w:rPr>
                <w:sz w:val="22"/>
                <w:szCs w:val="22"/>
                <w:lang w:val="kk-KZ"/>
              </w:rPr>
              <w:t xml:space="preserve">Продюссирование  </w:t>
            </w: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tabs>
                <w:tab w:val="left" w:pos="0"/>
              </w:tabs>
              <w:ind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tc>
        <w:tc>
          <w:tcPr>
            <w:tcW w:w="1115" w:type="dxa"/>
            <w:shd w:val="clear" w:color="auto" w:fill="auto"/>
            <w:vAlign w:val="center"/>
          </w:tcPr>
          <w:p w:rsidR="00AE1669" w:rsidRPr="00B50A31" w:rsidRDefault="00AE1669" w:rsidP="00AE1669">
            <w:pPr>
              <w:pStyle w:val="ae"/>
              <w:tabs>
                <w:tab w:val="left" w:pos="0"/>
              </w:tabs>
              <w:ind w:left="0" w:right="10"/>
              <w:rPr>
                <w:sz w:val="22"/>
                <w:szCs w:val="22"/>
                <w:lang w:val="kk-KZ"/>
              </w:rPr>
            </w:pPr>
            <w:r w:rsidRPr="00B50A31">
              <w:rPr>
                <w:sz w:val="22"/>
                <w:szCs w:val="22"/>
                <w:lang w:val="kk-KZ"/>
              </w:rPr>
              <w:t>Насырова Г.А.</w:t>
            </w:r>
          </w:p>
          <w:p w:rsidR="00AE1669" w:rsidRPr="00B50A31" w:rsidRDefault="00AE1669" w:rsidP="00AE1669">
            <w:pPr>
              <w:pStyle w:val="ae"/>
              <w:tabs>
                <w:tab w:val="left" w:pos="0"/>
              </w:tabs>
              <w:ind w:left="0" w:right="10"/>
              <w:rPr>
                <w:sz w:val="22"/>
                <w:szCs w:val="22"/>
                <w:lang w:val="kk-KZ"/>
              </w:rPr>
            </w:pPr>
            <w:r w:rsidRPr="00B50A31">
              <w:rPr>
                <w:sz w:val="22"/>
                <w:szCs w:val="22"/>
                <w:lang w:val="kk-KZ"/>
              </w:rPr>
              <w:t>Ценовая политика</w:t>
            </w: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p w:rsidR="00AE1669" w:rsidRPr="00B50A31" w:rsidRDefault="00AE1669" w:rsidP="00AE1669">
            <w:pPr>
              <w:pStyle w:val="ae"/>
              <w:tabs>
                <w:tab w:val="left" w:pos="0"/>
              </w:tabs>
              <w:ind w:left="0" w:right="10"/>
              <w:rPr>
                <w:sz w:val="22"/>
                <w:szCs w:val="22"/>
                <w:lang w:val="kk-KZ"/>
              </w:rPr>
            </w:pPr>
          </w:p>
        </w:tc>
      </w:tr>
      <w:tr w:rsidR="00D44A3A" w:rsidRPr="001F7D89" w:rsidTr="008039E0">
        <w:trPr>
          <w:trHeight w:val="2076"/>
        </w:trPr>
        <w:tc>
          <w:tcPr>
            <w:tcW w:w="1582" w:type="dxa"/>
            <w:shd w:val="clear" w:color="auto" w:fill="auto"/>
          </w:tcPr>
          <w:p w:rsidR="00D44A3A" w:rsidRPr="00D44A3A" w:rsidRDefault="00D44A3A" w:rsidP="00AE1669">
            <w:pPr>
              <w:pStyle w:val="ae"/>
              <w:tabs>
                <w:tab w:val="left" w:pos="0"/>
              </w:tabs>
              <w:ind w:left="0" w:right="10"/>
              <w:jc w:val="both"/>
              <w:rPr>
                <w:sz w:val="22"/>
                <w:szCs w:val="22"/>
              </w:rPr>
            </w:pPr>
            <w:r w:rsidRPr="00D44A3A">
              <w:rPr>
                <w:sz w:val="22"/>
                <w:szCs w:val="22"/>
              </w:rPr>
              <w:t>Менеджмент в социальной сфер</w:t>
            </w:r>
            <w:r w:rsidR="006E4CB3">
              <w:rPr>
                <w:sz w:val="22"/>
                <w:szCs w:val="22"/>
              </w:rPr>
              <w:t>е</w:t>
            </w:r>
          </w:p>
        </w:tc>
        <w:tc>
          <w:tcPr>
            <w:tcW w:w="1205" w:type="dxa"/>
            <w:shd w:val="clear" w:color="auto" w:fill="auto"/>
            <w:vAlign w:val="center"/>
          </w:tcPr>
          <w:p w:rsidR="00D44A3A" w:rsidRPr="008039E0" w:rsidRDefault="00D44A3A" w:rsidP="000165B1">
            <w:pPr>
              <w:pStyle w:val="ae"/>
              <w:shd w:val="clear" w:color="auto" w:fill="E5B8B7" w:themeFill="accent2" w:themeFillTint="66"/>
              <w:tabs>
                <w:tab w:val="left" w:pos="0"/>
              </w:tabs>
              <w:ind w:left="0"/>
              <w:rPr>
                <w:sz w:val="22"/>
                <w:szCs w:val="22"/>
                <w:lang w:val="kk-KZ"/>
              </w:rPr>
            </w:pPr>
          </w:p>
        </w:tc>
        <w:tc>
          <w:tcPr>
            <w:tcW w:w="1134" w:type="dxa"/>
            <w:shd w:val="clear" w:color="auto" w:fill="auto"/>
            <w:vAlign w:val="center"/>
          </w:tcPr>
          <w:p w:rsidR="00D44A3A" w:rsidRPr="008039E0" w:rsidRDefault="00D44A3A" w:rsidP="00AE1669">
            <w:pPr>
              <w:pStyle w:val="ae"/>
              <w:tabs>
                <w:tab w:val="left" w:pos="0"/>
              </w:tabs>
              <w:ind w:left="0" w:right="10"/>
              <w:rPr>
                <w:sz w:val="22"/>
                <w:szCs w:val="22"/>
              </w:rPr>
            </w:pPr>
          </w:p>
        </w:tc>
        <w:tc>
          <w:tcPr>
            <w:tcW w:w="1134" w:type="dxa"/>
            <w:shd w:val="clear" w:color="auto" w:fill="auto"/>
            <w:vAlign w:val="center"/>
          </w:tcPr>
          <w:p w:rsidR="00D44A3A" w:rsidRPr="00B50A31" w:rsidRDefault="00D44A3A" w:rsidP="00AE1669">
            <w:pPr>
              <w:tabs>
                <w:tab w:val="left" w:pos="0"/>
              </w:tabs>
              <w:ind w:right="10"/>
              <w:rPr>
                <w:sz w:val="22"/>
                <w:szCs w:val="22"/>
                <w:lang w:val="kk-KZ"/>
              </w:rPr>
            </w:pPr>
          </w:p>
        </w:tc>
        <w:tc>
          <w:tcPr>
            <w:tcW w:w="993" w:type="dxa"/>
            <w:shd w:val="clear" w:color="auto" w:fill="auto"/>
            <w:vAlign w:val="center"/>
          </w:tcPr>
          <w:p w:rsidR="00D44A3A" w:rsidRPr="00B50A31" w:rsidRDefault="00D44A3A" w:rsidP="00D44A3A">
            <w:pPr>
              <w:pStyle w:val="ae"/>
              <w:tabs>
                <w:tab w:val="left" w:pos="0"/>
              </w:tabs>
              <w:ind w:left="0" w:right="10"/>
              <w:rPr>
                <w:sz w:val="22"/>
                <w:szCs w:val="22"/>
                <w:lang w:val="kk-KZ"/>
              </w:rPr>
            </w:pPr>
            <w:r w:rsidRPr="00B50A31">
              <w:rPr>
                <w:sz w:val="22"/>
                <w:szCs w:val="22"/>
                <w:lang w:val="kk-KZ"/>
              </w:rPr>
              <w:t>Мейрамова С.Т.</w:t>
            </w:r>
          </w:p>
          <w:p w:rsidR="00D44A3A" w:rsidRPr="00B50A31" w:rsidRDefault="00D44A3A" w:rsidP="00D44A3A">
            <w:pPr>
              <w:pStyle w:val="ae"/>
              <w:tabs>
                <w:tab w:val="left" w:pos="0"/>
              </w:tabs>
              <w:ind w:left="0" w:right="10"/>
              <w:rPr>
                <w:sz w:val="22"/>
                <w:szCs w:val="22"/>
                <w:lang w:val="kk-KZ"/>
              </w:rPr>
            </w:pPr>
            <w:r w:rsidRPr="00B50A31">
              <w:rPr>
                <w:sz w:val="22"/>
                <w:szCs w:val="22"/>
                <w:lang w:val="kk-KZ"/>
              </w:rPr>
              <w:t>Лекциялар жинағы</w:t>
            </w:r>
          </w:p>
          <w:p w:rsidR="00D44A3A" w:rsidRPr="00B50A31" w:rsidRDefault="00D44A3A" w:rsidP="00D44A3A">
            <w:pPr>
              <w:pStyle w:val="ae"/>
              <w:tabs>
                <w:tab w:val="left" w:pos="0"/>
              </w:tabs>
              <w:ind w:left="0" w:right="10"/>
              <w:rPr>
                <w:sz w:val="22"/>
                <w:szCs w:val="22"/>
                <w:lang w:val="kk-KZ"/>
              </w:rPr>
            </w:pPr>
            <w:r w:rsidRPr="00B50A31">
              <w:rPr>
                <w:sz w:val="22"/>
                <w:szCs w:val="22"/>
                <w:lang w:val="kk-KZ"/>
              </w:rPr>
              <w:t>«Мамандыққа кіріспе»</w:t>
            </w:r>
          </w:p>
          <w:p w:rsidR="00D44A3A" w:rsidRPr="00B50A31" w:rsidRDefault="00D44A3A" w:rsidP="00AE1669">
            <w:pPr>
              <w:pStyle w:val="ae"/>
              <w:tabs>
                <w:tab w:val="left" w:pos="0"/>
              </w:tabs>
              <w:ind w:left="0" w:right="10"/>
              <w:rPr>
                <w:sz w:val="22"/>
                <w:szCs w:val="22"/>
                <w:lang w:val="kk-KZ"/>
              </w:rPr>
            </w:pPr>
          </w:p>
        </w:tc>
        <w:tc>
          <w:tcPr>
            <w:tcW w:w="1014" w:type="dxa"/>
            <w:shd w:val="clear" w:color="auto" w:fill="auto"/>
            <w:vAlign w:val="center"/>
          </w:tcPr>
          <w:p w:rsidR="00D44A3A" w:rsidRPr="00B50A31" w:rsidRDefault="00D44A3A" w:rsidP="00D44A3A">
            <w:pPr>
              <w:pStyle w:val="ae"/>
              <w:tabs>
                <w:tab w:val="left" w:pos="0"/>
              </w:tabs>
              <w:ind w:left="0" w:right="10"/>
              <w:rPr>
                <w:sz w:val="22"/>
                <w:szCs w:val="22"/>
                <w:lang w:val="kk-KZ"/>
              </w:rPr>
            </w:pPr>
            <w:r w:rsidRPr="00B50A31">
              <w:rPr>
                <w:sz w:val="22"/>
                <w:szCs w:val="22"/>
                <w:lang w:val="kk-KZ"/>
              </w:rPr>
              <w:t>Кулмагамбетова  А.С.</w:t>
            </w:r>
          </w:p>
          <w:p w:rsidR="00D44A3A" w:rsidRPr="00B50A31" w:rsidRDefault="00D44A3A" w:rsidP="00D44A3A">
            <w:pPr>
              <w:pStyle w:val="ae"/>
              <w:tabs>
                <w:tab w:val="left" w:pos="0"/>
              </w:tabs>
              <w:ind w:left="0" w:right="10"/>
              <w:rPr>
                <w:sz w:val="22"/>
                <w:szCs w:val="22"/>
                <w:lang w:val="kk-KZ"/>
              </w:rPr>
            </w:pPr>
            <w:r w:rsidRPr="00B50A31">
              <w:rPr>
                <w:sz w:val="22"/>
                <w:szCs w:val="22"/>
                <w:lang w:val="kk-KZ"/>
              </w:rPr>
              <w:t>«Мәдениет экономикасы»</w:t>
            </w:r>
          </w:p>
          <w:p w:rsidR="00D44A3A" w:rsidRPr="00B50A31" w:rsidRDefault="00D44A3A" w:rsidP="00D44A3A">
            <w:pPr>
              <w:pStyle w:val="ae"/>
              <w:tabs>
                <w:tab w:val="left" w:pos="0"/>
              </w:tabs>
              <w:ind w:left="0" w:right="10"/>
              <w:rPr>
                <w:sz w:val="22"/>
                <w:szCs w:val="22"/>
                <w:lang w:val="kk-KZ"/>
              </w:rPr>
            </w:pPr>
            <w:r w:rsidRPr="00B50A31">
              <w:rPr>
                <w:sz w:val="22"/>
                <w:szCs w:val="22"/>
                <w:lang w:val="kk-KZ"/>
              </w:rPr>
              <w:t>Оқу құралы</w:t>
            </w:r>
          </w:p>
          <w:p w:rsidR="00D44A3A" w:rsidRPr="00B50A31" w:rsidRDefault="00D44A3A" w:rsidP="00AE1669">
            <w:pPr>
              <w:pStyle w:val="ae"/>
              <w:tabs>
                <w:tab w:val="left" w:pos="0"/>
              </w:tabs>
              <w:ind w:left="0" w:right="10"/>
              <w:rPr>
                <w:sz w:val="22"/>
                <w:szCs w:val="22"/>
                <w:lang w:val="kk-KZ"/>
              </w:rPr>
            </w:pPr>
          </w:p>
        </w:tc>
        <w:tc>
          <w:tcPr>
            <w:tcW w:w="1037" w:type="dxa"/>
            <w:shd w:val="clear" w:color="auto" w:fill="auto"/>
            <w:vAlign w:val="center"/>
          </w:tcPr>
          <w:p w:rsidR="00D44A3A" w:rsidRPr="00B50A31" w:rsidRDefault="00D44A3A" w:rsidP="00D44A3A">
            <w:pPr>
              <w:tabs>
                <w:tab w:val="left" w:pos="0"/>
              </w:tabs>
              <w:ind w:right="10"/>
              <w:rPr>
                <w:sz w:val="22"/>
                <w:szCs w:val="22"/>
                <w:lang w:val="kk-KZ"/>
              </w:rPr>
            </w:pPr>
            <w:r w:rsidRPr="00B50A31">
              <w:rPr>
                <w:sz w:val="22"/>
                <w:szCs w:val="22"/>
                <w:lang w:val="kk-KZ"/>
              </w:rPr>
              <w:t>Мейрамова С.Т.</w:t>
            </w:r>
          </w:p>
          <w:p w:rsidR="00D44A3A" w:rsidRPr="00B50A31" w:rsidRDefault="00D44A3A" w:rsidP="00D44A3A">
            <w:pPr>
              <w:tabs>
                <w:tab w:val="left" w:pos="0"/>
              </w:tabs>
              <w:ind w:right="10"/>
              <w:rPr>
                <w:sz w:val="22"/>
                <w:szCs w:val="22"/>
                <w:lang w:val="kk-KZ"/>
              </w:rPr>
            </w:pPr>
            <w:r w:rsidRPr="00B50A31">
              <w:rPr>
                <w:sz w:val="22"/>
                <w:szCs w:val="22"/>
                <w:lang w:val="kk-KZ"/>
              </w:rPr>
              <w:t xml:space="preserve">Продюссирование  </w:t>
            </w:r>
          </w:p>
          <w:p w:rsidR="00D44A3A" w:rsidRPr="00B50A31" w:rsidRDefault="00D44A3A" w:rsidP="00AE1669">
            <w:pPr>
              <w:tabs>
                <w:tab w:val="left" w:pos="0"/>
              </w:tabs>
              <w:ind w:right="10"/>
              <w:rPr>
                <w:sz w:val="22"/>
                <w:szCs w:val="22"/>
                <w:lang w:val="kk-KZ"/>
              </w:rPr>
            </w:pPr>
          </w:p>
        </w:tc>
        <w:tc>
          <w:tcPr>
            <w:tcW w:w="1115" w:type="dxa"/>
            <w:shd w:val="clear" w:color="auto" w:fill="auto"/>
            <w:vAlign w:val="center"/>
          </w:tcPr>
          <w:p w:rsidR="00D44A3A" w:rsidRPr="00B50A31" w:rsidRDefault="00D44A3A" w:rsidP="00D44A3A">
            <w:pPr>
              <w:pStyle w:val="ae"/>
              <w:tabs>
                <w:tab w:val="left" w:pos="0"/>
              </w:tabs>
              <w:ind w:left="0" w:right="10"/>
              <w:rPr>
                <w:sz w:val="22"/>
                <w:szCs w:val="22"/>
                <w:lang w:val="kk-KZ"/>
              </w:rPr>
            </w:pPr>
            <w:r w:rsidRPr="00B50A31">
              <w:rPr>
                <w:sz w:val="22"/>
                <w:szCs w:val="22"/>
                <w:lang w:val="kk-KZ"/>
              </w:rPr>
              <w:t>Насырова Г.А.</w:t>
            </w:r>
          </w:p>
          <w:p w:rsidR="00D44A3A" w:rsidRPr="00B50A31" w:rsidRDefault="00D44A3A" w:rsidP="00D44A3A">
            <w:pPr>
              <w:pStyle w:val="ae"/>
              <w:tabs>
                <w:tab w:val="left" w:pos="0"/>
              </w:tabs>
              <w:ind w:left="0" w:right="10"/>
              <w:rPr>
                <w:sz w:val="22"/>
                <w:szCs w:val="22"/>
                <w:lang w:val="kk-KZ"/>
              </w:rPr>
            </w:pPr>
            <w:r w:rsidRPr="00B50A31">
              <w:rPr>
                <w:sz w:val="22"/>
                <w:szCs w:val="22"/>
                <w:lang w:val="kk-KZ"/>
              </w:rPr>
              <w:t>Ценовая политика</w:t>
            </w:r>
          </w:p>
          <w:p w:rsidR="00D44A3A" w:rsidRPr="00B50A31" w:rsidRDefault="00D44A3A" w:rsidP="00AE1669">
            <w:pPr>
              <w:pStyle w:val="ae"/>
              <w:tabs>
                <w:tab w:val="left" w:pos="0"/>
              </w:tabs>
              <w:ind w:left="0" w:right="10"/>
              <w:rPr>
                <w:sz w:val="22"/>
                <w:szCs w:val="22"/>
                <w:lang w:val="kk-KZ"/>
              </w:rPr>
            </w:pPr>
          </w:p>
        </w:tc>
      </w:tr>
      <w:tr w:rsidR="00487E72" w:rsidRPr="001F7D89" w:rsidTr="008039E0">
        <w:trPr>
          <w:trHeight w:val="4723"/>
        </w:trPr>
        <w:tc>
          <w:tcPr>
            <w:tcW w:w="1582" w:type="dxa"/>
            <w:shd w:val="clear" w:color="auto" w:fill="auto"/>
          </w:tcPr>
          <w:p w:rsidR="00487E72" w:rsidRPr="00D44A3A" w:rsidRDefault="00487E72" w:rsidP="001052BD">
            <w:pPr>
              <w:pStyle w:val="ae"/>
              <w:tabs>
                <w:tab w:val="left" w:pos="0"/>
              </w:tabs>
              <w:ind w:left="0" w:right="10"/>
              <w:jc w:val="both"/>
              <w:rPr>
                <w:sz w:val="22"/>
                <w:szCs w:val="22"/>
              </w:rPr>
            </w:pPr>
            <w:r w:rsidRPr="00D44A3A">
              <w:rPr>
                <w:sz w:val="22"/>
                <w:szCs w:val="22"/>
              </w:rPr>
              <w:lastRenderedPageBreak/>
              <w:t>Искусствоведение»</w:t>
            </w:r>
          </w:p>
        </w:tc>
        <w:tc>
          <w:tcPr>
            <w:tcW w:w="1205" w:type="dxa"/>
            <w:shd w:val="clear" w:color="auto" w:fill="auto"/>
            <w:vAlign w:val="center"/>
          </w:tcPr>
          <w:p w:rsidR="00487E72" w:rsidRPr="00B50A31" w:rsidRDefault="00487E72" w:rsidP="00487E72">
            <w:pPr>
              <w:tabs>
                <w:tab w:val="left" w:pos="0"/>
              </w:tabs>
              <w:ind w:right="10"/>
              <w:rPr>
                <w:sz w:val="22"/>
                <w:szCs w:val="22"/>
              </w:rPr>
            </w:pPr>
            <w:r w:rsidRPr="00B50A31">
              <w:rPr>
                <w:sz w:val="22"/>
                <w:szCs w:val="22"/>
              </w:rPr>
              <w:t>Джумасеитова Г.Т.</w:t>
            </w:r>
          </w:p>
          <w:p w:rsidR="00487E72" w:rsidRPr="00B50A31" w:rsidRDefault="00487E72" w:rsidP="00B50A31">
            <w:pPr>
              <w:tabs>
                <w:tab w:val="left" w:pos="0"/>
              </w:tabs>
              <w:ind w:right="10"/>
              <w:rPr>
                <w:sz w:val="22"/>
                <w:szCs w:val="22"/>
                <w:highlight w:val="red"/>
              </w:rPr>
            </w:pPr>
            <w:r w:rsidRPr="00B50A31">
              <w:rPr>
                <w:sz w:val="22"/>
                <w:szCs w:val="22"/>
              </w:rPr>
              <w:t>Курс авторских лекций «Развитие зарубежной хореографии ХХ-ХХІ в. в аспекте творчества ведущих хореографов»</w:t>
            </w:r>
          </w:p>
        </w:tc>
        <w:tc>
          <w:tcPr>
            <w:tcW w:w="1134" w:type="dxa"/>
            <w:shd w:val="clear" w:color="auto" w:fill="auto"/>
            <w:vAlign w:val="center"/>
          </w:tcPr>
          <w:p w:rsidR="00487E72" w:rsidRPr="00B50A31" w:rsidRDefault="00487E72" w:rsidP="00D44A3A">
            <w:pPr>
              <w:pStyle w:val="ae"/>
              <w:shd w:val="clear" w:color="auto" w:fill="E5B8B7" w:themeFill="accent2" w:themeFillTint="66"/>
              <w:tabs>
                <w:tab w:val="left" w:pos="0"/>
              </w:tabs>
              <w:ind w:left="0" w:right="10"/>
              <w:jc w:val="both"/>
              <w:rPr>
                <w:sz w:val="22"/>
                <w:szCs w:val="22"/>
                <w:lang w:val="kk-KZ"/>
              </w:rPr>
            </w:pPr>
            <w:r w:rsidRPr="00B50A31">
              <w:rPr>
                <w:sz w:val="22"/>
                <w:szCs w:val="22"/>
                <w:lang w:val="kk-KZ"/>
              </w:rPr>
              <w:t>Джумасеитова Г.Т.</w:t>
            </w:r>
          </w:p>
          <w:p w:rsidR="00487E72" w:rsidRPr="00B50A31" w:rsidRDefault="00487E72" w:rsidP="00D44A3A">
            <w:pPr>
              <w:pStyle w:val="ae"/>
              <w:shd w:val="clear" w:color="auto" w:fill="E5B8B7" w:themeFill="accent2" w:themeFillTint="66"/>
              <w:tabs>
                <w:tab w:val="left" w:pos="0"/>
              </w:tabs>
              <w:ind w:left="0" w:right="10"/>
              <w:jc w:val="both"/>
              <w:rPr>
                <w:sz w:val="22"/>
                <w:szCs w:val="22"/>
                <w:lang w:val="kk-KZ"/>
              </w:rPr>
            </w:pPr>
            <w:r w:rsidRPr="00B50A31">
              <w:rPr>
                <w:sz w:val="22"/>
                <w:szCs w:val="22"/>
                <w:lang w:val="kk-KZ"/>
              </w:rPr>
              <w:t xml:space="preserve">Курс авторских лекций «Развитие зарубежной хореографии ХХ-ХХІ в. в аспекте </w:t>
            </w:r>
            <w:r w:rsidR="00D44A3A" w:rsidRPr="00B50A31">
              <w:rPr>
                <w:sz w:val="22"/>
                <w:szCs w:val="22"/>
                <w:lang w:val="kk-KZ"/>
              </w:rPr>
              <w:t>творчества ведущих хореографов»</w:t>
            </w:r>
          </w:p>
        </w:tc>
        <w:tc>
          <w:tcPr>
            <w:tcW w:w="1134" w:type="dxa"/>
            <w:shd w:val="clear" w:color="auto" w:fill="auto"/>
            <w:vAlign w:val="center"/>
          </w:tcPr>
          <w:p w:rsidR="00487E72" w:rsidRPr="00B50A31" w:rsidRDefault="00487E72" w:rsidP="00487E72">
            <w:pPr>
              <w:pStyle w:val="ae"/>
              <w:tabs>
                <w:tab w:val="left" w:pos="0"/>
              </w:tabs>
              <w:ind w:left="0" w:right="10"/>
              <w:rPr>
                <w:sz w:val="22"/>
                <w:szCs w:val="22"/>
                <w:lang w:val="kk-KZ"/>
              </w:rPr>
            </w:pPr>
            <w:r w:rsidRPr="00B50A31">
              <w:rPr>
                <w:sz w:val="22"/>
                <w:szCs w:val="22"/>
                <w:lang w:val="kk-KZ"/>
              </w:rPr>
              <w:t>Джумасеитова Г</w:t>
            </w:r>
            <w:r w:rsidRPr="00B50A31">
              <w:rPr>
                <w:sz w:val="22"/>
                <w:szCs w:val="22"/>
              </w:rPr>
              <w:t xml:space="preserve">.Т., </w:t>
            </w:r>
            <w:r w:rsidRPr="00B50A31">
              <w:rPr>
                <w:sz w:val="22"/>
                <w:szCs w:val="22"/>
                <w:lang w:val="kk-KZ"/>
              </w:rPr>
              <w:t xml:space="preserve">Мосиенко Д.М. </w:t>
            </w:r>
          </w:p>
          <w:p w:rsidR="00487E72" w:rsidRPr="00B50A31" w:rsidRDefault="00487E72" w:rsidP="00487E72">
            <w:pPr>
              <w:pStyle w:val="ae"/>
              <w:tabs>
                <w:tab w:val="left" w:pos="0"/>
              </w:tabs>
              <w:ind w:left="0" w:right="10"/>
              <w:rPr>
                <w:sz w:val="22"/>
                <w:szCs w:val="22"/>
                <w:lang w:val="kk-KZ"/>
              </w:rPr>
            </w:pPr>
            <w:r w:rsidRPr="00B50A31">
              <w:rPr>
                <w:sz w:val="22"/>
                <w:szCs w:val="22"/>
                <w:lang w:val="kk-KZ"/>
              </w:rPr>
              <w:t>История и теория балетной критики</w:t>
            </w:r>
          </w:p>
          <w:p w:rsidR="00487E72" w:rsidRPr="00B50A31" w:rsidRDefault="00487E72" w:rsidP="00487E72">
            <w:pPr>
              <w:pStyle w:val="ae"/>
              <w:tabs>
                <w:tab w:val="left" w:pos="0"/>
              </w:tabs>
              <w:ind w:left="0" w:right="10"/>
              <w:rPr>
                <w:sz w:val="22"/>
                <w:szCs w:val="22"/>
                <w:lang w:val="kk-KZ"/>
              </w:rPr>
            </w:pPr>
          </w:p>
          <w:p w:rsidR="00487E72" w:rsidRPr="00B50A31" w:rsidRDefault="00487E72" w:rsidP="00487E72">
            <w:pPr>
              <w:pStyle w:val="ae"/>
              <w:tabs>
                <w:tab w:val="left" w:pos="0"/>
              </w:tabs>
              <w:ind w:left="0" w:right="10"/>
              <w:rPr>
                <w:sz w:val="22"/>
                <w:szCs w:val="22"/>
                <w:lang w:val="kk-KZ"/>
              </w:rPr>
            </w:pPr>
            <w:r w:rsidRPr="00B50A31">
              <w:rPr>
                <w:sz w:val="22"/>
                <w:szCs w:val="22"/>
                <w:lang w:val="kk-KZ"/>
              </w:rPr>
              <w:t>Аубакир А.Д.</w:t>
            </w:r>
          </w:p>
          <w:p w:rsidR="00487E72" w:rsidRPr="00B50A31" w:rsidRDefault="00487E72" w:rsidP="00B50A31">
            <w:pPr>
              <w:pStyle w:val="ae"/>
              <w:tabs>
                <w:tab w:val="left" w:pos="0"/>
              </w:tabs>
              <w:ind w:left="0" w:right="10"/>
              <w:rPr>
                <w:sz w:val="22"/>
                <w:szCs w:val="22"/>
                <w:lang w:val="kk-KZ"/>
              </w:rPr>
            </w:pPr>
            <w:r w:rsidRPr="00B50A31">
              <w:rPr>
                <w:sz w:val="22"/>
                <w:szCs w:val="22"/>
                <w:lang w:val="kk-KZ"/>
              </w:rPr>
              <w:t>Лекция жинағы «Қазақстанның бейнелеу өнері»</w:t>
            </w:r>
          </w:p>
        </w:tc>
        <w:tc>
          <w:tcPr>
            <w:tcW w:w="993" w:type="dxa"/>
            <w:shd w:val="clear" w:color="auto" w:fill="auto"/>
            <w:vAlign w:val="center"/>
          </w:tcPr>
          <w:p w:rsidR="00487E72" w:rsidRPr="00B50A31" w:rsidRDefault="00487E72" w:rsidP="00487E72">
            <w:pPr>
              <w:pStyle w:val="ae"/>
              <w:tabs>
                <w:tab w:val="left" w:pos="0"/>
              </w:tabs>
              <w:ind w:left="0" w:right="10"/>
              <w:rPr>
                <w:sz w:val="22"/>
                <w:szCs w:val="22"/>
                <w:lang w:val="kk-KZ"/>
              </w:rPr>
            </w:pPr>
            <w:r w:rsidRPr="00B50A31">
              <w:rPr>
                <w:sz w:val="22"/>
                <w:szCs w:val="22"/>
                <w:lang w:val="kk-KZ"/>
              </w:rPr>
              <w:t>Джумасеитова Г</w:t>
            </w:r>
            <w:r w:rsidRPr="00B50A31">
              <w:rPr>
                <w:sz w:val="22"/>
                <w:szCs w:val="22"/>
              </w:rPr>
              <w:t xml:space="preserve">.Т., </w:t>
            </w:r>
            <w:r w:rsidRPr="00B50A31">
              <w:rPr>
                <w:sz w:val="22"/>
                <w:szCs w:val="22"/>
                <w:lang w:val="kk-KZ"/>
              </w:rPr>
              <w:t xml:space="preserve">Мосиенко Д.М. </w:t>
            </w:r>
          </w:p>
          <w:p w:rsidR="00487E72" w:rsidRPr="00B50A31" w:rsidRDefault="00487E72" w:rsidP="00B50A31">
            <w:pPr>
              <w:pStyle w:val="ae"/>
              <w:tabs>
                <w:tab w:val="left" w:pos="0"/>
              </w:tabs>
              <w:ind w:left="0" w:right="10"/>
              <w:rPr>
                <w:sz w:val="22"/>
                <w:szCs w:val="22"/>
                <w:lang w:val="kk-KZ"/>
              </w:rPr>
            </w:pPr>
            <w:r w:rsidRPr="00B50A31">
              <w:rPr>
                <w:sz w:val="22"/>
                <w:szCs w:val="22"/>
                <w:lang w:val="kk-KZ"/>
              </w:rPr>
              <w:t>История и теория балетной критики</w:t>
            </w:r>
          </w:p>
        </w:tc>
        <w:tc>
          <w:tcPr>
            <w:tcW w:w="1014" w:type="dxa"/>
            <w:shd w:val="clear" w:color="auto" w:fill="auto"/>
            <w:vAlign w:val="center"/>
          </w:tcPr>
          <w:p w:rsidR="00487E72" w:rsidRPr="00B50A31" w:rsidRDefault="00487E72" w:rsidP="00487E72">
            <w:pPr>
              <w:pStyle w:val="ae"/>
              <w:tabs>
                <w:tab w:val="left" w:pos="0"/>
              </w:tabs>
              <w:ind w:left="0" w:right="10"/>
              <w:rPr>
                <w:sz w:val="22"/>
                <w:szCs w:val="22"/>
                <w:lang w:val="kk-KZ"/>
              </w:rPr>
            </w:pPr>
            <w:r w:rsidRPr="00B50A31">
              <w:rPr>
                <w:sz w:val="22"/>
                <w:szCs w:val="22"/>
                <w:lang w:val="kk-KZ"/>
              </w:rPr>
              <w:t>Толысбаева Ж.Ж.</w:t>
            </w:r>
          </w:p>
          <w:p w:rsidR="00487E72" w:rsidRPr="00B50A31" w:rsidRDefault="00487E72" w:rsidP="00B50A31">
            <w:pPr>
              <w:pStyle w:val="ae"/>
              <w:tabs>
                <w:tab w:val="left" w:pos="0"/>
              </w:tabs>
              <w:ind w:left="0" w:right="10"/>
              <w:rPr>
                <w:sz w:val="22"/>
                <w:szCs w:val="22"/>
              </w:rPr>
            </w:pPr>
            <w:r w:rsidRPr="00B50A31">
              <w:rPr>
                <w:sz w:val="22"/>
                <w:szCs w:val="22"/>
                <w:lang w:val="kk-KZ"/>
              </w:rPr>
              <w:t>«История мировой литературы</w:t>
            </w:r>
            <w:r w:rsidR="00B50A31" w:rsidRPr="00B50A31">
              <w:rPr>
                <w:sz w:val="22"/>
                <w:szCs w:val="22"/>
                <w:lang w:val="kk-KZ"/>
              </w:rPr>
              <w:t>»</w:t>
            </w:r>
          </w:p>
        </w:tc>
        <w:tc>
          <w:tcPr>
            <w:tcW w:w="1037" w:type="dxa"/>
            <w:shd w:val="clear" w:color="auto" w:fill="auto"/>
            <w:vAlign w:val="center"/>
          </w:tcPr>
          <w:p w:rsidR="00487E72" w:rsidRPr="00B50A31" w:rsidRDefault="00487E72" w:rsidP="00487E72">
            <w:pPr>
              <w:pStyle w:val="ae"/>
              <w:tabs>
                <w:tab w:val="left" w:pos="0"/>
              </w:tabs>
              <w:ind w:left="0" w:right="10"/>
              <w:jc w:val="center"/>
              <w:rPr>
                <w:sz w:val="22"/>
                <w:szCs w:val="22"/>
                <w:lang w:val="kk-KZ"/>
              </w:rPr>
            </w:pPr>
            <w:r w:rsidRPr="00B50A31">
              <w:rPr>
                <w:sz w:val="22"/>
                <w:szCs w:val="22"/>
                <w:lang w:val="kk-KZ"/>
              </w:rPr>
              <w:t>Аубакирова А.Д.</w:t>
            </w:r>
          </w:p>
          <w:p w:rsidR="00487E72" w:rsidRPr="00B50A31" w:rsidRDefault="00487E72" w:rsidP="00B50A31">
            <w:pPr>
              <w:pStyle w:val="ae"/>
              <w:tabs>
                <w:tab w:val="left" w:pos="0"/>
              </w:tabs>
              <w:ind w:left="0" w:right="10"/>
              <w:jc w:val="center"/>
              <w:rPr>
                <w:sz w:val="22"/>
                <w:szCs w:val="22"/>
                <w:lang w:val="kk-KZ"/>
              </w:rPr>
            </w:pPr>
            <w:r w:rsidRPr="00B50A31">
              <w:rPr>
                <w:sz w:val="22"/>
                <w:szCs w:val="22"/>
                <w:lang w:val="kk-KZ"/>
              </w:rPr>
              <w:t>История изобразительного искусства Казахстана</w:t>
            </w:r>
          </w:p>
        </w:tc>
        <w:tc>
          <w:tcPr>
            <w:tcW w:w="1115" w:type="dxa"/>
            <w:shd w:val="clear" w:color="auto" w:fill="auto"/>
            <w:vAlign w:val="center"/>
          </w:tcPr>
          <w:p w:rsidR="00487E72" w:rsidRPr="00B50A31" w:rsidRDefault="00487E72" w:rsidP="00487E72">
            <w:pPr>
              <w:pStyle w:val="ae"/>
              <w:tabs>
                <w:tab w:val="left" w:pos="0"/>
              </w:tabs>
              <w:ind w:left="0" w:right="10"/>
              <w:rPr>
                <w:sz w:val="22"/>
                <w:szCs w:val="22"/>
                <w:lang w:val="kk-KZ"/>
              </w:rPr>
            </w:pPr>
            <w:r w:rsidRPr="00B50A31">
              <w:rPr>
                <w:sz w:val="22"/>
                <w:szCs w:val="22"/>
                <w:lang w:val="kk-KZ"/>
              </w:rPr>
              <w:t>Джумасеитова Г.Т.</w:t>
            </w:r>
          </w:p>
          <w:p w:rsidR="00487E72" w:rsidRPr="00B50A31" w:rsidRDefault="00487E72" w:rsidP="00487E72">
            <w:pPr>
              <w:pStyle w:val="ae"/>
              <w:tabs>
                <w:tab w:val="left" w:pos="0"/>
              </w:tabs>
              <w:ind w:left="0" w:right="10"/>
              <w:rPr>
                <w:sz w:val="22"/>
                <w:szCs w:val="22"/>
                <w:lang w:val="kk-KZ"/>
              </w:rPr>
            </w:pPr>
            <w:r w:rsidRPr="00B50A31">
              <w:rPr>
                <w:sz w:val="22"/>
                <w:szCs w:val="22"/>
                <w:lang w:val="kk-KZ"/>
              </w:rPr>
              <w:t>Оқу әдістемелік құрал</w:t>
            </w:r>
          </w:p>
          <w:p w:rsidR="00487E72" w:rsidRPr="00B50A31" w:rsidRDefault="00487E72" w:rsidP="00487E72">
            <w:pPr>
              <w:pStyle w:val="ae"/>
              <w:tabs>
                <w:tab w:val="left" w:pos="0"/>
              </w:tabs>
              <w:ind w:left="0" w:right="10"/>
              <w:rPr>
                <w:sz w:val="22"/>
                <w:szCs w:val="22"/>
                <w:lang w:val="kk-KZ"/>
              </w:rPr>
            </w:pPr>
            <w:r w:rsidRPr="00B50A31">
              <w:rPr>
                <w:sz w:val="22"/>
                <w:szCs w:val="22"/>
                <w:lang w:val="kk-KZ"/>
              </w:rPr>
              <w:t>«Қазақ балетінің тари</w:t>
            </w:r>
            <w:r w:rsidR="00285131" w:rsidRPr="00B50A31">
              <w:rPr>
                <w:sz w:val="22"/>
                <w:szCs w:val="22"/>
                <w:lang w:val="kk-KZ"/>
              </w:rPr>
              <w:t>хы</w:t>
            </w:r>
          </w:p>
          <w:p w:rsidR="00487E72" w:rsidRPr="00B50A31" w:rsidRDefault="00487E72" w:rsidP="00487E72">
            <w:pPr>
              <w:pStyle w:val="ae"/>
              <w:tabs>
                <w:tab w:val="left" w:pos="0"/>
              </w:tabs>
              <w:ind w:left="0" w:right="10"/>
              <w:rPr>
                <w:sz w:val="22"/>
                <w:szCs w:val="22"/>
                <w:lang w:val="kk-KZ"/>
              </w:rPr>
            </w:pPr>
            <w:r w:rsidRPr="00B50A31">
              <w:rPr>
                <w:sz w:val="22"/>
                <w:szCs w:val="22"/>
                <w:lang w:val="kk-KZ"/>
              </w:rPr>
              <w:t>Габдрашитова К.А.</w:t>
            </w:r>
          </w:p>
          <w:p w:rsidR="00487E72" w:rsidRPr="00B50A31" w:rsidRDefault="00487E72" w:rsidP="00487E72">
            <w:pPr>
              <w:pStyle w:val="ae"/>
              <w:tabs>
                <w:tab w:val="left" w:pos="0"/>
              </w:tabs>
              <w:ind w:left="0" w:right="10"/>
              <w:rPr>
                <w:sz w:val="22"/>
                <w:szCs w:val="22"/>
                <w:lang w:val="kk-KZ"/>
              </w:rPr>
            </w:pPr>
            <w:r w:rsidRPr="00B50A31">
              <w:rPr>
                <w:sz w:val="22"/>
                <w:szCs w:val="22"/>
                <w:lang w:val="kk-KZ"/>
              </w:rPr>
              <w:t xml:space="preserve">Курс лекций </w:t>
            </w:r>
          </w:p>
          <w:p w:rsidR="00487E72" w:rsidRPr="00B50A31" w:rsidRDefault="00487E72" w:rsidP="001052BD">
            <w:pPr>
              <w:pStyle w:val="ae"/>
              <w:tabs>
                <w:tab w:val="left" w:pos="0"/>
              </w:tabs>
              <w:ind w:left="0" w:right="10"/>
              <w:rPr>
                <w:sz w:val="22"/>
                <w:szCs w:val="22"/>
                <w:lang w:val="kk-KZ"/>
              </w:rPr>
            </w:pPr>
            <w:r w:rsidRPr="00B50A31">
              <w:rPr>
                <w:sz w:val="22"/>
                <w:szCs w:val="22"/>
                <w:lang w:val="kk-KZ"/>
              </w:rPr>
              <w:t>«История кахаъского кино»</w:t>
            </w:r>
          </w:p>
          <w:p w:rsidR="00487E72" w:rsidRPr="00B50A31" w:rsidRDefault="00487E72" w:rsidP="001052BD">
            <w:pPr>
              <w:pStyle w:val="ae"/>
              <w:tabs>
                <w:tab w:val="left" w:pos="0"/>
              </w:tabs>
              <w:ind w:left="0" w:right="10"/>
              <w:rPr>
                <w:sz w:val="22"/>
                <w:szCs w:val="22"/>
                <w:lang w:val="kk-KZ"/>
              </w:rPr>
            </w:pPr>
          </w:p>
          <w:p w:rsidR="00487E72" w:rsidRPr="00B50A31" w:rsidRDefault="00487E72" w:rsidP="001052BD">
            <w:pPr>
              <w:pStyle w:val="ae"/>
              <w:tabs>
                <w:tab w:val="left" w:pos="0"/>
              </w:tabs>
              <w:ind w:left="0" w:right="10"/>
              <w:rPr>
                <w:sz w:val="22"/>
                <w:szCs w:val="22"/>
                <w:lang w:val="kk-KZ"/>
              </w:rPr>
            </w:pPr>
          </w:p>
        </w:tc>
      </w:tr>
      <w:tr w:rsidR="00057F83" w:rsidRPr="001F7D89" w:rsidTr="008039E0">
        <w:trPr>
          <w:trHeight w:val="90"/>
        </w:trPr>
        <w:tc>
          <w:tcPr>
            <w:tcW w:w="9214" w:type="dxa"/>
            <w:gridSpan w:val="8"/>
            <w:shd w:val="clear" w:color="auto" w:fill="auto"/>
          </w:tcPr>
          <w:p w:rsidR="00057F83" w:rsidRPr="00B50A31" w:rsidRDefault="00057F83" w:rsidP="00057F83">
            <w:pPr>
              <w:pStyle w:val="ae"/>
              <w:tabs>
                <w:tab w:val="left" w:pos="0"/>
              </w:tabs>
              <w:ind w:left="0" w:right="10"/>
              <w:jc w:val="center"/>
              <w:rPr>
                <w:b/>
                <w:sz w:val="22"/>
                <w:szCs w:val="22"/>
              </w:rPr>
            </w:pPr>
            <w:r w:rsidRPr="00B50A31">
              <w:rPr>
                <w:b/>
                <w:sz w:val="22"/>
                <w:szCs w:val="22"/>
              </w:rPr>
              <w:t>Магистратура</w:t>
            </w:r>
          </w:p>
        </w:tc>
      </w:tr>
      <w:tr w:rsidR="00285131" w:rsidRPr="001F7D89" w:rsidTr="008039E0">
        <w:trPr>
          <w:trHeight w:val="2921"/>
        </w:trPr>
        <w:tc>
          <w:tcPr>
            <w:tcW w:w="1582" w:type="dxa"/>
            <w:shd w:val="clear" w:color="auto" w:fill="auto"/>
          </w:tcPr>
          <w:p w:rsidR="00285131" w:rsidRPr="001F7D89" w:rsidRDefault="00285131" w:rsidP="00285131">
            <w:pPr>
              <w:pStyle w:val="ae"/>
              <w:tabs>
                <w:tab w:val="left" w:pos="0"/>
              </w:tabs>
              <w:ind w:left="0" w:right="10"/>
              <w:jc w:val="both"/>
              <w:rPr>
                <w:sz w:val="22"/>
                <w:szCs w:val="22"/>
              </w:rPr>
            </w:pPr>
            <w:r w:rsidRPr="00487E72">
              <w:rPr>
                <w:sz w:val="22"/>
                <w:szCs w:val="22"/>
              </w:rPr>
              <w:t>Искусство</w:t>
            </w:r>
            <w:r w:rsidR="00057F83">
              <w:rPr>
                <w:sz w:val="22"/>
                <w:szCs w:val="22"/>
              </w:rPr>
              <w:t>ведение</w:t>
            </w:r>
          </w:p>
        </w:tc>
        <w:tc>
          <w:tcPr>
            <w:tcW w:w="1205" w:type="dxa"/>
            <w:shd w:val="clear" w:color="auto" w:fill="auto"/>
            <w:vAlign w:val="center"/>
          </w:tcPr>
          <w:p w:rsidR="00285131" w:rsidRPr="00B50A31" w:rsidRDefault="00285131" w:rsidP="00057F83">
            <w:pPr>
              <w:pStyle w:val="ae"/>
              <w:tabs>
                <w:tab w:val="left" w:pos="0"/>
              </w:tabs>
              <w:ind w:left="0" w:right="10"/>
              <w:jc w:val="center"/>
              <w:rPr>
                <w:sz w:val="22"/>
                <w:szCs w:val="22"/>
                <w:highlight w:val="red"/>
              </w:rPr>
            </w:pPr>
            <w:r w:rsidRPr="00B50A31">
              <w:rPr>
                <w:sz w:val="22"/>
                <w:szCs w:val="22"/>
                <w:lang w:val="kk-KZ"/>
              </w:rPr>
              <w:t>-</w:t>
            </w:r>
          </w:p>
        </w:tc>
        <w:tc>
          <w:tcPr>
            <w:tcW w:w="1134"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Джумасеитова Г.Т.</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Курс лекций</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«Синтез искусства»</w:t>
            </w: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tc>
        <w:tc>
          <w:tcPr>
            <w:tcW w:w="1134"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Джумасеитва Г.Т.</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 xml:space="preserve">«Тенденции и направления мировой художественной режиссуры» </w:t>
            </w: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285131">
            <w:pPr>
              <w:pStyle w:val="ae"/>
              <w:tabs>
                <w:tab w:val="left" w:pos="0"/>
              </w:tabs>
              <w:ind w:left="0" w:right="10"/>
              <w:jc w:val="center"/>
              <w:rPr>
                <w:sz w:val="22"/>
                <w:szCs w:val="22"/>
                <w:lang w:val="kk-KZ"/>
              </w:rPr>
            </w:pPr>
          </w:p>
          <w:p w:rsidR="00285131" w:rsidRPr="00B50A31" w:rsidRDefault="00285131" w:rsidP="00057F83">
            <w:pPr>
              <w:pStyle w:val="ae"/>
              <w:tabs>
                <w:tab w:val="left" w:pos="0"/>
              </w:tabs>
              <w:ind w:left="0" w:right="10"/>
              <w:rPr>
                <w:sz w:val="22"/>
                <w:szCs w:val="22"/>
                <w:lang w:val="kk-KZ"/>
              </w:rPr>
            </w:pPr>
          </w:p>
          <w:p w:rsidR="00285131" w:rsidRPr="00B50A31" w:rsidRDefault="00285131" w:rsidP="00285131">
            <w:pPr>
              <w:pStyle w:val="ae"/>
              <w:tabs>
                <w:tab w:val="left" w:pos="0"/>
              </w:tabs>
              <w:ind w:left="0" w:right="10"/>
              <w:rPr>
                <w:sz w:val="22"/>
                <w:szCs w:val="22"/>
                <w:lang w:val="kk-KZ"/>
              </w:rPr>
            </w:pPr>
          </w:p>
        </w:tc>
        <w:tc>
          <w:tcPr>
            <w:tcW w:w="993"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Сактаганов Б.К.</w:t>
            </w:r>
          </w:p>
          <w:p w:rsidR="00285131" w:rsidRPr="00B50A31" w:rsidRDefault="00285131" w:rsidP="00285131">
            <w:pPr>
              <w:pStyle w:val="ae"/>
              <w:tabs>
                <w:tab w:val="left" w:pos="0"/>
              </w:tabs>
              <w:ind w:left="0" w:right="10"/>
              <w:jc w:val="center"/>
              <w:rPr>
                <w:sz w:val="22"/>
                <w:szCs w:val="22"/>
              </w:rPr>
            </w:pPr>
            <w:r w:rsidRPr="00B50A31">
              <w:rPr>
                <w:sz w:val="22"/>
                <w:szCs w:val="22"/>
              </w:rPr>
              <w:t xml:space="preserve">Учебно-методическое пособие </w:t>
            </w:r>
          </w:p>
          <w:p w:rsidR="00285131" w:rsidRPr="00B50A31" w:rsidRDefault="00285131" w:rsidP="00285131">
            <w:pPr>
              <w:pStyle w:val="ae"/>
              <w:tabs>
                <w:tab w:val="left" w:pos="0"/>
              </w:tabs>
              <w:ind w:left="0" w:right="10"/>
              <w:jc w:val="center"/>
              <w:rPr>
                <w:sz w:val="22"/>
                <w:szCs w:val="22"/>
              </w:rPr>
            </w:pPr>
            <w:r w:rsidRPr="00B50A31">
              <w:rPr>
                <w:sz w:val="22"/>
                <w:szCs w:val="22"/>
              </w:rPr>
              <w:t>по психологии</w:t>
            </w: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tc>
        <w:tc>
          <w:tcPr>
            <w:tcW w:w="1014"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Мосиенко Д.М.</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Курс лекций</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«Теория искусств»</w:t>
            </w: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tc>
        <w:tc>
          <w:tcPr>
            <w:tcW w:w="1037"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Досжан Р.К.</w:t>
            </w:r>
          </w:p>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Курс лекций «История и философия науки»</w:t>
            </w: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tc>
        <w:tc>
          <w:tcPr>
            <w:tcW w:w="1115" w:type="dxa"/>
            <w:shd w:val="clear" w:color="auto" w:fill="auto"/>
            <w:vAlign w:val="center"/>
          </w:tcPr>
          <w:p w:rsidR="00285131" w:rsidRPr="00B50A31" w:rsidRDefault="00285131" w:rsidP="00285131">
            <w:pPr>
              <w:pStyle w:val="ae"/>
              <w:tabs>
                <w:tab w:val="left" w:pos="0"/>
              </w:tabs>
              <w:ind w:left="0" w:right="10"/>
              <w:rPr>
                <w:sz w:val="22"/>
                <w:szCs w:val="22"/>
                <w:lang w:val="kk-KZ"/>
              </w:rPr>
            </w:pPr>
            <w:r w:rsidRPr="00B50A31">
              <w:rPr>
                <w:sz w:val="22"/>
                <w:szCs w:val="22"/>
                <w:lang w:val="kk-KZ"/>
              </w:rPr>
              <w:t>Сактаганов Б.К.</w:t>
            </w:r>
          </w:p>
          <w:p w:rsidR="00285131" w:rsidRPr="00B50A31" w:rsidRDefault="00285131" w:rsidP="00285131">
            <w:pPr>
              <w:pStyle w:val="ae"/>
              <w:tabs>
                <w:tab w:val="left" w:pos="0"/>
              </w:tabs>
              <w:ind w:left="0" w:right="10"/>
              <w:rPr>
                <w:sz w:val="22"/>
                <w:szCs w:val="22"/>
                <w:lang w:val="kk-KZ"/>
              </w:rPr>
            </w:pPr>
            <w:r w:rsidRPr="00B50A31">
              <w:rPr>
                <w:sz w:val="22"/>
                <w:szCs w:val="22"/>
                <w:lang w:val="kk-KZ"/>
              </w:rPr>
              <w:t>«Психология искусства»</w:t>
            </w: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p w:rsidR="00285131" w:rsidRPr="00B50A31" w:rsidRDefault="00285131" w:rsidP="00285131">
            <w:pPr>
              <w:pStyle w:val="ae"/>
              <w:tabs>
                <w:tab w:val="left" w:pos="0"/>
              </w:tabs>
              <w:ind w:left="0" w:right="10"/>
              <w:jc w:val="center"/>
              <w:rPr>
                <w:sz w:val="22"/>
                <w:szCs w:val="22"/>
              </w:rPr>
            </w:pPr>
          </w:p>
        </w:tc>
      </w:tr>
      <w:tr w:rsidR="006E4CB3" w:rsidRPr="001F7D89" w:rsidTr="008039E0">
        <w:trPr>
          <w:trHeight w:val="1844"/>
        </w:trPr>
        <w:tc>
          <w:tcPr>
            <w:tcW w:w="1582" w:type="dxa"/>
            <w:shd w:val="clear" w:color="auto" w:fill="auto"/>
          </w:tcPr>
          <w:p w:rsidR="006E4CB3" w:rsidRPr="00487E72" w:rsidRDefault="006E4CB3" w:rsidP="00285131">
            <w:pPr>
              <w:pStyle w:val="ae"/>
              <w:tabs>
                <w:tab w:val="left" w:pos="0"/>
              </w:tabs>
              <w:ind w:left="0" w:right="10"/>
              <w:jc w:val="both"/>
              <w:rPr>
                <w:sz w:val="22"/>
                <w:szCs w:val="22"/>
              </w:rPr>
            </w:pPr>
            <w:r>
              <w:rPr>
                <w:sz w:val="22"/>
                <w:szCs w:val="22"/>
              </w:rPr>
              <w:t>Арт-менеджмент</w:t>
            </w:r>
          </w:p>
        </w:tc>
        <w:tc>
          <w:tcPr>
            <w:tcW w:w="1205" w:type="dxa"/>
            <w:shd w:val="clear" w:color="auto" w:fill="auto"/>
            <w:vAlign w:val="center"/>
          </w:tcPr>
          <w:p w:rsidR="006E4CB3" w:rsidRPr="00B50A31" w:rsidRDefault="006E4CB3" w:rsidP="00057F83">
            <w:pPr>
              <w:pStyle w:val="ae"/>
              <w:tabs>
                <w:tab w:val="left" w:pos="0"/>
              </w:tabs>
              <w:ind w:left="0" w:right="10"/>
              <w:jc w:val="center"/>
              <w:rPr>
                <w:sz w:val="22"/>
                <w:szCs w:val="22"/>
                <w:lang w:val="kk-KZ"/>
              </w:rPr>
            </w:pPr>
            <w:r w:rsidRPr="00B50A31">
              <w:rPr>
                <w:sz w:val="22"/>
                <w:szCs w:val="22"/>
                <w:lang w:val="kk-KZ"/>
              </w:rPr>
              <w:t>-</w:t>
            </w:r>
          </w:p>
        </w:tc>
        <w:tc>
          <w:tcPr>
            <w:tcW w:w="1134" w:type="dxa"/>
            <w:shd w:val="clear" w:color="auto" w:fill="auto"/>
            <w:vAlign w:val="center"/>
          </w:tcPr>
          <w:p w:rsidR="006E4CB3" w:rsidRPr="00B50A31" w:rsidRDefault="006E4CB3" w:rsidP="00285131">
            <w:pPr>
              <w:pStyle w:val="ae"/>
              <w:tabs>
                <w:tab w:val="left" w:pos="0"/>
              </w:tabs>
              <w:ind w:left="0" w:right="10"/>
              <w:jc w:val="center"/>
              <w:rPr>
                <w:b/>
                <w:sz w:val="22"/>
                <w:szCs w:val="22"/>
                <w:lang w:val="kk-KZ"/>
              </w:rPr>
            </w:pPr>
            <w:r w:rsidRPr="00B50A31">
              <w:rPr>
                <w:b/>
                <w:sz w:val="22"/>
                <w:szCs w:val="22"/>
                <w:lang w:val="kk-KZ"/>
              </w:rPr>
              <w:t>-</w:t>
            </w:r>
          </w:p>
        </w:tc>
        <w:tc>
          <w:tcPr>
            <w:tcW w:w="1134" w:type="dxa"/>
            <w:shd w:val="clear" w:color="auto" w:fill="auto"/>
            <w:vAlign w:val="center"/>
          </w:tcPr>
          <w:p w:rsidR="006E4CB3" w:rsidRPr="00B50A31" w:rsidRDefault="006E4CB3" w:rsidP="00285131">
            <w:pPr>
              <w:pStyle w:val="ae"/>
              <w:tabs>
                <w:tab w:val="left" w:pos="0"/>
              </w:tabs>
              <w:ind w:left="0" w:right="10"/>
              <w:jc w:val="center"/>
              <w:rPr>
                <w:b/>
                <w:sz w:val="22"/>
                <w:szCs w:val="22"/>
                <w:lang w:val="kk-KZ"/>
              </w:rPr>
            </w:pPr>
            <w:r w:rsidRPr="00B50A31">
              <w:rPr>
                <w:b/>
                <w:sz w:val="22"/>
                <w:szCs w:val="22"/>
                <w:lang w:val="kk-KZ"/>
              </w:rPr>
              <w:t>-</w:t>
            </w:r>
          </w:p>
        </w:tc>
        <w:tc>
          <w:tcPr>
            <w:tcW w:w="993" w:type="dxa"/>
            <w:shd w:val="clear" w:color="auto" w:fill="auto"/>
            <w:vAlign w:val="center"/>
          </w:tcPr>
          <w:p w:rsidR="006E4CB3" w:rsidRPr="00B50A31" w:rsidRDefault="006E4CB3" w:rsidP="00285131">
            <w:pPr>
              <w:pStyle w:val="ae"/>
              <w:tabs>
                <w:tab w:val="left" w:pos="0"/>
              </w:tabs>
              <w:ind w:left="0" w:right="10"/>
              <w:jc w:val="center"/>
              <w:rPr>
                <w:b/>
                <w:sz w:val="22"/>
                <w:szCs w:val="22"/>
                <w:lang w:val="kk-KZ"/>
              </w:rPr>
            </w:pPr>
            <w:r w:rsidRPr="00B50A31">
              <w:rPr>
                <w:b/>
                <w:sz w:val="22"/>
                <w:szCs w:val="22"/>
                <w:lang w:val="kk-KZ"/>
              </w:rPr>
              <w:t>-</w:t>
            </w:r>
          </w:p>
        </w:tc>
        <w:tc>
          <w:tcPr>
            <w:tcW w:w="1014" w:type="dxa"/>
            <w:shd w:val="clear" w:color="auto" w:fill="auto"/>
            <w:vAlign w:val="center"/>
          </w:tcPr>
          <w:p w:rsidR="006E4CB3" w:rsidRPr="00B50A31" w:rsidRDefault="006E4CB3" w:rsidP="00285131">
            <w:pPr>
              <w:pStyle w:val="ae"/>
              <w:tabs>
                <w:tab w:val="left" w:pos="0"/>
              </w:tabs>
              <w:ind w:left="0" w:right="10"/>
              <w:jc w:val="center"/>
              <w:rPr>
                <w:b/>
                <w:sz w:val="22"/>
                <w:szCs w:val="22"/>
                <w:lang w:val="kk-KZ"/>
              </w:rPr>
            </w:pPr>
            <w:r w:rsidRPr="00B50A31">
              <w:rPr>
                <w:b/>
                <w:sz w:val="22"/>
                <w:szCs w:val="22"/>
                <w:lang w:val="kk-KZ"/>
              </w:rPr>
              <w:t>-</w:t>
            </w:r>
          </w:p>
        </w:tc>
        <w:tc>
          <w:tcPr>
            <w:tcW w:w="1037" w:type="dxa"/>
            <w:shd w:val="clear" w:color="auto" w:fill="auto"/>
            <w:vAlign w:val="center"/>
          </w:tcPr>
          <w:p w:rsidR="006E4CB3" w:rsidRPr="00B50A31" w:rsidRDefault="006E4CB3" w:rsidP="00285131">
            <w:pPr>
              <w:pStyle w:val="ae"/>
              <w:tabs>
                <w:tab w:val="left" w:pos="0"/>
              </w:tabs>
              <w:ind w:left="0" w:right="10"/>
              <w:jc w:val="center"/>
              <w:rPr>
                <w:b/>
                <w:sz w:val="22"/>
                <w:szCs w:val="22"/>
                <w:lang w:val="kk-KZ"/>
              </w:rPr>
            </w:pPr>
            <w:r w:rsidRPr="00B50A31">
              <w:rPr>
                <w:b/>
                <w:sz w:val="22"/>
                <w:szCs w:val="22"/>
                <w:lang w:val="kk-KZ"/>
              </w:rPr>
              <w:t>-</w:t>
            </w:r>
          </w:p>
        </w:tc>
        <w:tc>
          <w:tcPr>
            <w:tcW w:w="1115" w:type="dxa"/>
            <w:shd w:val="clear" w:color="auto" w:fill="auto"/>
            <w:vAlign w:val="center"/>
          </w:tcPr>
          <w:p w:rsidR="006E4CB3" w:rsidRPr="00B50A31" w:rsidRDefault="006E4CB3" w:rsidP="00285131">
            <w:pPr>
              <w:pStyle w:val="ae"/>
              <w:tabs>
                <w:tab w:val="left" w:pos="0"/>
              </w:tabs>
              <w:ind w:left="0" w:right="10"/>
              <w:rPr>
                <w:b/>
                <w:sz w:val="22"/>
                <w:szCs w:val="22"/>
                <w:lang w:val="kk-KZ"/>
              </w:rPr>
            </w:pPr>
            <w:r w:rsidRPr="00B50A31">
              <w:rPr>
                <w:sz w:val="22"/>
                <w:szCs w:val="22"/>
                <w:lang w:val="kk-KZ"/>
              </w:rPr>
              <w:t>Досжан Р.К</w:t>
            </w:r>
            <w:r w:rsidRPr="00B50A31">
              <w:rPr>
                <w:b/>
                <w:sz w:val="22"/>
                <w:szCs w:val="22"/>
                <w:lang w:val="kk-KZ"/>
              </w:rPr>
              <w:t>.</w:t>
            </w:r>
          </w:p>
          <w:p w:rsidR="006E4CB3" w:rsidRPr="00B50A31" w:rsidRDefault="006E4CB3" w:rsidP="00285131">
            <w:pPr>
              <w:pStyle w:val="ae"/>
              <w:tabs>
                <w:tab w:val="left" w:pos="0"/>
              </w:tabs>
              <w:ind w:left="0" w:right="10"/>
              <w:rPr>
                <w:sz w:val="22"/>
                <w:szCs w:val="22"/>
                <w:lang w:val="kk-KZ"/>
              </w:rPr>
            </w:pPr>
            <w:r w:rsidRPr="00B50A31">
              <w:rPr>
                <w:sz w:val="22"/>
                <w:szCs w:val="22"/>
                <w:lang w:val="kk-KZ"/>
              </w:rPr>
              <w:t>Менеджмент в искусстве</w:t>
            </w:r>
          </w:p>
        </w:tc>
      </w:tr>
      <w:tr w:rsidR="00057F83" w:rsidRPr="001F7D89" w:rsidTr="008039E0">
        <w:trPr>
          <w:trHeight w:val="90"/>
        </w:trPr>
        <w:tc>
          <w:tcPr>
            <w:tcW w:w="9214" w:type="dxa"/>
            <w:gridSpan w:val="8"/>
            <w:shd w:val="clear" w:color="auto" w:fill="auto"/>
          </w:tcPr>
          <w:p w:rsidR="00057F83" w:rsidRPr="00B50A31" w:rsidRDefault="00057F83" w:rsidP="00057F83">
            <w:pPr>
              <w:pStyle w:val="ae"/>
              <w:tabs>
                <w:tab w:val="left" w:pos="0"/>
              </w:tabs>
              <w:ind w:left="0" w:right="10"/>
              <w:jc w:val="center"/>
              <w:rPr>
                <w:b/>
                <w:sz w:val="22"/>
                <w:szCs w:val="22"/>
              </w:rPr>
            </w:pPr>
            <w:r w:rsidRPr="00B50A31">
              <w:rPr>
                <w:b/>
                <w:sz w:val="22"/>
                <w:szCs w:val="22"/>
              </w:rPr>
              <w:t>Докторантура</w:t>
            </w:r>
          </w:p>
        </w:tc>
      </w:tr>
      <w:tr w:rsidR="00285131" w:rsidRPr="001F7D89" w:rsidTr="008039E0">
        <w:trPr>
          <w:trHeight w:val="135"/>
        </w:trPr>
        <w:tc>
          <w:tcPr>
            <w:tcW w:w="1582" w:type="dxa"/>
            <w:shd w:val="clear" w:color="auto" w:fill="auto"/>
          </w:tcPr>
          <w:p w:rsidR="00285131" w:rsidRDefault="00057F83" w:rsidP="00285131">
            <w:pPr>
              <w:pStyle w:val="ae"/>
              <w:tabs>
                <w:tab w:val="left" w:pos="0"/>
              </w:tabs>
              <w:ind w:left="0" w:right="10"/>
              <w:jc w:val="both"/>
              <w:rPr>
                <w:sz w:val="22"/>
                <w:szCs w:val="22"/>
              </w:rPr>
            </w:pPr>
            <w:r>
              <w:rPr>
                <w:sz w:val="22"/>
                <w:szCs w:val="22"/>
              </w:rPr>
              <w:t>Искусствоведение</w:t>
            </w:r>
          </w:p>
          <w:p w:rsidR="00285131" w:rsidRPr="001F7D89" w:rsidRDefault="00285131" w:rsidP="00285131">
            <w:pPr>
              <w:pStyle w:val="ae"/>
              <w:tabs>
                <w:tab w:val="left" w:pos="0"/>
              </w:tabs>
              <w:ind w:left="0" w:right="10"/>
              <w:jc w:val="both"/>
              <w:rPr>
                <w:sz w:val="22"/>
                <w:szCs w:val="22"/>
              </w:rPr>
            </w:pPr>
          </w:p>
        </w:tc>
        <w:tc>
          <w:tcPr>
            <w:tcW w:w="1205" w:type="dxa"/>
            <w:shd w:val="clear" w:color="auto" w:fill="auto"/>
            <w:vAlign w:val="center"/>
          </w:tcPr>
          <w:p w:rsidR="00285131" w:rsidRPr="00B50A31" w:rsidRDefault="00285131" w:rsidP="00285131">
            <w:pPr>
              <w:pStyle w:val="ae"/>
              <w:tabs>
                <w:tab w:val="left" w:pos="0"/>
              </w:tabs>
              <w:ind w:left="0" w:right="10"/>
              <w:jc w:val="center"/>
              <w:rPr>
                <w:sz w:val="22"/>
                <w:szCs w:val="22"/>
                <w:lang w:val="kk-KZ"/>
              </w:rPr>
            </w:pPr>
            <w:r w:rsidRPr="00B50A31">
              <w:rPr>
                <w:sz w:val="22"/>
                <w:szCs w:val="22"/>
                <w:lang w:val="kk-KZ"/>
              </w:rPr>
              <w:t>-</w:t>
            </w:r>
          </w:p>
        </w:tc>
        <w:tc>
          <w:tcPr>
            <w:tcW w:w="1134" w:type="dxa"/>
            <w:shd w:val="clear" w:color="auto" w:fill="auto"/>
          </w:tcPr>
          <w:p w:rsidR="00285131" w:rsidRPr="00B50A31" w:rsidRDefault="00285131" w:rsidP="00285131">
            <w:pPr>
              <w:pStyle w:val="ae"/>
              <w:tabs>
                <w:tab w:val="left" w:pos="0"/>
              </w:tabs>
              <w:ind w:left="0" w:right="10"/>
              <w:jc w:val="both"/>
              <w:rPr>
                <w:sz w:val="22"/>
                <w:szCs w:val="22"/>
              </w:rPr>
            </w:pPr>
            <w:r w:rsidRPr="00B50A31">
              <w:rPr>
                <w:sz w:val="22"/>
                <w:szCs w:val="22"/>
              </w:rPr>
              <w:t>Саитова Г.Ю.</w:t>
            </w:r>
          </w:p>
          <w:p w:rsidR="00285131" w:rsidRPr="00B50A31" w:rsidRDefault="00285131" w:rsidP="00285131">
            <w:pPr>
              <w:pStyle w:val="ae"/>
              <w:tabs>
                <w:tab w:val="left" w:pos="0"/>
              </w:tabs>
              <w:ind w:left="0" w:right="10"/>
              <w:jc w:val="both"/>
              <w:rPr>
                <w:sz w:val="22"/>
                <w:szCs w:val="22"/>
              </w:rPr>
            </w:pPr>
            <w:r w:rsidRPr="00B50A31">
              <w:rPr>
                <w:sz w:val="22"/>
                <w:szCs w:val="22"/>
              </w:rPr>
              <w:t>Научный анализ генезиса и философ</w:t>
            </w:r>
            <w:r w:rsidRPr="00B50A31">
              <w:rPr>
                <w:sz w:val="22"/>
                <w:szCs w:val="22"/>
              </w:rPr>
              <w:lastRenderedPageBreak/>
              <w:t>ии танца народов мира</w:t>
            </w:r>
          </w:p>
          <w:p w:rsidR="00285131" w:rsidRPr="00B50A31" w:rsidRDefault="00285131" w:rsidP="00285131">
            <w:pPr>
              <w:pStyle w:val="ae"/>
              <w:tabs>
                <w:tab w:val="left" w:pos="0"/>
              </w:tabs>
              <w:ind w:left="0" w:right="10"/>
              <w:jc w:val="both"/>
              <w:rPr>
                <w:sz w:val="22"/>
                <w:szCs w:val="22"/>
              </w:rPr>
            </w:pPr>
          </w:p>
        </w:tc>
        <w:tc>
          <w:tcPr>
            <w:tcW w:w="1134" w:type="dxa"/>
            <w:shd w:val="clear" w:color="auto" w:fill="auto"/>
          </w:tcPr>
          <w:p w:rsidR="00285131" w:rsidRPr="00B50A31" w:rsidRDefault="00285131" w:rsidP="00285131">
            <w:pPr>
              <w:pStyle w:val="ae"/>
              <w:tabs>
                <w:tab w:val="left" w:pos="0"/>
              </w:tabs>
              <w:ind w:left="0" w:right="10"/>
              <w:jc w:val="both"/>
              <w:rPr>
                <w:sz w:val="22"/>
                <w:szCs w:val="22"/>
              </w:rPr>
            </w:pPr>
            <w:r w:rsidRPr="00B50A31">
              <w:rPr>
                <w:sz w:val="22"/>
                <w:szCs w:val="22"/>
              </w:rPr>
              <w:lastRenderedPageBreak/>
              <w:t>Джумасеитова Г.Т.</w:t>
            </w:r>
          </w:p>
          <w:p w:rsidR="00285131" w:rsidRPr="00B50A31" w:rsidRDefault="00285131" w:rsidP="00285131">
            <w:pPr>
              <w:pStyle w:val="ae"/>
              <w:tabs>
                <w:tab w:val="left" w:pos="0"/>
              </w:tabs>
              <w:ind w:left="0" w:right="10"/>
              <w:jc w:val="both"/>
              <w:rPr>
                <w:sz w:val="22"/>
                <w:szCs w:val="22"/>
              </w:rPr>
            </w:pPr>
            <w:r w:rsidRPr="00B50A31">
              <w:rPr>
                <w:sz w:val="22"/>
                <w:szCs w:val="22"/>
              </w:rPr>
              <w:t xml:space="preserve">Современные проблемы и </w:t>
            </w:r>
            <w:r w:rsidRPr="00B50A31">
              <w:rPr>
                <w:sz w:val="22"/>
                <w:szCs w:val="22"/>
              </w:rPr>
              <w:lastRenderedPageBreak/>
              <w:t>методы искусствоведения</w:t>
            </w:r>
          </w:p>
        </w:tc>
        <w:tc>
          <w:tcPr>
            <w:tcW w:w="993" w:type="dxa"/>
            <w:shd w:val="clear" w:color="auto" w:fill="auto"/>
          </w:tcPr>
          <w:p w:rsidR="00285131" w:rsidRPr="00B50A31" w:rsidRDefault="00285131" w:rsidP="00285131">
            <w:pPr>
              <w:pStyle w:val="ae"/>
              <w:tabs>
                <w:tab w:val="left" w:pos="0"/>
              </w:tabs>
              <w:ind w:left="0" w:right="10"/>
              <w:jc w:val="both"/>
              <w:rPr>
                <w:sz w:val="22"/>
                <w:szCs w:val="22"/>
              </w:rPr>
            </w:pPr>
            <w:r w:rsidRPr="00B50A31">
              <w:rPr>
                <w:sz w:val="22"/>
                <w:szCs w:val="22"/>
              </w:rPr>
              <w:lastRenderedPageBreak/>
              <w:t xml:space="preserve">Кабдиева С.Д. </w:t>
            </w:r>
          </w:p>
          <w:p w:rsidR="00285131" w:rsidRPr="00B50A31" w:rsidRDefault="00285131" w:rsidP="00285131">
            <w:pPr>
              <w:pStyle w:val="ae"/>
              <w:tabs>
                <w:tab w:val="left" w:pos="0"/>
              </w:tabs>
              <w:ind w:left="0" w:right="10"/>
              <w:jc w:val="both"/>
              <w:rPr>
                <w:sz w:val="22"/>
                <w:szCs w:val="22"/>
              </w:rPr>
            </w:pPr>
            <w:r w:rsidRPr="00B50A31">
              <w:rPr>
                <w:sz w:val="22"/>
                <w:szCs w:val="22"/>
              </w:rPr>
              <w:t xml:space="preserve">Современная художественная </w:t>
            </w:r>
            <w:r w:rsidRPr="00B50A31">
              <w:rPr>
                <w:sz w:val="22"/>
                <w:szCs w:val="22"/>
              </w:rPr>
              <w:lastRenderedPageBreak/>
              <w:t>критика</w:t>
            </w:r>
          </w:p>
        </w:tc>
        <w:tc>
          <w:tcPr>
            <w:tcW w:w="1014" w:type="dxa"/>
            <w:shd w:val="clear" w:color="auto" w:fill="auto"/>
          </w:tcPr>
          <w:p w:rsidR="00285131" w:rsidRPr="00B50A31" w:rsidRDefault="00285131" w:rsidP="00285131">
            <w:pPr>
              <w:pStyle w:val="ae"/>
              <w:tabs>
                <w:tab w:val="left" w:pos="0"/>
              </w:tabs>
              <w:ind w:left="0" w:right="10"/>
              <w:jc w:val="both"/>
              <w:rPr>
                <w:sz w:val="22"/>
                <w:szCs w:val="22"/>
                <w:lang w:val="kk-KZ"/>
              </w:rPr>
            </w:pPr>
            <w:r w:rsidRPr="00B50A31">
              <w:rPr>
                <w:sz w:val="22"/>
                <w:szCs w:val="22"/>
              </w:rPr>
              <w:lastRenderedPageBreak/>
              <w:t>Досжан Р.К.</w:t>
            </w:r>
          </w:p>
          <w:p w:rsidR="00285131" w:rsidRPr="00B50A31" w:rsidRDefault="00285131" w:rsidP="00285131">
            <w:pPr>
              <w:pStyle w:val="ae"/>
              <w:tabs>
                <w:tab w:val="left" w:pos="0"/>
              </w:tabs>
              <w:ind w:left="0" w:right="10"/>
              <w:jc w:val="both"/>
              <w:rPr>
                <w:sz w:val="22"/>
                <w:szCs w:val="22"/>
              </w:rPr>
            </w:pPr>
            <w:r w:rsidRPr="00B50A31">
              <w:rPr>
                <w:sz w:val="22"/>
                <w:szCs w:val="22"/>
              </w:rPr>
              <w:t>«Философия искусств»</w:t>
            </w:r>
          </w:p>
        </w:tc>
        <w:tc>
          <w:tcPr>
            <w:tcW w:w="1037" w:type="dxa"/>
            <w:shd w:val="clear" w:color="auto" w:fill="auto"/>
          </w:tcPr>
          <w:p w:rsidR="00285131" w:rsidRPr="00B50A31" w:rsidRDefault="00285131" w:rsidP="00285131">
            <w:pPr>
              <w:pStyle w:val="ae"/>
              <w:tabs>
                <w:tab w:val="left" w:pos="0"/>
              </w:tabs>
              <w:ind w:left="0" w:right="10"/>
              <w:jc w:val="both"/>
              <w:rPr>
                <w:sz w:val="22"/>
                <w:szCs w:val="22"/>
              </w:rPr>
            </w:pPr>
            <w:r w:rsidRPr="00B50A31">
              <w:rPr>
                <w:sz w:val="22"/>
                <w:szCs w:val="22"/>
              </w:rPr>
              <w:t>Сактаганов Б.К.</w:t>
            </w:r>
          </w:p>
          <w:p w:rsidR="00285131" w:rsidRPr="00B50A31" w:rsidRDefault="00285131" w:rsidP="00285131">
            <w:pPr>
              <w:pStyle w:val="ae"/>
              <w:tabs>
                <w:tab w:val="left" w:pos="0"/>
              </w:tabs>
              <w:ind w:left="0" w:right="10"/>
              <w:jc w:val="both"/>
              <w:rPr>
                <w:sz w:val="22"/>
                <w:szCs w:val="22"/>
              </w:rPr>
            </w:pPr>
            <w:r w:rsidRPr="00B50A31">
              <w:rPr>
                <w:sz w:val="22"/>
                <w:szCs w:val="22"/>
              </w:rPr>
              <w:t>«Основы научно-педагогическог</w:t>
            </w:r>
            <w:r w:rsidRPr="00B50A31">
              <w:rPr>
                <w:sz w:val="22"/>
                <w:szCs w:val="22"/>
              </w:rPr>
              <w:lastRenderedPageBreak/>
              <w:t>о исследования»</w:t>
            </w:r>
          </w:p>
        </w:tc>
        <w:tc>
          <w:tcPr>
            <w:tcW w:w="1115" w:type="dxa"/>
            <w:shd w:val="clear" w:color="auto" w:fill="auto"/>
          </w:tcPr>
          <w:p w:rsidR="00285131" w:rsidRPr="00B50A31" w:rsidRDefault="00831B6A" w:rsidP="00285131">
            <w:pPr>
              <w:pStyle w:val="ae"/>
              <w:tabs>
                <w:tab w:val="left" w:pos="0"/>
              </w:tabs>
              <w:ind w:left="0" w:right="10"/>
              <w:jc w:val="both"/>
              <w:rPr>
                <w:sz w:val="22"/>
                <w:szCs w:val="22"/>
                <w:lang w:val="kk-KZ"/>
              </w:rPr>
            </w:pPr>
            <w:r w:rsidRPr="00B50A31">
              <w:rPr>
                <w:sz w:val="22"/>
                <w:szCs w:val="22"/>
                <w:lang w:val="kk-KZ"/>
              </w:rPr>
              <w:lastRenderedPageBreak/>
              <w:t>Т.Ізім</w:t>
            </w:r>
            <w:r w:rsidR="003B5F03" w:rsidRPr="00B50A31">
              <w:rPr>
                <w:sz w:val="22"/>
                <w:szCs w:val="22"/>
                <w:lang w:val="kk-KZ"/>
              </w:rPr>
              <w:t xml:space="preserve"> </w:t>
            </w:r>
            <w:r w:rsidRPr="00B50A31">
              <w:rPr>
                <w:sz w:val="22"/>
                <w:szCs w:val="22"/>
                <w:lang w:val="kk-KZ"/>
              </w:rPr>
              <w:t xml:space="preserve">Онтология казахской традиционной </w:t>
            </w:r>
            <w:r w:rsidRPr="00B50A31">
              <w:rPr>
                <w:sz w:val="22"/>
                <w:szCs w:val="22"/>
                <w:lang w:val="kk-KZ"/>
              </w:rPr>
              <w:lastRenderedPageBreak/>
              <w:t>культуры</w:t>
            </w:r>
          </w:p>
          <w:p w:rsidR="00285131" w:rsidRPr="00B50A31" w:rsidRDefault="00285131" w:rsidP="00285131">
            <w:pPr>
              <w:pStyle w:val="ae"/>
              <w:tabs>
                <w:tab w:val="left" w:pos="0"/>
              </w:tabs>
              <w:ind w:left="0" w:right="10"/>
              <w:jc w:val="both"/>
              <w:rPr>
                <w:sz w:val="22"/>
                <w:szCs w:val="22"/>
              </w:rPr>
            </w:pPr>
          </w:p>
        </w:tc>
      </w:tr>
    </w:tbl>
    <w:p w:rsidR="00057F83" w:rsidRDefault="009B7B48" w:rsidP="00057F83">
      <w:pPr>
        <w:pStyle w:val="ae"/>
        <w:shd w:val="clear" w:color="auto" w:fill="FFFFFF"/>
        <w:tabs>
          <w:tab w:val="left" w:pos="0"/>
        </w:tabs>
        <w:ind w:left="0" w:right="10"/>
        <w:jc w:val="both"/>
        <w:rPr>
          <w:szCs w:val="22"/>
        </w:rPr>
      </w:pPr>
      <w:r w:rsidRPr="00057F83">
        <w:rPr>
          <w:szCs w:val="22"/>
        </w:rPr>
        <w:lastRenderedPageBreak/>
        <w:t>Мероприятия:</w:t>
      </w:r>
    </w:p>
    <w:p w:rsidR="00057F83" w:rsidRDefault="00A83A4D" w:rsidP="00832D1F">
      <w:pPr>
        <w:pStyle w:val="ae"/>
        <w:numPr>
          <w:ilvl w:val="0"/>
          <w:numId w:val="4"/>
        </w:numPr>
        <w:shd w:val="clear" w:color="auto" w:fill="FFFFFF"/>
        <w:tabs>
          <w:tab w:val="left" w:pos="0"/>
        </w:tabs>
        <w:ind w:left="284" w:right="10"/>
        <w:jc w:val="both"/>
        <w:rPr>
          <w:szCs w:val="22"/>
        </w:rPr>
      </w:pPr>
      <w:r>
        <w:rPr>
          <w:szCs w:val="22"/>
        </w:rPr>
        <w:t xml:space="preserve">Участие ППС </w:t>
      </w:r>
      <w:r w:rsidR="00057F83">
        <w:rPr>
          <w:szCs w:val="22"/>
        </w:rPr>
        <w:t>в обучающих семинарах, мастер-классах</w:t>
      </w:r>
      <w:r w:rsidR="009B7B48" w:rsidRPr="00057F83">
        <w:rPr>
          <w:szCs w:val="22"/>
        </w:rPr>
        <w:t xml:space="preserve"> по созданию</w:t>
      </w:r>
      <w:r>
        <w:rPr>
          <w:szCs w:val="22"/>
        </w:rPr>
        <w:t xml:space="preserve"> электронной учебной литературы;</w:t>
      </w:r>
    </w:p>
    <w:p w:rsidR="006E2BBB" w:rsidRPr="00057F83" w:rsidRDefault="006E2BBB" w:rsidP="00832D1F">
      <w:pPr>
        <w:pStyle w:val="ae"/>
        <w:numPr>
          <w:ilvl w:val="0"/>
          <w:numId w:val="4"/>
        </w:numPr>
        <w:shd w:val="clear" w:color="auto" w:fill="FFFFFF"/>
        <w:tabs>
          <w:tab w:val="left" w:pos="0"/>
        </w:tabs>
        <w:ind w:left="284" w:right="10"/>
        <w:jc w:val="both"/>
        <w:rPr>
          <w:szCs w:val="22"/>
        </w:rPr>
      </w:pPr>
      <w:r w:rsidRPr="00057F83">
        <w:rPr>
          <w:szCs w:val="22"/>
        </w:rPr>
        <w:t>Разработка элект</w:t>
      </w:r>
      <w:r w:rsidR="00BD2295">
        <w:rPr>
          <w:szCs w:val="22"/>
        </w:rPr>
        <w:t xml:space="preserve">ронных учебных пособий нацеленное </w:t>
      </w:r>
      <w:r w:rsidRPr="00057F83">
        <w:rPr>
          <w:szCs w:val="22"/>
        </w:rPr>
        <w:t>на полное укомплектование библиоте</w:t>
      </w:r>
      <w:r w:rsidR="00A83A4D">
        <w:rPr>
          <w:szCs w:val="22"/>
        </w:rPr>
        <w:t>чной книжной и электронной базы Академии.</w:t>
      </w:r>
    </w:p>
    <w:p w:rsidR="009B7B48" w:rsidRDefault="009B7B48" w:rsidP="001052BD">
      <w:pPr>
        <w:pStyle w:val="ae"/>
        <w:tabs>
          <w:tab w:val="left" w:pos="0"/>
          <w:tab w:val="left" w:pos="993"/>
        </w:tabs>
        <w:ind w:left="0"/>
        <w:jc w:val="both"/>
        <w:rPr>
          <w:sz w:val="22"/>
          <w:szCs w:val="22"/>
        </w:rPr>
      </w:pPr>
    </w:p>
    <w:p w:rsidR="00B50A31" w:rsidRPr="001F7D89" w:rsidRDefault="00B50A31" w:rsidP="001052BD">
      <w:pPr>
        <w:pStyle w:val="ae"/>
        <w:tabs>
          <w:tab w:val="left" w:pos="0"/>
          <w:tab w:val="left" w:pos="993"/>
        </w:tabs>
        <w:ind w:left="0"/>
        <w:jc w:val="both"/>
        <w:rPr>
          <w:sz w:val="22"/>
          <w:szCs w:val="22"/>
        </w:rPr>
      </w:pPr>
    </w:p>
    <w:p w:rsidR="008131CC" w:rsidRPr="005D4873" w:rsidRDefault="00BD2295" w:rsidP="00262BC7">
      <w:pPr>
        <w:pStyle w:val="msolistparagraphcxspfirstmailrucssattributepostfixmailrucssattributepostfix"/>
        <w:tabs>
          <w:tab w:val="left" w:pos="0"/>
        </w:tabs>
        <w:spacing w:before="0" w:beforeAutospacing="0" w:after="0" w:afterAutospacing="0"/>
        <w:jc w:val="both"/>
        <w:rPr>
          <w:b/>
          <w:bCs/>
          <w:szCs w:val="22"/>
        </w:rPr>
      </w:pPr>
      <w:r w:rsidRPr="005D4873">
        <w:rPr>
          <w:rStyle w:val="af9"/>
          <w:szCs w:val="22"/>
        </w:rPr>
        <w:t>Стратегическое направление 2. Развитие и повышение качества научно-исследовательской и инновационной работы</w:t>
      </w:r>
    </w:p>
    <w:p w:rsidR="009B7B48" w:rsidRPr="005D4873" w:rsidRDefault="001C71F3" w:rsidP="001052BD">
      <w:pPr>
        <w:pStyle w:val="msolistparagraphcxspmiddlemailrucssattributepostfixmailrucssattributepostfix"/>
        <w:shd w:val="clear" w:color="auto" w:fill="FFFFFF"/>
        <w:tabs>
          <w:tab w:val="left" w:pos="0"/>
        </w:tabs>
        <w:spacing w:before="0" w:beforeAutospacing="0" w:after="0" w:afterAutospacing="0"/>
        <w:jc w:val="both"/>
        <w:rPr>
          <w:szCs w:val="22"/>
        </w:rPr>
      </w:pPr>
      <w:r w:rsidRPr="005D4873">
        <w:rPr>
          <w:szCs w:val="22"/>
          <w:shd w:val="clear" w:color="auto" w:fill="FFFFFF"/>
        </w:rPr>
        <w:tab/>
      </w:r>
      <w:r w:rsidR="00BD2295" w:rsidRPr="005D4873">
        <w:rPr>
          <w:szCs w:val="22"/>
          <w:shd w:val="clear" w:color="auto" w:fill="FFFFFF"/>
        </w:rPr>
        <w:t>Факультет искусств</w:t>
      </w:r>
      <w:r w:rsidR="00EC6C36" w:rsidRPr="005D4873">
        <w:rPr>
          <w:szCs w:val="22"/>
          <w:shd w:val="clear" w:color="auto" w:fill="FFFFFF"/>
        </w:rPr>
        <w:t xml:space="preserve"> </w:t>
      </w:r>
      <w:r w:rsidR="009B7B48" w:rsidRPr="005D4873">
        <w:rPr>
          <w:szCs w:val="22"/>
          <w:shd w:val="clear" w:color="auto" w:fill="FFFFFF"/>
          <w:lang w:val="kk-KZ"/>
        </w:rPr>
        <w:t xml:space="preserve">нацелен на </w:t>
      </w:r>
      <w:r w:rsidR="00882EAD" w:rsidRPr="005D4873">
        <w:rPr>
          <w:szCs w:val="22"/>
          <w:shd w:val="clear" w:color="auto" w:fill="FFFFFF"/>
          <w:lang w:val="kk-KZ"/>
        </w:rPr>
        <w:t>активное освоение существующих трендов в области культуры и искусства, те</w:t>
      </w:r>
      <w:r w:rsidR="00BD2295" w:rsidRPr="005D4873">
        <w:rPr>
          <w:szCs w:val="22"/>
          <w:shd w:val="clear" w:color="auto" w:fill="FFFFFF"/>
          <w:lang w:val="kk-KZ"/>
        </w:rPr>
        <w:t xml:space="preserve">ории, истории и критики балета. </w:t>
      </w:r>
      <w:r w:rsidR="00882EAD" w:rsidRPr="005D4873">
        <w:rPr>
          <w:szCs w:val="22"/>
          <w:shd w:val="clear" w:color="auto" w:fill="FFFFFF"/>
          <w:lang w:val="kk-KZ"/>
        </w:rPr>
        <w:t xml:space="preserve">Одним из направлений </w:t>
      </w:r>
      <w:r w:rsidR="00882EAD" w:rsidRPr="005D4873">
        <w:rPr>
          <w:szCs w:val="22"/>
          <w:shd w:val="clear" w:color="auto" w:fill="FFFFFF"/>
        </w:rPr>
        <w:t>интеграции</w:t>
      </w:r>
      <w:r w:rsidR="009B7B48" w:rsidRPr="005D4873">
        <w:rPr>
          <w:szCs w:val="22"/>
          <w:shd w:val="clear" w:color="auto" w:fill="FFFFFF"/>
        </w:rPr>
        <w:t xml:space="preserve"> с мировым научно-исследовательским сообществом </w:t>
      </w:r>
      <w:r w:rsidR="00882EAD" w:rsidRPr="005D4873">
        <w:rPr>
          <w:szCs w:val="22"/>
          <w:shd w:val="clear" w:color="auto" w:fill="FFFFFF"/>
        </w:rPr>
        <w:t xml:space="preserve">по факультету искусств является </w:t>
      </w:r>
      <w:r w:rsidR="00C420C4" w:rsidRPr="005D4873">
        <w:rPr>
          <w:szCs w:val="22"/>
          <w:shd w:val="clear" w:color="auto" w:fill="FFFFFF"/>
        </w:rPr>
        <w:t xml:space="preserve">арт-менеджмент </w:t>
      </w:r>
      <w:r w:rsidR="009B7B48" w:rsidRPr="005D4873">
        <w:rPr>
          <w:szCs w:val="22"/>
          <w:shd w:val="clear" w:color="auto" w:fill="FFFFFF"/>
        </w:rPr>
        <w:t xml:space="preserve">как одно из ключевых направлений </w:t>
      </w:r>
      <w:r w:rsidR="00C420C4" w:rsidRPr="005D4873">
        <w:rPr>
          <w:szCs w:val="22"/>
          <w:shd w:val="clear" w:color="auto" w:fill="FFFFFF"/>
        </w:rPr>
        <w:t>современного</w:t>
      </w:r>
      <w:r w:rsidR="009B7B48" w:rsidRPr="005D4873">
        <w:rPr>
          <w:szCs w:val="22"/>
          <w:shd w:val="clear" w:color="auto" w:fill="FFFFFF"/>
        </w:rPr>
        <w:t xml:space="preserve"> </w:t>
      </w:r>
      <w:r w:rsidR="00C420C4" w:rsidRPr="005D4873">
        <w:rPr>
          <w:szCs w:val="22"/>
          <w:shd w:val="clear" w:color="auto" w:fill="FFFFFF"/>
        </w:rPr>
        <w:t>менеджмента</w:t>
      </w:r>
      <w:r w:rsidR="009B7B48" w:rsidRPr="005D4873">
        <w:rPr>
          <w:szCs w:val="22"/>
          <w:shd w:val="clear" w:color="auto" w:fill="FFFFFF"/>
        </w:rPr>
        <w:t>.</w:t>
      </w:r>
    </w:p>
    <w:p w:rsidR="009B7B48" w:rsidRPr="005D4873" w:rsidRDefault="009B7B48" w:rsidP="001052BD">
      <w:pPr>
        <w:pStyle w:val="msolistparagraphcxspmiddlemailrucssattributepostfixmailrucssattributepostfix"/>
        <w:shd w:val="clear" w:color="auto" w:fill="FFFFFF"/>
        <w:tabs>
          <w:tab w:val="left" w:pos="0"/>
        </w:tabs>
        <w:spacing w:before="0" w:beforeAutospacing="0" w:after="0" w:afterAutospacing="0"/>
        <w:jc w:val="both"/>
        <w:rPr>
          <w:szCs w:val="22"/>
        </w:rPr>
      </w:pPr>
      <w:r w:rsidRPr="005D4873">
        <w:rPr>
          <w:szCs w:val="22"/>
        </w:rPr>
        <w:t xml:space="preserve">Политика в области развития инноваций </w:t>
      </w:r>
      <w:r w:rsidR="00C420C4" w:rsidRPr="005D4873">
        <w:rPr>
          <w:szCs w:val="22"/>
        </w:rPr>
        <w:t>обязывает к</w:t>
      </w:r>
      <w:r w:rsidRPr="005D4873">
        <w:rPr>
          <w:szCs w:val="22"/>
        </w:rPr>
        <w:t xml:space="preserve"> создани</w:t>
      </w:r>
      <w:r w:rsidR="00C420C4" w:rsidRPr="005D4873">
        <w:rPr>
          <w:szCs w:val="22"/>
        </w:rPr>
        <w:t>ю</w:t>
      </w:r>
      <w:r w:rsidRPr="005D4873">
        <w:rPr>
          <w:szCs w:val="22"/>
        </w:rPr>
        <w:t xml:space="preserve"> связки «образование – наука – производство» и предполагает проведение следующих мероприятий:</w:t>
      </w:r>
    </w:p>
    <w:p w:rsidR="009B7B48" w:rsidRPr="005D4873" w:rsidRDefault="00EC050C" w:rsidP="001052BD">
      <w:pPr>
        <w:pStyle w:val="msolistparagraphcxspmiddlemailrucssattributepostfixmailrucssattributepostfix"/>
        <w:shd w:val="clear" w:color="auto" w:fill="FFFFFF"/>
        <w:tabs>
          <w:tab w:val="left" w:pos="0"/>
        </w:tabs>
        <w:spacing w:before="0" w:beforeAutospacing="0" w:after="0" w:afterAutospacing="0"/>
        <w:jc w:val="both"/>
        <w:rPr>
          <w:szCs w:val="22"/>
        </w:rPr>
      </w:pPr>
      <w:r w:rsidRPr="005D4873">
        <w:rPr>
          <w:szCs w:val="22"/>
        </w:rPr>
        <w:t xml:space="preserve">1) </w:t>
      </w:r>
      <w:r w:rsidR="009B7B48" w:rsidRPr="005D4873">
        <w:rPr>
          <w:szCs w:val="22"/>
        </w:rPr>
        <w:t>Создание научно-творческ</w:t>
      </w:r>
      <w:r w:rsidR="005D4873">
        <w:rPr>
          <w:szCs w:val="22"/>
        </w:rPr>
        <w:t>ой лаборатории</w:t>
      </w:r>
      <w:r w:rsidR="009B7B48" w:rsidRPr="005D4873">
        <w:rPr>
          <w:szCs w:val="22"/>
        </w:rPr>
        <w:t>, интегрирующ</w:t>
      </w:r>
      <w:r w:rsidR="005D4873">
        <w:rPr>
          <w:szCs w:val="22"/>
        </w:rPr>
        <w:t>ей</w:t>
      </w:r>
      <w:r w:rsidR="009B7B48" w:rsidRPr="005D4873">
        <w:rPr>
          <w:szCs w:val="22"/>
        </w:rPr>
        <w:t xml:space="preserve"> достижения науки в области</w:t>
      </w:r>
      <w:r w:rsidR="005D4873">
        <w:rPr>
          <w:szCs w:val="22"/>
        </w:rPr>
        <w:t xml:space="preserve"> медиа-технологий, </w:t>
      </w:r>
      <w:r w:rsidR="005D4873">
        <w:rPr>
          <w:szCs w:val="22"/>
          <w:lang w:val="en-US"/>
        </w:rPr>
        <w:t>SMM</w:t>
      </w:r>
      <w:r w:rsidR="005D4873">
        <w:rPr>
          <w:szCs w:val="22"/>
        </w:rPr>
        <w:t>- маркетинга,</w:t>
      </w:r>
      <w:r w:rsidR="009B7B48" w:rsidRPr="005D4873">
        <w:rPr>
          <w:szCs w:val="22"/>
        </w:rPr>
        <w:t xml:space="preserve"> прикладных видов искусства и внедр</w:t>
      </w:r>
      <w:r w:rsidR="005D4873">
        <w:rPr>
          <w:szCs w:val="22"/>
        </w:rPr>
        <w:t>яющей</w:t>
      </w:r>
      <w:r w:rsidR="009B7B48" w:rsidRPr="005D4873">
        <w:rPr>
          <w:szCs w:val="22"/>
        </w:rPr>
        <w:t xml:space="preserve"> их в производство;</w:t>
      </w:r>
    </w:p>
    <w:p w:rsidR="009B7B48" w:rsidRPr="005D4873" w:rsidRDefault="00EC050C" w:rsidP="00262BC7">
      <w:pPr>
        <w:pStyle w:val="msolistparagraphcxspmiddlemailrucssattributepostfixmailrucssattributepostfix"/>
        <w:shd w:val="clear" w:color="auto" w:fill="FFFFFF"/>
        <w:tabs>
          <w:tab w:val="left" w:pos="0"/>
        </w:tabs>
        <w:spacing w:before="0" w:beforeAutospacing="0" w:after="0" w:afterAutospacing="0"/>
        <w:jc w:val="both"/>
        <w:rPr>
          <w:rStyle w:val="af9"/>
          <w:b w:val="0"/>
          <w:bCs w:val="0"/>
          <w:color w:val="000000"/>
          <w:szCs w:val="22"/>
        </w:rPr>
      </w:pPr>
      <w:r w:rsidRPr="005D4873">
        <w:rPr>
          <w:szCs w:val="22"/>
        </w:rPr>
        <w:t xml:space="preserve">2) </w:t>
      </w:r>
      <w:r w:rsidR="00EC6C36" w:rsidRPr="005D4873">
        <w:rPr>
          <w:color w:val="000000"/>
          <w:szCs w:val="22"/>
        </w:rPr>
        <w:t>к</w:t>
      </w:r>
      <w:r w:rsidR="00C420C4" w:rsidRPr="005D4873">
        <w:rPr>
          <w:color w:val="000000"/>
          <w:szCs w:val="22"/>
        </w:rPr>
        <w:t xml:space="preserve">ак результат </w:t>
      </w:r>
      <w:r w:rsidR="005D4873">
        <w:rPr>
          <w:color w:val="000000"/>
          <w:szCs w:val="22"/>
        </w:rPr>
        <w:t>о</w:t>
      </w:r>
      <w:r w:rsidR="005D4873" w:rsidRPr="005D4873">
        <w:rPr>
          <w:color w:val="000000"/>
          <w:szCs w:val="22"/>
        </w:rPr>
        <w:t>рганизаци</w:t>
      </w:r>
      <w:r w:rsidR="005D4873">
        <w:rPr>
          <w:color w:val="000000"/>
          <w:szCs w:val="22"/>
        </w:rPr>
        <w:t>и</w:t>
      </w:r>
      <w:r w:rsidR="005D4873" w:rsidRPr="005D4873">
        <w:rPr>
          <w:color w:val="000000"/>
          <w:szCs w:val="22"/>
        </w:rPr>
        <w:t xml:space="preserve"> работы над научно-творческой лабораторией с привлечением студентов и магистрантов Академии </w:t>
      </w:r>
      <w:r w:rsidR="005D4873">
        <w:rPr>
          <w:color w:val="000000"/>
          <w:szCs w:val="22"/>
        </w:rPr>
        <w:t>предполагается</w:t>
      </w:r>
      <w:r w:rsidR="00C420C4" w:rsidRPr="005D4873">
        <w:rPr>
          <w:color w:val="000000"/>
          <w:szCs w:val="22"/>
        </w:rPr>
        <w:t xml:space="preserve"> с</w:t>
      </w:r>
      <w:r w:rsidR="00E11D32" w:rsidRPr="005D4873">
        <w:rPr>
          <w:color w:val="000000"/>
          <w:szCs w:val="22"/>
        </w:rPr>
        <w:t>оздание малых мастерских</w:t>
      </w:r>
      <w:r w:rsidR="00EC6C36" w:rsidRPr="005D4873">
        <w:rPr>
          <w:color w:val="000000"/>
          <w:szCs w:val="22"/>
        </w:rPr>
        <w:t xml:space="preserve"> </w:t>
      </w:r>
      <w:r w:rsidR="009B7B48" w:rsidRPr="005D4873">
        <w:rPr>
          <w:color w:val="000000"/>
          <w:szCs w:val="22"/>
        </w:rPr>
        <w:t>для развития процессов коммерциализации результатов научно-творческой деятельности.</w:t>
      </w:r>
    </w:p>
    <w:p w:rsidR="0092698D" w:rsidRPr="00EC050C" w:rsidRDefault="008F0275" w:rsidP="001052BD">
      <w:pPr>
        <w:pStyle w:val="ae"/>
        <w:shd w:val="clear" w:color="auto" w:fill="FFFFFF"/>
        <w:tabs>
          <w:tab w:val="left" w:pos="0"/>
        </w:tabs>
        <w:ind w:left="0"/>
        <w:jc w:val="both"/>
        <w:rPr>
          <w:b/>
          <w:szCs w:val="22"/>
        </w:rPr>
      </w:pPr>
      <w:r w:rsidRPr="005D4873">
        <w:rPr>
          <w:b/>
          <w:szCs w:val="22"/>
        </w:rPr>
        <w:t xml:space="preserve">Цель </w:t>
      </w:r>
      <w:r w:rsidR="005D4873">
        <w:rPr>
          <w:b/>
          <w:szCs w:val="22"/>
        </w:rPr>
        <w:t>1</w:t>
      </w:r>
      <w:r w:rsidR="005A7A77" w:rsidRPr="005D4873">
        <w:rPr>
          <w:b/>
          <w:szCs w:val="22"/>
        </w:rPr>
        <w:t>. Организация прикладных исследований</w:t>
      </w:r>
      <w:r w:rsidR="005A7A77" w:rsidRPr="00EC050C">
        <w:rPr>
          <w:b/>
          <w:szCs w:val="22"/>
        </w:rPr>
        <w:t xml:space="preserve"> в области искусства</w:t>
      </w:r>
      <w:r w:rsidR="00B4324C">
        <w:rPr>
          <w:b/>
          <w:szCs w:val="22"/>
        </w:rPr>
        <w:t xml:space="preserve"> и арт-менеджмента</w:t>
      </w:r>
    </w:p>
    <w:p w:rsidR="009B7B48" w:rsidRPr="00EC050C" w:rsidRDefault="00194F75" w:rsidP="00262BC7">
      <w:pPr>
        <w:pStyle w:val="ae"/>
        <w:tabs>
          <w:tab w:val="left" w:pos="0"/>
          <w:tab w:val="left" w:pos="993"/>
        </w:tabs>
        <w:ind w:left="0"/>
        <w:jc w:val="both"/>
        <w:rPr>
          <w:szCs w:val="22"/>
        </w:rPr>
      </w:pPr>
      <w:r w:rsidRPr="008F0275">
        <w:rPr>
          <w:szCs w:val="22"/>
        </w:rPr>
        <w:t xml:space="preserve">Задача </w:t>
      </w:r>
      <w:r w:rsidR="00BC3B47" w:rsidRPr="008F0275">
        <w:rPr>
          <w:szCs w:val="22"/>
        </w:rPr>
        <w:t>1</w:t>
      </w:r>
      <w:r w:rsidRPr="008F0275">
        <w:rPr>
          <w:szCs w:val="22"/>
        </w:rPr>
        <w:t>. Повысить научно-исследовательский потенциал ППС и сотрудников путем увеличения числа штатных ППС с учеными степенями</w:t>
      </w:r>
      <w:r w:rsidR="000D14B5" w:rsidRPr="008F0275">
        <w:rPr>
          <w:szCs w:val="22"/>
        </w:rPr>
        <w:t>.</w:t>
      </w:r>
    </w:p>
    <w:p w:rsidR="005D4873" w:rsidRDefault="005D4873" w:rsidP="001052BD">
      <w:pPr>
        <w:tabs>
          <w:tab w:val="left" w:pos="0"/>
          <w:tab w:val="left" w:pos="993"/>
        </w:tabs>
        <w:jc w:val="both"/>
        <w:rPr>
          <w:rFonts w:cs="Times New Roman"/>
          <w:szCs w:val="22"/>
        </w:rPr>
      </w:pPr>
    </w:p>
    <w:p w:rsidR="009B7B48" w:rsidRPr="005D4873" w:rsidRDefault="008E7641" w:rsidP="001052BD">
      <w:pPr>
        <w:tabs>
          <w:tab w:val="left" w:pos="0"/>
          <w:tab w:val="left" w:pos="993"/>
        </w:tabs>
        <w:jc w:val="both"/>
        <w:rPr>
          <w:rFonts w:cs="Times New Roman"/>
          <w:sz w:val="22"/>
          <w:szCs w:val="22"/>
        </w:rPr>
      </w:pPr>
      <w:r w:rsidRPr="005D4873">
        <w:rPr>
          <w:rFonts w:cs="Times New Roman"/>
          <w:sz w:val="22"/>
          <w:szCs w:val="22"/>
        </w:rPr>
        <w:t xml:space="preserve">Таблица </w:t>
      </w:r>
      <w:r w:rsidR="008F0275" w:rsidRPr="005D4873">
        <w:rPr>
          <w:rFonts w:cs="Times New Roman"/>
          <w:sz w:val="22"/>
          <w:szCs w:val="22"/>
          <w:lang w:val="kk-KZ"/>
        </w:rPr>
        <w:t>1</w:t>
      </w:r>
      <w:r w:rsidR="00187ED3">
        <w:rPr>
          <w:rFonts w:cs="Times New Roman"/>
          <w:sz w:val="22"/>
          <w:szCs w:val="22"/>
          <w:lang w:val="kk-KZ"/>
        </w:rPr>
        <w:t>6</w:t>
      </w:r>
      <w:r w:rsidR="00194F75" w:rsidRPr="005D4873">
        <w:rPr>
          <w:rFonts w:cs="Times New Roman"/>
          <w:sz w:val="22"/>
          <w:szCs w:val="22"/>
        </w:rPr>
        <w:t>. Доля исследователе</w:t>
      </w:r>
      <w:r w:rsidR="00583549" w:rsidRPr="005D4873">
        <w:rPr>
          <w:rFonts w:cs="Times New Roman"/>
          <w:sz w:val="22"/>
          <w:szCs w:val="22"/>
        </w:rPr>
        <w:t>й среди ППС с учеными степенями</w:t>
      </w:r>
    </w:p>
    <w:tbl>
      <w:tblPr>
        <w:tblW w:w="9781" w:type="dxa"/>
        <w:tblInd w:w="-10" w:type="dxa"/>
        <w:tblLayout w:type="fixed"/>
        <w:tblCellMar>
          <w:left w:w="0" w:type="dxa"/>
          <w:right w:w="0" w:type="dxa"/>
        </w:tblCellMar>
        <w:tblLook w:val="04A0" w:firstRow="1" w:lastRow="0" w:firstColumn="1" w:lastColumn="0" w:noHBand="0" w:noVBand="1"/>
      </w:tblPr>
      <w:tblGrid>
        <w:gridCol w:w="993"/>
        <w:gridCol w:w="1275"/>
        <w:gridCol w:w="1276"/>
        <w:gridCol w:w="1276"/>
        <w:gridCol w:w="1417"/>
        <w:gridCol w:w="1276"/>
        <w:gridCol w:w="1276"/>
        <w:gridCol w:w="992"/>
      </w:tblGrid>
      <w:tr w:rsidR="00D938D2" w:rsidRPr="001F7D89" w:rsidTr="008039E0">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31CC" w:rsidRPr="001F7D89" w:rsidRDefault="00994C9F" w:rsidP="001052BD">
            <w:pPr>
              <w:tabs>
                <w:tab w:val="left" w:pos="0"/>
              </w:tabs>
              <w:ind w:right="10"/>
              <w:jc w:val="both"/>
              <w:rPr>
                <w:rFonts w:eastAsia="Times New Roman" w:cs="Times New Roman"/>
                <w:sz w:val="22"/>
                <w:szCs w:val="22"/>
                <w:lang w:eastAsia="ru-RU"/>
              </w:rPr>
            </w:pPr>
            <w:r>
              <w:rPr>
                <w:b/>
                <w:color w:val="000000"/>
                <w:sz w:val="22"/>
                <w:szCs w:val="22"/>
                <w:lang w:val="kk-KZ"/>
              </w:rPr>
              <w:t>Индикаторы</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2018-</w:t>
            </w:r>
          </w:p>
          <w:p w:rsidR="008131CC" w:rsidRP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2019</w:t>
            </w:r>
          </w:p>
        </w:tc>
        <w:tc>
          <w:tcPr>
            <w:tcW w:w="1276"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2019-</w:t>
            </w:r>
          </w:p>
          <w:p w:rsidR="008131CC" w:rsidRP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2020</w:t>
            </w:r>
          </w:p>
        </w:tc>
        <w:tc>
          <w:tcPr>
            <w:tcW w:w="1276"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2020-</w:t>
            </w:r>
          </w:p>
          <w:p w:rsidR="008131CC" w:rsidRP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2021</w:t>
            </w:r>
          </w:p>
        </w:tc>
        <w:tc>
          <w:tcPr>
            <w:tcW w:w="1417"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2021-</w:t>
            </w:r>
          </w:p>
          <w:p w:rsidR="008131CC" w:rsidRP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2022</w:t>
            </w:r>
          </w:p>
        </w:tc>
        <w:tc>
          <w:tcPr>
            <w:tcW w:w="1276"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2022-</w:t>
            </w:r>
          </w:p>
          <w:p w:rsidR="008131CC" w:rsidRPr="001C71F3" w:rsidRDefault="008131CC" w:rsidP="00583549">
            <w:pPr>
              <w:tabs>
                <w:tab w:val="left" w:pos="0"/>
              </w:tabs>
              <w:ind w:right="11"/>
              <w:jc w:val="center"/>
              <w:rPr>
                <w:rFonts w:eastAsia="Times New Roman" w:cs="Times New Roman"/>
                <w:b/>
                <w:sz w:val="22"/>
                <w:szCs w:val="22"/>
                <w:lang w:eastAsia="ru-RU"/>
              </w:rPr>
            </w:pPr>
            <w:r w:rsidRPr="001C71F3">
              <w:rPr>
                <w:rFonts w:eastAsia="Times New Roman" w:cs="Times New Roman"/>
                <w:b/>
                <w:sz w:val="22"/>
                <w:szCs w:val="22"/>
                <w:lang w:eastAsia="ru-RU"/>
              </w:rPr>
              <w:t>2023</w:t>
            </w:r>
          </w:p>
        </w:tc>
        <w:tc>
          <w:tcPr>
            <w:tcW w:w="1276"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val="en-US" w:eastAsia="ru-RU"/>
              </w:rPr>
            </w:pPr>
            <w:r w:rsidRPr="001C71F3">
              <w:rPr>
                <w:rFonts w:eastAsia="Times New Roman" w:cs="Times New Roman"/>
                <w:b/>
                <w:sz w:val="22"/>
                <w:szCs w:val="22"/>
                <w:lang w:eastAsia="ru-RU"/>
              </w:rPr>
              <w:t>2023</w:t>
            </w:r>
            <w:r w:rsidR="00D938D2" w:rsidRPr="001C71F3">
              <w:rPr>
                <w:rFonts w:eastAsia="Times New Roman" w:cs="Times New Roman"/>
                <w:b/>
                <w:sz w:val="22"/>
                <w:szCs w:val="22"/>
                <w:lang w:val="en-US" w:eastAsia="ru-RU"/>
              </w:rPr>
              <w:t>-</w:t>
            </w:r>
          </w:p>
          <w:p w:rsidR="008131CC" w:rsidRPr="001C71F3" w:rsidRDefault="00D938D2" w:rsidP="00583549">
            <w:pPr>
              <w:tabs>
                <w:tab w:val="left" w:pos="0"/>
              </w:tabs>
              <w:ind w:right="11"/>
              <w:jc w:val="center"/>
              <w:rPr>
                <w:rFonts w:eastAsia="Times New Roman" w:cs="Times New Roman"/>
                <w:b/>
                <w:sz w:val="22"/>
                <w:szCs w:val="22"/>
                <w:lang w:val="en-US" w:eastAsia="ru-RU"/>
              </w:rPr>
            </w:pPr>
            <w:r w:rsidRPr="001C71F3">
              <w:rPr>
                <w:rFonts w:eastAsia="Times New Roman" w:cs="Times New Roman"/>
                <w:b/>
                <w:sz w:val="22"/>
                <w:szCs w:val="22"/>
                <w:lang w:val="en-US" w:eastAsia="ru-RU"/>
              </w:rPr>
              <w:t>2024</w:t>
            </w:r>
          </w:p>
        </w:tc>
        <w:tc>
          <w:tcPr>
            <w:tcW w:w="992" w:type="dxa"/>
            <w:tcBorders>
              <w:top w:val="single" w:sz="8" w:space="0" w:color="auto"/>
              <w:left w:val="nil"/>
              <w:bottom w:val="single" w:sz="8" w:space="0" w:color="auto"/>
              <w:right w:val="single" w:sz="8" w:space="0" w:color="auto"/>
            </w:tcBorders>
            <w:shd w:val="clear" w:color="auto" w:fill="auto"/>
          </w:tcPr>
          <w:p w:rsidR="001C71F3" w:rsidRDefault="008131CC" w:rsidP="00583549">
            <w:pPr>
              <w:tabs>
                <w:tab w:val="left" w:pos="0"/>
              </w:tabs>
              <w:ind w:right="11"/>
              <w:jc w:val="center"/>
              <w:rPr>
                <w:rFonts w:eastAsia="Times New Roman" w:cs="Times New Roman"/>
                <w:b/>
                <w:sz w:val="22"/>
                <w:szCs w:val="22"/>
                <w:lang w:val="en-US" w:eastAsia="ru-RU"/>
              </w:rPr>
            </w:pPr>
            <w:r w:rsidRPr="001C71F3">
              <w:rPr>
                <w:rFonts w:eastAsia="Times New Roman" w:cs="Times New Roman"/>
                <w:b/>
                <w:sz w:val="22"/>
                <w:szCs w:val="22"/>
                <w:lang w:eastAsia="ru-RU"/>
              </w:rPr>
              <w:t>2024</w:t>
            </w:r>
            <w:r w:rsidR="00D938D2" w:rsidRPr="001C71F3">
              <w:rPr>
                <w:rFonts w:eastAsia="Times New Roman" w:cs="Times New Roman"/>
                <w:b/>
                <w:sz w:val="22"/>
                <w:szCs w:val="22"/>
                <w:lang w:val="en-US" w:eastAsia="ru-RU"/>
              </w:rPr>
              <w:t>-</w:t>
            </w:r>
          </w:p>
          <w:p w:rsidR="008131CC" w:rsidRPr="001C71F3" w:rsidRDefault="00D938D2" w:rsidP="00583549">
            <w:pPr>
              <w:tabs>
                <w:tab w:val="left" w:pos="0"/>
              </w:tabs>
              <w:ind w:right="11"/>
              <w:jc w:val="center"/>
              <w:rPr>
                <w:rFonts w:eastAsia="Times New Roman" w:cs="Times New Roman"/>
                <w:b/>
                <w:sz w:val="22"/>
                <w:szCs w:val="22"/>
                <w:lang w:val="en-US" w:eastAsia="ru-RU"/>
              </w:rPr>
            </w:pPr>
            <w:r w:rsidRPr="001C71F3">
              <w:rPr>
                <w:rFonts w:eastAsia="Times New Roman" w:cs="Times New Roman"/>
                <w:b/>
                <w:sz w:val="22"/>
                <w:szCs w:val="22"/>
                <w:lang w:val="en-US" w:eastAsia="ru-RU"/>
              </w:rPr>
              <w:t>2025</w:t>
            </w:r>
          </w:p>
        </w:tc>
      </w:tr>
      <w:tr w:rsidR="00D938D2" w:rsidRPr="001F7D89" w:rsidTr="008039E0">
        <w:trPr>
          <w:trHeight w:val="595"/>
        </w:trPr>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31CC" w:rsidRPr="001F7D89" w:rsidRDefault="00A877A9" w:rsidP="001052BD">
            <w:pPr>
              <w:tabs>
                <w:tab w:val="left" w:pos="0"/>
              </w:tabs>
              <w:ind w:right="10"/>
              <w:rPr>
                <w:rFonts w:eastAsia="Times New Roman" w:cs="Times New Roman"/>
                <w:sz w:val="22"/>
                <w:szCs w:val="22"/>
                <w:lang w:eastAsia="ru-RU"/>
              </w:rPr>
            </w:pPr>
            <w:r>
              <w:rPr>
                <w:rFonts w:eastAsia="Times New Roman" w:cs="Times New Roman"/>
                <w:sz w:val="22"/>
                <w:szCs w:val="22"/>
                <w:lang w:eastAsia="ru-RU"/>
              </w:rPr>
              <w:t xml:space="preserve">Количество </w:t>
            </w:r>
            <w:r w:rsidR="008131CC" w:rsidRPr="001F7D89">
              <w:rPr>
                <w:rFonts w:eastAsia="Times New Roman" w:cs="Times New Roman"/>
                <w:sz w:val="22"/>
                <w:szCs w:val="22"/>
                <w:lang w:eastAsia="ru-RU"/>
              </w:rPr>
              <w:t>преподавателей с учёными степенями, чел.</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E7EAB" w:rsidRDefault="007E7EAB" w:rsidP="007E7EAB">
            <w:pPr>
              <w:tabs>
                <w:tab w:val="left" w:pos="0"/>
              </w:tabs>
              <w:ind w:right="10"/>
              <w:jc w:val="center"/>
              <w:rPr>
                <w:rFonts w:eastAsia="Times New Roman" w:cs="Times New Roman"/>
                <w:sz w:val="22"/>
                <w:szCs w:val="22"/>
                <w:lang w:eastAsia="ru-RU"/>
              </w:rPr>
            </w:pPr>
            <w:r>
              <w:rPr>
                <w:rFonts w:eastAsia="Times New Roman" w:cs="Times New Roman"/>
                <w:sz w:val="22"/>
                <w:szCs w:val="22"/>
                <w:lang w:eastAsia="ru-RU"/>
              </w:rPr>
              <w:t>5</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8131CC" w:rsidRPr="001F7D89" w:rsidRDefault="008131CC" w:rsidP="001052BD">
            <w:pPr>
              <w:tabs>
                <w:tab w:val="left" w:pos="0"/>
              </w:tabs>
              <w:ind w:right="10"/>
              <w:jc w:val="both"/>
              <w:rPr>
                <w:rFonts w:eastAsia="Times New Roman" w:cs="Times New Roman"/>
                <w:sz w:val="22"/>
                <w:szCs w:val="22"/>
                <w:lang w:val="kk-KZ" w:eastAsia="ru-RU"/>
              </w:rPr>
            </w:pPr>
          </w:p>
        </w:tc>
        <w:tc>
          <w:tcPr>
            <w:tcW w:w="1276"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t>6</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8131CC" w:rsidRPr="001F7D89" w:rsidRDefault="008131CC" w:rsidP="001052BD">
            <w:pPr>
              <w:tabs>
                <w:tab w:val="left" w:pos="0"/>
              </w:tabs>
              <w:ind w:right="10"/>
              <w:jc w:val="both"/>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8131CC" w:rsidRPr="001F7D89" w:rsidRDefault="008131CC" w:rsidP="001052BD">
            <w:pPr>
              <w:tabs>
                <w:tab w:val="left" w:pos="0"/>
              </w:tabs>
              <w:ind w:right="10"/>
              <w:jc w:val="both"/>
              <w:rPr>
                <w:rFonts w:eastAsia="Times New Roman" w:cs="Times New Roman"/>
                <w:sz w:val="22"/>
                <w:szCs w:val="22"/>
                <w:lang w:eastAsia="ru-RU"/>
              </w:rPr>
            </w:pPr>
            <w:r w:rsidRPr="001F7D89">
              <w:rPr>
                <w:rFonts w:eastAsia="Times New Roman" w:cs="Times New Roman"/>
                <w:sz w:val="22"/>
                <w:szCs w:val="22"/>
                <w:lang w:eastAsia="ru-RU"/>
              </w:rPr>
              <w:t>Мосиенко Д.М.</w:t>
            </w:r>
          </w:p>
          <w:p w:rsidR="008131CC" w:rsidRPr="001F7D89" w:rsidRDefault="008131CC" w:rsidP="001052BD">
            <w:pPr>
              <w:tabs>
                <w:tab w:val="left" w:pos="0"/>
              </w:tabs>
              <w:ind w:right="10"/>
              <w:jc w:val="both"/>
              <w:rPr>
                <w:rFonts w:eastAsia="Times New Roman" w:cs="Times New Roman"/>
                <w:sz w:val="22"/>
                <w:szCs w:val="22"/>
                <w:lang w:eastAsia="ru-RU"/>
              </w:rPr>
            </w:pPr>
          </w:p>
        </w:tc>
        <w:tc>
          <w:tcPr>
            <w:tcW w:w="1276"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t>7</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Кулмагамбетова А.С</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Мосиенко Д.М.</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w:t>
            </w:r>
          </w:p>
        </w:tc>
        <w:tc>
          <w:tcPr>
            <w:tcW w:w="1417"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t>8</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Кулмагамбетова А.С.</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Зейнеш М.Б.</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Мосиенко Д.М.</w:t>
            </w:r>
          </w:p>
          <w:p w:rsidR="008131CC" w:rsidRPr="001F7D89" w:rsidRDefault="008131CC" w:rsidP="007E7EAB">
            <w:pPr>
              <w:tabs>
                <w:tab w:val="left" w:pos="0"/>
              </w:tabs>
              <w:ind w:right="10"/>
              <w:rPr>
                <w:rFonts w:eastAsia="Times New Roman" w:cs="Times New Roman"/>
                <w:sz w:val="22"/>
                <w:szCs w:val="22"/>
                <w:lang w:eastAsia="ru-RU"/>
              </w:rPr>
            </w:pPr>
          </w:p>
          <w:p w:rsidR="008131CC" w:rsidRPr="001F7D89" w:rsidRDefault="008131CC" w:rsidP="007E7EAB">
            <w:pPr>
              <w:tabs>
                <w:tab w:val="left" w:pos="0"/>
              </w:tabs>
              <w:ind w:right="10"/>
              <w:rPr>
                <w:rFonts w:eastAsia="Times New Roman" w:cs="Times New Roman"/>
                <w:sz w:val="22"/>
                <w:szCs w:val="22"/>
                <w:lang w:eastAsia="ru-RU"/>
              </w:rPr>
            </w:pPr>
          </w:p>
          <w:p w:rsidR="008131CC" w:rsidRPr="001F7D89" w:rsidRDefault="008131CC" w:rsidP="007E7EAB">
            <w:pPr>
              <w:tabs>
                <w:tab w:val="left" w:pos="0"/>
              </w:tabs>
              <w:ind w:right="10"/>
              <w:rPr>
                <w:rFonts w:eastAsia="Times New Roman" w:cs="Times New Roman"/>
                <w:sz w:val="22"/>
                <w:szCs w:val="22"/>
                <w:lang w:eastAsia="ru-RU"/>
              </w:rPr>
            </w:pPr>
          </w:p>
        </w:tc>
        <w:tc>
          <w:tcPr>
            <w:tcW w:w="1276"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t>9</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8131CC" w:rsidRPr="001F7D89" w:rsidRDefault="008131CC"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Кулмагамбетова А.С.</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Зейнеш М.Б</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Мосиенко Д.М.</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Мейрамова С.Т.</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lastRenderedPageBreak/>
              <w:t>Габдрашитова К.А.</w:t>
            </w:r>
          </w:p>
          <w:p w:rsidR="008131CC" w:rsidRPr="001F7D89" w:rsidRDefault="008131CC"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Аубакир А.Д.</w:t>
            </w:r>
          </w:p>
          <w:p w:rsidR="008131CC" w:rsidRPr="001F7D89" w:rsidRDefault="008131CC" w:rsidP="007E7EAB">
            <w:pPr>
              <w:tabs>
                <w:tab w:val="left" w:pos="0"/>
              </w:tabs>
              <w:ind w:right="10"/>
              <w:rPr>
                <w:rFonts w:eastAsia="Times New Roman" w:cs="Times New Roman"/>
                <w:sz w:val="22"/>
                <w:szCs w:val="22"/>
                <w:lang w:eastAsia="ru-RU"/>
              </w:rPr>
            </w:pPr>
          </w:p>
        </w:tc>
        <w:tc>
          <w:tcPr>
            <w:tcW w:w="1276"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lastRenderedPageBreak/>
              <w:t>10</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Кулмагамбетова А.С.</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Зейнеш М.Б</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Мосиенко Д.М.</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Мейрамова С.Т.</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lastRenderedPageBreak/>
              <w:t>Габдрашитова К.А.</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Аубакир А.Д.</w:t>
            </w:r>
          </w:p>
          <w:p w:rsidR="008131CC" w:rsidRPr="001F7D89" w:rsidRDefault="008131CC" w:rsidP="007E7EAB">
            <w:pPr>
              <w:tabs>
                <w:tab w:val="left" w:pos="0"/>
              </w:tabs>
              <w:ind w:right="10"/>
              <w:rPr>
                <w:rFonts w:eastAsia="Times New Roman" w:cs="Times New Roman"/>
                <w:sz w:val="22"/>
                <w:szCs w:val="22"/>
                <w:lang w:val="kk-KZ" w:eastAsia="ru-RU"/>
              </w:rPr>
            </w:pPr>
          </w:p>
        </w:tc>
        <w:tc>
          <w:tcPr>
            <w:tcW w:w="992" w:type="dxa"/>
            <w:tcBorders>
              <w:top w:val="nil"/>
              <w:left w:val="nil"/>
              <w:bottom w:val="single" w:sz="8" w:space="0" w:color="auto"/>
              <w:right w:val="single" w:sz="8" w:space="0" w:color="auto"/>
            </w:tcBorders>
            <w:shd w:val="clear" w:color="auto" w:fill="auto"/>
          </w:tcPr>
          <w:p w:rsidR="007E7EAB" w:rsidRDefault="007E7EAB" w:rsidP="007E7EAB">
            <w:pPr>
              <w:tabs>
                <w:tab w:val="left" w:pos="0"/>
              </w:tabs>
              <w:ind w:right="10"/>
              <w:jc w:val="center"/>
              <w:rPr>
                <w:rFonts w:eastAsia="Times New Roman" w:cs="Times New Roman"/>
                <w:sz w:val="22"/>
                <w:szCs w:val="22"/>
                <w:lang w:val="kk-KZ" w:eastAsia="ru-RU"/>
              </w:rPr>
            </w:pPr>
            <w:r>
              <w:rPr>
                <w:rFonts w:eastAsia="Times New Roman" w:cs="Times New Roman"/>
                <w:sz w:val="22"/>
                <w:szCs w:val="22"/>
                <w:lang w:val="kk-KZ" w:eastAsia="ru-RU"/>
              </w:rPr>
              <w:lastRenderedPageBreak/>
              <w:t>11</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Джумасеитова Г.Т.</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Кожантаева Ж.К.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Досжан Р.К.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Сактаганов Б.К.</w:t>
            </w:r>
          </w:p>
          <w:p w:rsidR="004768A2" w:rsidRPr="001F7D89" w:rsidRDefault="004768A2" w:rsidP="007E7EAB">
            <w:pPr>
              <w:tabs>
                <w:tab w:val="left" w:pos="0"/>
              </w:tabs>
              <w:ind w:right="10"/>
              <w:rPr>
                <w:rFonts w:eastAsia="Times New Roman" w:cs="Times New Roman"/>
                <w:sz w:val="22"/>
                <w:szCs w:val="22"/>
                <w:lang w:val="kk-KZ" w:eastAsia="ru-RU"/>
              </w:rPr>
            </w:pPr>
            <w:r w:rsidRPr="001F7D89">
              <w:rPr>
                <w:rFonts w:eastAsia="Times New Roman" w:cs="Times New Roman"/>
                <w:sz w:val="22"/>
                <w:szCs w:val="22"/>
                <w:lang w:val="kk-KZ" w:eastAsia="ru-RU"/>
              </w:rPr>
              <w:t>Насырова Г.А.</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Кулмагамбетова А.С.</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Зейнеш М.Б</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lastRenderedPageBreak/>
              <w:t>Мосиенко Д.М.</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Мейрамова С.Т.</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Габдрашитова К.А.</w:t>
            </w:r>
          </w:p>
          <w:p w:rsidR="004768A2" w:rsidRPr="001F7D89" w:rsidRDefault="004768A2" w:rsidP="007E7EAB">
            <w:pPr>
              <w:tabs>
                <w:tab w:val="left" w:pos="0"/>
              </w:tabs>
              <w:ind w:right="10"/>
              <w:rPr>
                <w:rFonts w:eastAsia="Times New Roman" w:cs="Times New Roman"/>
                <w:sz w:val="22"/>
                <w:szCs w:val="22"/>
                <w:lang w:eastAsia="ru-RU"/>
              </w:rPr>
            </w:pPr>
            <w:r w:rsidRPr="001F7D89">
              <w:rPr>
                <w:rFonts w:eastAsia="Times New Roman" w:cs="Times New Roman"/>
                <w:sz w:val="22"/>
                <w:szCs w:val="22"/>
                <w:lang w:eastAsia="ru-RU"/>
              </w:rPr>
              <w:t>Аубакир А.Д.</w:t>
            </w:r>
          </w:p>
          <w:p w:rsidR="008131CC" w:rsidRPr="001F7D89" w:rsidRDefault="008131CC" w:rsidP="007E7EAB">
            <w:pPr>
              <w:tabs>
                <w:tab w:val="left" w:pos="0"/>
              </w:tabs>
              <w:ind w:right="10"/>
              <w:rPr>
                <w:rFonts w:eastAsia="Times New Roman" w:cs="Times New Roman"/>
                <w:sz w:val="22"/>
                <w:szCs w:val="22"/>
                <w:lang w:val="kk-KZ" w:eastAsia="ru-RU"/>
              </w:rPr>
            </w:pPr>
          </w:p>
        </w:tc>
      </w:tr>
      <w:tr w:rsidR="00D938D2" w:rsidRPr="001F7D89" w:rsidTr="008039E0">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131CC" w:rsidRPr="001F7D89" w:rsidRDefault="001C71F3" w:rsidP="001052BD">
            <w:pPr>
              <w:tabs>
                <w:tab w:val="left" w:pos="0"/>
              </w:tabs>
              <w:ind w:right="10"/>
              <w:jc w:val="both"/>
              <w:rPr>
                <w:rFonts w:eastAsia="Times New Roman" w:cs="Times New Roman"/>
                <w:sz w:val="22"/>
                <w:szCs w:val="22"/>
                <w:lang w:eastAsia="ru-RU"/>
              </w:rPr>
            </w:pPr>
            <w:r>
              <w:rPr>
                <w:rFonts w:eastAsia="Times New Roman" w:cs="Times New Roman"/>
                <w:sz w:val="22"/>
                <w:szCs w:val="22"/>
                <w:lang w:eastAsia="ru-RU"/>
              </w:rPr>
              <w:lastRenderedPageBreak/>
              <w:t xml:space="preserve">Доля «остепененных» </w:t>
            </w:r>
            <w:r w:rsidR="008131CC" w:rsidRPr="001F7D89">
              <w:rPr>
                <w:rFonts w:eastAsia="Times New Roman" w:cs="Times New Roman"/>
                <w:sz w:val="22"/>
                <w:szCs w:val="22"/>
                <w:lang w:eastAsia="ru-RU"/>
              </w:rPr>
              <w:t>от общего количества,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131CC" w:rsidRPr="001F7D89" w:rsidRDefault="008131CC" w:rsidP="001C71F3">
            <w:pPr>
              <w:tabs>
                <w:tab w:val="left" w:pos="0"/>
              </w:tabs>
              <w:ind w:right="10"/>
              <w:jc w:val="center"/>
              <w:rPr>
                <w:rFonts w:eastAsia="Times New Roman" w:cs="Times New Roman"/>
                <w:sz w:val="22"/>
                <w:szCs w:val="22"/>
                <w:lang w:eastAsia="ru-RU"/>
              </w:rPr>
            </w:pPr>
            <w:r w:rsidRPr="001F7D89">
              <w:rPr>
                <w:rFonts w:eastAsia="Times New Roman" w:cs="Times New Roman"/>
                <w:sz w:val="22"/>
                <w:szCs w:val="22"/>
                <w:lang w:eastAsia="ru-RU"/>
              </w:rPr>
              <w:t>55%</w:t>
            </w:r>
          </w:p>
        </w:tc>
        <w:tc>
          <w:tcPr>
            <w:tcW w:w="1276" w:type="dxa"/>
            <w:tcBorders>
              <w:top w:val="nil"/>
              <w:left w:val="nil"/>
              <w:bottom w:val="single" w:sz="8" w:space="0" w:color="auto"/>
              <w:right w:val="single" w:sz="8" w:space="0" w:color="auto"/>
            </w:tcBorders>
            <w:shd w:val="clear" w:color="auto" w:fill="auto"/>
          </w:tcPr>
          <w:p w:rsidR="008131CC" w:rsidRPr="001F7D89" w:rsidRDefault="008131CC" w:rsidP="001C71F3">
            <w:pPr>
              <w:tabs>
                <w:tab w:val="left" w:pos="0"/>
              </w:tabs>
              <w:ind w:right="10"/>
              <w:jc w:val="center"/>
              <w:rPr>
                <w:rFonts w:eastAsia="Times New Roman" w:cs="Times New Roman"/>
                <w:sz w:val="22"/>
                <w:szCs w:val="22"/>
                <w:lang w:eastAsia="ru-RU"/>
              </w:rPr>
            </w:pPr>
            <w:r w:rsidRPr="001F7D89">
              <w:rPr>
                <w:rFonts w:eastAsia="Times New Roman" w:cs="Times New Roman"/>
                <w:sz w:val="22"/>
                <w:szCs w:val="22"/>
                <w:lang w:eastAsia="ru-RU"/>
              </w:rPr>
              <w:t>60%</w:t>
            </w:r>
          </w:p>
        </w:tc>
        <w:tc>
          <w:tcPr>
            <w:tcW w:w="1276" w:type="dxa"/>
            <w:tcBorders>
              <w:top w:val="nil"/>
              <w:left w:val="nil"/>
              <w:bottom w:val="single" w:sz="8" w:space="0" w:color="auto"/>
              <w:right w:val="single" w:sz="8" w:space="0" w:color="auto"/>
            </w:tcBorders>
            <w:shd w:val="clear" w:color="auto" w:fill="auto"/>
          </w:tcPr>
          <w:p w:rsidR="008131CC" w:rsidRPr="001F7D89" w:rsidRDefault="008131CC" w:rsidP="001C71F3">
            <w:pPr>
              <w:tabs>
                <w:tab w:val="left" w:pos="0"/>
              </w:tabs>
              <w:ind w:right="10"/>
              <w:jc w:val="center"/>
              <w:rPr>
                <w:rFonts w:eastAsia="Times New Roman" w:cs="Times New Roman"/>
                <w:sz w:val="22"/>
                <w:szCs w:val="22"/>
                <w:lang w:eastAsia="ru-RU"/>
              </w:rPr>
            </w:pPr>
            <w:r w:rsidRPr="001F7D89">
              <w:rPr>
                <w:rFonts w:eastAsia="Times New Roman" w:cs="Times New Roman"/>
                <w:sz w:val="22"/>
                <w:szCs w:val="22"/>
                <w:lang w:eastAsia="ru-RU"/>
              </w:rPr>
              <w:t>65%</w:t>
            </w:r>
          </w:p>
        </w:tc>
        <w:tc>
          <w:tcPr>
            <w:tcW w:w="1417" w:type="dxa"/>
            <w:tcBorders>
              <w:top w:val="nil"/>
              <w:left w:val="nil"/>
              <w:bottom w:val="single" w:sz="8" w:space="0" w:color="auto"/>
              <w:right w:val="single" w:sz="8" w:space="0" w:color="auto"/>
            </w:tcBorders>
            <w:shd w:val="clear" w:color="auto" w:fill="auto"/>
          </w:tcPr>
          <w:p w:rsidR="008131CC" w:rsidRPr="001F7D89" w:rsidRDefault="008131CC" w:rsidP="001C71F3">
            <w:pPr>
              <w:tabs>
                <w:tab w:val="left" w:pos="0"/>
              </w:tabs>
              <w:ind w:right="10"/>
              <w:jc w:val="center"/>
              <w:rPr>
                <w:rFonts w:eastAsia="Times New Roman" w:cs="Times New Roman"/>
                <w:sz w:val="22"/>
                <w:szCs w:val="22"/>
                <w:lang w:eastAsia="ru-RU"/>
              </w:rPr>
            </w:pPr>
            <w:r w:rsidRPr="001F7D89">
              <w:rPr>
                <w:rFonts w:eastAsia="Times New Roman" w:cs="Times New Roman"/>
                <w:sz w:val="22"/>
                <w:szCs w:val="22"/>
                <w:lang w:eastAsia="ru-RU"/>
              </w:rPr>
              <w:t>70%</w:t>
            </w:r>
          </w:p>
        </w:tc>
        <w:tc>
          <w:tcPr>
            <w:tcW w:w="1276" w:type="dxa"/>
            <w:tcBorders>
              <w:top w:val="nil"/>
              <w:left w:val="nil"/>
              <w:bottom w:val="single" w:sz="8" w:space="0" w:color="auto"/>
              <w:right w:val="single" w:sz="8" w:space="0" w:color="auto"/>
            </w:tcBorders>
            <w:shd w:val="clear" w:color="auto" w:fill="auto"/>
          </w:tcPr>
          <w:p w:rsidR="008131CC" w:rsidRPr="001F7D89" w:rsidRDefault="004768A2" w:rsidP="001C71F3">
            <w:pPr>
              <w:tabs>
                <w:tab w:val="left" w:pos="0"/>
              </w:tabs>
              <w:ind w:right="10"/>
              <w:jc w:val="center"/>
              <w:rPr>
                <w:rFonts w:eastAsia="Times New Roman" w:cs="Times New Roman"/>
                <w:sz w:val="22"/>
                <w:szCs w:val="22"/>
                <w:lang w:eastAsia="ru-RU"/>
              </w:rPr>
            </w:pPr>
            <w:r w:rsidRPr="001F7D89">
              <w:rPr>
                <w:rFonts w:eastAsia="Times New Roman" w:cs="Times New Roman"/>
                <w:sz w:val="22"/>
                <w:szCs w:val="22"/>
                <w:lang w:eastAsia="ru-RU"/>
              </w:rPr>
              <w:t>75</w:t>
            </w:r>
            <w:r w:rsidR="008131CC" w:rsidRPr="001F7D89">
              <w:rPr>
                <w:rFonts w:eastAsia="Times New Roman" w:cs="Times New Roman"/>
                <w:sz w:val="22"/>
                <w:szCs w:val="22"/>
                <w:lang w:eastAsia="ru-RU"/>
              </w:rPr>
              <w:t>%</w:t>
            </w:r>
          </w:p>
        </w:tc>
        <w:tc>
          <w:tcPr>
            <w:tcW w:w="1276" w:type="dxa"/>
            <w:tcBorders>
              <w:top w:val="nil"/>
              <w:left w:val="nil"/>
              <w:bottom w:val="single" w:sz="8" w:space="0" w:color="auto"/>
              <w:right w:val="single" w:sz="8" w:space="0" w:color="auto"/>
            </w:tcBorders>
            <w:shd w:val="clear" w:color="auto" w:fill="auto"/>
          </w:tcPr>
          <w:p w:rsidR="008131CC" w:rsidRPr="001F7D89" w:rsidRDefault="004768A2" w:rsidP="001C71F3">
            <w:pPr>
              <w:tabs>
                <w:tab w:val="left" w:pos="0"/>
              </w:tabs>
              <w:ind w:right="10"/>
              <w:jc w:val="center"/>
              <w:rPr>
                <w:rFonts w:eastAsia="Times New Roman" w:cs="Times New Roman"/>
                <w:sz w:val="22"/>
                <w:szCs w:val="22"/>
                <w:lang w:val="en-US" w:eastAsia="ru-RU"/>
              </w:rPr>
            </w:pPr>
            <w:r w:rsidRPr="001F7D89">
              <w:rPr>
                <w:rFonts w:eastAsia="Times New Roman" w:cs="Times New Roman"/>
                <w:sz w:val="22"/>
                <w:szCs w:val="22"/>
                <w:lang w:val="en-US" w:eastAsia="ru-RU"/>
              </w:rPr>
              <w:t>80</w:t>
            </w:r>
            <w:r w:rsidRPr="001F7D89">
              <w:rPr>
                <w:rFonts w:eastAsia="Times New Roman" w:cs="Times New Roman"/>
                <w:sz w:val="22"/>
                <w:szCs w:val="22"/>
                <w:lang w:eastAsia="ru-RU"/>
              </w:rPr>
              <w:t>%</w:t>
            </w:r>
          </w:p>
        </w:tc>
        <w:tc>
          <w:tcPr>
            <w:tcW w:w="992" w:type="dxa"/>
            <w:tcBorders>
              <w:top w:val="nil"/>
              <w:left w:val="nil"/>
              <w:bottom w:val="single" w:sz="8" w:space="0" w:color="auto"/>
              <w:right w:val="single" w:sz="8" w:space="0" w:color="auto"/>
            </w:tcBorders>
            <w:shd w:val="clear" w:color="auto" w:fill="auto"/>
          </w:tcPr>
          <w:p w:rsidR="008131CC" w:rsidRPr="001F7D89" w:rsidRDefault="004768A2" w:rsidP="001C71F3">
            <w:pPr>
              <w:tabs>
                <w:tab w:val="left" w:pos="0"/>
              </w:tabs>
              <w:ind w:right="10"/>
              <w:jc w:val="center"/>
              <w:rPr>
                <w:rFonts w:eastAsia="Times New Roman" w:cs="Times New Roman"/>
                <w:sz w:val="22"/>
                <w:szCs w:val="22"/>
                <w:lang w:val="en-US" w:eastAsia="ru-RU"/>
              </w:rPr>
            </w:pPr>
            <w:r w:rsidRPr="001F7D89">
              <w:rPr>
                <w:rFonts w:eastAsia="Times New Roman" w:cs="Times New Roman"/>
                <w:sz w:val="22"/>
                <w:szCs w:val="22"/>
                <w:lang w:val="en-US" w:eastAsia="ru-RU"/>
              </w:rPr>
              <w:t>85</w:t>
            </w:r>
            <w:r w:rsidRPr="001F7D89">
              <w:rPr>
                <w:rFonts w:eastAsia="Times New Roman" w:cs="Times New Roman"/>
                <w:sz w:val="22"/>
                <w:szCs w:val="22"/>
                <w:lang w:eastAsia="ru-RU"/>
              </w:rPr>
              <w:t>%</w:t>
            </w:r>
          </w:p>
        </w:tc>
      </w:tr>
    </w:tbl>
    <w:p w:rsidR="008F0275" w:rsidRDefault="008F0275" w:rsidP="001052BD">
      <w:pPr>
        <w:pStyle w:val="ae"/>
        <w:tabs>
          <w:tab w:val="left" w:pos="0"/>
          <w:tab w:val="left" w:pos="993"/>
        </w:tabs>
        <w:ind w:left="0"/>
        <w:jc w:val="both"/>
        <w:rPr>
          <w:b/>
          <w:szCs w:val="22"/>
        </w:rPr>
      </w:pPr>
    </w:p>
    <w:p w:rsidR="00366927" w:rsidRDefault="008F0275" w:rsidP="001052BD">
      <w:pPr>
        <w:pStyle w:val="ae"/>
        <w:tabs>
          <w:tab w:val="left" w:pos="0"/>
          <w:tab w:val="left" w:pos="993"/>
        </w:tabs>
        <w:ind w:left="0"/>
        <w:jc w:val="both"/>
        <w:rPr>
          <w:b/>
          <w:szCs w:val="22"/>
        </w:rPr>
      </w:pPr>
      <w:r>
        <w:rPr>
          <w:b/>
          <w:szCs w:val="22"/>
        </w:rPr>
        <w:t xml:space="preserve">Задача </w:t>
      </w:r>
      <w:r w:rsidR="009B7B48" w:rsidRPr="00433569">
        <w:rPr>
          <w:b/>
          <w:szCs w:val="22"/>
        </w:rPr>
        <w:t>2</w:t>
      </w:r>
      <w:r w:rsidR="00194F75" w:rsidRPr="00433569">
        <w:rPr>
          <w:b/>
          <w:szCs w:val="22"/>
        </w:rPr>
        <w:t xml:space="preserve">. Создать при факультете </w:t>
      </w:r>
      <w:r w:rsidR="002E6DF1" w:rsidRPr="00433569">
        <w:rPr>
          <w:b/>
          <w:szCs w:val="22"/>
        </w:rPr>
        <w:t xml:space="preserve">искусств </w:t>
      </w:r>
      <w:r w:rsidR="00194F75" w:rsidRPr="00433569">
        <w:rPr>
          <w:b/>
          <w:szCs w:val="22"/>
        </w:rPr>
        <w:t>научно-творческую лабораторию</w:t>
      </w:r>
      <w:r w:rsidR="00BD5C47">
        <w:rPr>
          <w:b/>
          <w:szCs w:val="22"/>
        </w:rPr>
        <w:t xml:space="preserve"> «</w:t>
      </w:r>
      <w:r w:rsidR="00BD5C47">
        <w:rPr>
          <w:b/>
          <w:szCs w:val="22"/>
          <w:lang w:val="kk-KZ"/>
        </w:rPr>
        <w:t xml:space="preserve">Өнер </w:t>
      </w:r>
      <w:r w:rsidR="00BD5C47">
        <w:rPr>
          <w:b/>
          <w:szCs w:val="22"/>
          <w:lang w:val="en-US"/>
        </w:rPr>
        <w:t>LAB</w:t>
      </w:r>
      <w:r w:rsidR="00BD5C47">
        <w:rPr>
          <w:b/>
          <w:szCs w:val="22"/>
        </w:rPr>
        <w:t>».</w:t>
      </w:r>
      <w:r w:rsidR="00611EB5" w:rsidRPr="001C71F3">
        <w:rPr>
          <w:szCs w:val="22"/>
        </w:rPr>
        <w:t xml:space="preserve"> Научно-творческая лаборатория </w:t>
      </w:r>
      <w:r w:rsidR="00BD5C47" w:rsidRPr="00BD5C47">
        <w:rPr>
          <w:szCs w:val="22"/>
        </w:rPr>
        <w:t>«</w:t>
      </w:r>
      <w:r w:rsidR="00BD5C47" w:rsidRPr="00BD5C47">
        <w:rPr>
          <w:szCs w:val="22"/>
          <w:lang w:val="kk-KZ"/>
        </w:rPr>
        <w:t xml:space="preserve">Өнер </w:t>
      </w:r>
      <w:r w:rsidR="00BD5C47" w:rsidRPr="00BD5C47">
        <w:rPr>
          <w:szCs w:val="22"/>
          <w:lang w:val="en-US"/>
        </w:rPr>
        <w:t>LAB</w:t>
      </w:r>
      <w:r w:rsidR="00BD5C47" w:rsidRPr="00BD5C47">
        <w:rPr>
          <w:szCs w:val="22"/>
        </w:rPr>
        <w:t xml:space="preserve">» </w:t>
      </w:r>
      <w:r w:rsidR="00611EB5" w:rsidRPr="001C71F3">
        <w:rPr>
          <w:szCs w:val="22"/>
        </w:rPr>
        <w:t xml:space="preserve">для студентов специальности «Арт-менеджмент» и «Балетоведение» создается как вспомогательная база для обучения и приобретения практических навыков в области создания арт-проектов, их продвижения на </w:t>
      </w:r>
      <w:r w:rsidR="00413DC4">
        <w:rPr>
          <w:szCs w:val="22"/>
        </w:rPr>
        <w:t xml:space="preserve">казахстанский </w:t>
      </w:r>
      <w:r w:rsidR="00611EB5" w:rsidRPr="001C71F3">
        <w:rPr>
          <w:szCs w:val="22"/>
        </w:rPr>
        <w:t>рынок творчества. К числу арт-</w:t>
      </w:r>
      <w:r w:rsidR="00664C18" w:rsidRPr="001C71F3">
        <w:rPr>
          <w:szCs w:val="22"/>
        </w:rPr>
        <w:t>проектов относятся</w:t>
      </w:r>
      <w:r w:rsidR="00611EB5" w:rsidRPr="001C71F3">
        <w:rPr>
          <w:szCs w:val="22"/>
        </w:rPr>
        <w:t xml:space="preserve"> не только проекты по направлению арт-менеджмента, но и работы студентов-искусствоведов над </w:t>
      </w:r>
      <w:r w:rsidR="00611EB5" w:rsidRPr="001C71F3">
        <w:rPr>
          <w:szCs w:val="22"/>
          <w:lang w:val="en-US"/>
        </w:rPr>
        <w:t>Instagram</w:t>
      </w:r>
      <w:r w:rsidR="00611EB5" w:rsidRPr="001C71F3">
        <w:rPr>
          <w:szCs w:val="22"/>
        </w:rPr>
        <w:t xml:space="preserve"> страницей и ее продвижением, организация встреч с представителями отечественного и зарубежного искусства балета, проекты с </w:t>
      </w:r>
      <w:r w:rsidR="00664C18" w:rsidRPr="001C71F3">
        <w:rPr>
          <w:szCs w:val="22"/>
        </w:rPr>
        <w:t>театрами, издание</w:t>
      </w:r>
      <w:r w:rsidR="00611EB5" w:rsidRPr="001C71F3">
        <w:rPr>
          <w:szCs w:val="22"/>
        </w:rPr>
        <w:t xml:space="preserve"> книг.</w:t>
      </w:r>
    </w:p>
    <w:p w:rsidR="00366927" w:rsidRDefault="00366927" w:rsidP="001052BD">
      <w:pPr>
        <w:pStyle w:val="ae"/>
        <w:tabs>
          <w:tab w:val="left" w:pos="0"/>
          <w:tab w:val="left" w:pos="993"/>
        </w:tabs>
        <w:ind w:left="0"/>
        <w:jc w:val="both"/>
        <w:rPr>
          <w:b/>
          <w:szCs w:val="22"/>
        </w:rPr>
      </w:pPr>
      <w:r>
        <w:rPr>
          <w:szCs w:val="22"/>
        </w:rPr>
        <w:t xml:space="preserve">        </w:t>
      </w:r>
      <w:r w:rsidR="005D4873">
        <w:rPr>
          <w:szCs w:val="22"/>
        </w:rPr>
        <w:t>В соответствии со</w:t>
      </w:r>
      <w:r w:rsidR="00C420C4" w:rsidRPr="001C71F3">
        <w:rPr>
          <w:szCs w:val="22"/>
        </w:rPr>
        <w:t xml:space="preserve"> специфик</w:t>
      </w:r>
      <w:r w:rsidR="005D4873">
        <w:rPr>
          <w:szCs w:val="22"/>
        </w:rPr>
        <w:t>ой</w:t>
      </w:r>
      <w:r w:rsidR="00C420C4" w:rsidRPr="001C71F3">
        <w:rPr>
          <w:szCs w:val="22"/>
        </w:rPr>
        <w:t xml:space="preserve"> </w:t>
      </w:r>
      <w:r w:rsidR="00763B9C" w:rsidRPr="001C71F3">
        <w:rPr>
          <w:szCs w:val="22"/>
        </w:rPr>
        <w:t xml:space="preserve">искусствоведческих специальностей, лаборатория будет открываться в </w:t>
      </w:r>
      <w:r w:rsidR="00317A1B" w:rsidRPr="001C71F3">
        <w:rPr>
          <w:szCs w:val="22"/>
        </w:rPr>
        <w:t>несколько э</w:t>
      </w:r>
      <w:r w:rsidR="00194F75" w:rsidRPr="001C71F3">
        <w:rPr>
          <w:szCs w:val="22"/>
        </w:rPr>
        <w:t>тап</w:t>
      </w:r>
      <w:r w:rsidR="00317A1B" w:rsidRPr="001C71F3">
        <w:rPr>
          <w:szCs w:val="22"/>
        </w:rPr>
        <w:t>ов</w:t>
      </w:r>
      <w:r w:rsidR="00BC3B47" w:rsidRPr="001C71F3">
        <w:rPr>
          <w:szCs w:val="22"/>
        </w:rPr>
        <w:t>:</w:t>
      </w:r>
    </w:p>
    <w:p w:rsidR="00C32A7B" w:rsidRPr="00C32A7B" w:rsidRDefault="00BC3B47" w:rsidP="00832D1F">
      <w:pPr>
        <w:pStyle w:val="ae"/>
        <w:numPr>
          <w:ilvl w:val="0"/>
          <w:numId w:val="17"/>
        </w:numPr>
        <w:tabs>
          <w:tab w:val="left" w:pos="0"/>
          <w:tab w:val="left" w:pos="993"/>
        </w:tabs>
        <w:jc w:val="both"/>
        <w:rPr>
          <w:b/>
          <w:szCs w:val="22"/>
        </w:rPr>
      </w:pPr>
      <w:r w:rsidRPr="001C71F3">
        <w:rPr>
          <w:szCs w:val="22"/>
        </w:rPr>
        <w:t>По</w:t>
      </w:r>
      <w:r w:rsidR="001A28F3" w:rsidRPr="001C71F3">
        <w:rPr>
          <w:szCs w:val="22"/>
        </w:rPr>
        <w:t>дготовительный этап</w:t>
      </w:r>
      <w:r w:rsidR="00C32A7B">
        <w:rPr>
          <w:szCs w:val="22"/>
        </w:rPr>
        <w:t>:</w:t>
      </w:r>
    </w:p>
    <w:p w:rsidR="00BC3B47" w:rsidRPr="00366927" w:rsidRDefault="001A28F3" w:rsidP="00C32A7B">
      <w:pPr>
        <w:pStyle w:val="ae"/>
        <w:tabs>
          <w:tab w:val="left" w:pos="0"/>
          <w:tab w:val="left" w:pos="993"/>
        </w:tabs>
        <w:ind w:left="840"/>
        <w:jc w:val="both"/>
        <w:rPr>
          <w:b/>
          <w:szCs w:val="22"/>
        </w:rPr>
      </w:pPr>
      <w:r w:rsidRPr="001C71F3">
        <w:rPr>
          <w:szCs w:val="22"/>
        </w:rPr>
        <w:t>2018-2020</w:t>
      </w:r>
      <w:r w:rsidR="00BC3B47" w:rsidRPr="001C71F3">
        <w:rPr>
          <w:szCs w:val="22"/>
        </w:rPr>
        <w:t xml:space="preserve"> гг. – создание инфраструктуры, планирование </w:t>
      </w:r>
      <w:r w:rsidR="00BA3CEF" w:rsidRPr="001C71F3">
        <w:rPr>
          <w:szCs w:val="22"/>
        </w:rPr>
        <w:t>деятельности</w:t>
      </w:r>
      <w:r w:rsidR="005D4873">
        <w:rPr>
          <w:szCs w:val="22"/>
        </w:rPr>
        <w:t>, экспериментальная деятельность лаборатории</w:t>
      </w:r>
      <w:r w:rsidR="00BC3B47" w:rsidRPr="001C71F3">
        <w:rPr>
          <w:szCs w:val="22"/>
        </w:rPr>
        <w:t>;</w:t>
      </w:r>
    </w:p>
    <w:p w:rsidR="00C32A7B" w:rsidRDefault="001A28F3" w:rsidP="00832D1F">
      <w:pPr>
        <w:pStyle w:val="ae"/>
        <w:numPr>
          <w:ilvl w:val="0"/>
          <w:numId w:val="17"/>
        </w:numPr>
        <w:tabs>
          <w:tab w:val="left" w:pos="0"/>
          <w:tab w:val="left" w:pos="993"/>
        </w:tabs>
        <w:jc w:val="both"/>
        <w:rPr>
          <w:szCs w:val="22"/>
        </w:rPr>
      </w:pPr>
      <w:r w:rsidRPr="001C71F3">
        <w:rPr>
          <w:szCs w:val="22"/>
        </w:rPr>
        <w:t>Основной этап</w:t>
      </w:r>
      <w:r w:rsidR="00C32A7B">
        <w:rPr>
          <w:szCs w:val="22"/>
        </w:rPr>
        <w:t>:</w:t>
      </w:r>
    </w:p>
    <w:p w:rsidR="00B12EA9" w:rsidRDefault="001A28F3" w:rsidP="00B12EA9">
      <w:pPr>
        <w:pStyle w:val="ae"/>
        <w:tabs>
          <w:tab w:val="left" w:pos="0"/>
          <w:tab w:val="left" w:pos="993"/>
        </w:tabs>
        <w:ind w:left="840"/>
        <w:jc w:val="both"/>
        <w:rPr>
          <w:szCs w:val="22"/>
        </w:rPr>
      </w:pPr>
      <w:r w:rsidRPr="001C71F3">
        <w:rPr>
          <w:szCs w:val="22"/>
        </w:rPr>
        <w:t>2020-2022</w:t>
      </w:r>
      <w:r w:rsidR="00520567" w:rsidRPr="001C71F3">
        <w:rPr>
          <w:szCs w:val="22"/>
        </w:rPr>
        <w:t xml:space="preserve"> </w:t>
      </w:r>
      <w:r w:rsidR="00E01705" w:rsidRPr="001C71F3">
        <w:rPr>
          <w:szCs w:val="22"/>
        </w:rPr>
        <w:t xml:space="preserve">гг. </w:t>
      </w:r>
      <w:r w:rsidR="00520567" w:rsidRPr="001C71F3">
        <w:rPr>
          <w:szCs w:val="22"/>
        </w:rPr>
        <w:t>– начало исследовательских</w:t>
      </w:r>
      <w:r w:rsidR="00C32A7B">
        <w:rPr>
          <w:szCs w:val="22"/>
        </w:rPr>
        <w:t xml:space="preserve"> </w:t>
      </w:r>
      <w:r w:rsidR="00520567" w:rsidRPr="001C71F3">
        <w:rPr>
          <w:szCs w:val="22"/>
        </w:rPr>
        <w:t xml:space="preserve">проектов; </w:t>
      </w:r>
    </w:p>
    <w:p w:rsidR="00B12EA9" w:rsidRDefault="00520567" w:rsidP="00832D1F">
      <w:pPr>
        <w:pStyle w:val="ae"/>
        <w:numPr>
          <w:ilvl w:val="0"/>
          <w:numId w:val="17"/>
        </w:numPr>
        <w:tabs>
          <w:tab w:val="left" w:pos="0"/>
          <w:tab w:val="left" w:pos="993"/>
        </w:tabs>
        <w:jc w:val="both"/>
        <w:rPr>
          <w:szCs w:val="22"/>
        </w:rPr>
      </w:pPr>
      <w:r w:rsidRPr="00B12EA9">
        <w:rPr>
          <w:szCs w:val="22"/>
        </w:rPr>
        <w:t>Этап эффективн</w:t>
      </w:r>
      <w:r w:rsidR="001A28F3" w:rsidRPr="00B12EA9">
        <w:rPr>
          <w:szCs w:val="22"/>
        </w:rPr>
        <w:t>ости и устойчивого развития</w:t>
      </w:r>
      <w:r w:rsidR="00B12EA9">
        <w:rPr>
          <w:szCs w:val="22"/>
        </w:rPr>
        <w:t>:</w:t>
      </w:r>
    </w:p>
    <w:p w:rsidR="00E26F78" w:rsidRPr="00B12EA9" w:rsidRDefault="001A28F3" w:rsidP="00B12EA9">
      <w:pPr>
        <w:pStyle w:val="ae"/>
        <w:tabs>
          <w:tab w:val="left" w:pos="0"/>
          <w:tab w:val="left" w:pos="993"/>
        </w:tabs>
        <w:ind w:left="851"/>
        <w:jc w:val="both"/>
        <w:rPr>
          <w:szCs w:val="22"/>
        </w:rPr>
      </w:pPr>
      <w:r w:rsidRPr="00B12EA9">
        <w:rPr>
          <w:szCs w:val="22"/>
        </w:rPr>
        <w:t>2023</w:t>
      </w:r>
      <w:r w:rsidR="00E01705" w:rsidRPr="00B12EA9">
        <w:rPr>
          <w:szCs w:val="22"/>
        </w:rPr>
        <w:t xml:space="preserve"> гг.</w:t>
      </w:r>
      <w:r w:rsidR="00520567" w:rsidRPr="00B12EA9">
        <w:rPr>
          <w:szCs w:val="22"/>
        </w:rPr>
        <w:t xml:space="preserve"> и далее – </w:t>
      </w:r>
      <w:r w:rsidR="00611EB5" w:rsidRPr="00B12EA9">
        <w:rPr>
          <w:szCs w:val="22"/>
        </w:rPr>
        <w:t xml:space="preserve">в это время появляются </w:t>
      </w:r>
      <w:r w:rsidR="00520567" w:rsidRPr="00B12EA9">
        <w:rPr>
          <w:szCs w:val="22"/>
        </w:rPr>
        <w:t>результаты научных исследований и показатели эффективности.</w:t>
      </w:r>
    </w:p>
    <w:p w:rsidR="00BA4443" w:rsidRPr="001C71F3" w:rsidRDefault="00366927" w:rsidP="00366927">
      <w:pPr>
        <w:ind w:firstLine="360"/>
        <w:rPr>
          <w:rFonts w:cs="Times New Roman"/>
          <w:szCs w:val="22"/>
        </w:rPr>
      </w:pPr>
      <w:r>
        <w:rPr>
          <w:rFonts w:cs="Times New Roman"/>
          <w:szCs w:val="22"/>
        </w:rPr>
        <w:t xml:space="preserve"> </w:t>
      </w:r>
      <w:r w:rsidR="00BA4443" w:rsidRPr="001C71F3">
        <w:rPr>
          <w:rFonts w:cs="Times New Roman"/>
          <w:szCs w:val="22"/>
        </w:rPr>
        <w:t xml:space="preserve">Цели и задачи </w:t>
      </w:r>
      <w:r w:rsidR="00B12EA9">
        <w:rPr>
          <w:rFonts w:cs="Times New Roman"/>
          <w:szCs w:val="22"/>
        </w:rPr>
        <w:t xml:space="preserve">научно-творческой </w:t>
      </w:r>
      <w:r w:rsidR="00BA4443" w:rsidRPr="001C71F3">
        <w:rPr>
          <w:rFonts w:cs="Times New Roman"/>
          <w:szCs w:val="22"/>
        </w:rPr>
        <w:t>лаборатории</w:t>
      </w:r>
      <w:r w:rsidR="00B12EA9">
        <w:rPr>
          <w:rFonts w:cs="Times New Roman"/>
          <w:szCs w:val="22"/>
        </w:rPr>
        <w:t xml:space="preserve"> </w:t>
      </w:r>
      <w:r w:rsidR="00B12EA9" w:rsidRPr="00BD5C47">
        <w:rPr>
          <w:szCs w:val="22"/>
        </w:rPr>
        <w:t>«</w:t>
      </w:r>
      <w:r w:rsidR="00B12EA9" w:rsidRPr="00BD5C47">
        <w:rPr>
          <w:szCs w:val="22"/>
          <w:lang w:val="kk-KZ"/>
        </w:rPr>
        <w:t xml:space="preserve">Өнер </w:t>
      </w:r>
      <w:r w:rsidR="00B12EA9" w:rsidRPr="00BD5C47">
        <w:rPr>
          <w:szCs w:val="22"/>
          <w:lang w:val="en-US"/>
        </w:rPr>
        <w:t>LAB</w:t>
      </w:r>
      <w:r w:rsidR="00B12EA9" w:rsidRPr="00BD5C47">
        <w:rPr>
          <w:szCs w:val="22"/>
        </w:rPr>
        <w:t>»</w:t>
      </w:r>
      <w:r w:rsidR="00BA4443" w:rsidRPr="001C71F3">
        <w:rPr>
          <w:rFonts w:cs="Times New Roman"/>
          <w:szCs w:val="22"/>
        </w:rPr>
        <w:t>:</w:t>
      </w:r>
    </w:p>
    <w:p w:rsidR="00BA4443" w:rsidRPr="001C71F3" w:rsidRDefault="00BA4443" w:rsidP="00832D1F">
      <w:pPr>
        <w:pStyle w:val="ae"/>
        <w:widowControl/>
        <w:numPr>
          <w:ilvl w:val="0"/>
          <w:numId w:val="7"/>
        </w:numPr>
        <w:autoSpaceDE/>
        <w:autoSpaceDN/>
        <w:adjustRightInd/>
        <w:rPr>
          <w:szCs w:val="22"/>
        </w:rPr>
      </w:pPr>
      <w:r w:rsidRPr="001C71F3">
        <w:rPr>
          <w:szCs w:val="22"/>
        </w:rPr>
        <w:t>создание научной базы</w:t>
      </w:r>
      <w:r w:rsidR="005D4873">
        <w:rPr>
          <w:szCs w:val="22"/>
        </w:rPr>
        <w:t xml:space="preserve"> для дальнейших исследований</w:t>
      </w:r>
      <w:r w:rsidR="00B12EA9">
        <w:rPr>
          <w:szCs w:val="22"/>
        </w:rPr>
        <w:t>;</w:t>
      </w:r>
      <w:r w:rsidRPr="001C71F3">
        <w:rPr>
          <w:szCs w:val="22"/>
        </w:rPr>
        <w:t xml:space="preserve"> </w:t>
      </w:r>
    </w:p>
    <w:p w:rsidR="00BA4443" w:rsidRPr="001C71F3" w:rsidRDefault="00BA4443" w:rsidP="00832D1F">
      <w:pPr>
        <w:pStyle w:val="ae"/>
        <w:widowControl/>
        <w:numPr>
          <w:ilvl w:val="0"/>
          <w:numId w:val="7"/>
        </w:numPr>
        <w:autoSpaceDE/>
        <w:autoSpaceDN/>
        <w:adjustRightInd/>
        <w:ind w:right="-284"/>
        <w:rPr>
          <w:szCs w:val="22"/>
        </w:rPr>
      </w:pPr>
      <w:r w:rsidRPr="001C71F3">
        <w:rPr>
          <w:szCs w:val="22"/>
        </w:rPr>
        <w:t>подготовка</w:t>
      </w:r>
      <w:r w:rsidR="00611EB5" w:rsidRPr="001C71F3">
        <w:rPr>
          <w:szCs w:val="22"/>
        </w:rPr>
        <w:t xml:space="preserve"> и адаптация </w:t>
      </w:r>
      <w:r w:rsidR="005D4873">
        <w:rPr>
          <w:szCs w:val="22"/>
        </w:rPr>
        <w:t>материально-</w:t>
      </w:r>
      <w:r w:rsidRPr="001C71F3">
        <w:rPr>
          <w:szCs w:val="22"/>
        </w:rPr>
        <w:t>технической базы для созда</w:t>
      </w:r>
      <w:r w:rsidR="00B12EA9">
        <w:rPr>
          <w:szCs w:val="22"/>
        </w:rPr>
        <w:t xml:space="preserve">ния и продвижения </w:t>
      </w:r>
      <w:r w:rsidR="00015A5C">
        <w:rPr>
          <w:szCs w:val="22"/>
        </w:rPr>
        <w:t>арт-</w:t>
      </w:r>
      <w:r w:rsidR="00B12EA9">
        <w:rPr>
          <w:szCs w:val="22"/>
        </w:rPr>
        <w:t>проектов;</w:t>
      </w:r>
    </w:p>
    <w:p w:rsidR="00BA4443" w:rsidRPr="001C71F3" w:rsidRDefault="00BA4443" w:rsidP="00832D1F">
      <w:pPr>
        <w:pStyle w:val="ae"/>
        <w:widowControl/>
        <w:numPr>
          <w:ilvl w:val="0"/>
          <w:numId w:val="7"/>
        </w:numPr>
        <w:autoSpaceDE/>
        <w:autoSpaceDN/>
        <w:adjustRightInd/>
        <w:rPr>
          <w:szCs w:val="22"/>
        </w:rPr>
      </w:pPr>
      <w:r w:rsidRPr="001C71F3">
        <w:rPr>
          <w:szCs w:val="22"/>
        </w:rPr>
        <w:t>создание и продвижение арт-проектов</w:t>
      </w:r>
      <w:r w:rsidR="00FE6B5D">
        <w:rPr>
          <w:szCs w:val="22"/>
        </w:rPr>
        <w:t>;</w:t>
      </w:r>
    </w:p>
    <w:p w:rsidR="00BA4443" w:rsidRPr="001C71F3" w:rsidRDefault="00BA4443" w:rsidP="00832D1F">
      <w:pPr>
        <w:pStyle w:val="ae"/>
        <w:widowControl/>
        <w:numPr>
          <w:ilvl w:val="0"/>
          <w:numId w:val="7"/>
        </w:numPr>
        <w:autoSpaceDE/>
        <w:autoSpaceDN/>
        <w:adjustRightInd/>
        <w:rPr>
          <w:szCs w:val="22"/>
        </w:rPr>
      </w:pPr>
      <w:r w:rsidRPr="001C71F3">
        <w:rPr>
          <w:szCs w:val="22"/>
        </w:rPr>
        <w:t>подготовка научных статей по развитию отечественного арт-менеджмента</w:t>
      </w:r>
      <w:r w:rsidR="00FE6B5D">
        <w:rPr>
          <w:szCs w:val="22"/>
        </w:rPr>
        <w:t>;</w:t>
      </w:r>
    </w:p>
    <w:p w:rsidR="00BA4443" w:rsidRPr="001C71F3" w:rsidRDefault="00BA4443" w:rsidP="00832D1F">
      <w:pPr>
        <w:pStyle w:val="ae"/>
        <w:widowControl/>
        <w:numPr>
          <w:ilvl w:val="0"/>
          <w:numId w:val="7"/>
        </w:numPr>
        <w:autoSpaceDE/>
        <w:autoSpaceDN/>
        <w:adjustRightInd/>
        <w:rPr>
          <w:szCs w:val="22"/>
        </w:rPr>
      </w:pPr>
      <w:r w:rsidRPr="001C71F3">
        <w:rPr>
          <w:szCs w:val="22"/>
        </w:rPr>
        <w:t>участие в международных научных мероприятиях по заданной теме</w:t>
      </w:r>
      <w:r w:rsidR="00FE6B5D">
        <w:rPr>
          <w:szCs w:val="22"/>
        </w:rPr>
        <w:t>;</w:t>
      </w:r>
    </w:p>
    <w:p w:rsidR="00BA4443" w:rsidRPr="001C71F3" w:rsidRDefault="00BA4443" w:rsidP="00832D1F">
      <w:pPr>
        <w:pStyle w:val="ae"/>
        <w:widowControl/>
        <w:numPr>
          <w:ilvl w:val="0"/>
          <w:numId w:val="7"/>
        </w:numPr>
        <w:autoSpaceDE/>
        <w:autoSpaceDN/>
        <w:adjustRightInd/>
        <w:rPr>
          <w:szCs w:val="22"/>
        </w:rPr>
      </w:pPr>
      <w:r w:rsidRPr="001C71F3">
        <w:rPr>
          <w:szCs w:val="22"/>
        </w:rPr>
        <w:t>пров</w:t>
      </w:r>
      <w:r w:rsidR="00611EB5" w:rsidRPr="001C71F3">
        <w:rPr>
          <w:szCs w:val="22"/>
        </w:rPr>
        <w:t>е</w:t>
      </w:r>
      <w:r w:rsidRPr="001C71F3">
        <w:rPr>
          <w:szCs w:val="22"/>
        </w:rPr>
        <w:t>дение тренингов с деятелями культуры и бизнес</w:t>
      </w:r>
      <w:r w:rsidR="00611EB5" w:rsidRPr="001C71F3">
        <w:rPr>
          <w:szCs w:val="22"/>
        </w:rPr>
        <w:t>-</w:t>
      </w:r>
      <w:r w:rsidRPr="001C71F3">
        <w:rPr>
          <w:szCs w:val="22"/>
        </w:rPr>
        <w:t>лидерами</w:t>
      </w:r>
      <w:r w:rsidR="00FE6B5D">
        <w:rPr>
          <w:szCs w:val="22"/>
        </w:rPr>
        <w:t>;</w:t>
      </w:r>
      <w:r w:rsidRPr="001C71F3">
        <w:rPr>
          <w:szCs w:val="22"/>
        </w:rPr>
        <w:t xml:space="preserve"> </w:t>
      </w:r>
    </w:p>
    <w:p w:rsidR="00D103C3" w:rsidRDefault="00D11ED3" w:rsidP="00832D1F">
      <w:pPr>
        <w:pStyle w:val="ae"/>
        <w:widowControl/>
        <w:numPr>
          <w:ilvl w:val="0"/>
          <w:numId w:val="7"/>
        </w:numPr>
        <w:autoSpaceDE/>
        <w:autoSpaceDN/>
        <w:adjustRightInd/>
        <w:rPr>
          <w:szCs w:val="22"/>
        </w:rPr>
      </w:pPr>
      <w:r w:rsidRPr="001C71F3">
        <w:rPr>
          <w:szCs w:val="22"/>
        </w:rPr>
        <w:t>создание базы данных по развитию хореографического искусства (по персоналиям, по постановкам отдельных театров и хореографов)</w:t>
      </w:r>
      <w:r w:rsidR="00D103C3">
        <w:rPr>
          <w:szCs w:val="22"/>
        </w:rPr>
        <w:t>;</w:t>
      </w:r>
    </w:p>
    <w:p w:rsidR="00D11ED3" w:rsidRPr="001C71F3" w:rsidRDefault="00D103C3" w:rsidP="00832D1F">
      <w:pPr>
        <w:pStyle w:val="ae"/>
        <w:widowControl/>
        <w:numPr>
          <w:ilvl w:val="0"/>
          <w:numId w:val="7"/>
        </w:numPr>
        <w:autoSpaceDE/>
        <w:autoSpaceDN/>
        <w:adjustRightInd/>
        <w:rPr>
          <w:szCs w:val="22"/>
        </w:rPr>
      </w:pPr>
      <w:r>
        <w:rPr>
          <w:szCs w:val="22"/>
        </w:rPr>
        <w:t>апробация мини-мастерских по закреплению фото-, видео-, смарт- и других компетенций</w:t>
      </w:r>
      <w:r w:rsidR="00FE6B5D">
        <w:rPr>
          <w:szCs w:val="22"/>
        </w:rPr>
        <w:t>.</w:t>
      </w:r>
    </w:p>
    <w:p w:rsidR="00D11ED3" w:rsidRPr="001C71F3" w:rsidRDefault="00D11ED3" w:rsidP="001052BD">
      <w:pPr>
        <w:pStyle w:val="ae"/>
        <w:widowControl/>
        <w:autoSpaceDE/>
        <w:autoSpaceDN/>
        <w:adjustRightInd/>
        <w:rPr>
          <w:szCs w:val="22"/>
        </w:rPr>
      </w:pPr>
    </w:p>
    <w:p w:rsidR="00BA4443" w:rsidRPr="001C71F3" w:rsidRDefault="00987BCE" w:rsidP="00987BCE">
      <w:pPr>
        <w:ind w:right="-284"/>
        <w:rPr>
          <w:rFonts w:cs="Times New Roman"/>
          <w:szCs w:val="22"/>
        </w:rPr>
      </w:pPr>
      <w:r>
        <w:rPr>
          <w:rFonts w:cs="Times New Roman"/>
          <w:szCs w:val="22"/>
        </w:rPr>
        <w:lastRenderedPageBreak/>
        <w:t>Базовое</w:t>
      </w:r>
      <w:r w:rsidR="00BA4443" w:rsidRPr="001C71F3">
        <w:rPr>
          <w:rFonts w:cs="Times New Roman"/>
          <w:szCs w:val="22"/>
        </w:rPr>
        <w:t xml:space="preserve"> под</w:t>
      </w:r>
      <w:r>
        <w:rPr>
          <w:rFonts w:cs="Times New Roman"/>
          <w:szCs w:val="22"/>
        </w:rPr>
        <w:t xml:space="preserve">разделение: </w:t>
      </w:r>
      <w:r w:rsidR="00BA4443" w:rsidRPr="001C71F3">
        <w:rPr>
          <w:rFonts w:cs="Times New Roman"/>
          <w:szCs w:val="22"/>
        </w:rPr>
        <w:t>кафедра искусствоведени</w:t>
      </w:r>
      <w:r w:rsidR="00611EB5" w:rsidRPr="001C71F3">
        <w:rPr>
          <w:rFonts w:cs="Times New Roman"/>
          <w:szCs w:val="22"/>
        </w:rPr>
        <w:t>я</w:t>
      </w:r>
      <w:r w:rsidR="00BA4443" w:rsidRPr="001C71F3">
        <w:rPr>
          <w:rFonts w:cs="Times New Roman"/>
          <w:szCs w:val="22"/>
        </w:rPr>
        <w:t xml:space="preserve"> и арт-менеджмент</w:t>
      </w:r>
      <w:r w:rsidR="00611EB5" w:rsidRPr="001C71F3">
        <w:rPr>
          <w:rFonts w:cs="Times New Roman"/>
          <w:szCs w:val="22"/>
        </w:rPr>
        <w:t>а</w:t>
      </w:r>
      <w:r>
        <w:rPr>
          <w:rFonts w:cs="Times New Roman"/>
          <w:szCs w:val="22"/>
        </w:rPr>
        <w:t xml:space="preserve"> факультета искусств</w:t>
      </w:r>
    </w:p>
    <w:p w:rsidR="00BA4443" w:rsidRPr="001C71F3" w:rsidRDefault="00BA4443" w:rsidP="001052BD">
      <w:pPr>
        <w:rPr>
          <w:rFonts w:cs="Times New Roman"/>
          <w:szCs w:val="22"/>
        </w:rPr>
      </w:pPr>
      <w:r w:rsidRPr="001C71F3">
        <w:rPr>
          <w:rFonts w:cs="Times New Roman"/>
          <w:szCs w:val="22"/>
        </w:rPr>
        <w:t>Год создания лаборатории: 201</w:t>
      </w:r>
      <w:r w:rsidR="00611EB5" w:rsidRPr="001C71F3">
        <w:rPr>
          <w:rFonts w:cs="Times New Roman"/>
          <w:szCs w:val="22"/>
        </w:rPr>
        <w:t>8</w:t>
      </w:r>
      <w:r w:rsidRPr="001C71F3">
        <w:rPr>
          <w:rFonts w:cs="Times New Roman"/>
          <w:szCs w:val="22"/>
        </w:rPr>
        <w:t xml:space="preserve"> г.</w:t>
      </w:r>
    </w:p>
    <w:p w:rsidR="00BA4443" w:rsidRPr="001C71F3" w:rsidRDefault="00BA4443" w:rsidP="001052BD">
      <w:pPr>
        <w:rPr>
          <w:rFonts w:cs="Times New Roman"/>
          <w:szCs w:val="22"/>
        </w:rPr>
      </w:pPr>
      <w:r w:rsidRPr="001C71F3">
        <w:rPr>
          <w:rFonts w:cs="Times New Roman"/>
          <w:szCs w:val="22"/>
        </w:rPr>
        <w:t xml:space="preserve">Руководители лаборатории: </w:t>
      </w:r>
    </w:p>
    <w:p w:rsidR="00014B27" w:rsidRPr="001C71F3" w:rsidRDefault="00E26F78" w:rsidP="001052BD">
      <w:pPr>
        <w:rPr>
          <w:rFonts w:cs="Times New Roman"/>
          <w:szCs w:val="22"/>
        </w:rPr>
      </w:pPr>
      <w:r w:rsidRPr="001C71F3">
        <w:rPr>
          <w:rFonts w:cs="Times New Roman"/>
          <w:szCs w:val="22"/>
        </w:rPr>
        <w:t>1.</w:t>
      </w:r>
      <w:r w:rsidR="00583549">
        <w:rPr>
          <w:rFonts w:cs="Times New Roman"/>
          <w:szCs w:val="22"/>
        </w:rPr>
        <w:t xml:space="preserve"> Дж</w:t>
      </w:r>
      <w:r w:rsidR="00014B27" w:rsidRPr="001C71F3">
        <w:rPr>
          <w:rFonts w:cs="Times New Roman"/>
          <w:szCs w:val="22"/>
        </w:rPr>
        <w:t>умасеитова Г.Т.</w:t>
      </w:r>
    </w:p>
    <w:p w:rsidR="00BA4443" w:rsidRPr="001C71F3" w:rsidRDefault="00014B27" w:rsidP="001052BD">
      <w:pPr>
        <w:rPr>
          <w:rFonts w:cs="Times New Roman"/>
          <w:szCs w:val="22"/>
        </w:rPr>
      </w:pPr>
      <w:r w:rsidRPr="001C71F3">
        <w:rPr>
          <w:rFonts w:cs="Times New Roman"/>
          <w:szCs w:val="22"/>
        </w:rPr>
        <w:t xml:space="preserve">2. </w:t>
      </w:r>
      <w:r w:rsidR="00036439">
        <w:rPr>
          <w:rFonts w:cs="Times New Roman"/>
          <w:szCs w:val="22"/>
        </w:rPr>
        <w:t>Зейнеш М</w:t>
      </w:r>
      <w:r w:rsidRPr="001C71F3">
        <w:rPr>
          <w:rFonts w:cs="Times New Roman"/>
          <w:szCs w:val="22"/>
        </w:rPr>
        <w:t>.</w:t>
      </w:r>
      <w:r w:rsidR="00E26F78" w:rsidRPr="001C71F3">
        <w:rPr>
          <w:rFonts w:cs="Times New Roman"/>
          <w:szCs w:val="22"/>
        </w:rPr>
        <w:t>Б</w:t>
      </w:r>
      <w:r w:rsidRPr="001C71F3">
        <w:rPr>
          <w:rFonts w:cs="Times New Roman"/>
          <w:szCs w:val="22"/>
        </w:rPr>
        <w:t>.</w:t>
      </w:r>
    </w:p>
    <w:p w:rsidR="0050205A" w:rsidRPr="001C71F3" w:rsidRDefault="0050205A" w:rsidP="001052BD">
      <w:pPr>
        <w:rPr>
          <w:rFonts w:cs="Times New Roman"/>
          <w:szCs w:val="22"/>
        </w:rPr>
      </w:pPr>
    </w:p>
    <w:p w:rsidR="0050205A" w:rsidRPr="001C71F3" w:rsidRDefault="00014B27" w:rsidP="001052BD">
      <w:pPr>
        <w:rPr>
          <w:rFonts w:cs="Times New Roman"/>
          <w:szCs w:val="22"/>
        </w:rPr>
      </w:pPr>
      <w:r w:rsidRPr="001C71F3">
        <w:rPr>
          <w:rFonts w:cs="Times New Roman"/>
          <w:szCs w:val="22"/>
        </w:rPr>
        <w:t>Студенческая рабочая группа</w:t>
      </w:r>
      <w:r w:rsidR="0050205A" w:rsidRPr="001C71F3">
        <w:rPr>
          <w:rFonts w:cs="Times New Roman"/>
          <w:szCs w:val="22"/>
        </w:rPr>
        <w:t>:</w:t>
      </w:r>
    </w:p>
    <w:p w:rsidR="0050205A" w:rsidRPr="001C71F3" w:rsidRDefault="0050205A" w:rsidP="001052BD">
      <w:pPr>
        <w:rPr>
          <w:rFonts w:cs="Times New Roman"/>
          <w:szCs w:val="22"/>
        </w:rPr>
      </w:pPr>
      <w:r w:rsidRPr="001C71F3">
        <w:rPr>
          <w:rFonts w:cs="Times New Roman"/>
          <w:szCs w:val="22"/>
        </w:rPr>
        <w:t>1.Бельгибаева Амина</w:t>
      </w:r>
    </w:p>
    <w:p w:rsidR="0050205A" w:rsidRPr="001C71F3" w:rsidRDefault="0050205A" w:rsidP="001052BD">
      <w:pPr>
        <w:rPr>
          <w:rFonts w:cs="Times New Roman"/>
          <w:szCs w:val="22"/>
        </w:rPr>
      </w:pPr>
      <w:r w:rsidRPr="001C71F3">
        <w:rPr>
          <w:rFonts w:cs="Times New Roman"/>
          <w:szCs w:val="22"/>
        </w:rPr>
        <w:t xml:space="preserve">2.Нурбосынова Балжан </w:t>
      </w:r>
    </w:p>
    <w:p w:rsidR="00014B27" w:rsidRPr="001C71F3" w:rsidRDefault="00014B27" w:rsidP="001052BD">
      <w:pPr>
        <w:rPr>
          <w:rFonts w:cs="Times New Roman"/>
          <w:szCs w:val="22"/>
        </w:rPr>
      </w:pPr>
      <w:r w:rsidRPr="001C71F3">
        <w:rPr>
          <w:rFonts w:cs="Times New Roman"/>
          <w:szCs w:val="22"/>
        </w:rPr>
        <w:t>3. Мирзаев А</w:t>
      </w:r>
      <w:r w:rsidR="005E6125">
        <w:rPr>
          <w:rFonts w:cs="Times New Roman"/>
          <w:szCs w:val="22"/>
        </w:rPr>
        <w:t>скар</w:t>
      </w:r>
    </w:p>
    <w:p w:rsidR="00014B27" w:rsidRPr="001C71F3" w:rsidRDefault="00036439" w:rsidP="001052BD">
      <w:pPr>
        <w:rPr>
          <w:rFonts w:cs="Times New Roman"/>
          <w:szCs w:val="22"/>
        </w:rPr>
      </w:pPr>
      <w:r>
        <w:rPr>
          <w:rFonts w:cs="Times New Roman"/>
          <w:szCs w:val="22"/>
        </w:rPr>
        <w:t>4. Мухамедиярова Гульмира</w:t>
      </w:r>
    </w:p>
    <w:p w:rsidR="00014B27" w:rsidRPr="001C71F3" w:rsidRDefault="005E6125" w:rsidP="001052BD">
      <w:pPr>
        <w:rPr>
          <w:rFonts w:cs="Times New Roman"/>
          <w:szCs w:val="22"/>
        </w:rPr>
      </w:pPr>
      <w:r>
        <w:rPr>
          <w:rFonts w:cs="Times New Roman"/>
          <w:szCs w:val="22"/>
        </w:rPr>
        <w:t>5. Ошахбаева Аида</w:t>
      </w:r>
    </w:p>
    <w:p w:rsidR="004F7828" w:rsidRPr="001F7D89" w:rsidRDefault="004F7828" w:rsidP="001052BD">
      <w:pPr>
        <w:rPr>
          <w:rFonts w:cs="Times New Roman"/>
          <w:sz w:val="22"/>
          <w:szCs w:val="22"/>
          <w:highlight w:val="yellow"/>
        </w:rPr>
      </w:pPr>
    </w:p>
    <w:p w:rsidR="00821B93" w:rsidRPr="001C71F3" w:rsidRDefault="00194F75" w:rsidP="001052BD">
      <w:pPr>
        <w:pStyle w:val="ae"/>
        <w:tabs>
          <w:tab w:val="left" w:pos="0"/>
          <w:tab w:val="left" w:pos="993"/>
        </w:tabs>
        <w:ind w:left="0"/>
        <w:jc w:val="both"/>
        <w:rPr>
          <w:b/>
          <w:szCs w:val="22"/>
        </w:rPr>
      </w:pPr>
      <w:r w:rsidRPr="001C71F3">
        <w:rPr>
          <w:b/>
          <w:szCs w:val="22"/>
        </w:rPr>
        <w:t>Индикаторы эффективной работы научно-т</w:t>
      </w:r>
      <w:r w:rsidR="00BC3B47" w:rsidRPr="001C71F3">
        <w:rPr>
          <w:b/>
          <w:szCs w:val="22"/>
        </w:rPr>
        <w:t>вор</w:t>
      </w:r>
      <w:r w:rsidR="00E74CAC">
        <w:rPr>
          <w:b/>
          <w:szCs w:val="22"/>
        </w:rPr>
        <w:t>ческой</w:t>
      </w:r>
      <w:r w:rsidR="00AF4B51">
        <w:rPr>
          <w:b/>
          <w:szCs w:val="22"/>
        </w:rPr>
        <w:t xml:space="preserve"> лаборатории (за</w:t>
      </w:r>
      <w:r w:rsidR="00BC3B47" w:rsidRPr="001C71F3">
        <w:rPr>
          <w:b/>
          <w:szCs w:val="22"/>
        </w:rPr>
        <w:t xml:space="preserve"> год):</w:t>
      </w:r>
    </w:p>
    <w:p w:rsidR="00821B93" w:rsidRPr="001C71F3" w:rsidRDefault="00161C8D" w:rsidP="001052BD">
      <w:pPr>
        <w:pStyle w:val="ae"/>
        <w:tabs>
          <w:tab w:val="left" w:pos="0"/>
          <w:tab w:val="left" w:pos="993"/>
        </w:tabs>
        <w:ind w:left="0"/>
        <w:jc w:val="both"/>
        <w:rPr>
          <w:szCs w:val="22"/>
        </w:rPr>
      </w:pPr>
      <w:r w:rsidRPr="001C71F3">
        <w:rPr>
          <w:szCs w:val="22"/>
        </w:rPr>
        <w:t xml:space="preserve">Таблица </w:t>
      </w:r>
      <w:r w:rsidR="008F0275">
        <w:rPr>
          <w:szCs w:val="22"/>
        </w:rPr>
        <w:t>1</w:t>
      </w:r>
      <w:r w:rsidR="00187ED3">
        <w:rPr>
          <w:szCs w:val="22"/>
        </w:rPr>
        <w:t>7</w:t>
      </w:r>
      <w:r w:rsidR="0022477A" w:rsidRPr="001C71F3">
        <w:rPr>
          <w:szCs w:val="22"/>
        </w:rPr>
        <w:t xml:space="preserve">. Индикаторы </w:t>
      </w:r>
      <w:r w:rsidR="008F0275">
        <w:rPr>
          <w:szCs w:val="22"/>
        </w:rPr>
        <w:t>и показатели</w:t>
      </w:r>
    </w:p>
    <w:tbl>
      <w:tblPr>
        <w:tblStyle w:val="af8"/>
        <w:tblW w:w="4852" w:type="pct"/>
        <w:tblInd w:w="-5" w:type="dxa"/>
        <w:tblLayout w:type="fixed"/>
        <w:tblLook w:val="04A0" w:firstRow="1" w:lastRow="0" w:firstColumn="1" w:lastColumn="0" w:noHBand="0" w:noVBand="1"/>
      </w:tblPr>
      <w:tblGrid>
        <w:gridCol w:w="1734"/>
        <w:gridCol w:w="680"/>
        <w:gridCol w:w="678"/>
        <w:gridCol w:w="1083"/>
        <w:gridCol w:w="969"/>
        <w:gridCol w:w="945"/>
        <w:gridCol w:w="1114"/>
        <w:gridCol w:w="1150"/>
        <w:gridCol w:w="716"/>
      </w:tblGrid>
      <w:tr w:rsidR="00D87BAA" w:rsidRPr="001F7D89" w:rsidTr="008039E0">
        <w:tc>
          <w:tcPr>
            <w:tcW w:w="956" w:type="pct"/>
            <w:shd w:val="clear" w:color="auto" w:fill="auto"/>
          </w:tcPr>
          <w:p w:rsidR="00D938D2" w:rsidRPr="001F7D89" w:rsidRDefault="00994C9F" w:rsidP="00994C9F">
            <w:pPr>
              <w:pStyle w:val="ae"/>
              <w:tabs>
                <w:tab w:val="left" w:pos="0"/>
              </w:tabs>
              <w:ind w:left="0" w:right="10"/>
              <w:jc w:val="center"/>
              <w:rPr>
                <w:sz w:val="22"/>
                <w:szCs w:val="22"/>
              </w:rPr>
            </w:pPr>
            <w:r>
              <w:rPr>
                <w:b/>
                <w:color w:val="000000"/>
                <w:sz w:val="22"/>
                <w:szCs w:val="22"/>
                <w:lang w:val="kk-KZ"/>
              </w:rPr>
              <w:t>Индикаторы</w:t>
            </w:r>
          </w:p>
        </w:tc>
        <w:tc>
          <w:tcPr>
            <w:tcW w:w="375" w:type="pct"/>
            <w:shd w:val="clear" w:color="auto" w:fill="auto"/>
          </w:tcPr>
          <w:p w:rsidR="00D938D2" w:rsidRPr="001608BC" w:rsidRDefault="00D938D2" w:rsidP="002476E6">
            <w:pPr>
              <w:pStyle w:val="ae"/>
              <w:tabs>
                <w:tab w:val="left" w:pos="0"/>
              </w:tabs>
              <w:ind w:left="0" w:right="11"/>
              <w:jc w:val="center"/>
              <w:rPr>
                <w:b/>
                <w:sz w:val="22"/>
                <w:szCs w:val="22"/>
              </w:rPr>
            </w:pPr>
            <w:r w:rsidRPr="001608BC">
              <w:rPr>
                <w:b/>
                <w:sz w:val="22"/>
                <w:szCs w:val="22"/>
              </w:rPr>
              <w:t>2018</w:t>
            </w:r>
          </w:p>
        </w:tc>
        <w:tc>
          <w:tcPr>
            <w:tcW w:w="374" w:type="pct"/>
            <w:shd w:val="clear" w:color="auto" w:fill="auto"/>
          </w:tcPr>
          <w:p w:rsidR="00D938D2" w:rsidRPr="001608BC" w:rsidRDefault="00D938D2" w:rsidP="002476E6">
            <w:pPr>
              <w:pStyle w:val="ae"/>
              <w:tabs>
                <w:tab w:val="left" w:pos="0"/>
              </w:tabs>
              <w:ind w:left="0" w:right="11"/>
              <w:jc w:val="center"/>
              <w:rPr>
                <w:b/>
                <w:sz w:val="22"/>
                <w:szCs w:val="22"/>
              </w:rPr>
            </w:pPr>
            <w:r w:rsidRPr="001608BC">
              <w:rPr>
                <w:b/>
                <w:sz w:val="22"/>
                <w:szCs w:val="22"/>
              </w:rPr>
              <w:t>2019</w:t>
            </w:r>
          </w:p>
        </w:tc>
        <w:tc>
          <w:tcPr>
            <w:tcW w:w="597" w:type="pct"/>
            <w:shd w:val="clear" w:color="auto" w:fill="auto"/>
          </w:tcPr>
          <w:p w:rsidR="00D938D2" w:rsidRPr="001608BC" w:rsidRDefault="00D938D2" w:rsidP="002476E6">
            <w:pPr>
              <w:pStyle w:val="ae"/>
              <w:tabs>
                <w:tab w:val="left" w:pos="0"/>
              </w:tabs>
              <w:ind w:left="0" w:right="11"/>
              <w:jc w:val="center"/>
              <w:rPr>
                <w:b/>
                <w:sz w:val="22"/>
                <w:szCs w:val="22"/>
              </w:rPr>
            </w:pPr>
            <w:r w:rsidRPr="001608BC">
              <w:rPr>
                <w:b/>
                <w:sz w:val="22"/>
                <w:szCs w:val="22"/>
              </w:rPr>
              <w:t>2020</w:t>
            </w:r>
          </w:p>
        </w:tc>
        <w:tc>
          <w:tcPr>
            <w:tcW w:w="534" w:type="pct"/>
            <w:shd w:val="clear" w:color="auto" w:fill="auto"/>
          </w:tcPr>
          <w:p w:rsidR="00D938D2" w:rsidRPr="001608BC" w:rsidRDefault="00D938D2" w:rsidP="002476E6">
            <w:pPr>
              <w:pStyle w:val="ae"/>
              <w:tabs>
                <w:tab w:val="left" w:pos="0"/>
              </w:tabs>
              <w:ind w:left="0" w:right="11"/>
              <w:jc w:val="center"/>
              <w:rPr>
                <w:b/>
                <w:sz w:val="22"/>
                <w:szCs w:val="22"/>
              </w:rPr>
            </w:pPr>
            <w:r w:rsidRPr="001608BC">
              <w:rPr>
                <w:b/>
                <w:sz w:val="22"/>
                <w:szCs w:val="22"/>
              </w:rPr>
              <w:t>2021</w:t>
            </w:r>
          </w:p>
        </w:tc>
        <w:tc>
          <w:tcPr>
            <w:tcW w:w="521" w:type="pct"/>
            <w:shd w:val="clear" w:color="auto" w:fill="auto"/>
          </w:tcPr>
          <w:p w:rsidR="00D938D2" w:rsidRPr="001608BC" w:rsidRDefault="00D938D2" w:rsidP="002476E6">
            <w:pPr>
              <w:pStyle w:val="ae"/>
              <w:tabs>
                <w:tab w:val="left" w:pos="0"/>
              </w:tabs>
              <w:ind w:left="0" w:right="11"/>
              <w:jc w:val="center"/>
              <w:rPr>
                <w:b/>
                <w:sz w:val="22"/>
                <w:szCs w:val="22"/>
              </w:rPr>
            </w:pPr>
            <w:r w:rsidRPr="001608BC">
              <w:rPr>
                <w:b/>
                <w:sz w:val="22"/>
                <w:szCs w:val="22"/>
              </w:rPr>
              <w:t>2022</w:t>
            </w:r>
          </w:p>
        </w:tc>
        <w:tc>
          <w:tcPr>
            <w:tcW w:w="614" w:type="pct"/>
            <w:shd w:val="clear" w:color="auto" w:fill="auto"/>
          </w:tcPr>
          <w:p w:rsidR="00D938D2" w:rsidRPr="001608BC" w:rsidRDefault="00D938D2" w:rsidP="002476E6">
            <w:pPr>
              <w:pStyle w:val="ae"/>
              <w:tabs>
                <w:tab w:val="left" w:pos="0"/>
              </w:tabs>
              <w:ind w:left="0" w:right="11"/>
              <w:jc w:val="center"/>
              <w:rPr>
                <w:b/>
                <w:sz w:val="22"/>
                <w:szCs w:val="22"/>
                <w:lang w:val="en-US"/>
              </w:rPr>
            </w:pPr>
            <w:r w:rsidRPr="001608BC">
              <w:rPr>
                <w:b/>
                <w:sz w:val="22"/>
                <w:szCs w:val="22"/>
                <w:lang w:val="en-US"/>
              </w:rPr>
              <w:t>2023</w:t>
            </w:r>
          </w:p>
        </w:tc>
        <w:tc>
          <w:tcPr>
            <w:tcW w:w="634" w:type="pct"/>
            <w:shd w:val="clear" w:color="auto" w:fill="auto"/>
          </w:tcPr>
          <w:p w:rsidR="00D938D2" w:rsidRPr="001608BC" w:rsidRDefault="00D938D2" w:rsidP="002476E6">
            <w:pPr>
              <w:pStyle w:val="ae"/>
              <w:tabs>
                <w:tab w:val="left" w:pos="0"/>
              </w:tabs>
              <w:ind w:left="0" w:right="11"/>
              <w:jc w:val="center"/>
              <w:rPr>
                <w:b/>
                <w:sz w:val="22"/>
                <w:szCs w:val="22"/>
                <w:lang w:val="en-US"/>
              </w:rPr>
            </w:pPr>
            <w:r w:rsidRPr="001608BC">
              <w:rPr>
                <w:b/>
                <w:sz w:val="22"/>
                <w:szCs w:val="22"/>
                <w:lang w:val="en-US"/>
              </w:rPr>
              <w:t>2024</w:t>
            </w:r>
          </w:p>
        </w:tc>
        <w:tc>
          <w:tcPr>
            <w:tcW w:w="397" w:type="pct"/>
            <w:shd w:val="clear" w:color="auto" w:fill="auto"/>
          </w:tcPr>
          <w:p w:rsidR="00D938D2" w:rsidRPr="001608BC" w:rsidRDefault="00D938D2" w:rsidP="002476E6">
            <w:pPr>
              <w:pStyle w:val="ae"/>
              <w:tabs>
                <w:tab w:val="left" w:pos="0"/>
              </w:tabs>
              <w:ind w:left="0" w:right="11"/>
              <w:jc w:val="center"/>
              <w:rPr>
                <w:b/>
                <w:sz w:val="22"/>
                <w:szCs w:val="22"/>
                <w:lang w:val="en-US"/>
              </w:rPr>
            </w:pPr>
            <w:r w:rsidRPr="001608BC">
              <w:rPr>
                <w:b/>
                <w:sz w:val="22"/>
                <w:szCs w:val="22"/>
                <w:lang w:val="en-US"/>
              </w:rPr>
              <w:t>2025</w:t>
            </w:r>
          </w:p>
        </w:tc>
      </w:tr>
      <w:tr w:rsidR="00D87BAA" w:rsidRPr="001F7D89" w:rsidTr="008039E0">
        <w:tc>
          <w:tcPr>
            <w:tcW w:w="956" w:type="pct"/>
            <w:shd w:val="clear" w:color="auto" w:fill="auto"/>
          </w:tcPr>
          <w:p w:rsidR="00D938D2" w:rsidRPr="00014B27" w:rsidRDefault="00D938D2" w:rsidP="003D0C12">
            <w:pPr>
              <w:pStyle w:val="ae"/>
              <w:tabs>
                <w:tab w:val="left" w:pos="0"/>
              </w:tabs>
              <w:ind w:left="0" w:right="10"/>
              <w:rPr>
                <w:sz w:val="22"/>
                <w:szCs w:val="22"/>
              </w:rPr>
            </w:pPr>
            <w:r w:rsidRPr="00014B27">
              <w:rPr>
                <w:sz w:val="22"/>
                <w:szCs w:val="22"/>
              </w:rPr>
              <w:t xml:space="preserve">Количество статей </w:t>
            </w:r>
            <w:r w:rsidR="00611EB5" w:rsidRPr="00014B27">
              <w:rPr>
                <w:sz w:val="22"/>
                <w:szCs w:val="22"/>
              </w:rPr>
              <w:t>(</w:t>
            </w:r>
            <w:r w:rsidRPr="00014B27">
              <w:rPr>
                <w:sz w:val="22"/>
                <w:szCs w:val="22"/>
              </w:rPr>
              <w:t>с накоплением</w:t>
            </w:r>
            <w:r w:rsidR="00611EB5" w:rsidRPr="00014B27">
              <w:rPr>
                <w:sz w:val="22"/>
                <w:szCs w:val="22"/>
              </w:rPr>
              <w:t>)</w:t>
            </w:r>
            <w:r w:rsidRPr="00014B27">
              <w:rPr>
                <w:sz w:val="22"/>
                <w:szCs w:val="22"/>
              </w:rPr>
              <w:t xml:space="preserve"> в изданиях, индексируемых Web of Science</w:t>
            </w:r>
          </w:p>
        </w:tc>
        <w:tc>
          <w:tcPr>
            <w:tcW w:w="375" w:type="pct"/>
            <w:shd w:val="clear" w:color="auto" w:fill="auto"/>
          </w:tcPr>
          <w:p w:rsidR="00D938D2" w:rsidRPr="00014B27" w:rsidRDefault="00D938D2" w:rsidP="00EC5A5C">
            <w:pPr>
              <w:pStyle w:val="ae"/>
              <w:tabs>
                <w:tab w:val="left" w:pos="0"/>
              </w:tabs>
              <w:ind w:left="0" w:right="10"/>
              <w:jc w:val="center"/>
              <w:rPr>
                <w:sz w:val="22"/>
                <w:szCs w:val="22"/>
              </w:rPr>
            </w:pPr>
            <w:r w:rsidRPr="00014B27">
              <w:rPr>
                <w:sz w:val="22"/>
                <w:szCs w:val="22"/>
              </w:rPr>
              <w:t>-</w:t>
            </w:r>
          </w:p>
        </w:tc>
        <w:tc>
          <w:tcPr>
            <w:tcW w:w="374" w:type="pct"/>
            <w:shd w:val="clear" w:color="auto" w:fill="auto"/>
          </w:tcPr>
          <w:p w:rsidR="00D938D2" w:rsidRPr="00014B27" w:rsidRDefault="00D938D2" w:rsidP="00EC5A5C">
            <w:pPr>
              <w:pStyle w:val="ae"/>
              <w:tabs>
                <w:tab w:val="left" w:pos="0"/>
              </w:tabs>
              <w:ind w:left="0" w:right="10"/>
              <w:jc w:val="center"/>
              <w:rPr>
                <w:sz w:val="22"/>
                <w:szCs w:val="22"/>
              </w:rPr>
            </w:pPr>
            <w:r w:rsidRPr="00014B27">
              <w:rPr>
                <w:sz w:val="22"/>
                <w:szCs w:val="22"/>
              </w:rPr>
              <w:t>-</w:t>
            </w:r>
          </w:p>
        </w:tc>
        <w:tc>
          <w:tcPr>
            <w:tcW w:w="597" w:type="pct"/>
            <w:shd w:val="clear" w:color="auto" w:fill="auto"/>
          </w:tcPr>
          <w:p w:rsidR="00D938D2" w:rsidRDefault="00D938D2" w:rsidP="00EC5A5C">
            <w:pPr>
              <w:pStyle w:val="ae"/>
              <w:tabs>
                <w:tab w:val="left" w:pos="0"/>
              </w:tabs>
              <w:ind w:left="0" w:right="10"/>
              <w:jc w:val="center"/>
              <w:rPr>
                <w:sz w:val="22"/>
                <w:szCs w:val="22"/>
              </w:rPr>
            </w:pPr>
            <w:r w:rsidRPr="00014B27">
              <w:rPr>
                <w:sz w:val="22"/>
                <w:szCs w:val="22"/>
              </w:rPr>
              <w:t>1</w:t>
            </w:r>
          </w:p>
          <w:p w:rsidR="00D87BAA" w:rsidRPr="00014B27" w:rsidRDefault="00D87BAA" w:rsidP="00EC5A5C">
            <w:pPr>
              <w:pStyle w:val="ae"/>
              <w:tabs>
                <w:tab w:val="left" w:pos="0"/>
              </w:tabs>
              <w:ind w:left="0" w:right="10"/>
              <w:jc w:val="center"/>
              <w:rPr>
                <w:sz w:val="22"/>
                <w:szCs w:val="22"/>
              </w:rPr>
            </w:pPr>
          </w:p>
        </w:tc>
        <w:tc>
          <w:tcPr>
            <w:tcW w:w="534" w:type="pct"/>
            <w:shd w:val="clear" w:color="auto" w:fill="auto"/>
          </w:tcPr>
          <w:p w:rsidR="00D938D2" w:rsidRDefault="00D57CC7" w:rsidP="00EC5A5C">
            <w:pPr>
              <w:pStyle w:val="ae"/>
              <w:tabs>
                <w:tab w:val="left" w:pos="0"/>
              </w:tabs>
              <w:ind w:left="0" w:right="10"/>
              <w:jc w:val="center"/>
              <w:rPr>
                <w:sz w:val="22"/>
                <w:szCs w:val="22"/>
              </w:rPr>
            </w:pPr>
            <w:r>
              <w:rPr>
                <w:sz w:val="22"/>
                <w:szCs w:val="22"/>
              </w:rPr>
              <w:t>1</w:t>
            </w:r>
          </w:p>
          <w:p w:rsidR="00D87BAA" w:rsidRPr="00014B27" w:rsidRDefault="00D87BAA" w:rsidP="00EC5A5C">
            <w:pPr>
              <w:pStyle w:val="ae"/>
              <w:tabs>
                <w:tab w:val="left" w:pos="0"/>
              </w:tabs>
              <w:ind w:left="0" w:right="10"/>
              <w:jc w:val="center"/>
              <w:rPr>
                <w:sz w:val="22"/>
                <w:szCs w:val="22"/>
              </w:rPr>
            </w:pPr>
          </w:p>
        </w:tc>
        <w:tc>
          <w:tcPr>
            <w:tcW w:w="521" w:type="pct"/>
            <w:shd w:val="clear" w:color="auto" w:fill="auto"/>
          </w:tcPr>
          <w:p w:rsidR="00D938D2" w:rsidRDefault="00D57CC7" w:rsidP="00EC5A5C">
            <w:pPr>
              <w:pStyle w:val="ae"/>
              <w:tabs>
                <w:tab w:val="left" w:pos="0"/>
              </w:tabs>
              <w:ind w:left="0" w:right="10"/>
              <w:jc w:val="center"/>
              <w:rPr>
                <w:sz w:val="22"/>
                <w:szCs w:val="22"/>
              </w:rPr>
            </w:pPr>
            <w:r>
              <w:rPr>
                <w:sz w:val="22"/>
                <w:szCs w:val="22"/>
              </w:rPr>
              <w:t>1</w:t>
            </w:r>
          </w:p>
          <w:p w:rsidR="00D87BAA" w:rsidRPr="00014B27" w:rsidRDefault="00D87BAA" w:rsidP="00EC5A5C">
            <w:pPr>
              <w:pStyle w:val="ae"/>
              <w:tabs>
                <w:tab w:val="left" w:pos="0"/>
              </w:tabs>
              <w:ind w:left="0" w:right="10"/>
              <w:jc w:val="center"/>
              <w:rPr>
                <w:sz w:val="22"/>
                <w:szCs w:val="22"/>
              </w:rPr>
            </w:pPr>
          </w:p>
        </w:tc>
        <w:tc>
          <w:tcPr>
            <w:tcW w:w="614" w:type="pct"/>
            <w:shd w:val="clear" w:color="auto" w:fill="auto"/>
          </w:tcPr>
          <w:p w:rsidR="00D938D2" w:rsidRDefault="00C97317" w:rsidP="00EC5A5C">
            <w:pPr>
              <w:pStyle w:val="ae"/>
              <w:tabs>
                <w:tab w:val="left" w:pos="0"/>
              </w:tabs>
              <w:ind w:left="0" w:right="10"/>
              <w:jc w:val="center"/>
              <w:rPr>
                <w:sz w:val="22"/>
                <w:szCs w:val="22"/>
              </w:rPr>
            </w:pPr>
            <w:r>
              <w:rPr>
                <w:sz w:val="22"/>
                <w:szCs w:val="22"/>
              </w:rPr>
              <w:t>2</w:t>
            </w:r>
          </w:p>
          <w:p w:rsidR="00D87BAA" w:rsidRPr="00014B27" w:rsidRDefault="00D87BAA" w:rsidP="006C5692">
            <w:pPr>
              <w:pStyle w:val="ae"/>
              <w:tabs>
                <w:tab w:val="left" w:pos="0"/>
              </w:tabs>
              <w:ind w:left="0" w:right="10"/>
              <w:jc w:val="center"/>
              <w:rPr>
                <w:sz w:val="22"/>
                <w:szCs w:val="22"/>
              </w:rPr>
            </w:pPr>
          </w:p>
        </w:tc>
        <w:tc>
          <w:tcPr>
            <w:tcW w:w="634" w:type="pct"/>
            <w:shd w:val="clear" w:color="auto" w:fill="auto"/>
          </w:tcPr>
          <w:p w:rsidR="00D938D2" w:rsidRDefault="00C97317" w:rsidP="00EC5A5C">
            <w:pPr>
              <w:pStyle w:val="ae"/>
              <w:tabs>
                <w:tab w:val="left" w:pos="0"/>
              </w:tabs>
              <w:ind w:left="0" w:right="10"/>
              <w:jc w:val="center"/>
              <w:rPr>
                <w:sz w:val="22"/>
                <w:szCs w:val="22"/>
              </w:rPr>
            </w:pPr>
            <w:r>
              <w:rPr>
                <w:sz w:val="22"/>
                <w:szCs w:val="22"/>
              </w:rPr>
              <w:t>2</w:t>
            </w:r>
          </w:p>
          <w:p w:rsidR="00D87BAA" w:rsidRPr="00014B27" w:rsidRDefault="00D87BAA" w:rsidP="006C5692">
            <w:pPr>
              <w:pStyle w:val="ae"/>
              <w:tabs>
                <w:tab w:val="left" w:pos="0"/>
              </w:tabs>
              <w:ind w:left="0" w:right="10"/>
              <w:jc w:val="center"/>
              <w:rPr>
                <w:sz w:val="22"/>
                <w:szCs w:val="22"/>
              </w:rPr>
            </w:pPr>
          </w:p>
        </w:tc>
        <w:tc>
          <w:tcPr>
            <w:tcW w:w="397" w:type="pct"/>
            <w:shd w:val="clear" w:color="auto" w:fill="auto"/>
          </w:tcPr>
          <w:p w:rsidR="00D938D2" w:rsidRDefault="00C97317" w:rsidP="00EC5A5C">
            <w:pPr>
              <w:pStyle w:val="ae"/>
              <w:tabs>
                <w:tab w:val="left" w:pos="0"/>
              </w:tabs>
              <w:ind w:left="0" w:right="10"/>
              <w:jc w:val="center"/>
              <w:rPr>
                <w:sz w:val="22"/>
                <w:szCs w:val="22"/>
              </w:rPr>
            </w:pPr>
            <w:r>
              <w:rPr>
                <w:sz w:val="22"/>
                <w:szCs w:val="22"/>
              </w:rPr>
              <w:t>2</w:t>
            </w:r>
          </w:p>
          <w:p w:rsidR="00D87BAA" w:rsidRPr="00014B27" w:rsidRDefault="00D87BAA" w:rsidP="006C5692">
            <w:pPr>
              <w:pStyle w:val="ae"/>
              <w:tabs>
                <w:tab w:val="left" w:pos="0"/>
              </w:tabs>
              <w:ind w:left="0" w:right="10"/>
              <w:jc w:val="center"/>
              <w:rPr>
                <w:sz w:val="22"/>
                <w:szCs w:val="22"/>
              </w:rPr>
            </w:pPr>
          </w:p>
        </w:tc>
      </w:tr>
      <w:tr w:rsidR="00D87BAA" w:rsidRPr="001F7D89" w:rsidTr="008039E0">
        <w:tc>
          <w:tcPr>
            <w:tcW w:w="956" w:type="pct"/>
            <w:shd w:val="clear" w:color="auto" w:fill="auto"/>
          </w:tcPr>
          <w:p w:rsidR="00D87BAA" w:rsidRPr="00014B27" w:rsidRDefault="00D87BAA" w:rsidP="00D87BAA">
            <w:pPr>
              <w:pStyle w:val="ae"/>
              <w:tabs>
                <w:tab w:val="left" w:pos="0"/>
              </w:tabs>
              <w:ind w:left="0" w:right="10"/>
              <w:rPr>
                <w:sz w:val="22"/>
                <w:szCs w:val="22"/>
              </w:rPr>
            </w:pPr>
            <w:r w:rsidRPr="00014B27">
              <w:rPr>
                <w:sz w:val="22"/>
                <w:szCs w:val="22"/>
              </w:rPr>
              <w:t>Количество статей (с накоплением) в изданиях, индексируемых Scopus</w:t>
            </w:r>
          </w:p>
        </w:tc>
        <w:tc>
          <w:tcPr>
            <w:tcW w:w="375" w:type="pct"/>
            <w:shd w:val="clear" w:color="auto" w:fill="auto"/>
          </w:tcPr>
          <w:p w:rsidR="00D87BAA" w:rsidRPr="00014B27" w:rsidRDefault="00D87BAA" w:rsidP="00D87BAA">
            <w:pPr>
              <w:pStyle w:val="ae"/>
              <w:tabs>
                <w:tab w:val="left" w:pos="0"/>
              </w:tabs>
              <w:ind w:left="0" w:right="10"/>
              <w:jc w:val="center"/>
              <w:rPr>
                <w:sz w:val="22"/>
                <w:szCs w:val="22"/>
              </w:rPr>
            </w:pPr>
            <w:r w:rsidRPr="00014B27">
              <w:rPr>
                <w:sz w:val="22"/>
                <w:szCs w:val="22"/>
              </w:rPr>
              <w:t>-</w:t>
            </w:r>
          </w:p>
        </w:tc>
        <w:tc>
          <w:tcPr>
            <w:tcW w:w="374" w:type="pct"/>
            <w:shd w:val="clear" w:color="auto" w:fill="auto"/>
          </w:tcPr>
          <w:p w:rsidR="00D87BAA" w:rsidRPr="00014B27" w:rsidRDefault="00D87BAA" w:rsidP="00D87BAA">
            <w:pPr>
              <w:pStyle w:val="ae"/>
              <w:tabs>
                <w:tab w:val="left" w:pos="0"/>
              </w:tabs>
              <w:ind w:left="0" w:right="10"/>
              <w:jc w:val="center"/>
              <w:rPr>
                <w:sz w:val="22"/>
                <w:szCs w:val="22"/>
              </w:rPr>
            </w:pPr>
            <w:r w:rsidRPr="00014B27">
              <w:rPr>
                <w:sz w:val="22"/>
                <w:szCs w:val="22"/>
              </w:rPr>
              <w:t>-</w:t>
            </w:r>
          </w:p>
        </w:tc>
        <w:tc>
          <w:tcPr>
            <w:tcW w:w="597" w:type="pct"/>
            <w:shd w:val="clear" w:color="auto" w:fill="auto"/>
          </w:tcPr>
          <w:p w:rsidR="00D87BAA" w:rsidRPr="00014B27" w:rsidRDefault="00D87BAA" w:rsidP="00D87BAA">
            <w:pPr>
              <w:pStyle w:val="ae"/>
              <w:tabs>
                <w:tab w:val="left" w:pos="0"/>
              </w:tabs>
              <w:ind w:left="0" w:right="10"/>
              <w:jc w:val="center"/>
              <w:rPr>
                <w:sz w:val="22"/>
                <w:szCs w:val="22"/>
              </w:rPr>
            </w:pPr>
            <w:r w:rsidRPr="00014B27">
              <w:rPr>
                <w:sz w:val="22"/>
                <w:szCs w:val="22"/>
              </w:rPr>
              <w:t>-</w:t>
            </w:r>
          </w:p>
        </w:tc>
        <w:tc>
          <w:tcPr>
            <w:tcW w:w="534" w:type="pct"/>
            <w:shd w:val="clear" w:color="auto" w:fill="auto"/>
          </w:tcPr>
          <w:p w:rsidR="00D87BAA" w:rsidRDefault="00D87BAA" w:rsidP="00D87BAA">
            <w:pPr>
              <w:pStyle w:val="ae"/>
              <w:tabs>
                <w:tab w:val="left" w:pos="0"/>
              </w:tabs>
              <w:ind w:left="0" w:right="10"/>
              <w:jc w:val="center"/>
              <w:rPr>
                <w:sz w:val="22"/>
                <w:szCs w:val="22"/>
              </w:rPr>
            </w:pPr>
            <w:r>
              <w:rPr>
                <w:sz w:val="22"/>
                <w:szCs w:val="22"/>
              </w:rPr>
              <w:t>1</w:t>
            </w:r>
          </w:p>
          <w:p w:rsidR="00D87BAA" w:rsidRPr="00014B27" w:rsidRDefault="00D87BAA" w:rsidP="00D87BAA">
            <w:pPr>
              <w:pStyle w:val="ae"/>
              <w:tabs>
                <w:tab w:val="left" w:pos="0"/>
              </w:tabs>
              <w:ind w:left="0" w:right="10"/>
              <w:jc w:val="center"/>
              <w:rPr>
                <w:sz w:val="22"/>
                <w:szCs w:val="22"/>
              </w:rPr>
            </w:pPr>
          </w:p>
        </w:tc>
        <w:tc>
          <w:tcPr>
            <w:tcW w:w="521" w:type="pct"/>
            <w:shd w:val="clear" w:color="auto" w:fill="auto"/>
          </w:tcPr>
          <w:p w:rsidR="00D87BAA" w:rsidRDefault="00D87BAA" w:rsidP="00D87BAA">
            <w:pPr>
              <w:pStyle w:val="ae"/>
              <w:tabs>
                <w:tab w:val="left" w:pos="0"/>
              </w:tabs>
              <w:ind w:left="0" w:right="10"/>
              <w:jc w:val="center"/>
              <w:rPr>
                <w:sz w:val="22"/>
                <w:szCs w:val="22"/>
              </w:rPr>
            </w:pPr>
            <w:r>
              <w:rPr>
                <w:sz w:val="22"/>
                <w:szCs w:val="22"/>
              </w:rPr>
              <w:t>1</w:t>
            </w:r>
          </w:p>
          <w:p w:rsidR="00D87BAA" w:rsidRPr="00014B27" w:rsidRDefault="00D87BAA" w:rsidP="00D87BAA">
            <w:pPr>
              <w:pStyle w:val="ae"/>
              <w:tabs>
                <w:tab w:val="left" w:pos="0"/>
              </w:tabs>
              <w:ind w:left="0" w:right="10"/>
              <w:jc w:val="center"/>
              <w:rPr>
                <w:sz w:val="22"/>
                <w:szCs w:val="22"/>
              </w:rPr>
            </w:pPr>
          </w:p>
        </w:tc>
        <w:tc>
          <w:tcPr>
            <w:tcW w:w="614" w:type="pct"/>
            <w:shd w:val="clear" w:color="auto" w:fill="auto"/>
          </w:tcPr>
          <w:p w:rsidR="00D87BAA" w:rsidRDefault="00D87BAA" w:rsidP="00D87BAA">
            <w:pPr>
              <w:pStyle w:val="ae"/>
              <w:tabs>
                <w:tab w:val="left" w:pos="0"/>
              </w:tabs>
              <w:ind w:left="0" w:right="10"/>
              <w:jc w:val="center"/>
              <w:rPr>
                <w:sz w:val="22"/>
                <w:szCs w:val="22"/>
              </w:rPr>
            </w:pPr>
            <w:r>
              <w:rPr>
                <w:sz w:val="22"/>
                <w:szCs w:val="22"/>
              </w:rPr>
              <w:t>2</w:t>
            </w:r>
          </w:p>
          <w:p w:rsidR="00D87BAA" w:rsidRPr="00014B27" w:rsidRDefault="00D87BAA" w:rsidP="00D87BAA">
            <w:pPr>
              <w:pStyle w:val="ae"/>
              <w:tabs>
                <w:tab w:val="left" w:pos="0"/>
              </w:tabs>
              <w:ind w:left="0" w:right="10"/>
              <w:jc w:val="center"/>
              <w:rPr>
                <w:sz w:val="22"/>
                <w:szCs w:val="22"/>
              </w:rPr>
            </w:pPr>
          </w:p>
        </w:tc>
        <w:tc>
          <w:tcPr>
            <w:tcW w:w="634" w:type="pct"/>
            <w:shd w:val="clear" w:color="auto" w:fill="auto"/>
          </w:tcPr>
          <w:p w:rsidR="00D87BAA" w:rsidRDefault="00D87BAA" w:rsidP="00D87BAA">
            <w:pPr>
              <w:pStyle w:val="ae"/>
              <w:tabs>
                <w:tab w:val="left" w:pos="0"/>
              </w:tabs>
              <w:ind w:left="0" w:right="10"/>
              <w:jc w:val="center"/>
              <w:rPr>
                <w:sz w:val="22"/>
                <w:szCs w:val="22"/>
              </w:rPr>
            </w:pPr>
            <w:r>
              <w:rPr>
                <w:sz w:val="22"/>
                <w:szCs w:val="22"/>
              </w:rPr>
              <w:t>2</w:t>
            </w:r>
          </w:p>
          <w:p w:rsidR="00D87BAA" w:rsidRPr="00014B27" w:rsidRDefault="00D87BAA" w:rsidP="00D87BAA">
            <w:pPr>
              <w:pStyle w:val="ae"/>
              <w:tabs>
                <w:tab w:val="left" w:pos="0"/>
              </w:tabs>
              <w:ind w:left="0" w:right="10"/>
              <w:jc w:val="center"/>
              <w:rPr>
                <w:sz w:val="22"/>
                <w:szCs w:val="22"/>
              </w:rPr>
            </w:pPr>
          </w:p>
        </w:tc>
        <w:tc>
          <w:tcPr>
            <w:tcW w:w="397" w:type="pct"/>
            <w:shd w:val="clear" w:color="auto" w:fill="auto"/>
          </w:tcPr>
          <w:p w:rsidR="00D87BAA" w:rsidRDefault="00D87BAA" w:rsidP="00D87BAA">
            <w:pPr>
              <w:pStyle w:val="ae"/>
              <w:tabs>
                <w:tab w:val="left" w:pos="0"/>
              </w:tabs>
              <w:ind w:left="0" w:right="10"/>
              <w:jc w:val="center"/>
              <w:rPr>
                <w:sz w:val="22"/>
                <w:szCs w:val="22"/>
              </w:rPr>
            </w:pPr>
            <w:r>
              <w:rPr>
                <w:sz w:val="22"/>
                <w:szCs w:val="22"/>
              </w:rPr>
              <w:t>2</w:t>
            </w:r>
          </w:p>
          <w:p w:rsidR="00D87BAA" w:rsidRPr="00014B27" w:rsidRDefault="00D87BAA" w:rsidP="00D87BAA">
            <w:pPr>
              <w:pStyle w:val="ae"/>
              <w:tabs>
                <w:tab w:val="left" w:pos="0"/>
              </w:tabs>
              <w:ind w:left="0" w:right="10"/>
              <w:jc w:val="center"/>
              <w:rPr>
                <w:sz w:val="22"/>
                <w:szCs w:val="22"/>
              </w:rPr>
            </w:pPr>
          </w:p>
        </w:tc>
      </w:tr>
      <w:tr w:rsidR="00D87BAA" w:rsidRPr="001F7D89" w:rsidTr="008039E0">
        <w:tc>
          <w:tcPr>
            <w:tcW w:w="956" w:type="pct"/>
            <w:shd w:val="clear" w:color="auto" w:fill="auto"/>
          </w:tcPr>
          <w:p w:rsidR="00014B27" w:rsidRPr="00014B27" w:rsidRDefault="00014B27" w:rsidP="003D0C12">
            <w:pPr>
              <w:pStyle w:val="ae"/>
              <w:tabs>
                <w:tab w:val="left" w:pos="0"/>
              </w:tabs>
              <w:ind w:left="0" w:right="10"/>
              <w:rPr>
                <w:sz w:val="22"/>
                <w:szCs w:val="22"/>
              </w:rPr>
            </w:pPr>
            <w:r w:rsidRPr="00014B27">
              <w:rPr>
                <w:sz w:val="22"/>
                <w:szCs w:val="22"/>
              </w:rPr>
              <w:t>ККСОН (с накоплением)</w:t>
            </w:r>
          </w:p>
        </w:tc>
        <w:tc>
          <w:tcPr>
            <w:tcW w:w="375" w:type="pct"/>
            <w:shd w:val="clear" w:color="auto" w:fill="auto"/>
          </w:tcPr>
          <w:p w:rsidR="00014B27" w:rsidRDefault="00187ED3" w:rsidP="00EC5A5C">
            <w:pPr>
              <w:pStyle w:val="ae"/>
              <w:tabs>
                <w:tab w:val="left" w:pos="0"/>
              </w:tabs>
              <w:ind w:left="0" w:right="10"/>
              <w:jc w:val="center"/>
              <w:rPr>
                <w:sz w:val="22"/>
                <w:szCs w:val="22"/>
              </w:rPr>
            </w:pPr>
            <w:r>
              <w:rPr>
                <w:sz w:val="22"/>
                <w:szCs w:val="22"/>
              </w:rPr>
              <w:t>2</w:t>
            </w:r>
          </w:p>
          <w:p w:rsidR="00D87BAA" w:rsidRPr="00014B27" w:rsidRDefault="00D87BAA" w:rsidP="00EC5A5C">
            <w:pPr>
              <w:pStyle w:val="ae"/>
              <w:tabs>
                <w:tab w:val="left" w:pos="0"/>
              </w:tabs>
              <w:ind w:left="0" w:right="10"/>
              <w:jc w:val="center"/>
              <w:rPr>
                <w:sz w:val="22"/>
                <w:szCs w:val="22"/>
              </w:rPr>
            </w:pPr>
          </w:p>
        </w:tc>
        <w:tc>
          <w:tcPr>
            <w:tcW w:w="37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5</w:t>
            </w:r>
          </w:p>
        </w:tc>
        <w:tc>
          <w:tcPr>
            <w:tcW w:w="5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6</w:t>
            </w:r>
          </w:p>
        </w:tc>
        <w:tc>
          <w:tcPr>
            <w:tcW w:w="5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7</w:t>
            </w:r>
          </w:p>
        </w:tc>
        <w:tc>
          <w:tcPr>
            <w:tcW w:w="521"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8</w:t>
            </w:r>
          </w:p>
        </w:tc>
        <w:tc>
          <w:tcPr>
            <w:tcW w:w="61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9</w:t>
            </w:r>
          </w:p>
        </w:tc>
        <w:tc>
          <w:tcPr>
            <w:tcW w:w="6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10</w:t>
            </w:r>
          </w:p>
        </w:tc>
        <w:tc>
          <w:tcPr>
            <w:tcW w:w="3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11</w:t>
            </w:r>
          </w:p>
        </w:tc>
      </w:tr>
      <w:tr w:rsidR="00D87BAA" w:rsidRPr="001F7D89" w:rsidTr="008039E0">
        <w:tc>
          <w:tcPr>
            <w:tcW w:w="956" w:type="pct"/>
            <w:shd w:val="clear" w:color="auto" w:fill="auto"/>
          </w:tcPr>
          <w:p w:rsidR="00014B27" w:rsidRPr="00014B27" w:rsidRDefault="00014B27" w:rsidP="003D0C12">
            <w:pPr>
              <w:pStyle w:val="ae"/>
              <w:tabs>
                <w:tab w:val="left" w:pos="0"/>
              </w:tabs>
              <w:ind w:left="0" w:right="10"/>
              <w:rPr>
                <w:sz w:val="22"/>
                <w:szCs w:val="22"/>
              </w:rPr>
            </w:pPr>
            <w:r w:rsidRPr="00014B27">
              <w:rPr>
                <w:sz w:val="22"/>
                <w:szCs w:val="22"/>
              </w:rPr>
              <w:t>РИНЦ (с накоплением)</w:t>
            </w:r>
          </w:p>
        </w:tc>
        <w:tc>
          <w:tcPr>
            <w:tcW w:w="375" w:type="pct"/>
            <w:shd w:val="clear" w:color="auto" w:fill="auto"/>
          </w:tcPr>
          <w:p w:rsidR="00014B27" w:rsidRPr="00036439" w:rsidRDefault="00187ED3" w:rsidP="00EC5A5C">
            <w:pPr>
              <w:pStyle w:val="ae"/>
              <w:tabs>
                <w:tab w:val="left" w:pos="0"/>
              </w:tabs>
              <w:ind w:left="0" w:right="10"/>
              <w:jc w:val="center"/>
              <w:rPr>
                <w:sz w:val="22"/>
                <w:szCs w:val="22"/>
                <w:lang w:val="en-US"/>
              </w:rPr>
            </w:pPr>
            <w:r>
              <w:rPr>
                <w:sz w:val="22"/>
                <w:szCs w:val="22"/>
              </w:rPr>
              <w:t>1</w:t>
            </w:r>
          </w:p>
        </w:tc>
        <w:tc>
          <w:tcPr>
            <w:tcW w:w="37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3</w:t>
            </w:r>
          </w:p>
        </w:tc>
        <w:tc>
          <w:tcPr>
            <w:tcW w:w="5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4</w:t>
            </w:r>
          </w:p>
        </w:tc>
        <w:tc>
          <w:tcPr>
            <w:tcW w:w="5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5</w:t>
            </w:r>
          </w:p>
        </w:tc>
        <w:tc>
          <w:tcPr>
            <w:tcW w:w="521"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6</w:t>
            </w:r>
          </w:p>
        </w:tc>
        <w:tc>
          <w:tcPr>
            <w:tcW w:w="61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7</w:t>
            </w:r>
          </w:p>
        </w:tc>
        <w:tc>
          <w:tcPr>
            <w:tcW w:w="6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8</w:t>
            </w:r>
          </w:p>
        </w:tc>
        <w:tc>
          <w:tcPr>
            <w:tcW w:w="3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9</w:t>
            </w:r>
          </w:p>
        </w:tc>
      </w:tr>
      <w:tr w:rsidR="00D87BAA" w:rsidRPr="001F7D89" w:rsidTr="008039E0">
        <w:tc>
          <w:tcPr>
            <w:tcW w:w="956" w:type="pct"/>
            <w:shd w:val="clear" w:color="auto" w:fill="auto"/>
          </w:tcPr>
          <w:p w:rsidR="00014B27" w:rsidRPr="00014B27" w:rsidRDefault="00014B27" w:rsidP="003D0C12">
            <w:pPr>
              <w:pStyle w:val="ae"/>
              <w:tabs>
                <w:tab w:val="left" w:pos="0"/>
              </w:tabs>
              <w:ind w:left="0" w:right="10"/>
              <w:rPr>
                <w:sz w:val="22"/>
                <w:szCs w:val="22"/>
              </w:rPr>
            </w:pPr>
            <w:r w:rsidRPr="00014B27">
              <w:rPr>
                <w:sz w:val="22"/>
                <w:szCs w:val="22"/>
              </w:rPr>
              <w:t>Публикация в научных журналах дальнего и ближнего зарубежья</w:t>
            </w:r>
          </w:p>
        </w:tc>
        <w:tc>
          <w:tcPr>
            <w:tcW w:w="375"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3</w:t>
            </w:r>
          </w:p>
        </w:tc>
        <w:tc>
          <w:tcPr>
            <w:tcW w:w="37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5</w:t>
            </w:r>
          </w:p>
        </w:tc>
        <w:tc>
          <w:tcPr>
            <w:tcW w:w="5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6</w:t>
            </w:r>
          </w:p>
        </w:tc>
        <w:tc>
          <w:tcPr>
            <w:tcW w:w="5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7</w:t>
            </w:r>
          </w:p>
        </w:tc>
        <w:tc>
          <w:tcPr>
            <w:tcW w:w="521"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8</w:t>
            </w:r>
          </w:p>
        </w:tc>
        <w:tc>
          <w:tcPr>
            <w:tcW w:w="61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9</w:t>
            </w:r>
          </w:p>
        </w:tc>
        <w:tc>
          <w:tcPr>
            <w:tcW w:w="634"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10</w:t>
            </w:r>
          </w:p>
        </w:tc>
        <w:tc>
          <w:tcPr>
            <w:tcW w:w="397" w:type="pct"/>
            <w:shd w:val="clear" w:color="auto" w:fill="auto"/>
          </w:tcPr>
          <w:p w:rsidR="00014B27" w:rsidRPr="00014B27" w:rsidRDefault="00014B27" w:rsidP="00EC5A5C">
            <w:pPr>
              <w:pStyle w:val="ae"/>
              <w:tabs>
                <w:tab w:val="left" w:pos="0"/>
              </w:tabs>
              <w:ind w:left="0" w:right="10"/>
              <w:jc w:val="center"/>
              <w:rPr>
                <w:sz w:val="22"/>
                <w:szCs w:val="22"/>
              </w:rPr>
            </w:pPr>
            <w:r w:rsidRPr="00014B27">
              <w:rPr>
                <w:sz w:val="22"/>
                <w:szCs w:val="22"/>
              </w:rPr>
              <w:t>11</w:t>
            </w:r>
          </w:p>
        </w:tc>
      </w:tr>
      <w:tr w:rsidR="00D87BAA" w:rsidRPr="001F7D89" w:rsidTr="008039E0">
        <w:tc>
          <w:tcPr>
            <w:tcW w:w="956" w:type="pct"/>
            <w:shd w:val="clear" w:color="auto" w:fill="auto"/>
          </w:tcPr>
          <w:p w:rsidR="00014B27" w:rsidRPr="00014B27" w:rsidRDefault="00014B27" w:rsidP="003D0C12">
            <w:pPr>
              <w:pStyle w:val="ae"/>
              <w:tabs>
                <w:tab w:val="left" w:pos="0"/>
              </w:tabs>
              <w:ind w:left="0" w:right="10"/>
              <w:rPr>
                <w:sz w:val="22"/>
                <w:szCs w:val="22"/>
              </w:rPr>
            </w:pPr>
            <w:r w:rsidRPr="00014B27">
              <w:rPr>
                <w:sz w:val="22"/>
                <w:szCs w:val="22"/>
              </w:rPr>
              <w:t>Публикации магистрантов и докторантов</w:t>
            </w:r>
          </w:p>
        </w:tc>
        <w:tc>
          <w:tcPr>
            <w:tcW w:w="375" w:type="pct"/>
            <w:shd w:val="clear" w:color="auto" w:fill="auto"/>
          </w:tcPr>
          <w:p w:rsidR="00014B27" w:rsidRDefault="00D87BAA" w:rsidP="00F530F2">
            <w:pPr>
              <w:pStyle w:val="ae"/>
              <w:tabs>
                <w:tab w:val="left" w:pos="0"/>
              </w:tabs>
              <w:ind w:left="0" w:right="10"/>
              <w:jc w:val="center"/>
              <w:rPr>
                <w:sz w:val="22"/>
                <w:szCs w:val="22"/>
              </w:rPr>
            </w:pPr>
            <w:r>
              <w:rPr>
                <w:sz w:val="22"/>
                <w:szCs w:val="22"/>
              </w:rPr>
              <w:t>1</w:t>
            </w:r>
          </w:p>
          <w:p w:rsidR="00D87BAA" w:rsidRPr="00014B27" w:rsidRDefault="00D87BAA" w:rsidP="00F530F2">
            <w:pPr>
              <w:pStyle w:val="ae"/>
              <w:tabs>
                <w:tab w:val="left" w:pos="0"/>
              </w:tabs>
              <w:ind w:left="0" w:right="10"/>
              <w:jc w:val="center"/>
              <w:rPr>
                <w:sz w:val="22"/>
                <w:szCs w:val="22"/>
              </w:rPr>
            </w:pPr>
          </w:p>
        </w:tc>
        <w:tc>
          <w:tcPr>
            <w:tcW w:w="374" w:type="pct"/>
            <w:shd w:val="clear" w:color="auto" w:fill="auto"/>
          </w:tcPr>
          <w:p w:rsidR="00014B27" w:rsidRDefault="00014B27" w:rsidP="00F530F2">
            <w:pPr>
              <w:pStyle w:val="ae"/>
              <w:tabs>
                <w:tab w:val="left" w:pos="0"/>
              </w:tabs>
              <w:ind w:left="0" w:right="10"/>
              <w:jc w:val="center"/>
              <w:rPr>
                <w:sz w:val="22"/>
                <w:szCs w:val="22"/>
              </w:rPr>
            </w:pPr>
            <w:r>
              <w:rPr>
                <w:sz w:val="22"/>
                <w:szCs w:val="22"/>
              </w:rPr>
              <w:t>2</w:t>
            </w:r>
          </w:p>
          <w:p w:rsidR="006C5692" w:rsidRPr="00014B27" w:rsidRDefault="006C5692" w:rsidP="006C5692">
            <w:pPr>
              <w:pStyle w:val="ae"/>
              <w:tabs>
                <w:tab w:val="left" w:pos="0"/>
              </w:tabs>
              <w:ind w:left="0" w:right="10"/>
              <w:rPr>
                <w:sz w:val="22"/>
                <w:szCs w:val="22"/>
              </w:rPr>
            </w:pPr>
          </w:p>
        </w:tc>
        <w:tc>
          <w:tcPr>
            <w:tcW w:w="597"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4</w:t>
            </w:r>
          </w:p>
        </w:tc>
        <w:tc>
          <w:tcPr>
            <w:tcW w:w="534"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6</w:t>
            </w:r>
          </w:p>
        </w:tc>
        <w:tc>
          <w:tcPr>
            <w:tcW w:w="521"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8</w:t>
            </w:r>
          </w:p>
        </w:tc>
        <w:tc>
          <w:tcPr>
            <w:tcW w:w="614"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10</w:t>
            </w:r>
          </w:p>
        </w:tc>
        <w:tc>
          <w:tcPr>
            <w:tcW w:w="634"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10</w:t>
            </w:r>
          </w:p>
        </w:tc>
        <w:tc>
          <w:tcPr>
            <w:tcW w:w="397" w:type="pct"/>
            <w:shd w:val="clear" w:color="auto" w:fill="auto"/>
          </w:tcPr>
          <w:p w:rsidR="00014B27" w:rsidRPr="00014B27" w:rsidRDefault="00014B27" w:rsidP="00F530F2">
            <w:pPr>
              <w:pStyle w:val="ae"/>
              <w:tabs>
                <w:tab w:val="left" w:pos="0"/>
              </w:tabs>
              <w:ind w:left="0" w:right="10"/>
              <w:jc w:val="center"/>
              <w:rPr>
                <w:sz w:val="22"/>
                <w:szCs w:val="22"/>
              </w:rPr>
            </w:pPr>
            <w:r>
              <w:rPr>
                <w:sz w:val="22"/>
                <w:szCs w:val="22"/>
              </w:rPr>
              <w:t>12</w:t>
            </w:r>
          </w:p>
        </w:tc>
      </w:tr>
    </w:tbl>
    <w:p w:rsidR="00BF1270" w:rsidRPr="001F7D89" w:rsidRDefault="00BF1270" w:rsidP="001052BD">
      <w:pPr>
        <w:pStyle w:val="ae"/>
        <w:tabs>
          <w:tab w:val="left" w:pos="0"/>
          <w:tab w:val="left" w:pos="993"/>
        </w:tabs>
        <w:ind w:left="0"/>
        <w:jc w:val="both"/>
        <w:rPr>
          <w:b/>
          <w:sz w:val="22"/>
          <w:szCs w:val="22"/>
        </w:rPr>
      </w:pPr>
    </w:p>
    <w:p w:rsidR="009B7B48" w:rsidRPr="00756C68" w:rsidRDefault="00756C68" w:rsidP="001052BD">
      <w:pPr>
        <w:pStyle w:val="ae"/>
        <w:tabs>
          <w:tab w:val="left" w:pos="0"/>
          <w:tab w:val="left" w:pos="993"/>
        </w:tabs>
        <w:ind w:left="0"/>
        <w:jc w:val="both"/>
      </w:pPr>
      <w:r>
        <w:rPr>
          <w:b/>
        </w:rPr>
        <w:t xml:space="preserve">Цель </w:t>
      </w:r>
      <w:r w:rsidR="00187ED3">
        <w:rPr>
          <w:b/>
        </w:rPr>
        <w:t>2</w:t>
      </w:r>
      <w:r w:rsidR="00BF1270" w:rsidRPr="00756C68">
        <w:rPr>
          <w:b/>
        </w:rPr>
        <w:t xml:space="preserve">. </w:t>
      </w:r>
      <w:r w:rsidR="00611EB5" w:rsidRPr="00756C68">
        <w:rPr>
          <w:b/>
          <w:color w:val="000000"/>
        </w:rPr>
        <w:t xml:space="preserve">Научно-инновационное </w:t>
      </w:r>
      <w:r w:rsidR="00611EB5" w:rsidRPr="00756C68">
        <w:rPr>
          <w:b/>
        </w:rPr>
        <w:t>р</w:t>
      </w:r>
      <w:r w:rsidR="00611EB5" w:rsidRPr="00756C68">
        <w:rPr>
          <w:b/>
          <w:color w:val="000000"/>
        </w:rPr>
        <w:t xml:space="preserve">азвитие </w:t>
      </w:r>
      <w:r w:rsidR="00A87BAD">
        <w:rPr>
          <w:b/>
          <w:color w:val="000000"/>
        </w:rPr>
        <w:t>ОП «И</w:t>
      </w:r>
      <w:r w:rsidR="00611EB5" w:rsidRPr="00756C68">
        <w:rPr>
          <w:b/>
        </w:rPr>
        <w:t>скусствоведени</w:t>
      </w:r>
      <w:r w:rsidR="00A87BAD">
        <w:rPr>
          <w:b/>
        </w:rPr>
        <w:t>е»,</w:t>
      </w:r>
      <w:r w:rsidR="00611EB5" w:rsidRPr="00756C68">
        <w:rPr>
          <w:b/>
        </w:rPr>
        <w:t xml:space="preserve"> </w:t>
      </w:r>
      <w:r w:rsidR="00A87BAD">
        <w:rPr>
          <w:b/>
        </w:rPr>
        <w:t>«А</w:t>
      </w:r>
      <w:r w:rsidR="00611EB5" w:rsidRPr="00756C68">
        <w:rPr>
          <w:b/>
        </w:rPr>
        <w:t>рт-менеджмент</w:t>
      </w:r>
      <w:r w:rsidR="00A87BAD">
        <w:rPr>
          <w:b/>
        </w:rPr>
        <w:t>».</w:t>
      </w:r>
    </w:p>
    <w:p w:rsidR="002C4DC4" w:rsidRPr="00756C68" w:rsidRDefault="008F0275" w:rsidP="001052BD">
      <w:pPr>
        <w:pStyle w:val="ae"/>
        <w:tabs>
          <w:tab w:val="left" w:pos="0"/>
          <w:tab w:val="left" w:pos="993"/>
        </w:tabs>
        <w:ind w:left="0"/>
        <w:jc w:val="both"/>
      </w:pPr>
      <w:r>
        <w:t xml:space="preserve">Задача </w:t>
      </w:r>
      <w:r w:rsidR="001D63CB" w:rsidRPr="00756C68">
        <w:t>1</w:t>
      </w:r>
      <w:r w:rsidR="002C4DC4" w:rsidRPr="00756C68">
        <w:t>. Наращивать участие в конкурсах научно-исследовательских проектов гос</w:t>
      </w:r>
      <w:r w:rsidR="004F6005">
        <w:t xml:space="preserve">ударственных </w:t>
      </w:r>
      <w:r w:rsidR="002C4DC4" w:rsidRPr="00756C68">
        <w:t>органов,</w:t>
      </w:r>
      <w:r w:rsidR="003F6EF6" w:rsidRPr="00756C68">
        <w:t xml:space="preserve"> правительства, министерств Р</w:t>
      </w:r>
      <w:r w:rsidR="00611EB5" w:rsidRPr="00756C68">
        <w:t xml:space="preserve">еспублики </w:t>
      </w:r>
      <w:r w:rsidR="003F6EF6" w:rsidRPr="00756C68">
        <w:t>К</w:t>
      </w:r>
      <w:r w:rsidR="00611EB5" w:rsidRPr="00756C68">
        <w:t>азахстан</w:t>
      </w:r>
      <w:r w:rsidR="000D14B5" w:rsidRPr="00756C68">
        <w:t>.</w:t>
      </w:r>
    </w:p>
    <w:p w:rsidR="00187ED3" w:rsidRDefault="00187ED3" w:rsidP="001052BD">
      <w:pPr>
        <w:pStyle w:val="ae"/>
        <w:tabs>
          <w:tab w:val="left" w:pos="0"/>
          <w:tab w:val="left" w:pos="993"/>
        </w:tabs>
        <w:ind w:left="0"/>
        <w:jc w:val="both"/>
      </w:pPr>
    </w:p>
    <w:p w:rsidR="00186187" w:rsidRPr="00756C68" w:rsidRDefault="00161C8D" w:rsidP="001052BD">
      <w:pPr>
        <w:pStyle w:val="ae"/>
        <w:tabs>
          <w:tab w:val="left" w:pos="0"/>
          <w:tab w:val="left" w:pos="993"/>
        </w:tabs>
        <w:ind w:left="0"/>
        <w:jc w:val="both"/>
      </w:pPr>
      <w:r w:rsidRPr="00756C68">
        <w:t>Таб</w:t>
      </w:r>
      <w:r w:rsidR="002E2BF7" w:rsidRPr="00756C68">
        <w:t xml:space="preserve">лица </w:t>
      </w:r>
      <w:r w:rsidR="008F0275">
        <w:t>1</w:t>
      </w:r>
      <w:r w:rsidR="00187ED3">
        <w:t>8</w:t>
      </w:r>
      <w:r w:rsidR="002C4DC4" w:rsidRPr="00756C68">
        <w:t>. Индик</w:t>
      </w:r>
      <w:r w:rsidR="002B38A6">
        <w:t>аторы и показатели</w:t>
      </w:r>
    </w:p>
    <w:tbl>
      <w:tblPr>
        <w:tblStyle w:val="af8"/>
        <w:tblW w:w="5236" w:type="pct"/>
        <w:tblInd w:w="-5" w:type="dxa"/>
        <w:tblLook w:val="04A0" w:firstRow="1" w:lastRow="0" w:firstColumn="1" w:lastColumn="0" w:noHBand="0" w:noVBand="1"/>
      </w:tblPr>
      <w:tblGrid>
        <w:gridCol w:w="3571"/>
        <w:gridCol w:w="827"/>
        <w:gridCol w:w="855"/>
        <w:gridCol w:w="765"/>
        <w:gridCol w:w="765"/>
        <w:gridCol w:w="765"/>
        <w:gridCol w:w="679"/>
        <w:gridCol w:w="707"/>
        <w:gridCol w:w="853"/>
      </w:tblGrid>
      <w:tr w:rsidR="005A4253" w:rsidRPr="001F7D89" w:rsidTr="008039E0">
        <w:tc>
          <w:tcPr>
            <w:tcW w:w="1824" w:type="pct"/>
            <w:shd w:val="clear" w:color="auto" w:fill="auto"/>
          </w:tcPr>
          <w:p w:rsidR="005A4253" w:rsidRPr="001F7D89" w:rsidRDefault="00994C9F" w:rsidP="00994C9F">
            <w:pPr>
              <w:pStyle w:val="ae"/>
              <w:tabs>
                <w:tab w:val="left" w:pos="0"/>
              </w:tabs>
              <w:ind w:left="0" w:right="10"/>
              <w:jc w:val="center"/>
              <w:rPr>
                <w:color w:val="000000"/>
                <w:sz w:val="22"/>
                <w:szCs w:val="22"/>
              </w:rPr>
            </w:pPr>
            <w:r>
              <w:rPr>
                <w:b/>
                <w:color w:val="000000"/>
                <w:sz w:val="22"/>
                <w:szCs w:val="22"/>
                <w:lang w:val="kk-KZ"/>
              </w:rPr>
              <w:t>Индикаторы</w:t>
            </w:r>
          </w:p>
        </w:tc>
        <w:tc>
          <w:tcPr>
            <w:tcW w:w="422"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2018</w:t>
            </w:r>
          </w:p>
        </w:tc>
        <w:tc>
          <w:tcPr>
            <w:tcW w:w="437"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2019</w:t>
            </w:r>
          </w:p>
        </w:tc>
        <w:tc>
          <w:tcPr>
            <w:tcW w:w="391"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2020</w:t>
            </w:r>
          </w:p>
        </w:tc>
        <w:tc>
          <w:tcPr>
            <w:tcW w:w="391"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2021</w:t>
            </w:r>
          </w:p>
        </w:tc>
        <w:tc>
          <w:tcPr>
            <w:tcW w:w="391"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2022</w:t>
            </w:r>
          </w:p>
        </w:tc>
        <w:tc>
          <w:tcPr>
            <w:tcW w:w="347"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2023</w:t>
            </w:r>
          </w:p>
        </w:tc>
        <w:tc>
          <w:tcPr>
            <w:tcW w:w="361"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2024</w:t>
            </w:r>
          </w:p>
        </w:tc>
        <w:tc>
          <w:tcPr>
            <w:tcW w:w="436" w:type="pct"/>
            <w:shd w:val="clear" w:color="auto" w:fill="auto"/>
          </w:tcPr>
          <w:p w:rsidR="005A4253" w:rsidRPr="00756C68" w:rsidRDefault="005A4253" w:rsidP="001052BD">
            <w:pPr>
              <w:pStyle w:val="ae"/>
              <w:tabs>
                <w:tab w:val="left" w:pos="0"/>
              </w:tabs>
              <w:ind w:left="0" w:right="11"/>
              <w:jc w:val="both"/>
              <w:rPr>
                <w:b/>
                <w:sz w:val="22"/>
                <w:szCs w:val="22"/>
              </w:rPr>
            </w:pPr>
            <w:r w:rsidRPr="00756C68">
              <w:rPr>
                <w:b/>
                <w:sz w:val="22"/>
                <w:szCs w:val="22"/>
              </w:rPr>
              <w:t>2025</w:t>
            </w:r>
          </w:p>
        </w:tc>
      </w:tr>
      <w:tr w:rsidR="005A4253" w:rsidRPr="001F7D89" w:rsidTr="008039E0">
        <w:tc>
          <w:tcPr>
            <w:tcW w:w="1824" w:type="pct"/>
            <w:shd w:val="clear" w:color="auto" w:fill="auto"/>
          </w:tcPr>
          <w:p w:rsidR="005A4253" w:rsidRPr="001F7D89" w:rsidRDefault="005A4253" w:rsidP="003D0C12">
            <w:pPr>
              <w:pStyle w:val="ae"/>
              <w:tabs>
                <w:tab w:val="left" w:pos="0"/>
              </w:tabs>
              <w:ind w:left="0" w:right="10"/>
              <w:rPr>
                <w:color w:val="000000"/>
                <w:sz w:val="22"/>
                <w:szCs w:val="22"/>
              </w:rPr>
            </w:pPr>
            <w:r w:rsidRPr="001F7D89">
              <w:rPr>
                <w:sz w:val="22"/>
                <w:szCs w:val="22"/>
              </w:rPr>
              <w:t xml:space="preserve">Количество </w:t>
            </w:r>
            <w:r w:rsidR="00236E65">
              <w:rPr>
                <w:sz w:val="22"/>
                <w:szCs w:val="22"/>
                <w:lang w:val="kk-KZ"/>
              </w:rPr>
              <w:t>ППС А</w:t>
            </w:r>
            <w:r w:rsidRPr="001F7D89">
              <w:rPr>
                <w:sz w:val="22"/>
                <w:szCs w:val="22"/>
                <w:lang w:val="kk-KZ"/>
              </w:rPr>
              <w:t xml:space="preserve">кадемии, </w:t>
            </w:r>
            <w:r w:rsidRPr="001F7D89">
              <w:rPr>
                <w:sz w:val="22"/>
                <w:szCs w:val="22"/>
                <w:lang w:val="kk-KZ"/>
              </w:rPr>
              <w:lastRenderedPageBreak/>
              <w:t>участвующих в</w:t>
            </w:r>
            <w:r w:rsidRPr="001F7D89">
              <w:rPr>
                <w:sz w:val="22"/>
                <w:szCs w:val="22"/>
              </w:rPr>
              <w:t xml:space="preserve"> конкурс</w:t>
            </w:r>
            <w:r w:rsidRPr="001F7D89">
              <w:rPr>
                <w:sz w:val="22"/>
                <w:szCs w:val="22"/>
                <w:lang w:val="kk-KZ"/>
              </w:rPr>
              <w:t>ах</w:t>
            </w:r>
            <w:r w:rsidRPr="001F7D89">
              <w:rPr>
                <w:sz w:val="22"/>
                <w:szCs w:val="22"/>
              </w:rPr>
              <w:t xml:space="preserve"> научно-исследовательских проектов госорганов, правительства, министерств </w:t>
            </w:r>
            <w:r w:rsidR="00611EB5" w:rsidRPr="001F7D89">
              <w:rPr>
                <w:sz w:val="22"/>
                <w:szCs w:val="22"/>
              </w:rPr>
              <w:t>Р</w:t>
            </w:r>
            <w:r w:rsidR="00611EB5">
              <w:rPr>
                <w:sz w:val="22"/>
                <w:szCs w:val="22"/>
              </w:rPr>
              <w:t xml:space="preserve">еспублики </w:t>
            </w:r>
            <w:r w:rsidR="00611EB5" w:rsidRPr="001F7D89">
              <w:rPr>
                <w:sz w:val="22"/>
                <w:szCs w:val="22"/>
              </w:rPr>
              <w:t>К</w:t>
            </w:r>
            <w:r w:rsidR="00611EB5">
              <w:rPr>
                <w:sz w:val="22"/>
                <w:szCs w:val="22"/>
              </w:rPr>
              <w:t>азахстан</w:t>
            </w:r>
          </w:p>
        </w:tc>
        <w:tc>
          <w:tcPr>
            <w:tcW w:w="422" w:type="pct"/>
            <w:shd w:val="clear" w:color="auto" w:fill="auto"/>
          </w:tcPr>
          <w:p w:rsidR="005A4253" w:rsidRPr="001F7D89" w:rsidRDefault="00A709AE" w:rsidP="00F530F2">
            <w:pPr>
              <w:pStyle w:val="ae"/>
              <w:tabs>
                <w:tab w:val="left" w:pos="0"/>
              </w:tabs>
              <w:ind w:left="0" w:right="10"/>
              <w:jc w:val="center"/>
              <w:rPr>
                <w:color w:val="000000"/>
                <w:sz w:val="22"/>
                <w:szCs w:val="22"/>
              </w:rPr>
            </w:pPr>
            <w:r>
              <w:rPr>
                <w:color w:val="000000"/>
                <w:sz w:val="22"/>
                <w:szCs w:val="22"/>
              </w:rPr>
              <w:lastRenderedPageBreak/>
              <w:t>1</w:t>
            </w:r>
          </w:p>
        </w:tc>
        <w:tc>
          <w:tcPr>
            <w:tcW w:w="437" w:type="pct"/>
            <w:shd w:val="clear" w:color="auto" w:fill="auto"/>
          </w:tcPr>
          <w:p w:rsidR="005A4253" w:rsidRPr="001F7D89" w:rsidRDefault="00187ED3" w:rsidP="00F530F2">
            <w:pPr>
              <w:pStyle w:val="ae"/>
              <w:tabs>
                <w:tab w:val="left" w:pos="0"/>
              </w:tabs>
              <w:ind w:left="0" w:right="10"/>
              <w:jc w:val="center"/>
              <w:rPr>
                <w:color w:val="000000"/>
                <w:sz w:val="22"/>
                <w:szCs w:val="22"/>
              </w:rPr>
            </w:pPr>
            <w:r>
              <w:rPr>
                <w:color w:val="000000"/>
                <w:sz w:val="22"/>
                <w:szCs w:val="22"/>
              </w:rPr>
              <w:t>2</w:t>
            </w:r>
          </w:p>
        </w:tc>
        <w:tc>
          <w:tcPr>
            <w:tcW w:w="391" w:type="pct"/>
            <w:shd w:val="clear" w:color="auto" w:fill="auto"/>
          </w:tcPr>
          <w:p w:rsidR="005A4253" w:rsidRPr="001F7D89" w:rsidRDefault="00187ED3" w:rsidP="00F530F2">
            <w:pPr>
              <w:pStyle w:val="ae"/>
              <w:tabs>
                <w:tab w:val="left" w:pos="0"/>
              </w:tabs>
              <w:ind w:left="0" w:right="10"/>
              <w:jc w:val="center"/>
              <w:rPr>
                <w:color w:val="000000"/>
                <w:sz w:val="22"/>
                <w:szCs w:val="22"/>
              </w:rPr>
            </w:pPr>
            <w:r>
              <w:rPr>
                <w:color w:val="000000"/>
                <w:sz w:val="22"/>
                <w:szCs w:val="22"/>
              </w:rPr>
              <w:t>3</w:t>
            </w:r>
          </w:p>
        </w:tc>
        <w:tc>
          <w:tcPr>
            <w:tcW w:w="391" w:type="pct"/>
            <w:shd w:val="clear" w:color="auto" w:fill="auto"/>
          </w:tcPr>
          <w:p w:rsidR="005A4253" w:rsidRPr="001F7D89" w:rsidRDefault="00187ED3" w:rsidP="00F530F2">
            <w:pPr>
              <w:pStyle w:val="ae"/>
              <w:tabs>
                <w:tab w:val="left" w:pos="0"/>
              </w:tabs>
              <w:ind w:left="0" w:right="10"/>
              <w:jc w:val="center"/>
              <w:rPr>
                <w:color w:val="000000"/>
                <w:sz w:val="22"/>
                <w:szCs w:val="22"/>
              </w:rPr>
            </w:pPr>
            <w:r>
              <w:rPr>
                <w:color w:val="000000"/>
                <w:sz w:val="22"/>
                <w:szCs w:val="22"/>
              </w:rPr>
              <w:t>4</w:t>
            </w:r>
          </w:p>
        </w:tc>
        <w:tc>
          <w:tcPr>
            <w:tcW w:w="391" w:type="pct"/>
            <w:shd w:val="clear" w:color="auto" w:fill="auto"/>
          </w:tcPr>
          <w:p w:rsidR="005A4253" w:rsidRPr="001F7D89" w:rsidRDefault="00187ED3" w:rsidP="00F530F2">
            <w:pPr>
              <w:pStyle w:val="ae"/>
              <w:tabs>
                <w:tab w:val="left" w:pos="0"/>
              </w:tabs>
              <w:ind w:left="0" w:right="10"/>
              <w:jc w:val="center"/>
              <w:rPr>
                <w:color w:val="000000"/>
                <w:sz w:val="22"/>
                <w:szCs w:val="22"/>
              </w:rPr>
            </w:pPr>
            <w:r>
              <w:rPr>
                <w:color w:val="000000"/>
                <w:sz w:val="22"/>
                <w:szCs w:val="22"/>
              </w:rPr>
              <w:t>4</w:t>
            </w:r>
          </w:p>
        </w:tc>
        <w:tc>
          <w:tcPr>
            <w:tcW w:w="347" w:type="pct"/>
            <w:shd w:val="clear" w:color="auto" w:fill="auto"/>
          </w:tcPr>
          <w:p w:rsidR="005A4253" w:rsidRPr="001F7D89" w:rsidRDefault="00187ED3" w:rsidP="00F530F2">
            <w:pPr>
              <w:pStyle w:val="ae"/>
              <w:tabs>
                <w:tab w:val="left" w:pos="0"/>
              </w:tabs>
              <w:ind w:left="0" w:right="10"/>
              <w:jc w:val="center"/>
              <w:rPr>
                <w:color w:val="000000"/>
                <w:sz w:val="22"/>
                <w:szCs w:val="22"/>
                <w:lang w:val="kk-KZ"/>
              </w:rPr>
            </w:pPr>
            <w:r>
              <w:rPr>
                <w:color w:val="000000"/>
                <w:sz w:val="22"/>
                <w:szCs w:val="22"/>
                <w:lang w:val="kk-KZ"/>
              </w:rPr>
              <w:t>5</w:t>
            </w:r>
          </w:p>
        </w:tc>
        <w:tc>
          <w:tcPr>
            <w:tcW w:w="361" w:type="pct"/>
            <w:shd w:val="clear" w:color="auto" w:fill="auto"/>
          </w:tcPr>
          <w:p w:rsidR="005A4253" w:rsidRPr="001F7D89" w:rsidRDefault="00187ED3" w:rsidP="00F530F2">
            <w:pPr>
              <w:pStyle w:val="ae"/>
              <w:tabs>
                <w:tab w:val="left" w:pos="0"/>
              </w:tabs>
              <w:ind w:left="0" w:right="10"/>
              <w:jc w:val="center"/>
              <w:rPr>
                <w:color w:val="000000"/>
                <w:sz w:val="22"/>
                <w:szCs w:val="22"/>
                <w:lang w:val="kk-KZ"/>
              </w:rPr>
            </w:pPr>
            <w:r>
              <w:rPr>
                <w:color w:val="000000"/>
                <w:sz w:val="22"/>
                <w:szCs w:val="22"/>
                <w:lang w:val="kk-KZ"/>
              </w:rPr>
              <w:t>5</w:t>
            </w:r>
          </w:p>
        </w:tc>
        <w:tc>
          <w:tcPr>
            <w:tcW w:w="436" w:type="pct"/>
            <w:shd w:val="clear" w:color="auto" w:fill="auto"/>
          </w:tcPr>
          <w:p w:rsidR="005A4253" w:rsidRPr="001F7D89" w:rsidRDefault="00187ED3" w:rsidP="00F530F2">
            <w:pPr>
              <w:pStyle w:val="ae"/>
              <w:tabs>
                <w:tab w:val="left" w:pos="0"/>
              </w:tabs>
              <w:ind w:left="0" w:right="10"/>
              <w:jc w:val="center"/>
              <w:rPr>
                <w:color w:val="000000"/>
                <w:sz w:val="22"/>
                <w:szCs w:val="22"/>
                <w:lang w:val="kk-KZ"/>
              </w:rPr>
            </w:pPr>
            <w:r>
              <w:rPr>
                <w:color w:val="000000"/>
                <w:sz w:val="22"/>
                <w:szCs w:val="22"/>
                <w:lang w:val="kk-KZ"/>
              </w:rPr>
              <w:t>6</w:t>
            </w:r>
          </w:p>
        </w:tc>
      </w:tr>
      <w:tr w:rsidR="00A709AE" w:rsidRPr="001F7D89" w:rsidTr="008039E0">
        <w:tc>
          <w:tcPr>
            <w:tcW w:w="1824" w:type="pct"/>
            <w:shd w:val="clear" w:color="auto" w:fill="auto"/>
          </w:tcPr>
          <w:p w:rsidR="00A709AE" w:rsidRPr="001F7D89" w:rsidRDefault="00A709AE" w:rsidP="003D0C12">
            <w:pPr>
              <w:pStyle w:val="ae"/>
              <w:tabs>
                <w:tab w:val="left" w:pos="0"/>
              </w:tabs>
              <w:ind w:left="0" w:right="10"/>
              <w:rPr>
                <w:sz w:val="22"/>
                <w:szCs w:val="22"/>
              </w:rPr>
            </w:pPr>
            <w:r>
              <w:rPr>
                <w:sz w:val="22"/>
                <w:szCs w:val="22"/>
              </w:rPr>
              <w:lastRenderedPageBreak/>
              <w:t>Участие в организации и проведении международных форумов, конференций</w:t>
            </w:r>
          </w:p>
        </w:tc>
        <w:tc>
          <w:tcPr>
            <w:tcW w:w="422" w:type="pct"/>
            <w:shd w:val="clear" w:color="auto" w:fill="auto"/>
          </w:tcPr>
          <w:p w:rsidR="00A709AE" w:rsidRPr="00A709AE" w:rsidRDefault="00A709AE" w:rsidP="00F530F2">
            <w:pPr>
              <w:pStyle w:val="ae"/>
              <w:tabs>
                <w:tab w:val="left" w:pos="0"/>
              </w:tabs>
              <w:ind w:left="0" w:right="10"/>
              <w:jc w:val="center"/>
              <w:rPr>
                <w:sz w:val="22"/>
                <w:szCs w:val="22"/>
              </w:rPr>
            </w:pPr>
            <w:r>
              <w:rPr>
                <w:sz w:val="22"/>
                <w:szCs w:val="22"/>
              </w:rPr>
              <w:t>1</w:t>
            </w:r>
          </w:p>
        </w:tc>
        <w:tc>
          <w:tcPr>
            <w:tcW w:w="437"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w:t>
            </w:r>
          </w:p>
        </w:tc>
        <w:tc>
          <w:tcPr>
            <w:tcW w:w="391"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1</w:t>
            </w:r>
          </w:p>
        </w:tc>
        <w:tc>
          <w:tcPr>
            <w:tcW w:w="391"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w:t>
            </w:r>
          </w:p>
        </w:tc>
        <w:tc>
          <w:tcPr>
            <w:tcW w:w="391"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1</w:t>
            </w:r>
          </w:p>
        </w:tc>
        <w:tc>
          <w:tcPr>
            <w:tcW w:w="347"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w:t>
            </w:r>
          </w:p>
        </w:tc>
        <w:tc>
          <w:tcPr>
            <w:tcW w:w="361"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1</w:t>
            </w:r>
          </w:p>
        </w:tc>
        <w:tc>
          <w:tcPr>
            <w:tcW w:w="436" w:type="pct"/>
            <w:shd w:val="clear" w:color="auto" w:fill="auto"/>
          </w:tcPr>
          <w:p w:rsidR="00A709AE" w:rsidRPr="001F7D89" w:rsidRDefault="00A709AE" w:rsidP="00F530F2">
            <w:pPr>
              <w:pStyle w:val="ae"/>
              <w:tabs>
                <w:tab w:val="left" w:pos="0"/>
              </w:tabs>
              <w:ind w:left="0" w:right="10"/>
              <w:jc w:val="center"/>
              <w:rPr>
                <w:sz w:val="22"/>
                <w:szCs w:val="22"/>
                <w:lang w:val="kk-KZ"/>
              </w:rPr>
            </w:pPr>
            <w:r>
              <w:rPr>
                <w:sz w:val="22"/>
                <w:szCs w:val="22"/>
                <w:lang w:val="kk-KZ"/>
              </w:rPr>
              <w:t>-</w:t>
            </w:r>
          </w:p>
        </w:tc>
      </w:tr>
    </w:tbl>
    <w:p w:rsidR="001D63CB" w:rsidRPr="00756C68" w:rsidRDefault="001D63CB" w:rsidP="001052BD">
      <w:pPr>
        <w:pStyle w:val="ae"/>
        <w:tabs>
          <w:tab w:val="left" w:pos="0"/>
          <w:tab w:val="left" w:pos="993"/>
        </w:tabs>
        <w:ind w:left="0"/>
        <w:jc w:val="both"/>
        <w:rPr>
          <w:szCs w:val="22"/>
        </w:rPr>
      </w:pPr>
      <w:r w:rsidRPr="00756C68">
        <w:rPr>
          <w:szCs w:val="22"/>
        </w:rPr>
        <w:t xml:space="preserve">Мероприятия: </w:t>
      </w:r>
    </w:p>
    <w:p w:rsidR="00A87BAD" w:rsidRPr="00A87BAD" w:rsidRDefault="00A87BAD" w:rsidP="00832D1F">
      <w:pPr>
        <w:pStyle w:val="ae"/>
        <w:numPr>
          <w:ilvl w:val="0"/>
          <w:numId w:val="1"/>
        </w:numPr>
        <w:tabs>
          <w:tab w:val="left" w:pos="0"/>
          <w:tab w:val="left" w:pos="426"/>
        </w:tabs>
        <w:ind w:left="0" w:firstLine="0"/>
        <w:jc w:val="both"/>
        <w:rPr>
          <w:color w:val="000000"/>
          <w:szCs w:val="22"/>
          <w:shd w:val="clear" w:color="auto" w:fill="FFFFFF"/>
        </w:rPr>
      </w:pPr>
      <w:r>
        <w:rPr>
          <w:color w:val="000000"/>
          <w:szCs w:val="22"/>
          <w:shd w:val="clear" w:color="auto" w:fill="FFFFFF"/>
        </w:rPr>
        <w:t>активизировать сотрудничество ППС кафедр с Отделом международного сотрудничества, Отделом НПОРИО по развитию конкурсной деятельности педагогов.</w:t>
      </w:r>
    </w:p>
    <w:p w:rsidR="001D63CB" w:rsidRPr="00756C68" w:rsidRDefault="001D63CB" w:rsidP="00832D1F">
      <w:pPr>
        <w:pStyle w:val="ae"/>
        <w:numPr>
          <w:ilvl w:val="0"/>
          <w:numId w:val="1"/>
        </w:numPr>
        <w:tabs>
          <w:tab w:val="left" w:pos="0"/>
          <w:tab w:val="left" w:pos="426"/>
        </w:tabs>
        <w:ind w:left="0" w:firstLine="0"/>
        <w:jc w:val="both"/>
        <w:rPr>
          <w:color w:val="000000"/>
          <w:szCs w:val="22"/>
          <w:shd w:val="clear" w:color="auto" w:fill="FFFFFF"/>
        </w:rPr>
      </w:pPr>
      <w:r w:rsidRPr="00756C68">
        <w:rPr>
          <w:szCs w:val="22"/>
        </w:rPr>
        <w:t>Организовать участие ППС в проведении Международной научно-практической конференции «Астана как центр межкультурных коммуникаций и международного сотрудничества в области хореографического искусства»</w:t>
      </w:r>
      <w:r w:rsidRPr="00756C68">
        <w:rPr>
          <w:bCs/>
          <w:color w:val="333333"/>
          <w:szCs w:val="22"/>
          <w:lang w:val="kk-KZ"/>
        </w:rPr>
        <w:t xml:space="preserve"> (1 раз в 2 года)</w:t>
      </w:r>
      <w:r w:rsidRPr="00756C68">
        <w:rPr>
          <w:color w:val="000000"/>
          <w:szCs w:val="22"/>
          <w:shd w:val="clear" w:color="auto" w:fill="FFFFFF"/>
          <w:lang w:val="kk-KZ"/>
        </w:rPr>
        <w:t>.</w:t>
      </w:r>
    </w:p>
    <w:p w:rsidR="001D63CB" w:rsidRPr="00756C68" w:rsidRDefault="00A709AE" w:rsidP="00832D1F">
      <w:pPr>
        <w:pStyle w:val="ae"/>
        <w:numPr>
          <w:ilvl w:val="0"/>
          <w:numId w:val="1"/>
        </w:numPr>
        <w:tabs>
          <w:tab w:val="left" w:pos="0"/>
          <w:tab w:val="left" w:pos="426"/>
        </w:tabs>
        <w:ind w:left="0" w:firstLine="0"/>
        <w:jc w:val="both"/>
        <w:rPr>
          <w:szCs w:val="22"/>
        </w:rPr>
      </w:pPr>
      <w:r w:rsidRPr="00756C68">
        <w:rPr>
          <w:szCs w:val="22"/>
        </w:rPr>
        <w:t>Организовать участие и в</w:t>
      </w:r>
      <w:r w:rsidR="001D63CB" w:rsidRPr="00756C68">
        <w:rPr>
          <w:szCs w:val="22"/>
        </w:rPr>
        <w:t>ыступление студентов на ежегодной студенческой неделе науки с научными докладами и арт-проектами</w:t>
      </w:r>
      <w:r w:rsidRPr="00756C68">
        <w:rPr>
          <w:szCs w:val="22"/>
        </w:rPr>
        <w:t>.</w:t>
      </w:r>
    </w:p>
    <w:p w:rsidR="00EE2B8D" w:rsidRPr="00756C68" w:rsidRDefault="00A709AE" w:rsidP="00832D1F">
      <w:pPr>
        <w:pStyle w:val="ae"/>
        <w:numPr>
          <w:ilvl w:val="0"/>
          <w:numId w:val="1"/>
        </w:numPr>
        <w:tabs>
          <w:tab w:val="left" w:pos="0"/>
          <w:tab w:val="left" w:pos="426"/>
        </w:tabs>
        <w:ind w:left="0" w:firstLine="0"/>
        <w:jc w:val="both"/>
        <w:rPr>
          <w:szCs w:val="22"/>
        </w:rPr>
      </w:pPr>
      <w:r w:rsidRPr="00756C68">
        <w:rPr>
          <w:szCs w:val="22"/>
        </w:rPr>
        <w:t xml:space="preserve">Интегрировать </w:t>
      </w:r>
      <w:r w:rsidR="00ED7B86" w:rsidRPr="00756C68">
        <w:rPr>
          <w:szCs w:val="22"/>
        </w:rPr>
        <w:t>результат</w:t>
      </w:r>
      <w:r w:rsidRPr="00756C68">
        <w:rPr>
          <w:szCs w:val="22"/>
        </w:rPr>
        <w:t>ы</w:t>
      </w:r>
      <w:r w:rsidR="00ED7B86" w:rsidRPr="00756C68">
        <w:rPr>
          <w:szCs w:val="22"/>
        </w:rPr>
        <w:t xml:space="preserve"> научных исследовани</w:t>
      </w:r>
      <w:r w:rsidRPr="00756C68">
        <w:rPr>
          <w:szCs w:val="22"/>
        </w:rPr>
        <w:t>й</w:t>
      </w:r>
      <w:r w:rsidR="00ED7B86" w:rsidRPr="00756C68">
        <w:rPr>
          <w:szCs w:val="22"/>
        </w:rPr>
        <w:t xml:space="preserve"> </w:t>
      </w:r>
      <w:r w:rsidRPr="00756C68">
        <w:rPr>
          <w:szCs w:val="22"/>
        </w:rPr>
        <w:t>И</w:t>
      </w:r>
      <w:r w:rsidR="00ED7B86" w:rsidRPr="00756C68">
        <w:rPr>
          <w:szCs w:val="22"/>
        </w:rPr>
        <w:t>нститута литературы и искусства</w:t>
      </w:r>
      <w:r w:rsidRPr="00756C68">
        <w:rPr>
          <w:szCs w:val="22"/>
        </w:rPr>
        <w:t xml:space="preserve"> им. М.</w:t>
      </w:r>
      <w:r w:rsidR="00994C9F">
        <w:rPr>
          <w:szCs w:val="22"/>
        </w:rPr>
        <w:t xml:space="preserve"> </w:t>
      </w:r>
      <w:r w:rsidRPr="00756C68">
        <w:rPr>
          <w:szCs w:val="22"/>
        </w:rPr>
        <w:t>Ауэзова</w:t>
      </w:r>
      <w:r w:rsidR="00ED7B86" w:rsidRPr="00756C68">
        <w:rPr>
          <w:szCs w:val="22"/>
        </w:rPr>
        <w:t xml:space="preserve"> </w:t>
      </w:r>
      <w:r w:rsidR="001D63CB" w:rsidRPr="00756C68">
        <w:rPr>
          <w:szCs w:val="22"/>
        </w:rPr>
        <w:t xml:space="preserve">в </w:t>
      </w:r>
      <w:r w:rsidR="00A87BAD">
        <w:rPr>
          <w:szCs w:val="22"/>
        </w:rPr>
        <w:t>научно-исследовательское направление лаборатории</w:t>
      </w:r>
      <w:r w:rsidR="00ED7B86" w:rsidRPr="00756C68">
        <w:rPr>
          <w:szCs w:val="22"/>
        </w:rPr>
        <w:t>.</w:t>
      </w:r>
    </w:p>
    <w:p w:rsidR="00ED7B86" w:rsidRPr="00756C68" w:rsidRDefault="001C6FF9" w:rsidP="00832D1F">
      <w:pPr>
        <w:pStyle w:val="ae"/>
        <w:numPr>
          <w:ilvl w:val="0"/>
          <w:numId w:val="1"/>
        </w:numPr>
        <w:tabs>
          <w:tab w:val="left" w:pos="0"/>
          <w:tab w:val="left" w:pos="426"/>
        </w:tabs>
        <w:ind w:left="0" w:firstLine="0"/>
        <w:jc w:val="both"/>
        <w:rPr>
          <w:szCs w:val="22"/>
        </w:rPr>
      </w:pPr>
      <w:r w:rsidRPr="00756C68">
        <w:rPr>
          <w:szCs w:val="22"/>
        </w:rPr>
        <w:t>Подготовка</w:t>
      </w:r>
      <w:r w:rsidR="00A709AE" w:rsidRPr="00756C68">
        <w:rPr>
          <w:szCs w:val="22"/>
        </w:rPr>
        <w:t>,</w:t>
      </w:r>
      <w:r w:rsidRPr="00756C68">
        <w:rPr>
          <w:szCs w:val="22"/>
        </w:rPr>
        <w:t xml:space="preserve"> издани</w:t>
      </w:r>
      <w:r w:rsidR="00A709AE" w:rsidRPr="00756C68">
        <w:rPr>
          <w:szCs w:val="22"/>
        </w:rPr>
        <w:t>е</w:t>
      </w:r>
      <w:r w:rsidRPr="00756C68">
        <w:rPr>
          <w:szCs w:val="22"/>
        </w:rPr>
        <w:t xml:space="preserve"> и проведение презентации специального выпуска журнала </w:t>
      </w:r>
      <w:r w:rsidR="00A709AE" w:rsidRPr="00756C68">
        <w:rPr>
          <w:szCs w:val="22"/>
        </w:rPr>
        <w:t>«</w:t>
      </w:r>
      <w:r w:rsidR="00A709AE" w:rsidRPr="00756C68">
        <w:rPr>
          <w:szCs w:val="22"/>
          <w:lang w:val="en-US"/>
        </w:rPr>
        <w:t>Arts</w:t>
      </w:r>
      <w:r w:rsidR="00A709AE" w:rsidRPr="00756C68">
        <w:rPr>
          <w:szCs w:val="22"/>
        </w:rPr>
        <w:t xml:space="preserve"> </w:t>
      </w:r>
      <w:r w:rsidR="00A709AE" w:rsidRPr="00756C68">
        <w:rPr>
          <w:szCs w:val="22"/>
          <w:lang w:val="en-US"/>
        </w:rPr>
        <w:t>Academy</w:t>
      </w:r>
      <w:r w:rsidR="00A709AE" w:rsidRPr="00756C68">
        <w:rPr>
          <w:szCs w:val="22"/>
        </w:rPr>
        <w:t xml:space="preserve">», </w:t>
      </w:r>
      <w:r w:rsidRPr="00756C68">
        <w:rPr>
          <w:szCs w:val="22"/>
        </w:rPr>
        <w:t xml:space="preserve">посвященного </w:t>
      </w:r>
      <w:r w:rsidR="00A709AE" w:rsidRPr="00756C68">
        <w:rPr>
          <w:szCs w:val="22"/>
        </w:rPr>
        <w:t>Г</w:t>
      </w:r>
      <w:r w:rsidR="00EE2B8D" w:rsidRPr="00756C68">
        <w:rPr>
          <w:szCs w:val="22"/>
        </w:rPr>
        <w:t>оду молодежи.</w:t>
      </w:r>
      <w:r w:rsidRPr="00756C68">
        <w:rPr>
          <w:szCs w:val="22"/>
        </w:rPr>
        <w:t xml:space="preserve"> </w:t>
      </w:r>
      <w:r w:rsidR="00EE2B8D" w:rsidRPr="00756C68">
        <w:rPr>
          <w:szCs w:val="22"/>
        </w:rPr>
        <w:t>В</w:t>
      </w:r>
      <w:r w:rsidRPr="00756C68">
        <w:rPr>
          <w:szCs w:val="22"/>
        </w:rPr>
        <w:t xml:space="preserve"> выпуск войдут </w:t>
      </w:r>
      <w:r w:rsidR="00A709AE" w:rsidRPr="00756C68">
        <w:rPr>
          <w:szCs w:val="22"/>
        </w:rPr>
        <w:t xml:space="preserve">обзоры </w:t>
      </w:r>
      <w:r w:rsidRPr="00756C68">
        <w:rPr>
          <w:szCs w:val="22"/>
        </w:rPr>
        <w:t>лучши</w:t>
      </w:r>
      <w:r w:rsidR="00A709AE" w:rsidRPr="00756C68">
        <w:rPr>
          <w:szCs w:val="22"/>
        </w:rPr>
        <w:t>х</w:t>
      </w:r>
      <w:r w:rsidRPr="00756C68">
        <w:rPr>
          <w:szCs w:val="22"/>
        </w:rPr>
        <w:t xml:space="preserve"> арт-проект</w:t>
      </w:r>
      <w:r w:rsidR="00A709AE" w:rsidRPr="00756C68">
        <w:rPr>
          <w:szCs w:val="22"/>
        </w:rPr>
        <w:t>ов</w:t>
      </w:r>
      <w:r w:rsidRPr="00756C68">
        <w:rPr>
          <w:szCs w:val="22"/>
        </w:rPr>
        <w:t xml:space="preserve">, интервью с талантливыми молодыми исполнителями, </w:t>
      </w:r>
      <w:r w:rsidR="00994C9F" w:rsidRPr="00756C68">
        <w:rPr>
          <w:szCs w:val="22"/>
        </w:rPr>
        <w:t>хореографами, медийными</w:t>
      </w:r>
      <w:r w:rsidRPr="00756C68">
        <w:rPr>
          <w:szCs w:val="22"/>
        </w:rPr>
        <w:t xml:space="preserve"> личностями.  </w:t>
      </w:r>
    </w:p>
    <w:p w:rsidR="001C6FF9" w:rsidRPr="00756C68" w:rsidRDefault="001C6FF9" w:rsidP="001052BD">
      <w:pPr>
        <w:pStyle w:val="ae"/>
        <w:tabs>
          <w:tab w:val="left" w:pos="0"/>
        </w:tabs>
        <w:ind w:left="0"/>
        <w:jc w:val="both"/>
        <w:rPr>
          <w:szCs w:val="22"/>
        </w:rPr>
      </w:pPr>
    </w:p>
    <w:p w:rsidR="0092698D" w:rsidRPr="00C076F0" w:rsidRDefault="00C076F0" w:rsidP="001052BD">
      <w:pPr>
        <w:pStyle w:val="ae"/>
        <w:tabs>
          <w:tab w:val="left" w:pos="0"/>
          <w:tab w:val="left" w:pos="993"/>
        </w:tabs>
        <w:ind w:left="0"/>
        <w:jc w:val="both"/>
        <w:rPr>
          <w:szCs w:val="22"/>
        </w:rPr>
      </w:pPr>
      <w:r w:rsidRPr="00C076F0">
        <w:rPr>
          <w:szCs w:val="22"/>
        </w:rPr>
        <w:t xml:space="preserve">Задача </w:t>
      </w:r>
      <w:r w:rsidR="00E427BE" w:rsidRPr="00C076F0">
        <w:rPr>
          <w:szCs w:val="22"/>
        </w:rPr>
        <w:t>2</w:t>
      </w:r>
      <w:r w:rsidR="0092698D" w:rsidRPr="00C076F0">
        <w:rPr>
          <w:szCs w:val="22"/>
        </w:rPr>
        <w:t>. Увеличить количество изданных по результатам исследований</w:t>
      </w:r>
      <w:r w:rsidR="00A709AE" w:rsidRPr="00C076F0">
        <w:rPr>
          <w:szCs w:val="22"/>
        </w:rPr>
        <w:t>,</w:t>
      </w:r>
      <w:r w:rsidR="0092698D" w:rsidRPr="00C076F0">
        <w:rPr>
          <w:szCs w:val="22"/>
        </w:rPr>
        <w:t xml:space="preserve"> монографий</w:t>
      </w:r>
      <w:r w:rsidR="00797B54" w:rsidRPr="00C076F0">
        <w:rPr>
          <w:szCs w:val="22"/>
        </w:rPr>
        <w:t xml:space="preserve"> и др. работ</w:t>
      </w:r>
      <w:r w:rsidR="000D14B5" w:rsidRPr="00C076F0">
        <w:rPr>
          <w:szCs w:val="22"/>
        </w:rPr>
        <w:t>.</w:t>
      </w:r>
    </w:p>
    <w:p w:rsidR="0092698D" w:rsidRPr="00756C68" w:rsidRDefault="00D938D2" w:rsidP="001052BD">
      <w:pPr>
        <w:pStyle w:val="ae"/>
        <w:tabs>
          <w:tab w:val="left" w:pos="0"/>
          <w:tab w:val="left" w:pos="993"/>
        </w:tabs>
        <w:ind w:left="0"/>
        <w:jc w:val="both"/>
        <w:rPr>
          <w:szCs w:val="22"/>
        </w:rPr>
      </w:pPr>
      <w:r w:rsidRPr="00756C68">
        <w:rPr>
          <w:szCs w:val="22"/>
        </w:rPr>
        <w:t xml:space="preserve">Таблица </w:t>
      </w:r>
      <w:r w:rsidR="00C076F0">
        <w:rPr>
          <w:szCs w:val="22"/>
        </w:rPr>
        <w:t>1</w:t>
      </w:r>
      <w:r w:rsidR="00A87BAD">
        <w:rPr>
          <w:szCs w:val="22"/>
        </w:rPr>
        <w:t>9.</w:t>
      </w:r>
      <w:r w:rsidR="00AF4B51" w:rsidRPr="00756C68">
        <w:rPr>
          <w:szCs w:val="22"/>
        </w:rPr>
        <w:t xml:space="preserve"> Индикаторы</w:t>
      </w:r>
      <w:r w:rsidR="00C076F0">
        <w:rPr>
          <w:szCs w:val="22"/>
        </w:rPr>
        <w:t xml:space="preserve"> и показатели</w:t>
      </w:r>
    </w:p>
    <w:tbl>
      <w:tblPr>
        <w:tblStyle w:val="af8"/>
        <w:tblW w:w="9639" w:type="dxa"/>
        <w:tblInd w:w="-5" w:type="dxa"/>
        <w:tblLayout w:type="fixed"/>
        <w:tblLook w:val="04A0" w:firstRow="1" w:lastRow="0" w:firstColumn="1" w:lastColumn="0" w:noHBand="0" w:noVBand="1"/>
      </w:tblPr>
      <w:tblGrid>
        <w:gridCol w:w="1560"/>
        <w:gridCol w:w="668"/>
        <w:gridCol w:w="1175"/>
        <w:gridCol w:w="850"/>
        <w:gridCol w:w="851"/>
        <w:gridCol w:w="1180"/>
        <w:gridCol w:w="1230"/>
        <w:gridCol w:w="1133"/>
        <w:gridCol w:w="992"/>
      </w:tblGrid>
      <w:tr w:rsidR="00AF4B51" w:rsidRPr="001F7D89" w:rsidTr="008039E0">
        <w:tc>
          <w:tcPr>
            <w:tcW w:w="1560" w:type="dxa"/>
            <w:shd w:val="clear" w:color="auto" w:fill="auto"/>
          </w:tcPr>
          <w:p w:rsidR="00D938D2" w:rsidRPr="00D63464" w:rsidRDefault="00AF4B51" w:rsidP="00D63464">
            <w:pPr>
              <w:pStyle w:val="ae"/>
              <w:tabs>
                <w:tab w:val="left" w:pos="0"/>
              </w:tabs>
              <w:ind w:left="0" w:right="10"/>
              <w:jc w:val="center"/>
              <w:rPr>
                <w:b/>
                <w:color w:val="000000"/>
                <w:sz w:val="22"/>
                <w:szCs w:val="22"/>
              </w:rPr>
            </w:pPr>
            <w:r w:rsidRPr="00D63464">
              <w:rPr>
                <w:b/>
                <w:color w:val="000000"/>
                <w:sz w:val="22"/>
                <w:szCs w:val="22"/>
              </w:rPr>
              <w:t>Индикаторы</w:t>
            </w:r>
          </w:p>
        </w:tc>
        <w:tc>
          <w:tcPr>
            <w:tcW w:w="668" w:type="dxa"/>
            <w:shd w:val="clear" w:color="auto" w:fill="auto"/>
          </w:tcPr>
          <w:p w:rsidR="00D938D2" w:rsidRPr="00D63464" w:rsidRDefault="00D938D2" w:rsidP="00D63464">
            <w:pPr>
              <w:pStyle w:val="ae"/>
              <w:tabs>
                <w:tab w:val="left" w:pos="0"/>
              </w:tabs>
              <w:ind w:left="0" w:right="11"/>
              <w:jc w:val="center"/>
              <w:rPr>
                <w:b/>
                <w:sz w:val="22"/>
                <w:szCs w:val="22"/>
              </w:rPr>
            </w:pPr>
            <w:r w:rsidRPr="00D63464">
              <w:rPr>
                <w:b/>
                <w:sz w:val="22"/>
                <w:szCs w:val="22"/>
              </w:rPr>
              <w:t>2018</w:t>
            </w:r>
          </w:p>
        </w:tc>
        <w:tc>
          <w:tcPr>
            <w:tcW w:w="1175" w:type="dxa"/>
            <w:shd w:val="clear" w:color="auto" w:fill="auto"/>
          </w:tcPr>
          <w:p w:rsidR="00D938D2" w:rsidRPr="00D63464" w:rsidRDefault="00D938D2" w:rsidP="00D63464">
            <w:pPr>
              <w:pStyle w:val="ae"/>
              <w:tabs>
                <w:tab w:val="left" w:pos="0"/>
              </w:tabs>
              <w:ind w:left="0" w:right="11"/>
              <w:jc w:val="center"/>
              <w:rPr>
                <w:b/>
                <w:sz w:val="22"/>
                <w:szCs w:val="22"/>
              </w:rPr>
            </w:pPr>
            <w:r w:rsidRPr="00D63464">
              <w:rPr>
                <w:b/>
                <w:sz w:val="22"/>
                <w:szCs w:val="22"/>
              </w:rPr>
              <w:t>2019</w:t>
            </w:r>
          </w:p>
        </w:tc>
        <w:tc>
          <w:tcPr>
            <w:tcW w:w="850" w:type="dxa"/>
            <w:shd w:val="clear" w:color="auto" w:fill="auto"/>
          </w:tcPr>
          <w:p w:rsidR="00D938D2" w:rsidRPr="00D63464" w:rsidRDefault="00D938D2" w:rsidP="00D63464">
            <w:pPr>
              <w:pStyle w:val="ae"/>
              <w:tabs>
                <w:tab w:val="left" w:pos="0"/>
              </w:tabs>
              <w:ind w:left="0" w:right="11"/>
              <w:jc w:val="center"/>
              <w:rPr>
                <w:b/>
                <w:sz w:val="22"/>
                <w:szCs w:val="22"/>
              </w:rPr>
            </w:pPr>
            <w:r w:rsidRPr="00D63464">
              <w:rPr>
                <w:b/>
                <w:sz w:val="22"/>
                <w:szCs w:val="22"/>
              </w:rPr>
              <w:t>2020</w:t>
            </w:r>
          </w:p>
        </w:tc>
        <w:tc>
          <w:tcPr>
            <w:tcW w:w="851" w:type="dxa"/>
            <w:shd w:val="clear" w:color="auto" w:fill="auto"/>
          </w:tcPr>
          <w:p w:rsidR="00D938D2" w:rsidRPr="00D63464" w:rsidRDefault="00D938D2" w:rsidP="00D63464">
            <w:pPr>
              <w:pStyle w:val="ae"/>
              <w:tabs>
                <w:tab w:val="left" w:pos="0"/>
              </w:tabs>
              <w:ind w:left="0" w:right="11"/>
              <w:jc w:val="center"/>
              <w:rPr>
                <w:b/>
                <w:sz w:val="22"/>
                <w:szCs w:val="22"/>
              </w:rPr>
            </w:pPr>
            <w:r w:rsidRPr="00D63464">
              <w:rPr>
                <w:b/>
                <w:sz w:val="22"/>
                <w:szCs w:val="22"/>
              </w:rPr>
              <w:t>2021</w:t>
            </w:r>
          </w:p>
        </w:tc>
        <w:tc>
          <w:tcPr>
            <w:tcW w:w="1180" w:type="dxa"/>
            <w:shd w:val="clear" w:color="auto" w:fill="auto"/>
          </w:tcPr>
          <w:p w:rsidR="00D938D2" w:rsidRPr="00D63464" w:rsidRDefault="00D938D2" w:rsidP="00D63464">
            <w:pPr>
              <w:pStyle w:val="ae"/>
              <w:tabs>
                <w:tab w:val="left" w:pos="0"/>
              </w:tabs>
              <w:ind w:left="-386" w:right="11" w:firstLine="386"/>
              <w:jc w:val="center"/>
              <w:rPr>
                <w:b/>
                <w:sz w:val="22"/>
                <w:szCs w:val="22"/>
              </w:rPr>
            </w:pPr>
            <w:r w:rsidRPr="00D63464">
              <w:rPr>
                <w:b/>
                <w:sz w:val="22"/>
                <w:szCs w:val="22"/>
              </w:rPr>
              <w:t>2022</w:t>
            </w:r>
          </w:p>
        </w:tc>
        <w:tc>
          <w:tcPr>
            <w:tcW w:w="1230" w:type="dxa"/>
            <w:shd w:val="clear" w:color="auto" w:fill="auto"/>
          </w:tcPr>
          <w:p w:rsidR="00D938D2" w:rsidRPr="00A87BAD" w:rsidRDefault="00D938D2" w:rsidP="00D63464">
            <w:pPr>
              <w:pStyle w:val="ae"/>
              <w:tabs>
                <w:tab w:val="left" w:pos="0"/>
              </w:tabs>
              <w:ind w:left="0" w:right="11"/>
              <w:jc w:val="center"/>
              <w:rPr>
                <w:b/>
                <w:sz w:val="22"/>
                <w:szCs w:val="22"/>
              </w:rPr>
            </w:pPr>
            <w:r w:rsidRPr="00A87BAD">
              <w:rPr>
                <w:b/>
                <w:sz w:val="22"/>
                <w:szCs w:val="22"/>
              </w:rPr>
              <w:t>2023</w:t>
            </w:r>
          </w:p>
        </w:tc>
        <w:tc>
          <w:tcPr>
            <w:tcW w:w="1133" w:type="dxa"/>
            <w:shd w:val="clear" w:color="auto" w:fill="auto"/>
          </w:tcPr>
          <w:p w:rsidR="00D938D2" w:rsidRPr="00A87BAD" w:rsidRDefault="00D938D2" w:rsidP="00D63464">
            <w:pPr>
              <w:pStyle w:val="ae"/>
              <w:tabs>
                <w:tab w:val="left" w:pos="0"/>
              </w:tabs>
              <w:ind w:left="0" w:right="11"/>
              <w:jc w:val="center"/>
              <w:rPr>
                <w:b/>
                <w:sz w:val="22"/>
                <w:szCs w:val="22"/>
              </w:rPr>
            </w:pPr>
            <w:r w:rsidRPr="00A87BAD">
              <w:rPr>
                <w:b/>
                <w:sz w:val="22"/>
                <w:szCs w:val="22"/>
              </w:rPr>
              <w:t>2024</w:t>
            </w:r>
          </w:p>
        </w:tc>
        <w:tc>
          <w:tcPr>
            <w:tcW w:w="992" w:type="dxa"/>
            <w:shd w:val="clear" w:color="auto" w:fill="auto"/>
          </w:tcPr>
          <w:p w:rsidR="00D938D2" w:rsidRPr="00A87BAD" w:rsidRDefault="00D938D2" w:rsidP="00D63464">
            <w:pPr>
              <w:pStyle w:val="ae"/>
              <w:tabs>
                <w:tab w:val="left" w:pos="0"/>
              </w:tabs>
              <w:ind w:left="0" w:right="11"/>
              <w:jc w:val="center"/>
              <w:rPr>
                <w:b/>
                <w:sz w:val="22"/>
                <w:szCs w:val="22"/>
              </w:rPr>
            </w:pPr>
            <w:r w:rsidRPr="00A87BAD">
              <w:rPr>
                <w:b/>
                <w:sz w:val="22"/>
                <w:szCs w:val="22"/>
              </w:rPr>
              <w:t>2025</w:t>
            </w:r>
          </w:p>
        </w:tc>
      </w:tr>
      <w:tr w:rsidR="00AF4B51" w:rsidRPr="001F7D89" w:rsidTr="008039E0">
        <w:tc>
          <w:tcPr>
            <w:tcW w:w="1560" w:type="dxa"/>
            <w:shd w:val="clear" w:color="auto" w:fill="auto"/>
          </w:tcPr>
          <w:p w:rsidR="00D37264" w:rsidRPr="00D37264" w:rsidRDefault="00D37264" w:rsidP="00A709AE">
            <w:pPr>
              <w:pStyle w:val="ae"/>
              <w:tabs>
                <w:tab w:val="left" w:pos="0"/>
              </w:tabs>
              <w:ind w:left="0" w:right="10"/>
              <w:jc w:val="both"/>
              <w:rPr>
                <w:sz w:val="22"/>
                <w:szCs w:val="22"/>
              </w:rPr>
            </w:pPr>
            <w:r>
              <w:rPr>
                <w:sz w:val="22"/>
                <w:szCs w:val="22"/>
              </w:rPr>
              <w:t xml:space="preserve">Количество монографий </w:t>
            </w:r>
          </w:p>
        </w:tc>
        <w:tc>
          <w:tcPr>
            <w:tcW w:w="668" w:type="dxa"/>
            <w:shd w:val="clear" w:color="auto" w:fill="auto"/>
          </w:tcPr>
          <w:p w:rsidR="00D938D2" w:rsidRPr="001F7D89" w:rsidRDefault="00D938D2" w:rsidP="001052BD">
            <w:pPr>
              <w:pStyle w:val="ae"/>
              <w:tabs>
                <w:tab w:val="left" w:pos="0"/>
              </w:tabs>
              <w:ind w:left="0" w:right="10"/>
              <w:jc w:val="both"/>
              <w:rPr>
                <w:color w:val="000000"/>
                <w:sz w:val="22"/>
                <w:szCs w:val="22"/>
                <w:lang w:val="kk-KZ"/>
              </w:rPr>
            </w:pPr>
            <w:r w:rsidRPr="001F7D89">
              <w:rPr>
                <w:color w:val="000000"/>
                <w:sz w:val="22"/>
                <w:szCs w:val="22"/>
                <w:lang w:val="kk-KZ"/>
              </w:rPr>
              <w:t>-</w:t>
            </w:r>
          </w:p>
        </w:tc>
        <w:tc>
          <w:tcPr>
            <w:tcW w:w="1175"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D938D2" w:rsidRPr="001F7D89" w:rsidRDefault="00D27848" w:rsidP="001052BD">
            <w:pPr>
              <w:pStyle w:val="ae"/>
              <w:tabs>
                <w:tab w:val="left" w:pos="0"/>
              </w:tabs>
              <w:ind w:left="0" w:right="10"/>
              <w:jc w:val="both"/>
              <w:rPr>
                <w:color w:val="000000"/>
                <w:sz w:val="22"/>
                <w:szCs w:val="22"/>
                <w:lang w:val="kk-KZ"/>
              </w:rPr>
            </w:pPr>
            <w:r w:rsidRPr="001F7D89">
              <w:rPr>
                <w:color w:val="000000"/>
                <w:sz w:val="22"/>
                <w:szCs w:val="22"/>
                <w:lang w:val="kk-KZ"/>
              </w:rPr>
              <w:t>Джумасеитова Г.Т.</w:t>
            </w:r>
          </w:p>
          <w:p w:rsidR="00D27848" w:rsidRPr="001F7D89" w:rsidRDefault="00A709AE" w:rsidP="001052BD">
            <w:pPr>
              <w:pStyle w:val="ae"/>
              <w:tabs>
                <w:tab w:val="left" w:pos="0"/>
              </w:tabs>
              <w:ind w:left="0" w:right="10"/>
              <w:jc w:val="both"/>
              <w:rPr>
                <w:color w:val="000000"/>
                <w:sz w:val="22"/>
                <w:szCs w:val="22"/>
                <w:lang w:val="kk-KZ"/>
              </w:rPr>
            </w:pPr>
            <w:r>
              <w:rPr>
                <w:bCs/>
                <w:sz w:val="22"/>
                <w:szCs w:val="22"/>
              </w:rPr>
              <w:t>«</w:t>
            </w:r>
            <w:r w:rsidR="00D27848" w:rsidRPr="001F7D89">
              <w:rPr>
                <w:bCs/>
                <w:sz w:val="22"/>
                <w:szCs w:val="22"/>
              </w:rPr>
              <w:t>Астана балетная: начало пути</w:t>
            </w:r>
            <w:r>
              <w:rPr>
                <w:bCs/>
                <w:sz w:val="22"/>
                <w:szCs w:val="22"/>
              </w:rPr>
              <w:t>»</w:t>
            </w:r>
          </w:p>
        </w:tc>
        <w:tc>
          <w:tcPr>
            <w:tcW w:w="850"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D938D2" w:rsidRPr="001F7D89" w:rsidRDefault="004A1853" w:rsidP="00D37264">
            <w:pPr>
              <w:pStyle w:val="ae"/>
              <w:tabs>
                <w:tab w:val="left" w:pos="0"/>
              </w:tabs>
              <w:ind w:left="0" w:right="10"/>
              <w:jc w:val="center"/>
              <w:rPr>
                <w:color w:val="000000"/>
                <w:sz w:val="22"/>
                <w:szCs w:val="22"/>
                <w:lang w:val="kk-KZ"/>
              </w:rPr>
            </w:pPr>
            <w:r w:rsidRPr="001F7D89">
              <w:rPr>
                <w:color w:val="000000"/>
                <w:sz w:val="22"/>
                <w:szCs w:val="22"/>
                <w:lang w:val="kk-KZ"/>
              </w:rPr>
              <w:t>Сактаганов Б.К.</w:t>
            </w:r>
          </w:p>
          <w:p w:rsidR="004A1853" w:rsidRPr="001F7D89" w:rsidRDefault="00A709AE" w:rsidP="00D37264">
            <w:pPr>
              <w:pStyle w:val="ae"/>
              <w:tabs>
                <w:tab w:val="left" w:pos="0"/>
              </w:tabs>
              <w:ind w:left="0" w:right="10"/>
              <w:jc w:val="center"/>
              <w:rPr>
                <w:color w:val="000000"/>
                <w:sz w:val="22"/>
                <w:szCs w:val="22"/>
                <w:lang w:val="kk-KZ"/>
              </w:rPr>
            </w:pPr>
            <w:r>
              <w:rPr>
                <w:color w:val="000000"/>
                <w:sz w:val="22"/>
                <w:szCs w:val="22"/>
                <w:lang w:val="kk-KZ"/>
              </w:rPr>
              <w:t>«</w:t>
            </w:r>
            <w:r w:rsidR="004A1853" w:rsidRPr="001F7D89">
              <w:rPr>
                <w:color w:val="000000"/>
                <w:sz w:val="22"/>
                <w:szCs w:val="22"/>
                <w:lang w:val="kk-KZ"/>
              </w:rPr>
              <w:t>Өнер психологиясы</w:t>
            </w:r>
            <w:r>
              <w:rPr>
                <w:color w:val="000000"/>
                <w:sz w:val="22"/>
                <w:szCs w:val="22"/>
                <w:lang w:val="kk-KZ"/>
              </w:rPr>
              <w:t>»</w:t>
            </w:r>
          </w:p>
        </w:tc>
        <w:tc>
          <w:tcPr>
            <w:tcW w:w="851"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D938D2" w:rsidRPr="001F7D89" w:rsidRDefault="004A1853" w:rsidP="00D37264">
            <w:pPr>
              <w:pStyle w:val="ae"/>
              <w:tabs>
                <w:tab w:val="left" w:pos="0"/>
              </w:tabs>
              <w:ind w:left="0" w:right="10"/>
              <w:jc w:val="center"/>
              <w:rPr>
                <w:color w:val="000000"/>
                <w:sz w:val="22"/>
                <w:szCs w:val="22"/>
                <w:lang w:val="kk-KZ"/>
              </w:rPr>
            </w:pPr>
            <w:r w:rsidRPr="001F7D89">
              <w:rPr>
                <w:color w:val="000000"/>
                <w:sz w:val="22"/>
                <w:szCs w:val="22"/>
                <w:lang w:val="kk-KZ"/>
              </w:rPr>
              <w:t>Досжан Р.К.</w:t>
            </w:r>
          </w:p>
          <w:p w:rsidR="004A1853" w:rsidRPr="001F7D89" w:rsidRDefault="00A709AE" w:rsidP="00D37264">
            <w:pPr>
              <w:pStyle w:val="ae"/>
              <w:tabs>
                <w:tab w:val="left" w:pos="0"/>
              </w:tabs>
              <w:ind w:left="0" w:right="10"/>
              <w:jc w:val="center"/>
              <w:rPr>
                <w:color w:val="000000"/>
                <w:sz w:val="22"/>
                <w:szCs w:val="22"/>
                <w:lang w:val="kk-KZ"/>
              </w:rPr>
            </w:pPr>
            <w:r>
              <w:rPr>
                <w:color w:val="000000"/>
                <w:sz w:val="22"/>
                <w:szCs w:val="22"/>
                <w:lang w:val="kk-KZ"/>
              </w:rPr>
              <w:t>«</w:t>
            </w:r>
            <w:r w:rsidR="004A1853" w:rsidRPr="001F7D89">
              <w:rPr>
                <w:color w:val="000000"/>
                <w:sz w:val="22"/>
                <w:szCs w:val="22"/>
                <w:lang w:val="kk-KZ"/>
              </w:rPr>
              <w:t>Өнер философиясы</w:t>
            </w:r>
            <w:r>
              <w:rPr>
                <w:color w:val="000000"/>
                <w:sz w:val="22"/>
                <w:szCs w:val="22"/>
                <w:lang w:val="kk-KZ"/>
              </w:rPr>
              <w:t>»</w:t>
            </w:r>
          </w:p>
        </w:tc>
        <w:tc>
          <w:tcPr>
            <w:tcW w:w="1180"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D938D2" w:rsidRPr="001F7D89" w:rsidRDefault="004A1853" w:rsidP="00D37264">
            <w:pPr>
              <w:pStyle w:val="ae"/>
              <w:tabs>
                <w:tab w:val="left" w:pos="0"/>
              </w:tabs>
              <w:ind w:left="0" w:right="10"/>
              <w:jc w:val="center"/>
              <w:rPr>
                <w:color w:val="000000"/>
                <w:sz w:val="22"/>
                <w:szCs w:val="22"/>
                <w:lang w:val="kk-KZ"/>
              </w:rPr>
            </w:pPr>
            <w:r w:rsidRPr="001F7D89">
              <w:rPr>
                <w:color w:val="000000"/>
                <w:sz w:val="22"/>
                <w:szCs w:val="22"/>
                <w:lang w:val="kk-KZ"/>
              </w:rPr>
              <w:t>Мосиенко Д.М.</w:t>
            </w:r>
          </w:p>
          <w:p w:rsidR="004A1853" w:rsidRPr="001F7D89" w:rsidRDefault="00A709AE" w:rsidP="00D37264">
            <w:pPr>
              <w:pStyle w:val="ae"/>
              <w:tabs>
                <w:tab w:val="left" w:pos="0"/>
              </w:tabs>
              <w:ind w:left="0" w:right="10"/>
              <w:jc w:val="center"/>
              <w:rPr>
                <w:color w:val="000000"/>
                <w:sz w:val="22"/>
                <w:szCs w:val="22"/>
                <w:lang w:val="kk-KZ"/>
              </w:rPr>
            </w:pPr>
            <w:r>
              <w:rPr>
                <w:color w:val="000000"/>
                <w:sz w:val="22"/>
                <w:szCs w:val="22"/>
                <w:lang w:val="kk-KZ"/>
              </w:rPr>
              <w:t>«</w:t>
            </w:r>
            <w:r w:rsidR="004A1853" w:rsidRPr="001F7D89">
              <w:rPr>
                <w:color w:val="000000"/>
                <w:sz w:val="22"/>
                <w:szCs w:val="22"/>
                <w:lang w:val="kk-KZ"/>
              </w:rPr>
              <w:t>Теория драмы</w:t>
            </w:r>
            <w:r>
              <w:rPr>
                <w:color w:val="000000"/>
                <w:sz w:val="22"/>
                <w:szCs w:val="22"/>
                <w:lang w:val="kk-KZ"/>
              </w:rPr>
              <w:t>»</w:t>
            </w:r>
          </w:p>
        </w:tc>
        <w:tc>
          <w:tcPr>
            <w:tcW w:w="1230"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D938D2" w:rsidRPr="001F7D89" w:rsidRDefault="004A1853" w:rsidP="00D37264">
            <w:pPr>
              <w:pStyle w:val="ae"/>
              <w:tabs>
                <w:tab w:val="left" w:pos="0"/>
              </w:tabs>
              <w:ind w:left="0" w:right="10"/>
              <w:jc w:val="center"/>
              <w:rPr>
                <w:color w:val="000000"/>
                <w:sz w:val="22"/>
                <w:szCs w:val="22"/>
                <w:lang w:val="kk-KZ"/>
              </w:rPr>
            </w:pPr>
            <w:r w:rsidRPr="001F7D89">
              <w:rPr>
                <w:color w:val="000000"/>
                <w:sz w:val="22"/>
                <w:szCs w:val="22"/>
                <w:lang w:val="kk-KZ"/>
              </w:rPr>
              <w:t>Джумасеитова Г.Т.</w:t>
            </w:r>
          </w:p>
          <w:p w:rsidR="004A1853" w:rsidRPr="001F7D89" w:rsidRDefault="00A709AE" w:rsidP="00D37264">
            <w:pPr>
              <w:pStyle w:val="ae"/>
              <w:tabs>
                <w:tab w:val="left" w:pos="0"/>
              </w:tabs>
              <w:ind w:left="0" w:right="10"/>
              <w:jc w:val="center"/>
              <w:rPr>
                <w:color w:val="000000"/>
                <w:sz w:val="22"/>
                <w:szCs w:val="22"/>
                <w:lang w:val="kk-KZ"/>
              </w:rPr>
            </w:pPr>
            <w:r>
              <w:rPr>
                <w:color w:val="000000"/>
                <w:sz w:val="22"/>
                <w:szCs w:val="22"/>
                <w:lang w:val="kk-KZ"/>
              </w:rPr>
              <w:t>«</w:t>
            </w:r>
            <w:r w:rsidR="004A1853" w:rsidRPr="001F7D89">
              <w:rPr>
                <w:color w:val="000000"/>
                <w:sz w:val="22"/>
                <w:szCs w:val="22"/>
                <w:lang w:val="kk-KZ"/>
              </w:rPr>
              <w:t>Қазіргі заманғы Қазақстан хореографиясы</w:t>
            </w:r>
            <w:r>
              <w:rPr>
                <w:color w:val="000000"/>
                <w:sz w:val="22"/>
                <w:szCs w:val="22"/>
                <w:lang w:val="kk-KZ"/>
              </w:rPr>
              <w:t>»</w:t>
            </w:r>
          </w:p>
        </w:tc>
        <w:tc>
          <w:tcPr>
            <w:tcW w:w="1133" w:type="dxa"/>
            <w:shd w:val="clear" w:color="auto" w:fill="auto"/>
          </w:tcPr>
          <w:p w:rsidR="00D37264" w:rsidRDefault="00D37264" w:rsidP="00D37264">
            <w:pPr>
              <w:pStyle w:val="ae"/>
              <w:tabs>
                <w:tab w:val="left" w:pos="0"/>
              </w:tabs>
              <w:ind w:left="0" w:right="10"/>
              <w:jc w:val="center"/>
              <w:rPr>
                <w:color w:val="000000"/>
                <w:sz w:val="22"/>
                <w:szCs w:val="22"/>
                <w:lang w:val="kk-KZ"/>
              </w:rPr>
            </w:pPr>
            <w:r>
              <w:rPr>
                <w:color w:val="000000"/>
                <w:sz w:val="22"/>
                <w:szCs w:val="22"/>
                <w:lang w:val="kk-KZ"/>
              </w:rPr>
              <w:t>1</w:t>
            </w:r>
          </w:p>
          <w:p w:rsidR="004A1853" w:rsidRPr="001F7D89" w:rsidRDefault="004A1853" w:rsidP="00D37264">
            <w:pPr>
              <w:pStyle w:val="ae"/>
              <w:tabs>
                <w:tab w:val="left" w:pos="0"/>
              </w:tabs>
              <w:ind w:left="0" w:right="10"/>
              <w:jc w:val="center"/>
              <w:rPr>
                <w:color w:val="000000"/>
                <w:sz w:val="22"/>
                <w:szCs w:val="22"/>
                <w:lang w:val="kk-KZ"/>
              </w:rPr>
            </w:pPr>
            <w:r w:rsidRPr="001F7D89">
              <w:rPr>
                <w:color w:val="000000"/>
                <w:sz w:val="22"/>
                <w:szCs w:val="22"/>
                <w:lang w:val="kk-KZ"/>
              </w:rPr>
              <w:t>Кулмагамбетова А.С.</w:t>
            </w:r>
          </w:p>
          <w:p w:rsidR="004A1853" w:rsidRPr="001F7D89" w:rsidRDefault="00A709AE" w:rsidP="00D37264">
            <w:pPr>
              <w:pStyle w:val="ae"/>
              <w:tabs>
                <w:tab w:val="left" w:pos="0"/>
              </w:tabs>
              <w:ind w:left="0" w:right="10"/>
              <w:jc w:val="center"/>
              <w:rPr>
                <w:color w:val="000000"/>
                <w:sz w:val="22"/>
                <w:szCs w:val="22"/>
                <w:highlight w:val="red"/>
                <w:lang w:val="kk-KZ"/>
              </w:rPr>
            </w:pPr>
            <w:r>
              <w:rPr>
                <w:color w:val="000000"/>
                <w:sz w:val="22"/>
                <w:szCs w:val="22"/>
                <w:lang w:val="kk-KZ"/>
              </w:rPr>
              <w:t>«</w:t>
            </w:r>
            <w:r w:rsidR="004A1853" w:rsidRPr="001F7D89">
              <w:rPr>
                <w:color w:val="000000"/>
                <w:sz w:val="22"/>
                <w:szCs w:val="22"/>
                <w:lang w:val="kk-KZ"/>
              </w:rPr>
              <w:t>Мәдениет экономикасы</w:t>
            </w:r>
            <w:r>
              <w:rPr>
                <w:color w:val="000000"/>
                <w:sz w:val="22"/>
                <w:szCs w:val="22"/>
                <w:lang w:val="kk-KZ"/>
              </w:rPr>
              <w:t>»</w:t>
            </w:r>
          </w:p>
        </w:tc>
        <w:tc>
          <w:tcPr>
            <w:tcW w:w="992" w:type="dxa"/>
            <w:shd w:val="clear" w:color="auto" w:fill="auto"/>
          </w:tcPr>
          <w:p w:rsidR="00D37264" w:rsidRDefault="00D37264" w:rsidP="00D37264">
            <w:pPr>
              <w:pStyle w:val="ae"/>
              <w:tabs>
                <w:tab w:val="left" w:pos="0"/>
              </w:tabs>
              <w:ind w:left="0" w:right="10"/>
              <w:jc w:val="center"/>
              <w:rPr>
                <w:sz w:val="22"/>
                <w:szCs w:val="22"/>
                <w:lang w:val="kk-KZ"/>
              </w:rPr>
            </w:pPr>
            <w:r>
              <w:rPr>
                <w:sz w:val="22"/>
                <w:szCs w:val="22"/>
                <w:lang w:val="kk-KZ"/>
              </w:rPr>
              <w:t>1</w:t>
            </w:r>
          </w:p>
          <w:p w:rsidR="004A1853" w:rsidRPr="001F7D89" w:rsidRDefault="004A1853" w:rsidP="00D37264">
            <w:pPr>
              <w:pStyle w:val="ae"/>
              <w:tabs>
                <w:tab w:val="left" w:pos="0"/>
              </w:tabs>
              <w:ind w:left="0" w:right="10"/>
              <w:jc w:val="center"/>
              <w:rPr>
                <w:sz w:val="22"/>
                <w:szCs w:val="22"/>
                <w:lang w:val="kk-KZ"/>
              </w:rPr>
            </w:pPr>
            <w:r w:rsidRPr="001F7D89">
              <w:rPr>
                <w:sz w:val="22"/>
                <w:szCs w:val="22"/>
                <w:lang w:val="kk-KZ"/>
              </w:rPr>
              <w:t>Кулмагамбетова А.С.</w:t>
            </w:r>
          </w:p>
          <w:p w:rsidR="004A1853" w:rsidRPr="001F7D89" w:rsidRDefault="00A709AE" w:rsidP="00D37264">
            <w:pPr>
              <w:pStyle w:val="ae"/>
              <w:tabs>
                <w:tab w:val="left" w:pos="0"/>
              </w:tabs>
              <w:ind w:left="0" w:right="10"/>
              <w:jc w:val="center"/>
              <w:rPr>
                <w:sz w:val="22"/>
                <w:szCs w:val="22"/>
                <w:lang w:val="kk-KZ"/>
              </w:rPr>
            </w:pPr>
            <w:r>
              <w:rPr>
                <w:sz w:val="22"/>
                <w:szCs w:val="22"/>
                <w:lang w:val="kk-KZ"/>
              </w:rPr>
              <w:t>«</w:t>
            </w:r>
            <w:r w:rsidR="004A1853" w:rsidRPr="001F7D89">
              <w:rPr>
                <w:sz w:val="22"/>
                <w:szCs w:val="22"/>
                <w:lang w:val="kk-KZ"/>
              </w:rPr>
              <w:t>Инновационный менеджмент</w:t>
            </w:r>
            <w:r>
              <w:rPr>
                <w:sz w:val="22"/>
                <w:szCs w:val="22"/>
                <w:lang w:val="kk-KZ"/>
              </w:rPr>
              <w:t>»</w:t>
            </w:r>
          </w:p>
          <w:p w:rsidR="00D938D2" w:rsidRPr="001F7D89" w:rsidRDefault="00D938D2" w:rsidP="00D37264">
            <w:pPr>
              <w:pStyle w:val="ae"/>
              <w:tabs>
                <w:tab w:val="left" w:pos="0"/>
              </w:tabs>
              <w:ind w:left="0" w:right="10"/>
              <w:jc w:val="center"/>
              <w:rPr>
                <w:color w:val="000000"/>
                <w:sz w:val="22"/>
                <w:szCs w:val="22"/>
                <w:highlight w:val="red"/>
                <w:lang w:val="kk-KZ"/>
              </w:rPr>
            </w:pPr>
          </w:p>
        </w:tc>
      </w:tr>
    </w:tbl>
    <w:p w:rsidR="00E427BE" w:rsidRPr="001F7D89" w:rsidRDefault="00E427BE" w:rsidP="001052BD">
      <w:pPr>
        <w:pStyle w:val="ae"/>
        <w:tabs>
          <w:tab w:val="left" w:pos="0"/>
          <w:tab w:val="left" w:pos="993"/>
        </w:tabs>
        <w:ind w:left="0"/>
        <w:jc w:val="both"/>
        <w:rPr>
          <w:sz w:val="22"/>
          <w:szCs w:val="22"/>
        </w:rPr>
      </w:pPr>
    </w:p>
    <w:p w:rsidR="004C6A13" w:rsidRPr="00C076F0" w:rsidRDefault="00C076F0" w:rsidP="001052BD">
      <w:pPr>
        <w:pStyle w:val="ae"/>
        <w:tabs>
          <w:tab w:val="left" w:pos="0"/>
          <w:tab w:val="left" w:pos="993"/>
        </w:tabs>
        <w:ind w:left="0"/>
        <w:jc w:val="both"/>
      </w:pPr>
      <w:r w:rsidRPr="00C076F0">
        <w:t xml:space="preserve">Задача </w:t>
      </w:r>
      <w:r w:rsidR="00BD58E3" w:rsidRPr="00C076F0">
        <w:t>3</w:t>
      </w:r>
      <w:r w:rsidR="002C4DC4" w:rsidRPr="00C076F0">
        <w:t xml:space="preserve">. </w:t>
      </w:r>
      <w:r w:rsidR="0092698D" w:rsidRPr="00C076F0">
        <w:t xml:space="preserve">Усилить работу НИРС, </w:t>
      </w:r>
      <w:r w:rsidR="001A68B6" w:rsidRPr="00C076F0">
        <w:rPr>
          <w:lang w:val="kk-KZ"/>
        </w:rPr>
        <w:t xml:space="preserve">организовать </w:t>
      </w:r>
      <w:r w:rsidR="00C53B1B">
        <w:rPr>
          <w:lang w:val="kk-KZ"/>
        </w:rPr>
        <w:t xml:space="preserve">участие студентов, </w:t>
      </w:r>
      <w:r w:rsidR="00A709AE" w:rsidRPr="00C076F0">
        <w:rPr>
          <w:lang w:val="kk-KZ"/>
        </w:rPr>
        <w:t>магистрантов в постоянно действующем</w:t>
      </w:r>
      <w:r w:rsidR="001A68B6" w:rsidRPr="00C076F0">
        <w:rPr>
          <w:lang w:val="kk-KZ"/>
        </w:rPr>
        <w:t xml:space="preserve"> семинар</w:t>
      </w:r>
      <w:r w:rsidR="00A709AE" w:rsidRPr="00C076F0">
        <w:rPr>
          <w:lang w:val="kk-KZ"/>
        </w:rPr>
        <w:t>е</w:t>
      </w:r>
      <w:r w:rsidR="001A68B6" w:rsidRPr="00C076F0">
        <w:rPr>
          <w:lang w:val="kk-KZ"/>
        </w:rPr>
        <w:t xml:space="preserve"> </w:t>
      </w:r>
      <w:r w:rsidR="002C4DC4" w:rsidRPr="00C076F0">
        <w:t>«</w:t>
      </w:r>
      <w:r w:rsidR="00A709AE" w:rsidRPr="00C076F0">
        <w:t>Практикум</w:t>
      </w:r>
      <w:r w:rsidR="002C4DC4" w:rsidRPr="00C076F0">
        <w:t xml:space="preserve"> научного исследования»</w:t>
      </w:r>
      <w:r w:rsidR="000D14B5" w:rsidRPr="00C076F0">
        <w:t>.</w:t>
      </w:r>
    </w:p>
    <w:p w:rsidR="004C6A13" w:rsidRPr="00D63464" w:rsidRDefault="00161C8D" w:rsidP="001052BD">
      <w:pPr>
        <w:pStyle w:val="ae"/>
        <w:tabs>
          <w:tab w:val="left" w:pos="0"/>
          <w:tab w:val="left" w:pos="993"/>
        </w:tabs>
        <w:ind w:left="0"/>
        <w:jc w:val="both"/>
      </w:pPr>
      <w:r w:rsidRPr="00D63464">
        <w:t>Таблиц</w:t>
      </w:r>
      <w:r w:rsidR="00C076F0">
        <w:t xml:space="preserve">а </w:t>
      </w:r>
      <w:r w:rsidR="00A87BAD">
        <w:t>20</w:t>
      </w:r>
      <w:r w:rsidR="002C4DC4" w:rsidRPr="00D63464">
        <w:t>. Инди</w:t>
      </w:r>
      <w:r w:rsidR="00C076F0">
        <w:t>каторы и показатели</w:t>
      </w:r>
    </w:p>
    <w:tbl>
      <w:tblPr>
        <w:tblStyle w:val="af8"/>
        <w:tblW w:w="5003" w:type="pct"/>
        <w:tblInd w:w="-5" w:type="dxa"/>
        <w:tblLook w:val="04A0" w:firstRow="1" w:lastRow="0" w:firstColumn="1" w:lastColumn="0" w:noHBand="0" w:noVBand="1"/>
      </w:tblPr>
      <w:tblGrid>
        <w:gridCol w:w="3959"/>
        <w:gridCol w:w="752"/>
        <w:gridCol w:w="752"/>
        <w:gridCol w:w="752"/>
        <w:gridCol w:w="881"/>
        <w:gridCol w:w="752"/>
        <w:gridCol w:w="752"/>
        <w:gridCol w:w="752"/>
      </w:tblGrid>
      <w:tr w:rsidR="00D938D2" w:rsidRPr="001F7D89" w:rsidTr="008039E0">
        <w:tc>
          <w:tcPr>
            <w:tcW w:w="2116" w:type="pct"/>
            <w:shd w:val="clear" w:color="auto" w:fill="auto"/>
          </w:tcPr>
          <w:p w:rsidR="00D938D2" w:rsidRPr="00D63464" w:rsidRDefault="00D938D2" w:rsidP="00D63464">
            <w:pPr>
              <w:pStyle w:val="ae"/>
              <w:tabs>
                <w:tab w:val="left" w:pos="0"/>
              </w:tabs>
              <w:ind w:left="0" w:right="10"/>
              <w:jc w:val="center"/>
              <w:rPr>
                <w:b/>
                <w:color w:val="000000"/>
                <w:sz w:val="22"/>
                <w:szCs w:val="22"/>
              </w:rPr>
            </w:pPr>
            <w:r w:rsidRPr="00D63464">
              <w:rPr>
                <w:b/>
                <w:color w:val="000000"/>
                <w:sz w:val="22"/>
                <w:szCs w:val="22"/>
              </w:rPr>
              <w:t>Индикаторы</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rPr>
            </w:pPr>
            <w:r w:rsidRPr="00D63464">
              <w:rPr>
                <w:b/>
                <w:color w:val="000000"/>
                <w:sz w:val="22"/>
                <w:szCs w:val="22"/>
              </w:rPr>
              <w:t>2018-2019</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rPr>
            </w:pPr>
            <w:r w:rsidRPr="00D63464">
              <w:rPr>
                <w:b/>
                <w:color w:val="000000"/>
                <w:sz w:val="22"/>
                <w:szCs w:val="22"/>
              </w:rPr>
              <w:t>2019-2020</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rPr>
            </w:pPr>
            <w:r w:rsidRPr="00D63464">
              <w:rPr>
                <w:b/>
                <w:color w:val="000000"/>
                <w:sz w:val="22"/>
                <w:szCs w:val="22"/>
              </w:rPr>
              <w:t>2020-2021</w:t>
            </w:r>
          </w:p>
        </w:tc>
        <w:tc>
          <w:tcPr>
            <w:tcW w:w="471" w:type="pct"/>
            <w:shd w:val="clear" w:color="auto" w:fill="auto"/>
          </w:tcPr>
          <w:p w:rsidR="00D938D2" w:rsidRPr="00D63464" w:rsidRDefault="00D938D2" w:rsidP="00D63464">
            <w:pPr>
              <w:pStyle w:val="ae"/>
              <w:tabs>
                <w:tab w:val="left" w:pos="0"/>
              </w:tabs>
              <w:ind w:left="0" w:right="11"/>
              <w:jc w:val="center"/>
              <w:rPr>
                <w:b/>
                <w:color w:val="000000"/>
                <w:sz w:val="22"/>
                <w:szCs w:val="22"/>
              </w:rPr>
            </w:pPr>
            <w:r w:rsidRPr="00D63464">
              <w:rPr>
                <w:b/>
                <w:color w:val="000000"/>
                <w:sz w:val="22"/>
                <w:szCs w:val="22"/>
              </w:rPr>
              <w:t>2021-2022</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rPr>
            </w:pPr>
            <w:r w:rsidRPr="00D63464">
              <w:rPr>
                <w:b/>
                <w:color w:val="000000"/>
                <w:sz w:val="22"/>
                <w:szCs w:val="22"/>
              </w:rPr>
              <w:t>2022-2023</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lang w:val="en-US"/>
              </w:rPr>
            </w:pPr>
            <w:r w:rsidRPr="00D63464">
              <w:rPr>
                <w:b/>
                <w:color w:val="000000"/>
                <w:sz w:val="22"/>
                <w:szCs w:val="22"/>
                <w:lang w:val="en-US"/>
              </w:rPr>
              <w:t>2023-2024</w:t>
            </w:r>
          </w:p>
        </w:tc>
        <w:tc>
          <w:tcPr>
            <w:tcW w:w="402" w:type="pct"/>
            <w:shd w:val="clear" w:color="auto" w:fill="auto"/>
          </w:tcPr>
          <w:p w:rsidR="00D938D2" w:rsidRPr="00D63464" w:rsidRDefault="00D938D2" w:rsidP="00D63464">
            <w:pPr>
              <w:pStyle w:val="ae"/>
              <w:tabs>
                <w:tab w:val="left" w:pos="0"/>
              </w:tabs>
              <w:ind w:left="0" w:right="11"/>
              <w:jc w:val="center"/>
              <w:rPr>
                <w:b/>
                <w:color w:val="000000"/>
                <w:sz w:val="22"/>
                <w:szCs w:val="22"/>
                <w:lang w:val="en-US"/>
              </w:rPr>
            </w:pPr>
            <w:r w:rsidRPr="00D63464">
              <w:rPr>
                <w:b/>
                <w:color w:val="000000"/>
                <w:sz w:val="22"/>
                <w:szCs w:val="22"/>
                <w:lang w:val="en-US"/>
              </w:rPr>
              <w:t>2024-2025</w:t>
            </w:r>
          </w:p>
        </w:tc>
      </w:tr>
      <w:tr w:rsidR="00D938D2" w:rsidRPr="001F7D89" w:rsidTr="008039E0">
        <w:tc>
          <w:tcPr>
            <w:tcW w:w="2116" w:type="pct"/>
            <w:shd w:val="clear" w:color="auto" w:fill="auto"/>
          </w:tcPr>
          <w:p w:rsidR="00D938D2" w:rsidRPr="001F7D89" w:rsidRDefault="00D938D2" w:rsidP="00D63464">
            <w:pPr>
              <w:pStyle w:val="ae"/>
              <w:tabs>
                <w:tab w:val="left" w:pos="0"/>
              </w:tabs>
              <w:ind w:left="0" w:right="10"/>
              <w:rPr>
                <w:sz w:val="22"/>
                <w:szCs w:val="22"/>
              </w:rPr>
            </w:pPr>
            <w:r w:rsidRPr="001F7D89">
              <w:rPr>
                <w:sz w:val="22"/>
                <w:szCs w:val="22"/>
              </w:rPr>
              <w:t xml:space="preserve">Количество участников от </w:t>
            </w:r>
            <w:r w:rsidR="00221646" w:rsidRPr="00A709AE">
              <w:rPr>
                <w:sz w:val="22"/>
                <w:szCs w:val="22"/>
              </w:rPr>
              <w:t>факультета</w:t>
            </w:r>
            <w:r w:rsidR="00221646">
              <w:rPr>
                <w:sz w:val="22"/>
                <w:szCs w:val="22"/>
              </w:rPr>
              <w:t xml:space="preserve"> искусств</w:t>
            </w:r>
            <w:r w:rsidRPr="001F7D89">
              <w:rPr>
                <w:sz w:val="22"/>
                <w:szCs w:val="22"/>
              </w:rPr>
              <w:t xml:space="preserve"> в конкурсах НИРС, </w:t>
            </w:r>
            <w:r w:rsidR="00A87BAD">
              <w:rPr>
                <w:sz w:val="22"/>
                <w:szCs w:val="22"/>
              </w:rPr>
              <w:t xml:space="preserve">в научных мероприятиях внутри Академии </w:t>
            </w:r>
            <w:r w:rsidRPr="001F7D89">
              <w:rPr>
                <w:sz w:val="22"/>
                <w:szCs w:val="22"/>
              </w:rPr>
              <w:t>%.</w:t>
            </w:r>
          </w:p>
        </w:tc>
        <w:tc>
          <w:tcPr>
            <w:tcW w:w="402" w:type="pct"/>
            <w:shd w:val="clear" w:color="auto" w:fill="auto"/>
          </w:tcPr>
          <w:p w:rsidR="00D938D2" w:rsidRPr="001F7D89" w:rsidRDefault="00A87BAD" w:rsidP="00B0476F">
            <w:pPr>
              <w:pStyle w:val="ae"/>
              <w:tabs>
                <w:tab w:val="left" w:pos="0"/>
              </w:tabs>
              <w:ind w:left="0" w:right="10"/>
              <w:jc w:val="center"/>
              <w:rPr>
                <w:color w:val="000000"/>
                <w:sz w:val="22"/>
                <w:szCs w:val="22"/>
                <w:lang w:val="kk-KZ"/>
              </w:rPr>
            </w:pPr>
            <w:r>
              <w:rPr>
                <w:color w:val="000000"/>
                <w:sz w:val="22"/>
                <w:szCs w:val="22"/>
                <w:lang w:val="kk-KZ"/>
              </w:rPr>
              <w:t>20%</w:t>
            </w:r>
          </w:p>
        </w:tc>
        <w:tc>
          <w:tcPr>
            <w:tcW w:w="402" w:type="pct"/>
            <w:shd w:val="clear" w:color="auto" w:fill="auto"/>
          </w:tcPr>
          <w:p w:rsidR="00D938D2" w:rsidRPr="001F7D89" w:rsidRDefault="00A87BAD" w:rsidP="00A87BAD">
            <w:pPr>
              <w:pStyle w:val="ae"/>
              <w:tabs>
                <w:tab w:val="left" w:pos="0"/>
              </w:tabs>
              <w:ind w:left="0" w:right="10"/>
              <w:jc w:val="center"/>
              <w:rPr>
                <w:color w:val="000000"/>
                <w:sz w:val="22"/>
                <w:szCs w:val="22"/>
                <w:lang w:val="kk-KZ"/>
              </w:rPr>
            </w:pPr>
            <w:r>
              <w:rPr>
                <w:color w:val="000000"/>
                <w:sz w:val="22"/>
                <w:szCs w:val="22"/>
                <w:lang w:val="kk-KZ"/>
              </w:rPr>
              <w:t>22%</w:t>
            </w:r>
          </w:p>
        </w:tc>
        <w:tc>
          <w:tcPr>
            <w:tcW w:w="402" w:type="pct"/>
            <w:shd w:val="clear" w:color="auto" w:fill="auto"/>
          </w:tcPr>
          <w:p w:rsidR="00D938D2" w:rsidRPr="001F7D89" w:rsidRDefault="00A87BAD" w:rsidP="00ED6555">
            <w:pPr>
              <w:pStyle w:val="ae"/>
              <w:tabs>
                <w:tab w:val="left" w:pos="0"/>
              </w:tabs>
              <w:ind w:left="0" w:right="10"/>
              <w:jc w:val="center"/>
              <w:rPr>
                <w:color w:val="000000"/>
                <w:sz w:val="22"/>
                <w:szCs w:val="22"/>
                <w:lang w:val="kk-KZ"/>
              </w:rPr>
            </w:pPr>
            <w:r>
              <w:rPr>
                <w:color w:val="000000"/>
                <w:sz w:val="22"/>
                <w:szCs w:val="22"/>
                <w:lang w:val="kk-KZ"/>
              </w:rPr>
              <w:t>4</w:t>
            </w:r>
            <w:r w:rsidR="00ED6555">
              <w:rPr>
                <w:color w:val="000000"/>
                <w:sz w:val="22"/>
                <w:szCs w:val="22"/>
                <w:lang w:val="kk-KZ"/>
              </w:rPr>
              <w:t>5</w:t>
            </w:r>
            <w:r w:rsidR="00A709AE">
              <w:rPr>
                <w:color w:val="000000"/>
                <w:sz w:val="22"/>
                <w:szCs w:val="22"/>
                <w:lang w:val="kk-KZ"/>
              </w:rPr>
              <w:t>%</w:t>
            </w:r>
          </w:p>
        </w:tc>
        <w:tc>
          <w:tcPr>
            <w:tcW w:w="471" w:type="pct"/>
            <w:shd w:val="clear" w:color="auto" w:fill="auto"/>
          </w:tcPr>
          <w:p w:rsidR="00D938D2" w:rsidRPr="001F7D89" w:rsidRDefault="00A87BAD" w:rsidP="00ED6555">
            <w:pPr>
              <w:pStyle w:val="ae"/>
              <w:tabs>
                <w:tab w:val="left" w:pos="0"/>
              </w:tabs>
              <w:ind w:left="0" w:right="10"/>
              <w:jc w:val="center"/>
              <w:rPr>
                <w:color w:val="000000"/>
                <w:sz w:val="22"/>
                <w:szCs w:val="22"/>
                <w:lang w:val="kk-KZ"/>
              </w:rPr>
            </w:pPr>
            <w:r>
              <w:rPr>
                <w:color w:val="000000"/>
                <w:sz w:val="22"/>
                <w:szCs w:val="22"/>
                <w:lang w:val="kk-KZ"/>
              </w:rPr>
              <w:t>46</w:t>
            </w:r>
            <w:r w:rsidR="00A709AE">
              <w:rPr>
                <w:color w:val="000000"/>
                <w:sz w:val="22"/>
                <w:szCs w:val="22"/>
                <w:lang w:val="kk-KZ"/>
              </w:rPr>
              <w:t>%</w:t>
            </w:r>
          </w:p>
        </w:tc>
        <w:tc>
          <w:tcPr>
            <w:tcW w:w="402" w:type="pct"/>
            <w:shd w:val="clear" w:color="auto" w:fill="auto"/>
          </w:tcPr>
          <w:p w:rsidR="00D938D2" w:rsidRPr="001F7D89" w:rsidRDefault="00A87BAD" w:rsidP="00ED6555">
            <w:pPr>
              <w:pStyle w:val="ae"/>
              <w:tabs>
                <w:tab w:val="left" w:pos="0"/>
              </w:tabs>
              <w:ind w:left="0" w:right="10"/>
              <w:jc w:val="center"/>
              <w:rPr>
                <w:color w:val="000000"/>
                <w:sz w:val="22"/>
                <w:szCs w:val="22"/>
                <w:lang w:val="kk-KZ"/>
              </w:rPr>
            </w:pPr>
            <w:r>
              <w:rPr>
                <w:color w:val="000000"/>
                <w:sz w:val="22"/>
                <w:szCs w:val="22"/>
                <w:lang w:val="kk-KZ"/>
              </w:rPr>
              <w:t>48</w:t>
            </w:r>
            <w:r w:rsidR="00A709AE">
              <w:rPr>
                <w:color w:val="000000"/>
                <w:sz w:val="22"/>
                <w:szCs w:val="22"/>
                <w:lang w:val="kk-KZ"/>
              </w:rPr>
              <w:t>%</w:t>
            </w:r>
          </w:p>
        </w:tc>
        <w:tc>
          <w:tcPr>
            <w:tcW w:w="402" w:type="pct"/>
            <w:shd w:val="clear" w:color="auto" w:fill="auto"/>
          </w:tcPr>
          <w:p w:rsidR="00D938D2" w:rsidRPr="001F7D89" w:rsidRDefault="00A87BAD" w:rsidP="00ED6555">
            <w:pPr>
              <w:pStyle w:val="ae"/>
              <w:tabs>
                <w:tab w:val="left" w:pos="0"/>
              </w:tabs>
              <w:ind w:left="0" w:right="10"/>
              <w:jc w:val="center"/>
              <w:rPr>
                <w:color w:val="000000"/>
                <w:sz w:val="22"/>
                <w:szCs w:val="22"/>
                <w:lang w:val="kk-KZ"/>
              </w:rPr>
            </w:pPr>
            <w:r>
              <w:rPr>
                <w:color w:val="000000"/>
                <w:sz w:val="22"/>
                <w:szCs w:val="22"/>
                <w:lang w:val="kk-KZ"/>
              </w:rPr>
              <w:t>49</w:t>
            </w:r>
            <w:r w:rsidR="00A709AE">
              <w:rPr>
                <w:color w:val="000000"/>
                <w:sz w:val="22"/>
                <w:szCs w:val="22"/>
                <w:lang w:val="kk-KZ"/>
              </w:rPr>
              <w:t>%</w:t>
            </w:r>
          </w:p>
        </w:tc>
        <w:tc>
          <w:tcPr>
            <w:tcW w:w="402" w:type="pct"/>
            <w:shd w:val="clear" w:color="auto" w:fill="auto"/>
          </w:tcPr>
          <w:p w:rsidR="00D938D2" w:rsidRPr="001F7D89" w:rsidRDefault="00ED6555" w:rsidP="00ED6555">
            <w:pPr>
              <w:pStyle w:val="ae"/>
              <w:tabs>
                <w:tab w:val="left" w:pos="0"/>
              </w:tabs>
              <w:ind w:left="0" w:right="10"/>
              <w:jc w:val="center"/>
              <w:rPr>
                <w:color w:val="000000"/>
                <w:sz w:val="22"/>
                <w:szCs w:val="22"/>
                <w:lang w:val="kk-KZ"/>
              </w:rPr>
            </w:pPr>
            <w:r>
              <w:rPr>
                <w:color w:val="000000"/>
                <w:sz w:val="22"/>
                <w:szCs w:val="22"/>
                <w:lang w:val="kk-KZ"/>
              </w:rPr>
              <w:t>5</w:t>
            </w:r>
            <w:r w:rsidR="00A87BAD">
              <w:rPr>
                <w:color w:val="000000"/>
                <w:sz w:val="22"/>
                <w:szCs w:val="22"/>
                <w:lang w:val="kk-KZ"/>
              </w:rPr>
              <w:t>0</w:t>
            </w:r>
            <w:r w:rsidR="00A709AE">
              <w:rPr>
                <w:color w:val="000000"/>
                <w:sz w:val="22"/>
                <w:szCs w:val="22"/>
                <w:lang w:val="kk-KZ"/>
              </w:rPr>
              <w:t>%</w:t>
            </w:r>
          </w:p>
        </w:tc>
      </w:tr>
      <w:tr w:rsidR="00C513CB" w:rsidRPr="001F7D89" w:rsidTr="008039E0">
        <w:tc>
          <w:tcPr>
            <w:tcW w:w="2116" w:type="pct"/>
            <w:shd w:val="clear" w:color="auto" w:fill="auto"/>
          </w:tcPr>
          <w:p w:rsidR="00C513CB" w:rsidRPr="001F7D89" w:rsidRDefault="00C513CB" w:rsidP="00D63464">
            <w:pPr>
              <w:pStyle w:val="ae"/>
              <w:tabs>
                <w:tab w:val="left" w:pos="0"/>
              </w:tabs>
              <w:ind w:left="0" w:right="10"/>
              <w:rPr>
                <w:sz w:val="22"/>
                <w:szCs w:val="22"/>
              </w:rPr>
            </w:pPr>
            <w:r w:rsidRPr="001F7D89">
              <w:rPr>
                <w:sz w:val="22"/>
                <w:szCs w:val="22"/>
              </w:rPr>
              <w:t xml:space="preserve">Количество участников </w:t>
            </w:r>
            <w:r w:rsidR="00221646" w:rsidRPr="001F7D89">
              <w:rPr>
                <w:sz w:val="22"/>
                <w:szCs w:val="22"/>
              </w:rPr>
              <w:t xml:space="preserve">от </w:t>
            </w:r>
            <w:r w:rsidR="00221646">
              <w:rPr>
                <w:sz w:val="22"/>
                <w:szCs w:val="22"/>
              </w:rPr>
              <w:t>факультета искусств</w:t>
            </w:r>
            <w:r w:rsidR="00221646" w:rsidRPr="001F7D89">
              <w:rPr>
                <w:sz w:val="22"/>
                <w:szCs w:val="22"/>
              </w:rPr>
              <w:t xml:space="preserve"> </w:t>
            </w:r>
            <w:r w:rsidRPr="001F7D89">
              <w:rPr>
                <w:sz w:val="22"/>
                <w:szCs w:val="22"/>
              </w:rPr>
              <w:t xml:space="preserve">в республиканских и международных студенческих конференциях, и олимпиадах %. </w:t>
            </w:r>
          </w:p>
        </w:tc>
        <w:tc>
          <w:tcPr>
            <w:tcW w:w="402" w:type="pct"/>
            <w:shd w:val="clear" w:color="auto" w:fill="auto"/>
          </w:tcPr>
          <w:p w:rsidR="00C513CB" w:rsidRPr="001F7D89" w:rsidRDefault="00A709AE" w:rsidP="001052BD">
            <w:pPr>
              <w:pStyle w:val="ae"/>
              <w:tabs>
                <w:tab w:val="left" w:pos="0"/>
              </w:tabs>
              <w:ind w:left="0" w:right="10"/>
              <w:jc w:val="both"/>
              <w:rPr>
                <w:color w:val="000000"/>
                <w:sz w:val="22"/>
                <w:szCs w:val="22"/>
                <w:lang w:val="kk-KZ"/>
              </w:rPr>
            </w:pPr>
            <w:r w:rsidRPr="001F7D89">
              <w:rPr>
                <w:color w:val="000000"/>
                <w:sz w:val="22"/>
                <w:szCs w:val="22"/>
                <w:lang w:val="kk-KZ"/>
              </w:rPr>
              <w:t>10</w:t>
            </w:r>
            <w:r>
              <w:rPr>
                <w:sz w:val="22"/>
                <w:szCs w:val="22"/>
              </w:rPr>
              <w:t>%</w:t>
            </w:r>
          </w:p>
        </w:tc>
        <w:tc>
          <w:tcPr>
            <w:tcW w:w="402" w:type="pct"/>
            <w:shd w:val="clear" w:color="auto" w:fill="auto"/>
          </w:tcPr>
          <w:p w:rsidR="00C513CB" w:rsidRPr="001F7D89" w:rsidRDefault="00C513CB" w:rsidP="00A87BAD">
            <w:pPr>
              <w:pStyle w:val="ae"/>
              <w:tabs>
                <w:tab w:val="left" w:pos="0"/>
              </w:tabs>
              <w:ind w:left="0" w:right="10"/>
              <w:jc w:val="both"/>
              <w:rPr>
                <w:color w:val="000000"/>
                <w:sz w:val="22"/>
                <w:szCs w:val="22"/>
                <w:lang w:val="kk-KZ"/>
              </w:rPr>
            </w:pPr>
            <w:r w:rsidRPr="001F7D89">
              <w:rPr>
                <w:color w:val="000000"/>
                <w:sz w:val="22"/>
                <w:szCs w:val="22"/>
                <w:lang w:val="kk-KZ"/>
              </w:rPr>
              <w:t>1</w:t>
            </w:r>
            <w:r w:rsidR="00A87BAD">
              <w:rPr>
                <w:color w:val="000000"/>
                <w:sz w:val="22"/>
                <w:szCs w:val="22"/>
                <w:lang w:val="kk-KZ"/>
              </w:rPr>
              <w:t>3</w:t>
            </w:r>
            <w:r w:rsidR="00A709AE">
              <w:rPr>
                <w:sz w:val="22"/>
                <w:szCs w:val="22"/>
              </w:rPr>
              <w:t>%</w:t>
            </w:r>
          </w:p>
        </w:tc>
        <w:tc>
          <w:tcPr>
            <w:tcW w:w="402" w:type="pct"/>
            <w:shd w:val="clear" w:color="auto" w:fill="auto"/>
          </w:tcPr>
          <w:p w:rsidR="00C513CB" w:rsidRPr="001F7D89" w:rsidRDefault="00A87BAD" w:rsidP="00A709AE">
            <w:pPr>
              <w:pStyle w:val="ae"/>
              <w:tabs>
                <w:tab w:val="left" w:pos="0"/>
              </w:tabs>
              <w:ind w:left="0" w:right="10"/>
              <w:jc w:val="both"/>
              <w:rPr>
                <w:color w:val="000000"/>
                <w:sz w:val="22"/>
                <w:szCs w:val="22"/>
                <w:lang w:val="kk-KZ"/>
              </w:rPr>
            </w:pPr>
            <w:r>
              <w:rPr>
                <w:color w:val="000000"/>
                <w:sz w:val="22"/>
                <w:szCs w:val="22"/>
                <w:lang w:val="kk-KZ"/>
              </w:rPr>
              <w:t>2</w:t>
            </w:r>
            <w:r w:rsidR="00A709AE">
              <w:rPr>
                <w:color w:val="000000"/>
                <w:sz w:val="22"/>
                <w:szCs w:val="22"/>
                <w:lang w:val="kk-KZ"/>
              </w:rPr>
              <w:t>5</w:t>
            </w:r>
            <w:r w:rsidR="00C513CB" w:rsidRPr="001F7D89">
              <w:rPr>
                <w:sz w:val="22"/>
                <w:szCs w:val="22"/>
              </w:rPr>
              <w:t>%.</w:t>
            </w:r>
          </w:p>
        </w:tc>
        <w:tc>
          <w:tcPr>
            <w:tcW w:w="471" w:type="pct"/>
            <w:shd w:val="clear" w:color="auto" w:fill="auto"/>
          </w:tcPr>
          <w:p w:rsidR="00C513CB" w:rsidRPr="001F7D89" w:rsidRDefault="00A87BAD" w:rsidP="00A709AE">
            <w:pPr>
              <w:pStyle w:val="ae"/>
              <w:tabs>
                <w:tab w:val="left" w:pos="0"/>
              </w:tabs>
              <w:ind w:left="0" w:right="10"/>
              <w:jc w:val="both"/>
              <w:rPr>
                <w:color w:val="000000"/>
                <w:sz w:val="22"/>
                <w:szCs w:val="22"/>
                <w:lang w:val="kk-KZ"/>
              </w:rPr>
            </w:pPr>
            <w:r>
              <w:rPr>
                <w:color w:val="000000"/>
                <w:sz w:val="22"/>
                <w:szCs w:val="22"/>
                <w:lang w:val="kk-KZ"/>
              </w:rPr>
              <w:t>2</w:t>
            </w:r>
            <w:r w:rsidR="00A709AE">
              <w:rPr>
                <w:color w:val="000000"/>
                <w:sz w:val="22"/>
                <w:szCs w:val="22"/>
                <w:lang w:val="kk-KZ"/>
              </w:rPr>
              <w:t>8</w:t>
            </w:r>
            <w:r w:rsidR="00C513CB" w:rsidRPr="001F7D89">
              <w:rPr>
                <w:sz w:val="22"/>
                <w:szCs w:val="22"/>
              </w:rPr>
              <w:t>%.</w:t>
            </w:r>
          </w:p>
        </w:tc>
        <w:tc>
          <w:tcPr>
            <w:tcW w:w="402" w:type="pct"/>
            <w:shd w:val="clear" w:color="auto" w:fill="auto"/>
          </w:tcPr>
          <w:p w:rsidR="00C513CB" w:rsidRPr="001F7D89" w:rsidRDefault="00A87BAD" w:rsidP="00A709AE">
            <w:pPr>
              <w:pStyle w:val="ae"/>
              <w:tabs>
                <w:tab w:val="left" w:pos="0"/>
              </w:tabs>
              <w:ind w:left="0" w:right="10"/>
              <w:jc w:val="both"/>
              <w:rPr>
                <w:color w:val="000000"/>
                <w:sz w:val="22"/>
                <w:szCs w:val="22"/>
                <w:lang w:val="kk-KZ"/>
              </w:rPr>
            </w:pPr>
            <w:r>
              <w:rPr>
                <w:color w:val="000000"/>
                <w:sz w:val="22"/>
                <w:szCs w:val="22"/>
                <w:lang w:val="kk-KZ"/>
              </w:rPr>
              <w:t>2</w:t>
            </w:r>
            <w:r w:rsidR="00A709AE">
              <w:rPr>
                <w:color w:val="000000"/>
                <w:sz w:val="22"/>
                <w:szCs w:val="22"/>
                <w:lang w:val="kk-KZ"/>
              </w:rPr>
              <w:t>9</w:t>
            </w:r>
            <w:r w:rsidR="00C513CB" w:rsidRPr="001F7D89">
              <w:rPr>
                <w:sz w:val="22"/>
                <w:szCs w:val="22"/>
              </w:rPr>
              <w:t>%.</w:t>
            </w:r>
          </w:p>
        </w:tc>
        <w:tc>
          <w:tcPr>
            <w:tcW w:w="402" w:type="pct"/>
            <w:shd w:val="clear" w:color="auto" w:fill="auto"/>
          </w:tcPr>
          <w:p w:rsidR="00C513CB" w:rsidRPr="001F7D89" w:rsidRDefault="00A87BAD" w:rsidP="001052BD">
            <w:pPr>
              <w:rPr>
                <w:rFonts w:cs="Times New Roman"/>
                <w:sz w:val="22"/>
                <w:szCs w:val="22"/>
              </w:rPr>
            </w:pPr>
            <w:r>
              <w:rPr>
                <w:rFonts w:cs="Times New Roman"/>
                <w:sz w:val="22"/>
                <w:szCs w:val="22"/>
              </w:rPr>
              <w:t>3</w:t>
            </w:r>
            <w:r w:rsidR="00A709AE">
              <w:rPr>
                <w:rFonts w:cs="Times New Roman"/>
                <w:sz w:val="22"/>
                <w:szCs w:val="22"/>
              </w:rPr>
              <w:t>0</w:t>
            </w:r>
            <w:r w:rsidR="00C513CB" w:rsidRPr="001F7D89">
              <w:rPr>
                <w:rFonts w:cs="Times New Roman"/>
                <w:sz w:val="22"/>
                <w:szCs w:val="22"/>
              </w:rPr>
              <w:t>%</w:t>
            </w:r>
          </w:p>
        </w:tc>
        <w:tc>
          <w:tcPr>
            <w:tcW w:w="402" w:type="pct"/>
            <w:shd w:val="clear" w:color="auto" w:fill="auto"/>
          </w:tcPr>
          <w:p w:rsidR="00C513CB" w:rsidRPr="001F7D89" w:rsidRDefault="00A87BAD" w:rsidP="00A709AE">
            <w:pPr>
              <w:rPr>
                <w:rFonts w:cs="Times New Roman"/>
                <w:sz w:val="22"/>
                <w:szCs w:val="22"/>
              </w:rPr>
            </w:pPr>
            <w:r>
              <w:rPr>
                <w:rFonts w:cs="Times New Roman"/>
                <w:color w:val="000000"/>
                <w:sz w:val="22"/>
                <w:szCs w:val="22"/>
                <w:lang w:val="kk-KZ"/>
              </w:rPr>
              <w:t>3</w:t>
            </w:r>
            <w:r w:rsidR="00A709AE">
              <w:rPr>
                <w:rFonts w:cs="Times New Roman"/>
                <w:color w:val="000000"/>
                <w:sz w:val="22"/>
                <w:szCs w:val="22"/>
                <w:lang w:val="kk-KZ"/>
              </w:rPr>
              <w:t>1</w:t>
            </w:r>
            <w:r w:rsidR="00C513CB" w:rsidRPr="001F7D89">
              <w:rPr>
                <w:rFonts w:cs="Times New Roman"/>
                <w:sz w:val="22"/>
                <w:szCs w:val="22"/>
              </w:rPr>
              <w:t>%</w:t>
            </w:r>
          </w:p>
        </w:tc>
      </w:tr>
    </w:tbl>
    <w:p w:rsidR="005F5A25" w:rsidRPr="001F7D89" w:rsidRDefault="005F5A25" w:rsidP="001052BD">
      <w:pPr>
        <w:pStyle w:val="ae"/>
        <w:tabs>
          <w:tab w:val="left" w:pos="0"/>
          <w:tab w:val="left" w:pos="993"/>
        </w:tabs>
        <w:ind w:left="0"/>
        <w:jc w:val="both"/>
        <w:rPr>
          <w:b/>
          <w:sz w:val="22"/>
          <w:szCs w:val="22"/>
        </w:rPr>
      </w:pPr>
    </w:p>
    <w:p w:rsidR="00C551C9" w:rsidRPr="00D63464" w:rsidRDefault="00D63464" w:rsidP="001052BD">
      <w:pPr>
        <w:pStyle w:val="ae"/>
        <w:tabs>
          <w:tab w:val="left" w:pos="0"/>
          <w:tab w:val="left" w:pos="993"/>
        </w:tabs>
        <w:ind w:left="0"/>
        <w:jc w:val="both"/>
        <w:rPr>
          <w:b/>
          <w:szCs w:val="22"/>
        </w:rPr>
      </w:pPr>
      <w:r>
        <w:rPr>
          <w:b/>
          <w:szCs w:val="22"/>
        </w:rPr>
        <w:t>Цель</w:t>
      </w:r>
      <w:r w:rsidR="00DE1445">
        <w:rPr>
          <w:b/>
          <w:szCs w:val="22"/>
        </w:rPr>
        <w:t xml:space="preserve"> </w:t>
      </w:r>
      <w:r w:rsidR="00BB1A1F">
        <w:rPr>
          <w:b/>
          <w:szCs w:val="22"/>
        </w:rPr>
        <w:t>3</w:t>
      </w:r>
      <w:r w:rsidR="00C551C9" w:rsidRPr="00D63464">
        <w:rPr>
          <w:b/>
          <w:szCs w:val="22"/>
        </w:rPr>
        <w:t xml:space="preserve">. </w:t>
      </w:r>
      <w:r w:rsidR="00221646" w:rsidRPr="00D63464">
        <w:rPr>
          <w:b/>
          <w:szCs w:val="22"/>
        </w:rPr>
        <w:t>Расширить международную научно-исследовательскую деятельность.</w:t>
      </w:r>
    </w:p>
    <w:p w:rsidR="00403384" w:rsidRPr="00D63464" w:rsidRDefault="00DE1445" w:rsidP="001052BD">
      <w:pPr>
        <w:pStyle w:val="ae"/>
        <w:tabs>
          <w:tab w:val="left" w:pos="0"/>
          <w:tab w:val="left" w:pos="993"/>
        </w:tabs>
        <w:ind w:left="0"/>
        <w:jc w:val="both"/>
        <w:rPr>
          <w:szCs w:val="22"/>
        </w:rPr>
      </w:pPr>
      <w:r>
        <w:rPr>
          <w:szCs w:val="22"/>
        </w:rPr>
        <w:t xml:space="preserve">Задача </w:t>
      </w:r>
      <w:r w:rsidR="00403384" w:rsidRPr="00D63464">
        <w:rPr>
          <w:szCs w:val="22"/>
        </w:rPr>
        <w:t>1. Наращивать участие в международных научных проектах и членств</w:t>
      </w:r>
      <w:r w:rsidR="000D14B5" w:rsidRPr="00D63464">
        <w:rPr>
          <w:szCs w:val="22"/>
        </w:rPr>
        <w:t>о в мировых научных ассоциациях.</w:t>
      </w:r>
    </w:p>
    <w:p w:rsidR="00D63464" w:rsidRPr="00D63464" w:rsidRDefault="00C551C9" w:rsidP="001052BD">
      <w:pPr>
        <w:pStyle w:val="ae"/>
        <w:tabs>
          <w:tab w:val="left" w:pos="0"/>
          <w:tab w:val="left" w:pos="993"/>
        </w:tabs>
        <w:ind w:left="0"/>
        <w:jc w:val="both"/>
        <w:rPr>
          <w:szCs w:val="22"/>
        </w:rPr>
      </w:pPr>
      <w:r w:rsidRPr="00D63464">
        <w:rPr>
          <w:szCs w:val="22"/>
        </w:rPr>
        <w:t xml:space="preserve">Таблица </w:t>
      </w:r>
      <w:r w:rsidR="00A87BAD">
        <w:rPr>
          <w:szCs w:val="22"/>
        </w:rPr>
        <w:t>2</w:t>
      </w:r>
      <w:r w:rsidRPr="00D63464">
        <w:rPr>
          <w:szCs w:val="22"/>
        </w:rPr>
        <w:t>1</w:t>
      </w:r>
      <w:r w:rsidR="00A87BAD">
        <w:rPr>
          <w:szCs w:val="22"/>
        </w:rPr>
        <w:t>.</w:t>
      </w:r>
      <w:r w:rsidR="00403384" w:rsidRPr="00D63464">
        <w:rPr>
          <w:szCs w:val="22"/>
        </w:rPr>
        <w:t xml:space="preserve"> Индик</w:t>
      </w:r>
      <w:r w:rsidR="00DE1445">
        <w:rPr>
          <w:szCs w:val="22"/>
        </w:rPr>
        <w:t>аторы и показатели</w:t>
      </w:r>
    </w:p>
    <w:tbl>
      <w:tblPr>
        <w:tblStyle w:val="af8"/>
        <w:tblW w:w="4946" w:type="pct"/>
        <w:tblInd w:w="-5" w:type="dxa"/>
        <w:tblLook w:val="04A0" w:firstRow="1" w:lastRow="0" w:firstColumn="1" w:lastColumn="0" w:noHBand="0" w:noVBand="1"/>
      </w:tblPr>
      <w:tblGrid>
        <w:gridCol w:w="4104"/>
        <w:gridCol w:w="736"/>
        <w:gridCol w:w="736"/>
        <w:gridCol w:w="736"/>
        <w:gridCol w:w="736"/>
        <w:gridCol w:w="736"/>
        <w:gridCol w:w="736"/>
        <w:gridCol w:w="725"/>
      </w:tblGrid>
      <w:tr w:rsidR="005E05A8" w:rsidRPr="001F7D89" w:rsidTr="008039E0">
        <w:trPr>
          <w:trHeight w:val="488"/>
        </w:trPr>
        <w:tc>
          <w:tcPr>
            <w:tcW w:w="2220" w:type="pct"/>
            <w:shd w:val="clear" w:color="auto" w:fill="auto"/>
          </w:tcPr>
          <w:p w:rsidR="005E05A8" w:rsidRPr="00D63464" w:rsidRDefault="005E05A8" w:rsidP="00D63464">
            <w:pPr>
              <w:pStyle w:val="ae"/>
              <w:tabs>
                <w:tab w:val="left" w:pos="0"/>
              </w:tabs>
              <w:ind w:left="0" w:right="10"/>
              <w:jc w:val="center"/>
              <w:rPr>
                <w:b/>
                <w:color w:val="000000"/>
                <w:sz w:val="22"/>
                <w:szCs w:val="22"/>
              </w:rPr>
            </w:pPr>
            <w:r w:rsidRPr="00D63464">
              <w:rPr>
                <w:b/>
                <w:color w:val="000000"/>
                <w:sz w:val="22"/>
                <w:szCs w:val="22"/>
              </w:rPr>
              <w:t>Индикаторы</w:t>
            </w:r>
          </w:p>
        </w:tc>
        <w:tc>
          <w:tcPr>
            <w:tcW w:w="398" w:type="pct"/>
            <w:shd w:val="clear" w:color="auto" w:fill="auto"/>
          </w:tcPr>
          <w:p w:rsidR="005E05A8" w:rsidRDefault="005E05A8" w:rsidP="00D63464">
            <w:pPr>
              <w:pStyle w:val="ae"/>
              <w:tabs>
                <w:tab w:val="left" w:pos="0"/>
              </w:tabs>
              <w:ind w:left="0" w:right="11"/>
              <w:jc w:val="center"/>
              <w:rPr>
                <w:b/>
                <w:sz w:val="22"/>
                <w:szCs w:val="22"/>
              </w:rPr>
            </w:pPr>
            <w:r w:rsidRPr="00D63464">
              <w:rPr>
                <w:b/>
                <w:sz w:val="22"/>
                <w:szCs w:val="22"/>
              </w:rPr>
              <w:t>2018</w:t>
            </w:r>
          </w:p>
          <w:p w:rsidR="005E05A8" w:rsidRPr="00D63464" w:rsidRDefault="005E05A8" w:rsidP="00D63464">
            <w:pPr>
              <w:pStyle w:val="ae"/>
              <w:tabs>
                <w:tab w:val="left" w:pos="0"/>
              </w:tabs>
              <w:ind w:left="0" w:right="11"/>
              <w:jc w:val="center"/>
              <w:rPr>
                <w:b/>
                <w:sz w:val="22"/>
                <w:szCs w:val="22"/>
              </w:rPr>
            </w:pPr>
            <w:r>
              <w:rPr>
                <w:b/>
                <w:sz w:val="22"/>
                <w:szCs w:val="22"/>
              </w:rPr>
              <w:t>2019</w:t>
            </w:r>
          </w:p>
        </w:tc>
        <w:tc>
          <w:tcPr>
            <w:tcW w:w="398" w:type="pct"/>
            <w:shd w:val="clear" w:color="auto" w:fill="auto"/>
          </w:tcPr>
          <w:p w:rsidR="005E05A8" w:rsidRDefault="005E05A8" w:rsidP="00D63464">
            <w:pPr>
              <w:pStyle w:val="ae"/>
              <w:tabs>
                <w:tab w:val="left" w:pos="0"/>
              </w:tabs>
              <w:ind w:left="0" w:right="11"/>
              <w:jc w:val="center"/>
              <w:rPr>
                <w:b/>
                <w:sz w:val="22"/>
                <w:szCs w:val="22"/>
              </w:rPr>
            </w:pPr>
            <w:r>
              <w:rPr>
                <w:b/>
                <w:sz w:val="22"/>
                <w:szCs w:val="22"/>
              </w:rPr>
              <w:t>2019</w:t>
            </w:r>
          </w:p>
          <w:p w:rsidR="005E05A8" w:rsidRPr="00D63464" w:rsidRDefault="005E05A8" w:rsidP="00D63464">
            <w:pPr>
              <w:pStyle w:val="ae"/>
              <w:tabs>
                <w:tab w:val="left" w:pos="0"/>
              </w:tabs>
              <w:ind w:left="0" w:right="11"/>
              <w:jc w:val="center"/>
              <w:rPr>
                <w:b/>
                <w:sz w:val="22"/>
                <w:szCs w:val="22"/>
              </w:rPr>
            </w:pPr>
            <w:r>
              <w:rPr>
                <w:b/>
                <w:sz w:val="22"/>
                <w:szCs w:val="22"/>
              </w:rPr>
              <w:t>2020</w:t>
            </w:r>
          </w:p>
        </w:tc>
        <w:tc>
          <w:tcPr>
            <w:tcW w:w="398" w:type="pct"/>
            <w:shd w:val="clear" w:color="auto" w:fill="auto"/>
          </w:tcPr>
          <w:p w:rsidR="005E05A8" w:rsidRDefault="005E05A8" w:rsidP="00D63464">
            <w:pPr>
              <w:pStyle w:val="ae"/>
              <w:tabs>
                <w:tab w:val="left" w:pos="0"/>
              </w:tabs>
              <w:ind w:left="0" w:right="11"/>
              <w:jc w:val="center"/>
              <w:rPr>
                <w:b/>
                <w:sz w:val="22"/>
                <w:szCs w:val="22"/>
              </w:rPr>
            </w:pPr>
            <w:r w:rsidRPr="00D63464">
              <w:rPr>
                <w:b/>
                <w:sz w:val="22"/>
                <w:szCs w:val="22"/>
              </w:rPr>
              <w:t>2020</w:t>
            </w:r>
          </w:p>
          <w:p w:rsidR="005E05A8" w:rsidRPr="00D63464" w:rsidRDefault="005E05A8" w:rsidP="00D63464">
            <w:pPr>
              <w:pStyle w:val="ae"/>
              <w:tabs>
                <w:tab w:val="left" w:pos="0"/>
              </w:tabs>
              <w:ind w:left="0" w:right="11"/>
              <w:jc w:val="center"/>
              <w:rPr>
                <w:b/>
                <w:sz w:val="22"/>
                <w:szCs w:val="22"/>
              </w:rPr>
            </w:pPr>
            <w:r>
              <w:rPr>
                <w:b/>
                <w:sz w:val="22"/>
                <w:szCs w:val="22"/>
              </w:rPr>
              <w:t>2021</w:t>
            </w:r>
          </w:p>
        </w:tc>
        <w:tc>
          <w:tcPr>
            <w:tcW w:w="398" w:type="pct"/>
            <w:shd w:val="clear" w:color="auto" w:fill="auto"/>
          </w:tcPr>
          <w:p w:rsidR="005E05A8" w:rsidRDefault="005E05A8" w:rsidP="00D63464">
            <w:pPr>
              <w:pStyle w:val="ae"/>
              <w:tabs>
                <w:tab w:val="left" w:pos="0"/>
              </w:tabs>
              <w:ind w:left="0" w:right="11"/>
              <w:jc w:val="center"/>
              <w:rPr>
                <w:b/>
                <w:sz w:val="22"/>
                <w:szCs w:val="22"/>
              </w:rPr>
            </w:pPr>
            <w:r w:rsidRPr="00D63464">
              <w:rPr>
                <w:b/>
                <w:sz w:val="22"/>
                <w:szCs w:val="22"/>
              </w:rPr>
              <w:t>2021</w:t>
            </w:r>
          </w:p>
          <w:p w:rsidR="005E05A8" w:rsidRPr="00D63464" w:rsidRDefault="005E05A8" w:rsidP="00D63464">
            <w:pPr>
              <w:pStyle w:val="ae"/>
              <w:tabs>
                <w:tab w:val="left" w:pos="0"/>
              </w:tabs>
              <w:ind w:left="0" w:right="11"/>
              <w:jc w:val="center"/>
              <w:rPr>
                <w:b/>
                <w:sz w:val="22"/>
                <w:szCs w:val="22"/>
              </w:rPr>
            </w:pPr>
            <w:r>
              <w:rPr>
                <w:b/>
                <w:sz w:val="22"/>
                <w:szCs w:val="22"/>
              </w:rPr>
              <w:t>2022</w:t>
            </w:r>
          </w:p>
        </w:tc>
        <w:tc>
          <w:tcPr>
            <w:tcW w:w="398" w:type="pct"/>
            <w:shd w:val="clear" w:color="auto" w:fill="auto"/>
          </w:tcPr>
          <w:p w:rsidR="005E05A8" w:rsidRDefault="005E05A8" w:rsidP="00D63464">
            <w:pPr>
              <w:pStyle w:val="ae"/>
              <w:tabs>
                <w:tab w:val="left" w:pos="0"/>
              </w:tabs>
              <w:ind w:left="0" w:right="11"/>
              <w:jc w:val="center"/>
              <w:rPr>
                <w:b/>
                <w:sz w:val="22"/>
                <w:szCs w:val="22"/>
              </w:rPr>
            </w:pPr>
            <w:r w:rsidRPr="00D63464">
              <w:rPr>
                <w:b/>
                <w:sz w:val="22"/>
                <w:szCs w:val="22"/>
              </w:rPr>
              <w:t>2022</w:t>
            </w:r>
          </w:p>
          <w:p w:rsidR="005E05A8" w:rsidRPr="00D63464" w:rsidRDefault="005E05A8" w:rsidP="00D63464">
            <w:pPr>
              <w:pStyle w:val="ae"/>
              <w:tabs>
                <w:tab w:val="left" w:pos="0"/>
              </w:tabs>
              <w:ind w:left="0" w:right="11"/>
              <w:jc w:val="center"/>
              <w:rPr>
                <w:b/>
                <w:sz w:val="22"/>
                <w:szCs w:val="22"/>
              </w:rPr>
            </w:pPr>
            <w:r>
              <w:rPr>
                <w:b/>
                <w:sz w:val="22"/>
                <w:szCs w:val="22"/>
              </w:rPr>
              <w:t>2023</w:t>
            </w:r>
          </w:p>
        </w:tc>
        <w:tc>
          <w:tcPr>
            <w:tcW w:w="398" w:type="pct"/>
            <w:shd w:val="clear" w:color="auto" w:fill="auto"/>
          </w:tcPr>
          <w:p w:rsidR="005E05A8" w:rsidRPr="00A87BAD" w:rsidRDefault="005E05A8" w:rsidP="00D63464">
            <w:pPr>
              <w:pStyle w:val="ae"/>
              <w:tabs>
                <w:tab w:val="left" w:pos="0"/>
              </w:tabs>
              <w:ind w:left="0" w:right="11"/>
              <w:jc w:val="center"/>
              <w:rPr>
                <w:b/>
                <w:sz w:val="22"/>
                <w:szCs w:val="22"/>
              </w:rPr>
            </w:pPr>
            <w:r w:rsidRPr="00A87BAD">
              <w:rPr>
                <w:b/>
                <w:sz w:val="22"/>
                <w:szCs w:val="22"/>
              </w:rPr>
              <w:t>2023</w:t>
            </w:r>
          </w:p>
          <w:p w:rsidR="005E05A8" w:rsidRPr="005E05A8" w:rsidRDefault="005E05A8" w:rsidP="00D63464">
            <w:pPr>
              <w:pStyle w:val="ae"/>
              <w:tabs>
                <w:tab w:val="left" w:pos="0"/>
              </w:tabs>
              <w:ind w:left="0" w:right="11"/>
              <w:jc w:val="center"/>
              <w:rPr>
                <w:b/>
                <w:sz w:val="22"/>
                <w:szCs w:val="22"/>
              </w:rPr>
            </w:pPr>
            <w:r>
              <w:rPr>
                <w:b/>
                <w:sz w:val="22"/>
                <w:szCs w:val="22"/>
              </w:rPr>
              <w:t>2024</w:t>
            </w:r>
          </w:p>
        </w:tc>
        <w:tc>
          <w:tcPr>
            <w:tcW w:w="394" w:type="pct"/>
            <w:shd w:val="clear" w:color="auto" w:fill="auto"/>
          </w:tcPr>
          <w:p w:rsidR="005E05A8" w:rsidRPr="00A87BAD" w:rsidRDefault="005E05A8" w:rsidP="00D63464">
            <w:pPr>
              <w:pStyle w:val="ae"/>
              <w:tabs>
                <w:tab w:val="left" w:pos="0"/>
              </w:tabs>
              <w:ind w:left="0" w:right="11"/>
              <w:jc w:val="center"/>
              <w:rPr>
                <w:b/>
                <w:sz w:val="22"/>
                <w:szCs w:val="22"/>
              </w:rPr>
            </w:pPr>
            <w:r w:rsidRPr="00A87BAD">
              <w:rPr>
                <w:b/>
                <w:sz w:val="22"/>
                <w:szCs w:val="22"/>
              </w:rPr>
              <w:t>2024</w:t>
            </w:r>
          </w:p>
          <w:p w:rsidR="005E05A8" w:rsidRPr="005E05A8" w:rsidRDefault="005E05A8" w:rsidP="00D63464">
            <w:pPr>
              <w:pStyle w:val="ae"/>
              <w:tabs>
                <w:tab w:val="left" w:pos="0"/>
              </w:tabs>
              <w:ind w:left="0" w:right="11"/>
              <w:jc w:val="center"/>
              <w:rPr>
                <w:b/>
                <w:sz w:val="22"/>
                <w:szCs w:val="22"/>
              </w:rPr>
            </w:pPr>
            <w:r>
              <w:rPr>
                <w:b/>
                <w:sz w:val="22"/>
                <w:szCs w:val="22"/>
              </w:rPr>
              <w:t>2025</w:t>
            </w:r>
          </w:p>
        </w:tc>
      </w:tr>
      <w:tr w:rsidR="005678F7" w:rsidRPr="001F7D89" w:rsidTr="008039E0">
        <w:trPr>
          <w:trHeight w:val="488"/>
        </w:trPr>
        <w:tc>
          <w:tcPr>
            <w:tcW w:w="2220" w:type="pct"/>
            <w:shd w:val="clear" w:color="auto" w:fill="auto"/>
          </w:tcPr>
          <w:p w:rsidR="005678F7" w:rsidRPr="001F7D89" w:rsidRDefault="005678F7" w:rsidP="005678F7">
            <w:pPr>
              <w:pStyle w:val="ae"/>
              <w:tabs>
                <w:tab w:val="left" w:pos="0"/>
              </w:tabs>
              <w:ind w:left="0" w:right="10"/>
              <w:rPr>
                <w:sz w:val="22"/>
                <w:szCs w:val="22"/>
              </w:rPr>
            </w:pPr>
            <w:r w:rsidRPr="001F7D89">
              <w:rPr>
                <w:sz w:val="22"/>
                <w:szCs w:val="22"/>
              </w:rPr>
              <w:t xml:space="preserve">Количество заявок, поданных на международные конкурсы </w:t>
            </w:r>
            <w:r>
              <w:rPr>
                <w:sz w:val="22"/>
                <w:szCs w:val="22"/>
              </w:rPr>
              <w:t>проектов</w:t>
            </w:r>
          </w:p>
        </w:tc>
        <w:tc>
          <w:tcPr>
            <w:tcW w:w="398"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w:t>
            </w:r>
          </w:p>
        </w:tc>
        <w:tc>
          <w:tcPr>
            <w:tcW w:w="398" w:type="pct"/>
            <w:shd w:val="clear" w:color="auto" w:fill="auto"/>
          </w:tcPr>
          <w:p w:rsidR="005678F7" w:rsidRPr="001F7D89" w:rsidRDefault="005678F7" w:rsidP="005678F7">
            <w:pPr>
              <w:pStyle w:val="ae"/>
              <w:tabs>
                <w:tab w:val="left" w:pos="0"/>
              </w:tabs>
              <w:ind w:left="0" w:right="10"/>
              <w:jc w:val="center"/>
              <w:rPr>
                <w:sz w:val="22"/>
                <w:szCs w:val="22"/>
                <w:highlight w:val="red"/>
                <w:lang w:val="kk-KZ"/>
              </w:rPr>
            </w:pPr>
            <w:r>
              <w:rPr>
                <w:sz w:val="22"/>
                <w:szCs w:val="22"/>
                <w:lang w:val="kk-KZ"/>
              </w:rPr>
              <w:t>1</w:t>
            </w:r>
          </w:p>
        </w:tc>
        <w:tc>
          <w:tcPr>
            <w:tcW w:w="398"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2</w:t>
            </w:r>
          </w:p>
        </w:tc>
        <w:tc>
          <w:tcPr>
            <w:tcW w:w="398"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2</w:t>
            </w:r>
          </w:p>
        </w:tc>
        <w:tc>
          <w:tcPr>
            <w:tcW w:w="398"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3</w:t>
            </w:r>
          </w:p>
        </w:tc>
        <w:tc>
          <w:tcPr>
            <w:tcW w:w="398"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3</w:t>
            </w:r>
          </w:p>
        </w:tc>
        <w:tc>
          <w:tcPr>
            <w:tcW w:w="394" w:type="pct"/>
            <w:shd w:val="clear" w:color="auto" w:fill="auto"/>
          </w:tcPr>
          <w:p w:rsidR="005678F7" w:rsidRPr="001F7D89" w:rsidRDefault="005678F7" w:rsidP="005678F7">
            <w:pPr>
              <w:pStyle w:val="ae"/>
              <w:tabs>
                <w:tab w:val="left" w:pos="0"/>
              </w:tabs>
              <w:ind w:left="0" w:right="10"/>
              <w:jc w:val="center"/>
              <w:rPr>
                <w:sz w:val="22"/>
                <w:szCs w:val="22"/>
                <w:lang w:val="kk-KZ"/>
              </w:rPr>
            </w:pPr>
            <w:r>
              <w:rPr>
                <w:sz w:val="22"/>
                <w:szCs w:val="22"/>
                <w:lang w:val="kk-KZ"/>
              </w:rPr>
              <w:t>3</w:t>
            </w:r>
          </w:p>
        </w:tc>
      </w:tr>
      <w:tr w:rsidR="005678F7" w:rsidRPr="0094361A" w:rsidTr="008039E0">
        <w:trPr>
          <w:trHeight w:val="739"/>
        </w:trPr>
        <w:tc>
          <w:tcPr>
            <w:tcW w:w="2220" w:type="pct"/>
            <w:shd w:val="clear" w:color="auto" w:fill="auto"/>
          </w:tcPr>
          <w:p w:rsidR="005678F7" w:rsidRPr="0094361A" w:rsidRDefault="005678F7" w:rsidP="005678F7">
            <w:pPr>
              <w:pStyle w:val="ae"/>
              <w:tabs>
                <w:tab w:val="left" w:pos="0"/>
              </w:tabs>
              <w:ind w:left="0" w:right="10"/>
              <w:rPr>
                <w:color w:val="000000"/>
                <w:sz w:val="22"/>
                <w:szCs w:val="22"/>
              </w:rPr>
            </w:pPr>
            <w:r w:rsidRPr="0094361A">
              <w:rPr>
                <w:sz w:val="22"/>
                <w:szCs w:val="22"/>
              </w:rPr>
              <w:t>Количество международных научных проектов, в которых участвует ППС факультета</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c>
          <w:tcPr>
            <w:tcW w:w="394"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1</w:t>
            </w:r>
          </w:p>
        </w:tc>
      </w:tr>
      <w:tr w:rsidR="005678F7" w:rsidRPr="0094361A" w:rsidTr="008039E0">
        <w:trPr>
          <w:trHeight w:val="726"/>
        </w:trPr>
        <w:tc>
          <w:tcPr>
            <w:tcW w:w="2220" w:type="pct"/>
            <w:shd w:val="clear" w:color="auto" w:fill="auto"/>
          </w:tcPr>
          <w:p w:rsidR="005678F7" w:rsidRPr="0094361A" w:rsidRDefault="005678F7" w:rsidP="005678F7">
            <w:pPr>
              <w:pStyle w:val="ae"/>
              <w:tabs>
                <w:tab w:val="left" w:pos="0"/>
              </w:tabs>
              <w:ind w:left="0" w:right="10"/>
              <w:rPr>
                <w:sz w:val="22"/>
                <w:szCs w:val="22"/>
              </w:rPr>
            </w:pPr>
            <w:r w:rsidRPr="0094361A">
              <w:rPr>
                <w:sz w:val="22"/>
                <w:szCs w:val="22"/>
              </w:rPr>
              <w:t xml:space="preserve">Количество международных научных ассоциаций, в которых состоят ППС факультета </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2</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2</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3</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3</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3</w:t>
            </w:r>
          </w:p>
        </w:tc>
        <w:tc>
          <w:tcPr>
            <w:tcW w:w="394"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Pr>
                <w:color w:val="000000"/>
                <w:sz w:val="22"/>
                <w:szCs w:val="22"/>
                <w:lang w:val="kk-KZ"/>
              </w:rPr>
              <w:t>4</w:t>
            </w:r>
          </w:p>
        </w:tc>
      </w:tr>
      <w:tr w:rsidR="005678F7" w:rsidRPr="0094361A" w:rsidTr="008039E0">
        <w:trPr>
          <w:trHeight w:val="739"/>
        </w:trPr>
        <w:tc>
          <w:tcPr>
            <w:tcW w:w="2220" w:type="pct"/>
            <w:shd w:val="clear" w:color="auto" w:fill="auto"/>
          </w:tcPr>
          <w:p w:rsidR="005678F7" w:rsidRPr="0094361A" w:rsidRDefault="005678F7" w:rsidP="005678F7">
            <w:pPr>
              <w:pStyle w:val="ae"/>
              <w:tabs>
                <w:tab w:val="left" w:pos="0"/>
              </w:tabs>
              <w:ind w:left="0" w:right="10"/>
              <w:rPr>
                <w:sz w:val="22"/>
                <w:szCs w:val="22"/>
              </w:rPr>
            </w:pPr>
            <w:r w:rsidRPr="0094361A">
              <w:rPr>
                <w:sz w:val="22"/>
                <w:szCs w:val="22"/>
              </w:rPr>
              <w:t xml:space="preserve">Количество участников международных конференций из числа ППС </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10</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12</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14</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15</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18</w:t>
            </w:r>
          </w:p>
        </w:tc>
        <w:tc>
          <w:tcPr>
            <w:tcW w:w="398" w:type="pct"/>
            <w:shd w:val="clear" w:color="auto" w:fill="auto"/>
          </w:tcPr>
          <w:p w:rsidR="005678F7" w:rsidRPr="0094361A" w:rsidRDefault="005678F7" w:rsidP="005678F7">
            <w:pPr>
              <w:pStyle w:val="ae"/>
              <w:tabs>
                <w:tab w:val="left" w:pos="0"/>
              </w:tabs>
              <w:ind w:left="0" w:right="10"/>
              <w:jc w:val="center"/>
              <w:rPr>
                <w:color w:val="000000"/>
                <w:sz w:val="22"/>
                <w:szCs w:val="22"/>
                <w:lang w:val="kk-KZ"/>
              </w:rPr>
            </w:pPr>
          </w:p>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20</w:t>
            </w:r>
          </w:p>
        </w:tc>
        <w:tc>
          <w:tcPr>
            <w:tcW w:w="394" w:type="pct"/>
            <w:shd w:val="clear" w:color="auto" w:fill="auto"/>
          </w:tcPr>
          <w:p w:rsidR="005678F7" w:rsidRPr="0094361A" w:rsidRDefault="005678F7" w:rsidP="005678F7">
            <w:pPr>
              <w:pStyle w:val="ae"/>
              <w:tabs>
                <w:tab w:val="left" w:pos="0"/>
              </w:tabs>
              <w:ind w:left="0" w:right="10"/>
              <w:jc w:val="center"/>
              <w:rPr>
                <w:color w:val="000000"/>
                <w:sz w:val="22"/>
                <w:szCs w:val="22"/>
                <w:lang w:val="kk-KZ"/>
              </w:rPr>
            </w:pPr>
          </w:p>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22</w:t>
            </w:r>
          </w:p>
        </w:tc>
      </w:tr>
      <w:tr w:rsidR="005678F7" w:rsidRPr="0094361A" w:rsidTr="008039E0">
        <w:trPr>
          <w:trHeight w:val="317"/>
        </w:trPr>
        <w:tc>
          <w:tcPr>
            <w:tcW w:w="2220" w:type="pct"/>
            <w:shd w:val="clear" w:color="auto" w:fill="auto"/>
          </w:tcPr>
          <w:p w:rsidR="005678F7" w:rsidRPr="0094361A" w:rsidRDefault="005678F7" w:rsidP="005678F7">
            <w:pPr>
              <w:pStyle w:val="ae"/>
              <w:tabs>
                <w:tab w:val="left" w:pos="0"/>
              </w:tabs>
              <w:ind w:left="0" w:right="10"/>
              <w:rPr>
                <w:sz w:val="22"/>
                <w:szCs w:val="22"/>
              </w:rPr>
            </w:pPr>
            <w:r w:rsidRPr="0094361A">
              <w:rPr>
                <w:sz w:val="22"/>
                <w:szCs w:val="22"/>
              </w:rPr>
              <w:t>Кол-во междунар</w:t>
            </w:r>
            <w:r>
              <w:rPr>
                <w:sz w:val="22"/>
                <w:szCs w:val="22"/>
              </w:rPr>
              <w:t>. конференций на базе Академии</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w:t>
            </w:r>
          </w:p>
        </w:tc>
        <w:tc>
          <w:tcPr>
            <w:tcW w:w="398" w:type="pct"/>
            <w:shd w:val="clear" w:color="auto" w:fill="auto"/>
            <w:vAlign w:val="center"/>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w:t>
            </w:r>
          </w:p>
        </w:tc>
        <w:tc>
          <w:tcPr>
            <w:tcW w:w="398" w:type="pct"/>
            <w:shd w:val="clear" w:color="auto" w:fill="auto"/>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w:t>
            </w:r>
          </w:p>
        </w:tc>
        <w:tc>
          <w:tcPr>
            <w:tcW w:w="394" w:type="pct"/>
            <w:shd w:val="clear" w:color="auto" w:fill="auto"/>
          </w:tcPr>
          <w:p w:rsidR="005678F7" w:rsidRPr="0094361A" w:rsidRDefault="005678F7" w:rsidP="005678F7">
            <w:pPr>
              <w:pStyle w:val="ae"/>
              <w:tabs>
                <w:tab w:val="left" w:pos="0"/>
              </w:tabs>
              <w:ind w:left="0" w:right="10"/>
              <w:jc w:val="center"/>
              <w:rPr>
                <w:color w:val="000000"/>
                <w:sz w:val="22"/>
                <w:szCs w:val="22"/>
                <w:lang w:val="kk-KZ"/>
              </w:rPr>
            </w:pPr>
            <w:r w:rsidRPr="0094361A">
              <w:rPr>
                <w:color w:val="000000"/>
                <w:sz w:val="22"/>
                <w:szCs w:val="22"/>
                <w:lang w:val="kk-KZ"/>
              </w:rPr>
              <w:t>1</w:t>
            </w:r>
          </w:p>
        </w:tc>
      </w:tr>
    </w:tbl>
    <w:p w:rsidR="00C551C9" w:rsidRPr="001F7D89" w:rsidRDefault="00C551C9" w:rsidP="001052BD">
      <w:pPr>
        <w:pStyle w:val="ae"/>
        <w:tabs>
          <w:tab w:val="left" w:pos="0"/>
          <w:tab w:val="left" w:pos="993"/>
        </w:tabs>
        <w:ind w:left="0"/>
        <w:jc w:val="both"/>
        <w:rPr>
          <w:b/>
          <w:sz w:val="22"/>
          <w:szCs w:val="22"/>
        </w:rPr>
      </w:pPr>
    </w:p>
    <w:p w:rsidR="00A73704" w:rsidRPr="00D63464" w:rsidRDefault="0012230B" w:rsidP="001052BD">
      <w:pPr>
        <w:pStyle w:val="ae"/>
        <w:tabs>
          <w:tab w:val="left" w:pos="0"/>
          <w:tab w:val="left" w:pos="993"/>
        </w:tabs>
        <w:ind w:left="0"/>
        <w:jc w:val="both"/>
        <w:rPr>
          <w:b/>
        </w:rPr>
      </w:pPr>
      <w:r>
        <w:rPr>
          <w:b/>
        </w:rPr>
        <w:t>Цель</w:t>
      </w:r>
      <w:r w:rsidR="004A36C7">
        <w:rPr>
          <w:b/>
        </w:rPr>
        <w:t xml:space="preserve"> </w:t>
      </w:r>
      <w:r w:rsidR="00BB1A1F">
        <w:rPr>
          <w:b/>
        </w:rPr>
        <w:t>4</w:t>
      </w:r>
      <w:r w:rsidR="00C551C9" w:rsidRPr="00D63464">
        <w:rPr>
          <w:b/>
        </w:rPr>
        <w:t xml:space="preserve">. </w:t>
      </w:r>
      <w:r w:rsidR="00221646" w:rsidRPr="00D63464">
        <w:rPr>
          <w:b/>
        </w:rPr>
        <w:t>Стимулировать предпринимательскую и инновационную деятельность факультета, создавать предпринимательскую среду по образо</w:t>
      </w:r>
      <w:r w:rsidR="00A11C28">
        <w:rPr>
          <w:b/>
        </w:rPr>
        <w:t>вательным программам факультета искусств.</w:t>
      </w:r>
    </w:p>
    <w:p w:rsidR="00EA2F59" w:rsidRPr="00D63464" w:rsidRDefault="00EA2F59" w:rsidP="001052BD">
      <w:pPr>
        <w:pStyle w:val="ae"/>
        <w:tabs>
          <w:tab w:val="left" w:pos="0"/>
          <w:tab w:val="left" w:pos="993"/>
        </w:tabs>
        <w:ind w:left="0"/>
        <w:jc w:val="both"/>
      </w:pPr>
      <w:r w:rsidRPr="00D63464">
        <w:t xml:space="preserve">Задачи: </w:t>
      </w:r>
    </w:p>
    <w:p w:rsidR="0053498A" w:rsidRPr="00D63464" w:rsidRDefault="0053498A" w:rsidP="00832D1F">
      <w:pPr>
        <w:pStyle w:val="ae"/>
        <w:numPr>
          <w:ilvl w:val="1"/>
          <w:numId w:val="5"/>
        </w:numPr>
        <w:tabs>
          <w:tab w:val="left" w:pos="0"/>
        </w:tabs>
        <w:ind w:left="0" w:firstLine="426"/>
        <w:jc w:val="both"/>
      </w:pPr>
      <w:r w:rsidRPr="00D63464">
        <w:t>Мотивировать и поддерживать интерес студентов к пре</w:t>
      </w:r>
      <w:r w:rsidR="00890CA5">
        <w:t>дпринимательской деятельности посредством участия на бизнес семинарах и курсах «Начни и развивай свой творческий бизнес» для студентов творческих специальностей.</w:t>
      </w:r>
    </w:p>
    <w:p w:rsidR="00EA2F59" w:rsidRPr="00D63464" w:rsidRDefault="00104F0C" w:rsidP="00832D1F">
      <w:pPr>
        <w:pStyle w:val="ae"/>
        <w:numPr>
          <w:ilvl w:val="1"/>
          <w:numId w:val="5"/>
        </w:numPr>
        <w:tabs>
          <w:tab w:val="left" w:pos="0"/>
        </w:tabs>
        <w:ind w:left="0" w:firstLine="426"/>
        <w:jc w:val="both"/>
      </w:pPr>
      <w:r>
        <w:t xml:space="preserve">Создать творческие </w:t>
      </w:r>
      <w:r w:rsidR="00E471B9">
        <w:t xml:space="preserve">проекты </w:t>
      </w:r>
      <w:r w:rsidR="00601822">
        <w:t>на базе научно-творческой лаборатории</w:t>
      </w:r>
      <w:r w:rsidR="00EA2F59" w:rsidRPr="00D63464">
        <w:t xml:space="preserve"> и развивать процесс коммерциализации результатов научно-исследовательских проектов. </w:t>
      </w:r>
    </w:p>
    <w:p w:rsidR="00EA2F59" w:rsidRPr="00D63464" w:rsidRDefault="00EA2F59" w:rsidP="00832D1F">
      <w:pPr>
        <w:pStyle w:val="ae"/>
        <w:numPr>
          <w:ilvl w:val="1"/>
          <w:numId w:val="5"/>
        </w:numPr>
        <w:tabs>
          <w:tab w:val="left" w:pos="0"/>
        </w:tabs>
        <w:ind w:left="0" w:firstLine="426"/>
        <w:jc w:val="both"/>
      </w:pPr>
      <w:r w:rsidRPr="00D63464">
        <w:t>Расширить финансовые источники и инструменты управления и использование их для собственного развития</w:t>
      </w:r>
      <w:r w:rsidR="00D63464">
        <w:t xml:space="preserve">. </w:t>
      </w:r>
    </w:p>
    <w:p w:rsidR="00403384" w:rsidRPr="00D63464" w:rsidRDefault="00156101" w:rsidP="001052BD">
      <w:pPr>
        <w:pStyle w:val="ae"/>
        <w:tabs>
          <w:tab w:val="left" w:pos="0"/>
          <w:tab w:val="left" w:pos="993"/>
        </w:tabs>
        <w:ind w:left="0"/>
        <w:jc w:val="both"/>
      </w:pPr>
      <w:r>
        <w:t xml:space="preserve">      </w:t>
      </w:r>
      <w:r w:rsidR="009C3B29" w:rsidRPr="00D63464">
        <w:t xml:space="preserve">Реализация целей и задач по стратегическому направлению </w:t>
      </w:r>
      <w:r w:rsidR="00685D2A" w:rsidRPr="00D63464">
        <w:t>«</w:t>
      </w:r>
      <w:r w:rsidR="009C3B29" w:rsidRPr="00D63464">
        <w:t>Развитие и повышение качества научно-исследовательской и инновационной работы</w:t>
      </w:r>
      <w:r w:rsidR="00685D2A" w:rsidRPr="00D63464">
        <w:t>»</w:t>
      </w:r>
      <w:r w:rsidR="009C3B29" w:rsidRPr="00D63464">
        <w:t xml:space="preserve"> приведет к интеграции академии в международное научн</w:t>
      </w:r>
      <w:r w:rsidR="00BA3CEF" w:rsidRPr="00D63464">
        <w:t xml:space="preserve">ое пространство, повысит место </w:t>
      </w:r>
      <w:r w:rsidR="009C3B29" w:rsidRPr="00D63464">
        <w:t>в глобальных рейтингах вузов, позволит создать необходимую инфраструктуру в виде научно-творческих лабораторий, ведущих востребованные в стране и мире исследования и оказывающие консалтинговые и аналитические услуги по заказам государства, бизнеса, гражданского общества, для внедрения на практике результатов исследований.</w:t>
      </w:r>
    </w:p>
    <w:p w:rsidR="00104F0C" w:rsidRDefault="00104F0C" w:rsidP="001052BD">
      <w:pPr>
        <w:pStyle w:val="ae"/>
        <w:tabs>
          <w:tab w:val="left" w:pos="0"/>
          <w:tab w:val="left" w:pos="993"/>
        </w:tabs>
        <w:ind w:left="0"/>
        <w:jc w:val="both"/>
        <w:rPr>
          <w:b/>
        </w:rPr>
      </w:pPr>
    </w:p>
    <w:p w:rsidR="00C551C9" w:rsidRPr="004A36C7" w:rsidRDefault="004A36C7" w:rsidP="001052BD">
      <w:pPr>
        <w:pStyle w:val="ae"/>
        <w:tabs>
          <w:tab w:val="left" w:pos="0"/>
          <w:tab w:val="left" w:pos="993"/>
        </w:tabs>
        <w:ind w:left="0"/>
        <w:jc w:val="both"/>
      </w:pPr>
      <w:r w:rsidRPr="004A36C7">
        <w:t xml:space="preserve">Задача </w:t>
      </w:r>
      <w:r w:rsidR="0053498A" w:rsidRPr="004A36C7">
        <w:t>1. Ввести дисциплины «Менеджмент в сфере культуры», «Лидерство и мотивация», «Управление проектами в сфере культуры и искусства».</w:t>
      </w:r>
    </w:p>
    <w:p w:rsidR="0053498A" w:rsidRPr="00D63464" w:rsidRDefault="00C551C9" w:rsidP="001052BD">
      <w:pPr>
        <w:pStyle w:val="ae"/>
        <w:tabs>
          <w:tab w:val="left" w:pos="0"/>
          <w:tab w:val="left" w:pos="993"/>
        </w:tabs>
        <w:ind w:left="0"/>
        <w:jc w:val="both"/>
      </w:pPr>
      <w:r w:rsidRPr="00D63464">
        <w:t>Табли</w:t>
      </w:r>
      <w:r w:rsidR="00BB1A1F">
        <w:t>ца 22</w:t>
      </w:r>
      <w:r w:rsidR="0053498A" w:rsidRPr="00D63464">
        <w:t>. Ин</w:t>
      </w:r>
      <w:r w:rsidR="004A36C7">
        <w:t>дикаторы и показатели</w:t>
      </w:r>
    </w:p>
    <w:tbl>
      <w:tblPr>
        <w:tblStyle w:val="af8"/>
        <w:tblW w:w="9209" w:type="dxa"/>
        <w:tblInd w:w="-5" w:type="dxa"/>
        <w:tblLook w:val="04A0" w:firstRow="1" w:lastRow="0" w:firstColumn="1" w:lastColumn="0" w:noHBand="0" w:noVBand="1"/>
      </w:tblPr>
      <w:tblGrid>
        <w:gridCol w:w="3565"/>
        <w:gridCol w:w="702"/>
        <w:gridCol w:w="705"/>
        <w:gridCol w:w="706"/>
        <w:gridCol w:w="706"/>
        <w:gridCol w:w="706"/>
        <w:gridCol w:w="701"/>
        <w:gridCol w:w="678"/>
        <w:gridCol w:w="740"/>
      </w:tblGrid>
      <w:tr w:rsidR="009C2BF2" w:rsidRPr="001F7D89" w:rsidTr="008039E0">
        <w:tc>
          <w:tcPr>
            <w:tcW w:w="3565" w:type="dxa"/>
            <w:shd w:val="clear" w:color="auto" w:fill="auto"/>
          </w:tcPr>
          <w:p w:rsidR="009C2BF2" w:rsidRPr="002E273D" w:rsidRDefault="009C2BF2" w:rsidP="002E273D">
            <w:pPr>
              <w:pStyle w:val="ae"/>
              <w:tabs>
                <w:tab w:val="left" w:pos="0"/>
              </w:tabs>
              <w:ind w:left="0" w:right="10"/>
              <w:jc w:val="center"/>
              <w:rPr>
                <w:b/>
                <w:color w:val="000000"/>
                <w:sz w:val="22"/>
                <w:szCs w:val="22"/>
              </w:rPr>
            </w:pPr>
            <w:r w:rsidRPr="002E273D">
              <w:rPr>
                <w:b/>
                <w:color w:val="000000"/>
                <w:sz w:val="22"/>
                <w:szCs w:val="22"/>
              </w:rPr>
              <w:t>Индикаторы</w:t>
            </w:r>
          </w:p>
        </w:tc>
        <w:tc>
          <w:tcPr>
            <w:tcW w:w="702" w:type="dxa"/>
            <w:shd w:val="clear" w:color="auto" w:fill="auto"/>
          </w:tcPr>
          <w:p w:rsidR="009C2BF2" w:rsidRPr="002E273D" w:rsidRDefault="009C2BF2" w:rsidP="002E273D">
            <w:pPr>
              <w:pStyle w:val="ae"/>
              <w:tabs>
                <w:tab w:val="left" w:pos="0"/>
              </w:tabs>
              <w:ind w:left="0" w:right="11"/>
              <w:jc w:val="center"/>
              <w:rPr>
                <w:b/>
                <w:sz w:val="22"/>
                <w:szCs w:val="22"/>
              </w:rPr>
            </w:pPr>
            <w:r w:rsidRPr="002E273D">
              <w:rPr>
                <w:b/>
                <w:sz w:val="22"/>
                <w:szCs w:val="22"/>
              </w:rPr>
              <w:t>2018</w:t>
            </w:r>
          </w:p>
        </w:tc>
        <w:tc>
          <w:tcPr>
            <w:tcW w:w="705" w:type="dxa"/>
            <w:shd w:val="clear" w:color="auto" w:fill="auto"/>
          </w:tcPr>
          <w:p w:rsidR="009C2BF2" w:rsidRPr="002E273D" w:rsidRDefault="009C2BF2" w:rsidP="002E273D">
            <w:pPr>
              <w:pStyle w:val="ae"/>
              <w:tabs>
                <w:tab w:val="left" w:pos="0"/>
              </w:tabs>
              <w:ind w:left="0" w:right="11"/>
              <w:jc w:val="center"/>
              <w:rPr>
                <w:b/>
                <w:sz w:val="22"/>
                <w:szCs w:val="22"/>
              </w:rPr>
            </w:pPr>
            <w:r w:rsidRPr="002E273D">
              <w:rPr>
                <w:b/>
                <w:sz w:val="22"/>
                <w:szCs w:val="22"/>
              </w:rPr>
              <w:t>2019</w:t>
            </w:r>
          </w:p>
        </w:tc>
        <w:tc>
          <w:tcPr>
            <w:tcW w:w="706" w:type="dxa"/>
            <w:shd w:val="clear" w:color="auto" w:fill="auto"/>
          </w:tcPr>
          <w:p w:rsidR="009C2BF2" w:rsidRPr="002E273D" w:rsidRDefault="009C2BF2" w:rsidP="002E273D">
            <w:pPr>
              <w:pStyle w:val="ae"/>
              <w:tabs>
                <w:tab w:val="left" w:pos="0"/>
              </w:tabs>
              <w:ind w:left="0" w:right="11"/>
              <w:jc w:val="center"/>
              <w:rPr>
                <w:b/>
                <w:sz w:val="22"/>
                <w:szCs w:val="22"/>
              </w:rPr>
            </w:pPr>
            <w:r w:rsidRPr="002E273D">
              <w:rPr>
                <w:b/>
                <w:sz w:val="22"/>
                <w:szCs w:val="22"/>
              </w:rPr>
              <w:t>2020</w:t>
            </w:r>
          </w:p>
        </w:tc>
        <w:tc>
          <w:tcPr>
            <w:tcW w:w="706" w:type="dxa"/>
            <w:shd w:val="clear" w:color="auto" w:fill="auto"/>
          </w:tcPr>
          <w:p w:rsidR="009C2BF2" w:rsidRPr="002E273D" w:rsidRDefault="009C2BF2" w:rsidP="002E273D">
            <w:pPr>
              <w:pStyle w:val="ae"/>
              <w:tabs>
                <w:tab w:val="left" w:pos="0"/>
              </w:tabs>
              <w:ind w:left="0" w:right="11"/>
              <w:jc w:val="center"/>
              <w:rPr>
                <w:b/>
                <w:sz w:val="22"/>
                <w:szCs w:val="22"/>
              </w:rPr>
            </w:pPr>
            <w:r w:rsidRPr="002E273D">
              <w:rPr>
                <w:b/>
                <w:sz w:val="22"/>
                <w:szCs w:val="22"/>
              </w:rPr>
              <w:t>2021</w:t>
            </w:r>
          </w:p>
        </w:tc>
        <w:tc>
          <w:tcPr>
            <w:tcW w:w="706" w:type="dxa"/>
            <w:shd w:val="clear" w:color="auto" w:fill="auto"/>
          </w:tcPr>
          <w:p w:rsidR="009C2BF2" w:rsidRPr="002E273D" w:rsidRDefault="009C2BF2" w:rsidP="002E273D">
            <w:pPr>
              <w:pStyle w:val="ae"/>
              <w:tabs>
                <w:tab w:val="left" w:pos="0"/>
              </w:tabs>
              <w:ind w:left="0" w:right="11"/>
              <w:jc w:val="center"/>
              <w:rPr>
                <w:b/>
                <w:sz w:val="22"/>
                <w:szCs w:val="22"/>
              </w:rPr>
            </w:pPr>
            <w:r w:rsidRPr="002E273D">
              <w:rPr>
                <w:b/>
                <w:sz w:val="22"/>
                <w:szCs w:val="22"/>
              </w:rPr>
              <w:t>2022</w:t>
            </w:r>
          </w:p>
        </w:tc>
        <w:tc>
          <w:tcPr>
            <w:tcW w:w="701" w:type="dxa"/>
            <w:shd w:val="clear" w:color="auto" w:fill="auto"/>
          </w:tcPr>
          <w:p w:rsidR="009C2BF2" w:rsidRPr="002E273D" w:rsidRDefault="009C2BF2" w:rsidP="002E273D">
            <w:pPr>
              <w:pStyle w:val="ae"/>
              <w:tabs>
                <w:tab w:val="left" w:pos="0"/>
              </w:tabs>
              <w:ind w:left="0" w:right="11"/>
              <w:jc w:val="center"/>
              <w:rPr>
                <w:b/>
                <w:sz w:val="22"/>
                <w:szCs w:val="22"/>
                <w:lang w:val="en-US"/>
              </w:rPr>
            </w:pPr>
            <w:r w:rsidRPr="002E273D">
              <w:rPr>
                <w:b/>
                <w:sz w:val="22"/>
                <w:szCs w:val="22"/>
                <w:lang w:val="en-US"/>
              </w:rPr>
              <w:t>2023</w:t>
            </w:r>
          </w:p>
        </w:tc>
        <w:tc>
          <w:tcPr>
            <w:tcW w:w="678" w:type="dxa"/>
            <w:shd w:val="clear" w:color="auto" w:fill="auto"/>
          </w:tcPr>
          <w:p w:rsidR="009C2BF2" w:rsidRPr="002E273D" w:rsidRDefault="009C2BF2" w:rsidP="002E273D">
            <w:pPr>
              <w:pStyle w:val="ae"/>
              <w:tabs>
                <w:tab w:val="left" w:pos="0"/>
              </w:tabs>
              <w:ind w:left="0" w:right="11"/>
              <w:jc w:val="center"/>
              <w:rPr>
                <w:b/>
                <w:sz w:val="22"/>
                <w:szCs w:val="22"/>
                <w:lang w:val="en-US"/>
              </w:rPr>
            </w:pPr>
            <w:r w:rsidRPr="002E273D">
              <w:rPr>
                <w:b/>
                <w:sz w:val="22"/>
                <w:szCs w:val="22"/>
                <w:lang w:val="en-US"/>
              </w:rPr>
              <w:t>2024</w:t>
            </w:r>
          </w:p>
        </w:tc>
        <w:tc>
          <w:tcPr>
            <w:tcW w:w="740" w:type="dxa"/>
            <w:shd w:val="clear" w:color="auto" w:fill="auto"/>
          </w:tcPr>
          <w:p w:rsidR="009C2BF2" w:rsidRPr="002E273D" w:rsidRDefault="009C2BF2" w:rsidP="002E273D">
            <w:pPr>
              <w:pStyle w:val="ae"/>
              <w:tabs>
                <w:tab w:val="left" w:pos="0"/>
              </w:tabs>
              <w:ind w:left="0" w:right="11"/>
              <w:jc w:val="center"/>
              <w:rPr>
                <w:b/>
                <w:sz w:val="22"/>
                <w:szCs w:val="22"/>
                <w:lang w:val="en-US"/>
              </w:rPr>
            </w:pPr>
            <w:r w:rsidRPr="002E273D">
              <w:rPr>
                <w:b/>
                <w:sz w:val="22"/>
                <w:szCs w:val="22"/>
                <w:lang w:val="en-US"/>
              </w:rPr>
              <w:t>2025</w:t>
            </w:r>
          </w:p>
        </w:tc>
      </w:tr>
      <w:tr w:rsidR="00585AF0" w:rsidRPr="001F7D89" w:rsidTr="008039E0">
        <w:tc>
          <w:tcPr>
            <w:tcW w:w="3565" w:type="dxa"/>
            <w:shd w:val="clear" w:color="auto" w:fill="auto"/>
          </w:tcPr>
          <w:p w:rsidR="00585AF0" w:rsidRPr="001F7D89" w:rsidRDefault="00585AF0" w:rsidP="002E273D">
            <w:pPr>
              <w:pStyle w:val="ae"/>
              <w:tabs>
                <w:tab w:val="left" w:pos="0"/>
              </w:tabs>
              <w:ind w:left="0" w:right="10"/>
              <w:rPr>
                <w:color w:val="000000"/>
                <w:sz w:val="22"/>
                <w:szCs w:val="22"/>
              </w:rPr>
            </w:pPr>
            <w:r w:rsidRPr="001F7D89">
              <w:rPr>
                <w:sz w:val="22"/>
                <w:szCs w:val="22"/>
              </w:rPr>
              <w:t xml:space="preserve">Доля студентов, изучающих дисциплину «Менеджмент в искусстве» бакалавриат % </w:t>
            </w:r>
          </w:p>
        </w:tc>
        <w:tc>
          <w:tcPr>
            <w:tcW w:w="702"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lang w:val="kk-KZ"/>
              </w:rPr>
              <w:t>30%</w:t>
            </w:r>
          </w:p>
        </w:tc>
        <w:tc>
          <w:tcPr>
            <w:tcW w:w="705"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rPr>
              <w:t>40%</w:t>
            </w:r>
          </w:p>
        </w:tc>
        <w:tc>
          <w:tcPr>
            <w:tcW w:w="706"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rPr>
              <w:t>50%</w:t>
            </w:r>
          </w:p>
        </w:tc>
        <w:tc>
          <w:tcPr>
            <w:tcW w:w="706"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rPr>
              <w:t>60%</w:t>
            </w:r>
          </w:p>
        </w:tc>
        <w:tc>
          <w:tcPr>
            <w:tcW w:w="706"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rPr>
              <w:t>70%</w:t>
            </w:r>
          </w:p>
        </w:tc>
        <w:tc>
          <w:tcPr>
            <w:tcW w:w="701" w:type="dxa"/>
            <w:shd w:val="clear" w:color="auto" w:fill="auto"/>
          </w:tcPr>
          <w:p w:rsidR="00585AF0" w:rsidRPr="008039E0" w:rsidRDefault="009C2BF2" w:rsidP="002E273D">
            <w:pPr>
              <w:pStyle w:val="ae"/>
              <w:tabs>
                <w:tab w:val="left" w:pos="0"/>
              </w:tabs>
              <w:ind w:left="0" w:right="10"/>
              <w:jc w:val="center"/>
              <w:rPr>
                <w:color w:val="000000"/>
                <w:sz w:val="22"/>
                <w:szCs w:val="22"/>
              </w:rPr>
            </w:pPr>
            <w:r w:rsidRPr="008039E0">
              <w:rPr>
                <w:color w:val="000000"/>
                <w:sz w:val="22"/>
                <w:szCs w:val="22"/>
              </w:rPr>
              <w:t>80%</w:t>
            </w:r>
          </w:p>
        </w:tc>
        <w:tc>
          <w:tcPr>
            <w:tcW w:w="678" w:type="dxa"/>
            <w:shd w:val="clear" w:color="auto" w:fill="auto"/>
          </w:tcPr>
          <w:p w:rsidR="00585AF0"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90%</w:t>
            </w:r>
          </w:p>
        </w:tc>
        <w:tc>
          <w:tcPr>
            <w:tcW w:w="740" w:type="dxa"/>
            <w:shd w:val="clear" w:color="auto" w:fill="auto"/>
          </w:tcPr>
          <w:p w:rsidR="00585AF0"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100%</w:t>
            </w:r>
          </w:p>
        </w:tc>
      </w:tr>
      <w:tr w:rsidR="009C2BF2" w:rsidRPr="001F7D89" w:rsidTr="008039E0">
        <w:tc>
          <w:tcPr>
            <w:tcW w:w="3565" w:type="dxa"/>
            <w:shd w:val="clear" w:color="auto" w:fill="auto"/>
          </w:tcPr>
          <w:p w:rsidR="009C2BF2" w:rsidRPr="001F7D89" w:rsidRDefault="009C2BF2" w:rsidP="002E273D">
            <w:pPr>
              <w:pStyle w:val="ae"/>
              <w:tabs>
                <w:tab w:val="left" w:pos="0"/>
              </w:tabs>
              <w:ind w:left="0" w:right="10"/>
              <w:rPr>
                <w:sz w:val="22"/>
                <w:szCs w:val="22"/>
              </w:rPr>
            </w:pPr>
            <w:r w:rsidRPr="001F7D89">
              <w:rPr>
                <w:sz w:val="22"/>
                <w:szCs w:val="22"/>
              </w:rPr>
              <w:t xml:space="preserve">Доля студентов, изучающих дисциплину «Лидерство и </w:t>
            </w:r>
            <w:r w:rsidRPr="001F7D89">
              <w:rPr>
                <w:sz w:val="22"/>
                <w:szCs w:val="22"/>
              </w:rPr>
              <w:lastRenderedPageBreak/>
              <w:t xml:space="preserve">мотивация» бакалавриат % </w:t>
            </w:r>
          </w:p>
        </w:tc>
        <w:tc>
          <w:tcPr>
            <w:tcW w:w="702"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lang w:val="kk-KZ"/>
              </w:rPr>
              <w:lastRenderedPageBreak/>
              <w:t>30%</w:t>
            </w:r>
          </w:p>
        </w:tc>
        <w:tc>
          <w:tcPr>
            <w:tcW w:w="705"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40%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50%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60%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70%</w:t>
            </w:r>
          </w:p>
        </w:tc>
        <w:tc>
          <w:tcPr>
            <w:tcW w:w="701"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80%</w:t>
            </w:r>
          </w:p>
        </w:tc>
        <w:tc>
          <w:tcPr>
            <w:tcW w:w="678" w:type="dxa"/>
            <w:shd w:val="clear" w:color="auto" w:fill="auto"/>
          </w:tcPr>
          <w:p w:rsidR="009C2BF2"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90%</w:t>
            </w:r>
          </w:p>
        </w:tc>
        <w:tc>
          <w:tcPr>
            <w:tcW w:w="740" w:type="dxa"/>
            <w:shd w:val="clear" w:color="auto" w:fill="auto"/>
          </w:tcPr>
          <w:p w:rsidR="009C2BF2"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100%</w:t>
            </w:r>
          </w:p>
        </w:tc>
      </w:tr>
      <w:tr w:rsidR="009C2BF2" w:rsidRPr="001F7D89" w:rsidTr="008039E0">
        <w:tc>
          <w:tcPr>
            <w:tcW w:w="3565" w:type="dxa"/>
            <w:shd w:val="clear" w:color="auto" w:fill="auto"/>
          </w:tcPr>
          <w:p w:rsidR="009C2BF2" w:rsidRPr="001F7D89" w:rsidRDefault="009C2BF2" w:rsidP="002E273D">
            <w:pPr>
              <w:pStyle w:val="ae"/>
              <w:tabs>
                <w:tab w:val="left" w:pos="0"/>
              </w:tabs>
              <w:ind w:left="0" w:right="10"/>
              <w:rPr>
                <w:sz w:val="22"/>
                <w:szCs w:val="22"/>
              </w:rPr>
            </w:pPr>
            <w:r w:rsidRPr="001F7D89">
              <w:rPr>
                <w:sz w:val="22"/>
                <w:szCs w:val="22"/>
              </w:rPr>
              <w:lastRenderedPageBreak/>
              <w:t xml:space="preserve">Доля обучающихся, изучающих дисциплину «Управление проектами в сфере культуры и искусства» бакалавриат/магистратура % </w:t>
            </w:r>
          </w:p>
        </w:tc>
        <w:tc>
          <w:tcPr>
            <w:tcW w:w="702"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lang w:val="kk-KZ"/>
              </w:rPr>
              <w:t>30%</w:t>
            </w:r>
          </w:p>
        </w:tc>
        <w:tc>
          <w:tcPr>
            <w:tcW w:w="705"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40%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50%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60%</w:t>
            </w:r>
          </w:p>
        </w:tc>
        <w:tc>
          <w:tcPr>
            <w:tcW w:w="706"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70%</w:t>
            </w:r>
          </w:p>
        </w:tc>
        <w:tc>
          <w:tcPr>
            <w:tcW w:w="701" w:type="dxa"/>
            <w:shd w:val="clear" w:color="auto" w:fill="auto"/>
          </w:tcPr>
          <w:p w:rsidR="009C2BF2" w:rsidRPr="008039E0" w:rsidRDefault="009C2BF2" w:rsidP="002E273D">
            <w:pPr>
              <w:pStyle w:val="ae"/>
              <w:tabs>
                <w:tab w:val="left" w:pos="0"/>
              </w:tabs>
              <w:ind w:left="0" w:right="10"/>
              <w:jc w:val="center"/>
              <w:rPr>
                <w:color w:val="000000"/>
                <w:sz w:val="22"/>
                <w:szCs w:val="22"/>
              </w:rPr>
            </w:pPr>
            <w:r w:rsidRPr="008039E0">
              <w:rPr>
                <w:color w:val="000000"/>
                <w:sz w:val="22"/>
                <w:szCs w:val="22"/>
              </w:rPr>
              <w:t>80%</w:t>
            </w:r>
          </w:p>
        </w:tc>
        <w:tc>
          <w:tcPr>
            <w:tcW w:w="678" w:type="dxa"/>
            <w:shd w:val="clear" w:color="auto" w:fill="auto"/>
          </w:tcPr>
          <w:p w:rsidR="009C2BF2"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90%</w:t>
            </w:r>
          </w:p>
        </w:tc>
        <w:tc>
          <w:tcPr>
            <w:tcW w:w="740" w:type="dxa"/>
            <w:shd w:val="clear" w:color="auto" w:fill="auto"/>
          </w:tcPr>
          <w:p w:rsidR="009C2BF2" w:rsidRPr="008039E0" w:rsidRDefault="009C2BF2" w:rsidP="002E273D">
            <w:pPr>
              <w:pStyle w:val="ae"/>
              <w:tabs>
                <w:tab w:val="left" w:pos="0"/>
              </w:tabs>
              <w:ind w:left="0" w:right="10"/>
              <w:jc w:val="center"/>
              <w:rPr>
                <w:color w:val="000000"/>
                <w:sz w:val="22"/>
                <w:szCs w:val="22"/>
                <w:lang w:val="kk-KZ"/>
              </w:rPr>
            </w:pPr>
            <w:r w:rsidRPr="008039E0">
              <w:rPr>
                <w:color w:val="000000"/>
                <w:sz w:val="22"/>
                <w:szCs w:val="22"/>
                <w:lang w:val="kk-KZ"/>
              </w:rPr>
              <w:t>100%</w:t>
            </w:r>
          </w:p>
        </w:tc>
      </w:tr>
    </w:tbl>
    <w:p w:rsidR="002E273D" w:rsidRDefault="002E273D" w:rsidP="001052BD">
      <w:pPr>
        <w:pStyle w:val="ae"/>
        <w:tabs>
          <w:tab w:val="left" w:pos="0"/>
          <w:tab w:val="left" w:pos="993"/>
        </w:tabs>
        <w:ind w:left="0"/>
        <w:jc w:val="both"/>
        <w:rPr>
          <w:sz w:val="22"/>
          <w:szCs w:val="22"/>
        </w:rPr>
      </w:pPr>
    </w:p>
    <w:p w:rsidR="00BB1A1F" w:rsidRDefault="00BB1A1F" w:rsidP="00D9240A">
      <w:pPr>
        <w:pStyle w:val="ae"/>
        <w:tabs>
          <w:tab w:val="left" w:pos="0"/>
          <w:tab w:val="left" w:pos="993"/>
        </w:tabs>
        <w:ind w:left="0"/>
        <w:rPr>
          <w:b/>
          <w:szCs w:val="22"/>
        </w:rPr>
      </w:pPr>
    </w:p>
    <w:p w:rsidR="00DC799A" w:rsidRPr="00D9240A" w:rsidRDefault="002C36D5" w:rsidP="00D9240A">
      <w:pPr>
        <w:pStyle w:val="ae"/>
        <w:tabs>
          <w:tab w:val="left" w:pos="0"/>
          <w:tab w:val="left" w:pos="993"/>
        </w:tabs>
        <w:ind w:left="0"/>
        <w:rPr>
          <w:b/>
          <w:szCs w:val="22"/>
        </w:rPr>
      </w:pPr>
      <w:r w:rsidRPr="00D9240A">
        <w:rPr>
          <w:b/>
          <w:szCs w:val="22"/>
        </w:rPr>
        <w:t xml:space="preserve">Стратегическое </w:t>
      </w:r>
      <w:r w:rsidR="000A0A0F" w:rsidRPr="00D9240A">
        <w:rPr>
          <w:b/>
          <w:szCs w:val="22"/>
        </w:rPr>
        <w:t>направление</w:t>
      </w:r>
      <w:r w:rsidRPr="00D9240A">
        <w:rPr>
          <w:b/>
          <w:szCs w:val="22"/>
        </w:rPr>
        <w:t xml:space="preserve"> 3</w:t>
      </w:r>
      <w:r w:rsidR="000A0A0F" w:rsidRPr="00D9240A">
        <w:rPr>
          <w:b/>
          <w:szCs w:val="22"/>
        </w:rPr>
        <w:t xml:space="preserve">. </w:t>
      </w:r>
      <w:r w:rsidRPr="00D9240A">
        <w:rPr>
          <w:b/>
          <w:szCs w:val="22"/>
        </w:rPr>
        <w:t>Развитие международного сотрудничества и интеграции в мировое образовательное пространство</w:t>
      </w:r>
    </w:p>
    <w:p w:rsidR="00BB1A1F" w:rsidRDefault="00BB1A1F" w:rsidP="001052BD">
      <w:pPr>
        <w:pStyle w:val="ae"/>
        <w:tabs>
          <w:tab w:val="left" w:pos="0"/>
          <w:tab w:val="left" w:pos="993"/>
        </w:tabs>
        <w:ind w:left="0"/>
        <w:jc w:val="both"/>
        <w:rPr>
          <w:b/>
          <w:szCs w:val="22"/>
        </w:rPr>
      </w:pPr>
    </w:p>
    <w:p w:rsidR="00E12DF6" w:rsidRPr="002C36D5" w:rsidRDefault="00F96C3F" w:rsidP="001052BD">
      <w:pPr>
        <w:pStyle w:val="ae"/>
        <w:tabs>
          <w:tab w:val="left" w:pos="0"/>
          <w:tab w:val="left" w:pos="993"/>
        </w:tabs>
        <w:ind w:left="0"/>
        <w:jc w:val="both"/>
        <w:rPr>
          <w:b/>
          <w:szCs w:val="22"/>
        </w:rPr>
      </w:pPr>
      <w:r>
        <w:rPr>
          <w:b/>
          <w:szCs w:val="22"/>
        </w:rPr>
        <w:t>Цель 1</w:t>
      </w:r>
      <w:r w:rsidR="00E12DF6" w:rsidRPr="002C36D5">
        <w:rPr>
          <w:b/>
          <w:szCs w:val="22"/>
        </w:rPr>
        <w:t>. Увеличить международную академическую мобильность обучающихся</w:t>
      </w:r>
    </w:p>
    <w:p w:rsidR="00E12DF6" w:rsidRPr="002C36D5" w:rsidRDefault="00541AB6" w:rsidP="001052BD">
      <w:pPr>
        <w:pStyle w:val="ae"/>
        <w:tabs>
          <w:tab w:val="left" w:pos="0"/>
          <w:tab w:val="left" w:pos="993"/>
        </w:tabs>
        <w:ind w:left="0"/>
        <w:jc w:val="both"/>
        <w:rPr>
          <w:szCs w:val="22"/>
        </w:rPr>
      </w:pPr>
      <w:r>
        <w:rPr>
          <w:szCs w:val="22"/>
        </w:rPr>
        <w:t>Задача 1</w:t>
      </w:r>
      <w:r w:rsidR="00E12DF6" w:rsidRPr="002C36D5">
        <w:rPr>
          <w:szCs w:val="22"/>
        </w:rPr>
        <w:t xml:space="preserve">. Увеличить международную </w:t>
      </w:r>
      <w:r w:rsidR="00E12DF6" w:rsidRPr="00295A88">
        <w:rPr>
          <w:i/>
          <w:szCs w:val="22"/>
        </w:rPr>
        <w:t>исходящую</w:t>
      </w:r>
      <w:r w:rsidR="00E12DF6" w:rsidRPr="002C36D5">
        <w:rPr>
          <w:szCs w:val="22"/>
        </w:rPr>
        <w:t xml:space="preserve"> академ</w:t>
      </w:r>
      <w:r w:rsidR="00295A88">
        <w:rPr>
          <w:szCs w:val="22"/>
        </w:rPr>
        <w:t>ическую мобильность обучающихся факультета искусств.</w:t>
      </w:r>
    </w:p>
    <w:p w:rsidR="00E12DF6" w:rsidRPr="002C36D5" w:rsidRDefault="00E12DF6" w:rsidP="001052BD">
      <w:pPr>
        <w:pStyle w:val="ae"/>
        <w:tabs>
          <w:tab w:val="left" w:pos="0"/>
          <w:tab w:val="left" w:pos="993"/>
        </w:tabs>
        <w:ind w:left="0"/>
        <w:jc w:val="both"/>
        <w:rPr>
          <w:szCs w:val="22"/>
        </w:rPr>
      </w:pPr>
      <w:r w:rsidRPr="002C36D5">
        <w:rPr>
          <w:szCs w:val="22"/>
        </w:rPr>
        <w:t xml:space="preserve">Таблица </w:t>
      </w:r>
      <w:r w:rsidR="00DC799A" w:rsidRPr="002C36D5">
        <w:rPr>
          <w:szCs w:val="22"/>
        </w:rPr>
        <w:t>2</w:t>
      </w:r>
      <w:r w:rsidR="00BB1A1F">
        <w:rPr>
          <w:szCs w:val="22"/>
        </w:rPr>
        <w:t>3</w:t>
      </w:r>
      <w:r w:rsidR="005F4509">
        <w:rPr>
          <w:szCs w:val="22"/>
        </w:rPr>
        <w:t>. Индикаторы оценки исходящей академической мобильности обучающихся</w:t>
      </w:r>
    </w:p>
    <w:tbl>
      <w:tblPr>
        <w:tblStyle w:val="af8"/>
        <w:tblW w:w="9356" w:type="dxa"/>
        <w:tblInd w:w="-5" w:type="dxa"/>
        <w:tblLayout w:type="fixed"/>
        <w:tblLook w:val="04A0" w:firstRow="1" w:lastRow="0" w:firstColumn="1" w:lastColumn="0" w:noHBand="0" w:noVBand="1"/>
      </w:tblPr>
      <w:tblGrid>
        <w:gridCol w:w="1261"/>
        <w:gridCol w:w="963"/>
        <w:gridCol w:w="964"/>
        <w:gridCol w:w="964"/>
        <w:gridCol w:w="1291"/>
        <w:gridCol w:w="1291"/>
        <w:gridCol w:w="1063"/>
        <w:gridCol w:w="1559"/>
      </w:tblGrid>
      <w:tr w:rsidR="00295A88" w:rsidRPr="008039E0" w:rsidTr="008039E0">
        <w:tc>
          <w:tcPr>
            <w:tcW w:w="1261" w:type="dxa"/>
            <w:shd w:val="clear" w:color="auto" w:fill="auto"/>
          </w:tcPr>
          <w:p w:rsidR="009440A7" w:rsidRPr="008039E0" w:rsidRDefault="009440A7" w:rsidP="002C36D5">
            <w:pPr>
              <w:widowControl w:val="0"/>
              <w:tabs>
                <w:tab w:val="left" w:pos="0"/>
              </w:tabs>
              <w:autoSpaceDE w:val="0"/>
              <w:autoSpaceDN w:val="0"/>
              <w:adjustRightInd w:val="0"/>
              <w:ind w:right="10"/>
              <w:contextualSpacing/>
              <w:jc w:val="center"/>
              <w:rPr>
                <w:rFonts w:eastAsia="Times New Roman" w:cs="Times New Roman"/>
                <w:b/>
                <w:color w:val="000000"/>
                <w:sz w:val="22"/>
                <w:szCs w:val="22"/>
              </w:rPr>
            </w:pPr>
            <w:r w:rsidRPr="008039E0">
              <w:rPr>
                <w:rFonts w:eastAsia="Times New Roman" w:cs="Times New Roman"/>
                <w:b/>
                <w:color w:val="000000"/>
                <w:sz w:val="22"/>
                <w:szCs w:val="22"/>
              </w:rPr>
              <w:t>Индикаторы</w:t>
            </w:r>
          </w:p>
        </w:tc>
        <w:tc>
          <w:tcPr>
            <w:tcW w:w="963" w:type="dxa"/>
            <w:shd w:val="clear" w:color="auto" w:fill="auto"/>
          </w:tcPr>
          <w:p w:rsidR="00295A88" w:rsidRPr="008039E0" w:rsidRDefault="009440A7" w:rsidP="002C36D5">
            <w:pPr>
              <w:widowControl w:val="0"/>
              <w:tabs>
                <w:tab w:val="left" w:pos="0"/>
              </w:tabs>
              <w:autoSpaceDE w:val="0"/>
              <w:autoSpaceDN w:val="0"/>
              <w:adjustRightInd w:val="0"/>
              <w:ind w:right="11"/>
              <w:contextualSpacing/>
              <w:jc w:val="center"/>
              <w:rPr>
                <w:rFonts w:eastAsia="Times New Roman" w:cs="Times New Roman"/>
                <w:b/>
                <w:color w:val="000000"/>
                <w:sz w:val="22"/>
                <w:szCs w:val="22"/>
              </w:rPr>
            </w:pPr>
            <w:r w:rsidRPr="008039E0">
              <w:rPr>
                <w:rFonts w:eastAsia="Times New Roman" w:cs="Times New Roman"/>
                <w:b/>
                <w:color w:val="000000"/>
                <w:sz w:val="22"/>
                <w:szCs w:val="22"/>
              </w:rPr>
              <w:t>2018-</w:t>
            </w:r>
          </w:p>
          <w:p w:rsidR="009440A7" w:rsidRPr="008039E0" w:rsidRDefault="009440A7" w:rsidP="002C36D5">
            <w:pPr>
              <w:widowControl w:val="0"/>
              <w:tabs>
                <w:tab w:val="left" w:pos="0"/>
              </w:tabs>
              <w:autoSpaceDE w:val="0"/>
              <w:autoSpaceDN w:val="0"/>
              <w:adjustRightInd w:val="0"/>
              <w:ind w:right="11"/>
              <w:contextualSpacing/>
              <w:jc w:val="center"/>
              <w:rPr>
                <w:rFonts w:eastAsia="Times New Roman" w:cs="Times New Roman"/>
                <w:b/>
                <w:color w:val="000000"/>
                <w:sz w:val="22"/>
                <w:szCs w:val="22"/>
              </w:rPr>
            </w:pPr>
            <w:r w:rsidRPr="008039E0">
              <w:rPr>
                <w:rFonts w:eastAsia="Times New Roman" w:cs="Times New Roman"/>
                <w:b/>
                <w:color w:val="000000"/>
                <w:sz w:val="22"/>
                <w:szCs w:val="22"/>
              </w:rPr>
              <w:t>2019</w:t>
            </w:r>
          </w:p>
        </w:tc>
        <w:tc>
          <w:tcPr>
            <w:tcW w:w="964" w:type="dxa"/>
            <w:shd w:val="clear" w:color="auto" w:fill="auto"/>
          </w:tcPr>
          <w:p w:rsidR="009440A7"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2019-2020</w:t>
            </w:r>
          </w:p>
        </w:tc>
        <w:tc>
          <w:tcPr>
            <w:tcW w:w="964" w:type="dxa"/>
            <w:shd w:val="clear" w:color="auto" w:fill="auto"/>
          </w:tcPr>
          <w:p w:rsidR="009440A7"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2020-2021</w:t>
            </w:r>
          </w:p>
        </w:tc>
        <w:tc>
          <w:tcPr>
            <w:tcW w:w="1291" w:type="dxa"/>
            <w:shd w:val="clear" w:color="auto" w:fill="auto"/>
          </w:tcPr>
          <w:p w:rsidR="008E10A0"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2021-</w:t>
            </w:r>
          </w:p>
          <w:p w:rsidR="009440A7"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2022</w:t>
            </w:r>
          </w:p>
        </w:tc>
        <w:tc>
          <w:tcPr>
            <w:tcW w:w="1291" w:type="dxa"/>
            <w:shd w:val="clear" w:color="auto" w:fill="auto"/>
          </w:tcPr>
          <w:p w:rsidR="008E10A0"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2022-</w:t>
            </w:r>
          </w:p>
          <w:p w:rsidR="009440A7" w:rsidRPr="008039E0" w:rsidRDefault="009440A7" w:rsidP="002C36D5">
            <w:pPr>
              <w:pStyle w:val="ae"/>
              <w:tabs>
                <w:tab w:val="left" w:pos="0"/>
              </w:tabs>
              <w:ind w:left="0" w:right="11"/>
              <w:jc w:val="center"/>
              <w:rPr>
                <w:b/>
                <w:color w:val="000000"/>
                <w:sz w:val="22"/>
                <w:szCs w:val="22"/>
              </w:rPr>
            </w:pPr>
            <w:r w:rsidRPr="008039E0">
              <w:rPr>
                <w:b/>
                <w:color w:val="000000"/>
                <w:sz w:val="22"/>
                <w:szCs w:val="22"/>
              </w:rPr>
              <w:t>2023</w:t>
            </w:r>
          </w:p>
        </w:tc>
        <w:tc>
          <w:tcPr>
            <w:tcW w:w="1063" w:type="dxa"/>
            <w:shd w:val="clear" w:color="auto" w:fill="auto"/>
          </w:tcPr>
          <w:p w:rsidR="008E10A0" w:rsidRPr="008039E0" w:rsidRDefault="009440A7" w:rsidP="002C36D5">
            <w:pPr>
              <w:pStyle w:val="ae"/>
              <w:tabs>
                <w:tab w:val="left" w:pos="0"/>
              </w:tabs>
              <w:ind w:left="0" w:right="11"/>
              <w:jc w:val="center"/>
              <w:rPr>
                <w:b/>
                <w:color w:val="000000"/>
                <w:sz w:val="22"/>
                <w:szCs w:val="22"/>
                <w:lang w:val="en-US"/>
              </w:rPr>
            </w:pPr>
            <w:r w:rsidRPr="008039E0">
              <w:rPr>
                <w:b/>
                <w:color w:val="000000"/>
                <w:sz w:val="22"/>
                <w:szCs w:val="22"/>
                <w:lang w:val="en-US"/>
              </w:rPr>
              <w:t>2023-</w:t>
            </w:r>
          </w:p>
          <w:p w:rsidR="009440A7" w:rsidRPr="008039E0" w:rsidRDefault="009440A7" w:rsidP="002C36D5">
            <w:pPr>
              <w:pStyle w:val="ae"/>
              <w:tabs>
                <w:tab w:val="left" w:pos="0"/>
              </w:tabs>
              <w:ind w:left="0" w:right="11"/>
              <w:jc w:val="center"/>
              <w:rPr>
                <w:b/>
                <w:color w:val="000000"/>
                <w:sz w:val="22"/>
                <w:szCs w:val="22"/>
                <w:lang w:val="en-US"/>
              </w:rPr>
            </w:pPr>
            <w:r w:rsidRPr="008039E0">
              <w:rPr>
                <w:b/>
                <w:color w:val="000000"/>
                <w:sz w:val="22"/>
                <w:szCs w:val="22"/>
                <w:lang w:val="en-US"/>
              </w:rPr>
              <w:t>2024</w:t>
            </w:r>
          </w:p>
        </w:tc>
        <w:tc>
          <w:tcPr>
            <w:tcW w:w="1559" w:type="dxa"/>
            <w:shd w:val="clear" w:color="auto" w:fill="auto"/>
          </w:tcPr>
          <w:p w:rsidR="008E10A0" w:rsidRPr="008039E0" w:rsidRDefault="009440A7" w:rsidP="002C36D5">
            <w:pPr>
              <w:pStyle w:val="ae"/>
              <w:tabs>
                <w:tab w:val="left" w:pos="0"/>
              </w:tabs>
              <w:ind w:left="0" w:right="11"/>
              <w:jc w:val="center"/>
              <w:rPr>
                <w:b/>
                <w:color w:val="000000"/>
                <w:sz w:val="22"/>
                <w:szCs w:val="22"/>
                <w:lang w:val="en-US"/>
              </w:rPr>
            </w:pPr>
            <w:r w:rsidRPr="008039E0">
              <w:rPr>
                <w:b/>
                <w:color w:val="000000"/>
                <w:sz w:val="22"/>
                <w:szCs w:val="22"/>
                <w:lang w:val="en-US"/>
              </w:rPr>
              <w:t>2024-</w:t>
            </w:r>
          </w:p>
          <w:p w:rsidR="009440A7" w:rsidRPr="008039E0" w:rsidRDefault="009440A7" w:rsidP="002C36D5">
            <w:pPr>
              <w:pStyle w:val="ae"/>
              <w:tabs>
                <w:tab w:val="left" w:pos="0"/>
              </w:tabs>
              <w:ind w:left="0" w:right="11"/>
              <w:jc w:val="center"/>
              <w:rPr>
                <w:b/>
                <w:color w:val="000000"/>
                <w:sz w:val="22"/>
                <w:szCs w:val="22"/>
                <w:lang w:val="en-US"/>
              </w:rPr>
            </w:pPr>
            <w:r w:rsidRPr="008039E0">
              <w:rPr>
                <w:b/>
                <w:color w:val="000000"/>
                <w:sz w:val="22"/>
                <w:szCs w:val="22"/>
                <w:lang w:val="en-US"/>
              </w:rPr>
              <w:t>2025</w:t>
            </w:r>
          </w:p>
        </w:tc>
      </w:tr>
      <w:tr w:rsidR="00295A88" w:rsidRPr="008039E0" w:rsidTr="008039E0">
        <w:tc>
          <w:tcPr>
            <w:tcW w:w="1261" w:type="dxa"/>
            <w:shd w:val="clear" w:color="auto" w:fill="auto"/>
          </w:tcPr>
          <w:p w:rsidR="009440A7" w:rsidRPr="008039E0" w:rsidRDefault="009440A7" w:rsidP="009920B7">
            <w:pPr>
              <w:widowControl w:val="0"/>
              <w:tabs>
                <w:tab w:val="left" w:pos="0"/>
              </w:tabs>
              <w:autoSpaceDE w:val="0"/>
              <w:autoSpaceDN w:val="0"/>
              <w:adjustRightInd w:val="0"/>
              <w:ind w:right="10"/>
              <w:contextualSpacing/>
              <w:rPr>
                <w:rFonts w:eastAsia="Times New Roman" w:cs="Times New Roman"/>
                <w:color w:val="000000"/>
                <w:sz w:val="22"/>
                <w:szCs w:val="22"/>
              </w:rPr>
            </w:pPr>
            <w:r w:rsidRPr="008039E0">
              <w:rPr>
                <w:rFonts w:eastAsia="Times New Roman" w:cs="Times New Roman"/>
                <w:sz w:val="22"/>
                <w:szCs w:val="22"/>
              </w:rPr>
              <w:t>Количество обучающихся за рубежом, чел.</w:t>
            </w:r>
          </w:p>
        </w:tc>
        <w:tc>
          <w:tcPr>
            <w:tcW w:w="963" w:type="dxa"/>
            <w:shd w:val="clear" w:color="auto" w:fill="auto"/>
          </w:tcPr>
          <w:p w:rsidR="009440A7" w:rsidRPr="008039E0" w:rsidRDefault="009440A7"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2</w:t>
            </w:r>
          </w:p>
          <w:p w:rsidR="00295A88"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w:t>
            </w:r>
          </w:p>
        </w:tc>
        <w:tc>
          <w:tcPr>
            <w:tcW w:w="964" w:type="dxa"/>
            <w:shd w:val="clear" w:color="auto" w:fill="auto"/>
          </w:tcPr>
          <w:p w:rsidR="009440A7" w:rsidRPr="008039E0" w:rsidRDefault="005C0011"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2</w:t>
            </w:r>
          </w:p>
          <w:p w:rsidR="00295A88"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w:t>
            </w:r>
          </w:p>
        </w:tc>
        <w:tc>
          <w:tcPr>
            <w:tcW w:w="964" w:type="dxa"/>
            <w:shd w:val="clear" w:color="auto" w:fill="auto"/>
          </w:tcPr>
          <w:p w:rsidR="009440A7" w:rsidRPr="008039E0" w:rsidRDefault="005C0011"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2</w:t>
            </w:r>
          </w:p>
          <w:p w:rsidR="00295A88"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w:t>
            </w:r>
          </w:p>
        </w:tc>
        <w:tc>
          <w:tcPr>
            <w:tcW w:w="1291" w:type="dxa"/>
            <w:shd w:val="clear" w:color="auto" w:fill="auto"/>
          </w:tcPr>
          <w:p w:rsidR="009440A7" w:rsidRPr="008039E0" w:rsidRDefault="005C0011"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3</w:t>
            </w:r>
          </w:p>
          <w:p w:rsidR="00295A88" w:rsidRPr="008039E0" w:rsidRDefault="00295A88" w:rsidP="00295A88">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 искусствоведение</w:t>
            </w:r>
          </w:p>
        </w:tc>
        <w:tc>
          <w:tcPr>
            <w:tcW w:w="1291" w:type="dxa"/>
            <w:shd w:val="clear" w:color="auto" w:fill="auto"/>
          </w:tcPr>
          <w:p w:rsidR="009440A7" w:rsidRPr="008039E0" w:rsidRDefault="009440A7"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4</w:t>
            </w:r>
          </w:p>
          <w:p w:rsidR="00295A88"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 искусствоведение</w:t>
            </w:r>
          </w:p>
        </w:tc>
        <w:tc>
          <w:tcPr>
            <w:tcW w:w="1063" w:type="dxa"/>
            <w:shd w:val="clear" w:color="auto" w:fill="auto"/>
          </w:tcPr>
          <w:p w:rsidR="008E10A0" w:rsidRPr="008039E0" w:rsidRDefault="00C513CB"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4</w:t>
            </w:r>
            <w:r w:rsidR="00295A88" w:rsidRPr="008039E0">
              <w:rPr>
                <w:rFonts w:eastAsia="Times New Roman" w:cs="Times New Roman"/>
                <w:color w:val="000000"/>
                <w:sz w:val="22"/>
                <w:szCs w:val="22"/>
                <w:lang w:val="kk-KZ"/>
              </w:rPr>
              <w:t xml:space="preserve"> </w:t>
            </w:r>
          </w:p>
          <w:p w:rsidR="009440A7"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 искусствоведение</w:t>
            </w:r>
          </w:p>
        </w:tc>
        <w:tc>
          <w:tcPr>
            <w:tcW w:w="1559" w:type="dxa"/>
            <w:shd w:val="clear" w:color="auto" w:fill="auto"/>
          </w:tcPr>
          <w:p w:rsidR="008E10A0" w:rsidRPr="008039E0" w:rsidRDefault="00C513CB"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5</w:t>
            </w:r>
            <w:r w:rsidR="00295A88" w:rsidRPr="008039E0">
              <w:rPr>
                <w:rFonts w:eastAsia="Times New Roman" w:cs="Times New Roman"/>
                <w:color w:val="000000"/>
                <w:sz w:val="22"/>
                <w:szCs w:val="22"/>
                <w:lang w:val="kk-KZ"/>
              </w:rPr>
              <w:t xml:space="preserve"> </w:t>
            </w:r>
          </w:p>
          <w:p w:rsidR="009440A7"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арт-менеджмент, искусствоведение,</w:t>
            </w:r>
          </w:p>
          <w:p w:rsidR="00295A88" w:rsidRPr="008039E0" w:rsidRDefault="00295A88"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менеджмент в соц.сфере</w:t>
            </w:r>
          </w:p>
        </w:tc>
      </w:tr>
      <w:tr w:rsidR="00295A88" w:rsidRPr="008039E0" w:rsidTr="008039E0">
        <w:tc>
          <w:tcPr>
            <w:tcW w:w="1261" w:type="dxa"/>
            <w:shd w:val="clear" w:color="auto" w:fill="auto"/>
          </w:tcPr>
          <w:p w:rsidR="00C513CB" w:rsidRPr="008039E0" w:rsidRDefault="00C513CB" w:rsidP="009920B7">
            <w:pPr>
              <w:widowControl w:val="0"/>
              <w:tabs>
                <w:tab w:val="left" w:pos="0"/>
              </w:tabs>
              <w:autoSpaceDE w:val="0"/>
              <w:autoSpaceDN w:val="0"/>
              <w:adjustRightInd w:val="0"/>
              <w:ind w:right="10"/>
              <w:contextualSpacing/>
              <w:rPr>
                <w:rFonts w:eastAsia="Times New Roman" w:cs="Times New Roman"/>
                <w:sz w:val="22"/>
                <w:szCs w:val="22"/>
              </w:rPr>
            </w:pPr>
            <w:r w:rsidRPr="008039E0">
              <w:rPr>
                <w:rFonts w:eastAsia="Times New Roman" w:cs="Times New Roman"/>
                <w:sz w:val="22"/>
                <w:szCs w:val="22"/>
              </w:rPr>
              <w:t>Доля обучающихся на краткосрочных программах за рубежом, %</w:t>
            </w:r>
          </w:p>
        </w:tc>
        <w:tc>
          <w:tcPr>
            <w:tcW w:w="963" w:type="dxa"/>
            <w:shd w:val="clear" w:color="auto" w:fill="auto"/>
          </w:tcPr>
          <w:p w:rsidR="00C513CB" w:rsidRPr="008039E0" w:rsidRDefault="00C513CB"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w:t>
            </w:r>
          </w:p>
        </w:tc>
        <w:tc>
          <w:tcPr>
            <w:tcW w:w="964" w:type="dxa"/>
            <w:shd w:val="clear" w:color="auto" w:fill="auto"/>
          </w:tcPr>
          <w:p w:rsidR="00C513CB" w:rsidRPr="008039E0" w:rsidRDefault="00BB1A1F"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2%</w:t>
            </w:r>
          </w:p>
        </w:tc>
        <w:tc>
          <w:tcPr>
            <w:tcW w:w="964" w:type="dxa"/>
            <w:shd w:val="clear" w:color="auto" w:fill="auto"/>
          </w:tcPr>
          <w:p w:rsidR="00C513CB" w:rsidRPr="008039E0" w:rsidRDefault="00BB1A1F" w:rsidP="00BB1A1F">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3%</w:t>
            </w:r>
          </w:p>
        </w:tc>
        <w:tc>
          <w:tcPr>
            <w:tcW w:w="1291" w:type="dxa"/>
            <w:shd w:val="clear" w:color="auto" w:fill="auto"/>
          </w:tcPr>
          <w:p w:rsidR="00C513CB" w:rsidRPr="008039E0" w:rsidRDefault="00BB1A1F" w:rsidP="00BB1A1F">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sz w:val="22"/>
                <w:szCs w:val="22"/>
              </w:rPr>
              <w:t>4</w:t>
            </w:r>
            <w:r w:rsidR="00C513CB" w:rsidRPr="008039E0">
              <w:rPr>
                <w:rFonts w:eastAsia="Times New Roman" w:cs="Times New Roman"/>
                <w:sz w:val="22"/>
                <w:szCs w:val="22"/>
              </w:rPr>
              <w:t>%</w:t>
            </w:r>
          </w:p>
        </w:tc>
        <w:tc>
          <w:tcPr>
            <w:tcW w:w="1291" w:type="dxa"/>
            <w:shd w:val="clear" w:color="auto" w:fill="auto"/>
          </w:tcPr>
          <w:p w:rsidR="00C513CB" w:rsidRPr="008039E0" w:rsidRDefault="00BB1A1F"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sz w:val="22"/>
                <w:szCs w:val="22"/>
              </w:rPr>
              <w:t>5</w:t>
            </w:r>
            <w:r w:rsidR="00C513CB" w:rsidRPr="008039E0">
              <w:rPr>
                <w:rFonts w:eastAsia="Times New Roman" w:cs="Times New Roman"/>
                <w:sz w:val="22"/>
                <w:szCs w:val="22"/>
              </w:rPr>
              <w:t>%</w:t>
            </w:r>
          </w:p>
        </w:tc>
        <w:tc>
          <w:tcPr>
            <w:tcW w:w="1063" w:type="dxa"/>
            <w:shd w:val="clear" w:color="auto" w:fill="auto"/>
          </w:tcPr>
          <w:p w:rsidR="00C513CB" w:rsidRPr="008039E0" w:rsidRDefault="00BB1A1F" w:rsidP="009920B7">
            <w:pPr>
              <w:jc w:val="center"/>
              <w:rPr>
                <w:rFonts w:cs="Times New Roman"/>
                <w:sz w:val="22"/>
                <w:szCs w:val="22"/>
              </w:rPr>
            </w:pPr>
            <w:r w:rsidRPr="008039E0">
              <w:rPr>
                <w:rFonts w:eastAsia="Times New Roman" w:cs="Times New Roman"/>
                <w:color w:val="000000"/>
                <w:sz w:val="22"/>
                <w:szCs w:val="22"/>
                <w:lang w:val="kk-KZ"/>
              </w:rPr>
              <w:t>6</w:t>
            </w:r>
            <w:r w:rsidR="00C513CB" w:rsidRPr="008039E0">
              <w:rPr>
                <w:rFonts w:eastAsia="Times New Roman" w:cs="Times New Roman"/>
                <w:sz w:val="22"/>
                <w:szCs w:val="22"/>
              </w:rPr>
              <w:t>%</w:t>
            </w:r>
          </w:p>
        </w:tc>
        <w:tc>
          <w:tcPr>
            <w:tcW w:w="1559" w:type="dxa"/>
            <w:shd w:val="clear" w:color="auto" w:fill="auto"/>
          </w:tcPr>
          <w:p w:rsidR="00C513CB" w:rsidRPr="008039E0" w:rsidRDefault="00BB1A1F" w:rsidP="009920B7">
            <w:pPr>
              <w:jc w:val="center"/>
              <w:rPr>
                <w:rFonts w:cs="Times New Roman"/>
                <w:sz w:val="22"/>
                <w:szCs w:val="22"/>
              </w:rPr>
            </w:pPr>
            <w:r w:rsidRPr="008039E0">
              <w:rPr>
                <w:rFonts w:eastAsia="Times New Roman" w:cs="Times New Roman"/>
                <w:color w:val="000000"/>
                <w:sz w:val="22"/>
                <w:szCs w:val="22"/>
                <w:lang w:val="kk-KZ"/>
              </w:rPr>
              <w:t>7</w:t>
            </w:r>
            <w:r w:rsidR="00C513CB" w:rsidRPr="008039E0">
              <w:rPr>
                <w:rFonts w:eastAsia="Times New Roman" w:cs="Times New Roman"/>
                <w:sz w:val="22"/>
                <w:szCs w:val="22"/>
              </w:rPr>
              <w:t>%</w:t>
            </w:r>
          </w:p>
        </w:tc>
      </w:tr>
      <w:tr w:rsidR="00295A88" w:rsidRPr="001F7D89" w:rsidTr="008039E0">
        <w:tc>
          <w:tcPr>
            <w:tcW w:w="1261" w:type="dxa"/>
            <w:shd w:val="clear" w:color="auto" w:fill="auto"/>
          </w:tcPr>
          <w:p w:rsidR="00C513CB" w:rsidRPr="008039E0" w:rsidRDefault="00C513CB" w:rsidP="009920B7">
            <w:pPr>
              <w:widowControl w:val="0"/>
              <w:tabs>
                <w:tab w:val="left" w:pos="0"/>
              </w:tabs>
              <w:autoSpaceDE w:val="0"/>
              <w:autoSpaceDN w:val="0"/>
              <w:adjustRightInd w:val="0"/>
              <w:ind w:right="10"/>
              <w:contextualSpacing/>
              <w:rPr>
                <w:rFonts w:eastAsia="Times New Roman" w:cs="Times New Roman"/>
                <w:sz w:val="22"/>
                <w:szCs w:val="22"/>
              </w:rPr>
            </w:pPr>
            <w:r w:rsidRPr="008039E0">
              <w:rPr>
                <w:rFonts w:eastAsia="Times New Roman" w:cs="Times New Roman"/>
                <w:sz w:val="22"/>
                <w:szCs w:val="22"/>
              </w:rPr>
              <w:t>Количество обучающихся по совместным образовательным и двудипломным программам за рубежом, %</w:t>
            </w:r>
          </w:p>
        </w:tc>
        <w:tc>
          <w:tcPr>
            <w:tcW w:w="963" w:type="dxa"/>
            <w:shd w:val="clear" w:color="auto" w:fill="auto"/>
          </w:tcPr>
          <w:p w:rsidR="00C513CB" w:rsidRPr="008039E0" w:rsidRDefault="00C513CB"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rPr>
            </w:pPr>
            <w:r w:rsidRPr="008039E0">
              <w:rPr>
                <w:rFonts w:eastAsia="Times New Roman" w:cs="Times New Roman"/>
                <w:color w:val="000000"/>
                <w:sz w:val="22"/>
                <w:szCs w:val="22"/>
              </w:rPr>
              <w:t>-</w:t>
            </w:r>
          </w:p>
        </w:tc>
        <w:tc>
          <w:tcPr>
            <w:tcW w:w="964" w:type="dxa"/>
            <w:shd w:val="clear" w:color="auto" w:fill="auto"/>
          </w:tcPr>
          <w:p w:rsidR="00C513CB" w:rsidRPr="008039E0" w:rsidRDefault="00C513CB"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rPr>
            </w:pPr>
            <w:r w:rsidRPr="008039E0">
              <w:rPr>
                <w:rFonts w:eastAsia="Times New Roman" w:cs="Times New Roman"/>
                <w:color w:val="000000"/>
                <w:sz w:val="22"/>
                <w:szCs w:val="22"/>
              </w:rPr>
              <w:t>-</w:t>
            </w:r>
          </w:p>
        </w:tc>
        <w:tc>
          <w:tcPr>
            <w:tcW w:w="964" w:type="dxa"/>
            <w:shd w:val="clear" w:color="auto" w:fill="auto"/>
          </w:tcPr>
          <w:p w:rsidR="00C513CB" w:rsidRPr="008039E0" w:rsidRDefault="00C16B94"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2%</w:t>
            </w:r>
          </w:p>
        </w:tc>
        <w:tc>
          <w:tcPr>
            <w:tcW w:w="1291" w:type="dxa"/>
            <w:shd w:val="clear" w:color="auto" w:fill="auto"/>
          </w:tcPr>
          <w:p w:rsidR="00C513CB" w:rsidRPr="008039E0" w:rsidRDefault="00C16B94"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3</w:t>
            </w:r>
            <w:r w:rsidR="00C513CB" w:rsidRPr="008039E0">
              <w:rPr>
                <w:rFonts w:eastAsia="Times New Roman" w:cs="Times New Roman"/>
                <w:sz w:val="22"/>
                <w:szCs w:val="22"/>
              </w:rPr>
              <w:t>%</w:t>
            </w:r>
          </w:p>
        </w:tc>
        <w:tc>
          <w:tcPr>
            <w:tcW w:w="1291" w:type="dxa"/>
            <w:shd w:val="clear" w:color="auto" w:fill="auto"/>
          </w:tcPr>
          <w:p w:rsidR="00C513CB" w:rsidRPr="008039E0" w:rsidRDefault="00C16B94" w:rsidP="009920B7">
            <w:pPr>
              <w:widowControl w:val="0"/>
              <w:tabs>
                <w:tab w:val="left" w:pos="0"/>
              </w:tabs>
              <w:autoSpaceDE w:val="0"/>
              <w:autoSpaceDN w:val="0"/>
              <w:adjustRightInd w:val="0"/>
              <w:ind w:right="10"/>
              <w:contextualSpacing/>
              <w:jc w:val="center"/>
              <w:rPr>
                <w:rFonts w:eastAsia="Times New Roman" w:cs="Times New Roman"/>
                <w:color w:val="000000"/>
                <w:sz w:val="22"/>
                <w:szCs w:val="22"/>
                <w:lang w:val="kk-KZ"/>
              </w:rPr>
            </w:pPr>
            <w:r w:rsidRPr="008039E0">
              <w:rPr>
                <w:rFonts w:eastAsia="Times New Roman" w:cs="Times New Roman"/>
                <w:color w:val="000000"/>
                <w:sz w:val="22"/>
                <w:szCs w:val="22"/>
                <w:lang w:val="kk-KZ"/>
              </w:rPr>
              <w:t>4</w:t>
            </w:r>
            <w:r w:rsidR="00C513CB" w:rsidRPr="008039E0">
              <w:rPr>
                <w:rFonts w:eastAsia="Times New Roman" w:cs="Times New Roman"/>
                <w:sz w:val="22"/>
                <w:szCs w:val="22"/>
              </w:rPr>
              <w:t>%</w:t>
            </w:r>
          </w:p>
        </w:tc>
        <w:tc>
          <w:tcPr>
            <w:tcW w:w="1063" w:type="dxa"/>
            <w:shd w:val="clear" w:color="auto" w:fill="auto"/>
          </w:tcPr>
          <w:p w:rsidR="00C513CB" w:rsidRPr="008039E0" w:rsidRDefault="00C16B94" w:rsidP="009920B7">
            <w:pPr>
              <w:jc w:val="center"/>
              <w:rPr>
                <w:rFonts w:cs="Times New Roman"/>
                <w:sz w:val="22"/>
                <w:szCs w:val="22"/>
              </w:rPr>
            </w:pPr>
            <w:r w:rsidRPr="008039E0">
              <w:rPr>
                <w:rFonts w:eastAsia="Times New Roman" w:cs="Times New Roman"/>
                <w:color w:val="000000"/>
                <w:sz w:val="22"/>
                <w:szCs w:val="22"/>
                <w:lang w:val="kk-KZ"/>
              </w:rPr>
              <w:t>5</w:t>
            </w:r>
            <w:r w:rsidR="00C513CB" w:rsidRPr="008039E0">
              <w:rPr>
                <w:rFonts w:eastAsia="Times New Roman" w:cs="Times New Roman"/>
                <w:sz w:val="22"/>
                <w:szCs w:val="22"/>
              </w:rPr>
              <w:t>%</w:t>
            </w:r>
          </w:p>
        </w:tc>
        <w:tc>
          <w:tcPr>
            <w:tcW w:w="1559" w:type="dxa"/>
            <w:shd w:val="clear" w:color="auto" w:fill="auto"/>
          </w:tcPr>
          <w:p w:rsidR="00C513CB" w:rsidRPr="005C0011" w:rsidRDefault="00C16B94" w:rsidP="009920B7">
            <w:pPr>
              <w:jc w:val="center"/>
              <w:rPr>
                <w:rFonts w:cs="Times New Roman"/>
                <w:sz w:val="22"/>
                <w:szCs w:val="22"/>
              </w:rPr>
            </w:pPr>
            <w:r w:rsidRPr="008039E0">
              <w:rPr>
                <w:rFonts w:eastAsia="Times New Roman" w:cs="Times New Roman"/>
                <w:color w:val="000000"/>
                <w:sz w:val="22"/>
                <w:szCs w:val="22"/>
                <w:lang w:val="kk-KZ"/>
              </w:rPr>
              <w:t>8</w:t>
            </w:r>
            <w:r w:rsidR="00C513CB" w:rsidRPr="008039E0">
              <w:rPr>
                <w:rFonts w:eastAsia="Times New Roman" w:cs="Times New Roman"/>
                <w:sz w:val="22"/>
                <w:szCs w:val="22"/>
              </w:rPr>
              <w:t>%</w:t>
            </w:r>
          </w:p>
        </w:tc>
      </w:tr>
    </w:tbl>
    <w:p w:rsidR="009440A7" w:rsidRPr="001F7D89" w:rsidRDefault="009440A7" w:rsidP="001052BD">
      <w:pPr>
        <w:pStyle w:val="ae"/>
        <w:tabs>
          <w:tab w:val="left" w:pos="0"/>
          <w:tab w:val="left" w:pos="993"/>
        </w:tabs>
        <w:ind w:left="0"/>
        <w:jc w:val="both"/>
        <w:rPr>
          <w:sz w:val="22"/>
          <w:szCs w:val="22"/>
        </w:rPr>
      </w:pPr>
    </w:p>
    <w:p w:rsidR="00ED1287" w:rsidRPr="009920B7" w:rsidRDefault="00CE66BF" w:rsidP="001052BD">
      <w:pPr>
        <w:pStyle w:val="ae"/>
        <w:tabs>
          <w:tab w:val="left" w:pos="0"/>
          <w:tab w:val="left" w:pos="993"/>
        </w:tabs>
        <w:ind w:left="0"/>
        <w:jc w:val="both"/>
        <w:rPr>
          <w:strike/>
          <w:szCs w:val="22"/>
        </w:rPr>
      </w:pPr>
      <w:r w:rsidRPr="00CE66BF">
        <w:rPr>
          <w:szCs w:val="22"/>
        </w:rPr>
        <w:t xml:space="preserve">Задача </w:t>
      </w:r>
      <w:r w:rsidR="00ED1287" w:rsidRPr="00CE66BF">
        <w:rPr>
          <w:szCs w:val="22"/>
        </w:rPr>
        <w:t>2.</w:t>
      </w:r>
      <w:r w:rsidR="00ED1287" w:rsidRPr="009920B7">
        <w:rPr>
          <w:szCs w:val="22"/>
        </w:rPr>
        <w:t xml:space="preserve"> Увеличить международную </w:t>
      </w:r>
      <w:r w:rsidR="00ED1287" w:rsidRPr="005F4509">
        <w:rPr>
          <w:i/>
          <w:szCs w:val="22"/>
        </w:rPr>
        <w:t>входящую</w:t>
      </w:r>
      <w:r w:rsidR="00ED1287" w:rsidRPr="009920B7">
        <w:rPr>
          <w:szCs w:val="22"/>
        </w:rPr>
        <w:t xml:space="preserve"> академи</w:t>
      </w:r>
      <w:r w:rsidR="005F4509">
        <w:rPr>
          <w:szCs w:val="22"/>
        </w:rPr>
        <w:t>ческую мобильность обучающихся факультета искусств.</w:t>
      </w:r>
    </w:p>
    <w:p w:rsidR="00ED1287" w:rsidRPr="009920B7" w:rsidRDefault="00ED1287" w:rsidP="001052BD">
      <w:pPr>
        <w:pStyle w:val="ae"/>
        <w:tabs>
          <w:tab w:val="left" w:pos="0"/>
          <w:tab w:val="left" w:pos="993"/>
        </w:tabs>
        <w:ind w:left="0"/>
        <w:jc w:val="both"/>
        <w:rPr>
          <w:szCs w:val="22"/>
        </w:rPr>
      </w:pPr>
      <w:r w:rsidRPr="009920B7">
        <w:rPr>
          <w:szCs w:val="22"/>
        </w:rPr>
        <w:t xml:space="preserve">Таблица </w:t>
      </w:r>
      <w:r w:rsidR="009440A7" w:rsidRPr="009920B7">
        <w:rPr>
          <w:szCs w:val="22"/>
        </w:rPr>
        <w:t>21</w:t>
      </w:r>
      <w:r w:rsidRPr="009920B7">
        <w:rPr>
          <w:szCs w:val="22"/>
        </w:rPr>
        <w:t xml:space="preserve">. </w:t>
      </w:r>
      <w:r w:rsidR="005F4509">
        <w:rPr>
          <w:szCs w:val="22"/>
        </w:rPr>
        <w:t>Индикаторы оценки входящей академической мобильности обучающихся</w:t>
      </w:r>
    </w:p>
    <w:tbl>
      <w:tblPr>
        <w:tblStyle w:val="af8"/>
        <w:tblW w:w="9209" w:type="dxa"/>
        <w:tblInd w:w="-5" w:type="dxa"/>
        <w:tblLook w:val="04A0" w:firstRow="1" w:lastRow="0" w:firstColumn="1" w:lastColumn="0" w:noHBand="0" w:noVBand="1"/>
      </w:tblPr>
      <w:tblGrid>
        <w:gridCol w:w="3469"/>
        <w:gridCol w:w="819"/>
        <w:gridCol w:w="819"/>
        <w:gridCol w:w="819"/>
        <w:gridCol w:w="819"/>
        <w:gridCol w:w="920"/>
        <w:gridCol w:w="772"/>
        <w:gridCol w:w="772"/>
      </w:tblGrid>
      <w:tr w:rsidR="009440A7" w:rsidRPr="001F7D89" w:rsidTr="008039E0">
        <w:tc>
          <w:tcPr>
            <w:tcW w:w="3469" w:type="dxa"/>
            <w:shd w:val="clear" w:color="auto" w:fill="auto"/>
          </w:tcPr>
          <w:p w:rsidR="009440A7" w:rsidRPr="00056D31" w:rsidRDefault="009440A7" w:rsidP="00056D31">
            <w:pPr>
              <w:pStyle w:val="ae"/>
              <w:tabs>
                <w:tab w:val="left" w:pos="0"/>
              </w:tabs>
              <w:ind w:left="0" w:right="10"/>
              <w:jc w:val="center"/>
              <w:rPr>
                <w:b/>
                <w:color w:val="000000"/>
                <w:sz w:val="22"/>
                <w:szCs w:val="22"/>
              </w:rPr>
            </w:pPr>
            <w:r w:rsidRPr="00056D31">
              <w:rPr>
                <w:b/>
                <w:color w:val="000000"/>
                <w:sz w:val="22"/>
                <w:szCs w:val="22"/>
              </w:rPr>
              <w:lastRenderedPageBreak/>
              <w:t>Индикаторы</w:t>
            </w:r>
          </w:p>
        </w:tc>
        <w:tc>
          <w:tcPr>
            <w:tcW w:w="819" w:type="dxa"/>
            <w:shd w:val="clear" w:color="auto" w:fill="auto"/>
          </w:tcPr>
          <w:p w:rsidR="009440A7" w:rsidRPr="00056D31" w:rsidRDefault="009440A7" w:rsidP="00056D31">
            <w:pPr>
              <w:pStyle w:val="ae"/>
              <w:tabs>
                <w:tab w:val="left" w:pos="0"/>
              </w:tabs>
              <w:ind w:left="0" w:right="11"/>
              <w:jc w:val="center"/>
              <w:rPr>
                <w:b/>
                <w:color w:val="000000"/>
                <w:sz w:val="22"/>
                <w:szCs w:val="22"/>
              </w:rPr>
            </w:pPr>
            <w:r w:rsidRPr="00056D31">
              <w:rPr>
                <w:b/>
                <w:color w:val="000000"/>
                <w:sz w:val="22"/>
                <w:szCs w:val="22"/>
              </w:rPr>
              <w:t>2018-2019</w:t>
            </w:r>
          </w:p>
        </w:tc>
        <w:tc>
          <w:tcPr>
            <w:tcW w:w="819" w:type="dxa"/>
            <w:shd w:val="clear" w:color="auto" w:fill="auto"/>
          </w:tcPr>
          <w:p w:rsidR="009440A7" w:rsidRPr="00056D31" w:rsidRDefault="009440A7" w:rsidP="00056D31">
            <w:pPr>
              <w:pStyle w:val="ae"/>
              <w:tabs>
                <w:tab w:val="left" w:pos="0"/>
              </w:tabs>
              <w:ind w:left="0" w:right="11"/>
              <w:jc w:val="center"/>
              <w:rPr>
                <w:b/>
                <w:color w:val="000000"/>
                <w:sz w:val="22"/>
                <w:szCs w:val="22"/>
              </w:rPr>
            </w:pPr>
            <w:r w:rsidRPr="00056D31">
              <w:rPr>
                <w:b/>
                <w:color w:val="000000"/>
                <w:sz w:val="22"/>
                <w:szCs w:val="22"/>
              </w:rPr>
              <w:t>2019-2020</w:t>
            </w:r>
          </w:p>
        </w:tc>
        <w:tc>
          <w:tcPr>
            <w:tcW w:w="819" w:type="dxa"/>
            <w:shd w:val="clear" w:color="auto" w:fill="auto"/>
          </w:tcPr>
          <w:p w:rsidR="009440A7" w:rsidRPr="00056D31" w:rsidRDefault="009440A7" w:rsidP="00056D31">
            <w:pPr>
              <w:pStyle w:val="ae"/>
              <w:tabs>
                <w:tab w:val="left" w:pos="0"/>
              </w:tabs>
              <w:ind w:left="0" w:right="11"/>
              <w:jc w:val="center"/>
              <w:rPr>
                <w:b/>
                <w:color w:val="000000"/>
                <w:sz w:val="22"/>
                <w:szCs w:val="22"/>
              </w:rPr>
            </w:pPr>
            <w:r w:rsidRPr="00056D31">
              <w:rPr>
                <w:b/>
                <w:color w:val="000000"/>
                <w:sz w:val="22"/>
                <w:szCs w:val="22"/>
              </w:rPr>
              <w:t>2020-2021</w:t>
            </w:r>
          </w:p>
        </w:tc>
        <w:tc>
          <w:tcPr>
            <w:tcW w:w="819" w:type="dxa"/>
            <w:shd w:val="clear" w:color="auto" w:fill="auto"/>
          </w:tcPr>
          <w:p w:rsidR="009440A7" w:rsidRPr="00056D31" w:rsidRDefault="009440A7" w:rsidP="00056D31">
            <w:pPr>
              <w:pStyle w:val="ae"/>
              <w:tabs>
                <w:tab w:val="left" w:pos="0"/>
              </w:tabs>
              <w:ind w:left="0" w:right="11"/>
              <w:jc w:val="center"/>
              <w:rPr>
                <w:b/>
                <w:color w:val="000000"/>
                <w:sz w:val="22"/>
                <w:szCs w:val="22"/>
              </w:rPr>
            </w:pPr>
            <w:r w:rsidRPr="00056D31">
              <w:rPr>
                <w:b/>
                <w:color w:val="000000"/>
                <w:sz w:val="22"/>
                <w:szCs w:val="22"/>
              </w:rPr>
              <w:t>2021-2022</w:t>
            </w:r>
          </w:p>
        </w:tc>
        <w:tc>
          <w:tcPr>
            <w:tcW w:w="920" w:type="dxa"/>
            <w:shd w:val="clear" w:color="auto" w:fill="auto"/>
          </w:tcPr>
          <w:p w:rsidR="009440A7" w:rsidRPr="00056D31" w:rsidRDefault="009440A7" w:rsidP="00056D31">
            <w:pPr>
              <w:pStyle w:val="ae"/>
              <w:tabs>
                <w:tab w:val="left" w:pos="0"/>
              </w:tabs>
              <w:ind w:left="0" w:right="11"/>
              <w:jc w:val="center"/>
              <w:rPr>
                <w:b/>
                <w:color w:val="000000"/>
                <w:sz w:val="22"/>
                <w:szCs w:val="22"/>
              </w:rPr>
            </w:pPr>
            <w:r w:rsidRPr="00056D31">
              <w:rPr>
                <w:b/>
                <w:color w:val="000000"/>
                <w:sz w:val="22"/>
                <w:szCs w:val="22"/>
              </w:rPr>
              <w:t>2022-2023</w:t>
            </w:r>
          </w:p>
        </w:tc>
        <w:tc>
          <w:tcPr>
            <w:tcW w:w="772" w:type="dxa"/>
            <w:shd w:val="clear" w:color="auto" w:fill="auto"/>
          </w:tcPr>
          <w:p w:rsidR="009440A7" w:rsidRPr="00056D31" w:rsidRDefault="009440A7" w:rsidP="00056D31">
            <w:pPr>
              <w:pStyle w:val="ae"/>
              <w:tabs>
                <w:tab w:val="left" w:pos="0"/>
              </w:tabs>
              <w:ind w:left="0" w:right="11"/>
              <w:jc w:val="center"/>
              <w:rPr>
                <w:b/>
                <w:color w:val="000000"/>
                <w:sz w:val="22"/>
                <w:szCs w:val="22"/>
                <w:lang w:val="en-US"/>
              </w:rPr>
            </w:pPr>
            <w:r w:rsidRPr="00056D31">
              <w:rPr>
                <w:b/>
                <w:color w:val="000000"/>
                <w:sz w:val="22"/>
                <w:szCs w:val="22"/>
                <w:lang w:val="en-US"/>
              </w:rPr>
              <w:t>2023-2024</w:t>
            </w:r>
          </w:p>
        </w:tc>
        <w:tc>
          <w:tcPr>
            <w:tcW w:w="772" w:type="dxa"/>
            <w:shd w:val="clear" w:color="auto" w:fill="auto"/>
          </w:tcPr>
          <w:p w:rsidR="009440A7" w:rsidRPr="00056D31" w:rsidRDefault="009440A7" w:rsidP="00056D31">
            <w:pPr>
              <w:pStyle w:val="ae"/>
              <w:tabs>
                <w:tab w:val="left" w:pos="0"/>
              </w:tabs>
              <w:ind w:left="0" w:right="11"/>
              <w:jc w:val="center"/>
              <w:rPr>
                <w:b/>
                <w:color w:val="000000"/>
                <w:sz w:val="22"/>
                <w:szCs w:val="22"/>
                <w:lang w:val="en-US"/>
              </w:rPr>
            </w:pPr>
            <w:r w:rsidRPr="00056D31">
              <w:rPr>
                <w:b/>
                <w:color w:val="000000"/>
                <w:sz w:val="22"/>
                <w:szCs w:val="22"/>
                <w:lang w:val="en-US"/>
              </w:rPr>
              <w:t>2024-2025</w:t>
            </w:r>
          </w:p>
        </w:tc>
      </w:tr>
      <w:tr w:rsidR="009440A7" w:rsidRPr="001F7D89" w:rsidTr="008039E0">
        <w:tc>
          <w:tcPr>
            <w:tcW w:w="3469" w:type="dxa"/>
            <w:shd w:val="clear" w:color="auto" w:fill="auto"/>
          </w:tcPr>
          <w:p w:rsidR="009440A7" w:rsidRPr="001F7D89" w:rsidRDefault="009440A7" w:rsidP="00056D31">
            <w:pPr>
              <w:pStyle w:val="ae"/>
              <w:tabs>
                <w:tab w:val="left" w:pos="0"/>
              </w:tabs>
              <w:ind w:left="0" w:right="10"/>
              <w:rPr>
                <w:color w:val="000000"/>
                <w:sz w:val="22"/>
                <w:szCs w:val="22"/>
              </w:rPr>
            </w:pPr>
            <w:r w:rsidRPr="001F7D89">
              <w:rPr>
                <w:sz w:val="22"/>
                <w:szCs w:val="22"/>
              </w:rPr>
              <w:t>Количество иностранных обучающихся на факультете искусств</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E74CAC" w:rsidP="00056D31">
            <w:pPr>
              <w:pStyle w:val="ae"/>
              <w:tabs>
                <w:tab w:val="left" w:pos="0"/>
              </w:tabs>
              <w:ind w:left="0" w:right="10"/>
              <w:jc w:val="center"/>
              <w:rPr>
                <w:color w:val="000000"/>
                <w:sz w:val="22"/>
                <w:szCs w:val="22"/>
              </w:rPr>
            </w:pPr>
            <w:r>
              <w:rPr>
                <w:color w:val="000000"/>
                <w:sz w:val="22"/>
                <w:szCs w:val="22"/>
              </w:rPr>
              <w:t>-</w:t>
            </w:r>
          </w:p>
        </w:tc>
        <w:tc>
          <w:tcPr>
            <w:tcW w:w="920"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1</w:t>
            </w:r>
          </w:p>
        </w:tc>
        <w:tc>
          <w:tcPr>
            <w:tcW w:w="772" w:type="dxa"/>
            <w:shd w:val="clear" w:color="auto" w:fill="auto"/>
          </w:tcPr>
          <w:p w:rsidR="009440A7" w:rsidRPr="001F7D89" w:rsidRDefault="00D66351" w:rsidP="00056D31">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772" w:type="dxa"/>
            <w:shd w:val="clear" w:color="auto" w:fill="auto"/>
          </w:tcPr>
          <w:p w:rsidR="009440A7" w:rsidRPr="001F7D89" w:rsidRDefault="001A143A" w:rsidP="00056D31">
            <w:pPr>
              <w:pStyle w:val="ae"/>
              <w:tabs>
                <w:tab w:val="left" w:pos="0"/>
              </w:tabs>
              <w:ind w:left="0" w:right="10"/>
              <w:jc w:val="center"/>
              <w:rPr>
                <w:color w:val="000000"/>
                <w:sz w:val="22"/>
                <w:szCs w:val="22"/>
                <w:lang w:val="kk-KZ"/>
              </w:rPr>
            </w:pPr>
            <w:r>
              <w:rPr>
                <w:color w:val="000000"/>
                <w:sz w:val="22"/>
                <w:szCs w:val="22"/>
                <w:lang w:val="kk-KZ"/>
              </w:rPr>
              <w:t>2</w:t>
            </w:r>
          </w:p>
        </w:tc>
      </w:tr>
      <w:tr w:rsidR="009440A7" w:rsidRPr="001F7D89" w:rsidTr="008039E0">
        <w:tc>
          <w:tcPr>
            <w:tcW w:w="3469" w:type="dxa"/>
            <w:shd w:val="clear" w:color="auto" w:fill="auto"/>
          </w:tcPr>
          <w:p w:rsidR="009440A7" w:rsidRPr="001F7D89" w:rsidRDefault="009440A7" w:rsidP="00056D31">
            <w:pPr>
              <w:pStyle w:val="ae"/>
              <w:tabs>
                <w:tab w:val="left" w:pos="0"/>
              </w:tabs>
              <w:ind w:left="0" w:right="10"/>
              <w:rPr>
                <w:sz w:val="22"/>
                <w:szCs w:val="22"/>
              </w:rPr>
            </w:pPr>
            <w:r w:rsidRPr="001F7D89">
              <w:rPr>
                <w:sz w:val="22"/>
                <w:szCs w:val="22"/>
                <w:lang w:val="kk-KZ"/>
              </w:rPr>
              <w:t xml:space="preserve">Количество </w:t>
            </w:r>
            <w:r w:rsidRPr="001F7D89">
              <w:rPr>
                <w:sz w:val="22"/>
                <w:szCs w:val="22"/>
              </w:rPr>
              <w:t xml:space="preserve"> иностранных обучающихся на краткосрочных программах на факультете искусств</w:t>
            </w:r>
          </w:p>
        </w:tc>
        <w:tc>
          <w:tcPr>
            <w:tcW w:w="819" w:type="dxa"/>
            <w:shd w:val="clear" w:color="auto" w:fill="auto"/>
          </w:tcPr>
          <w:p w:rsidR="009440A7" w:rsidRPr="001F7D89" w:rsidRDefault="009440A7" w:rsidP="00056D31">
            <w:pPr>
              <w:pStyle w:val="ae"/>
              <w:tabs>
                <w:tab w:val="left" w:pos="0"/>
              </w:tabs>
              <w:ind w:left="0" w:right="10"/>
              <w:jc w:val="center"/>
              <w:rPr>
                <w:sz w:val="22"/>
                <w:szCs w:val="22"/>
                <w:u w:val="single"/>
                <w:lang w:val="kk-KZ"/>
              </w:rPr>
            </w:pPr>
            <w:r w:rsidRPr="001F7D89">
              <w:rPr>
                <w:color w:val="000000"/>
                <w:sz w:val="22"/>
                <w:szCs w:val="22"/>
              </w:rPr>
              <w:t>-</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E74CAC" w:rsidP="00056D31">
            <w:pPr>
              <w:pStyle w:val="ae"/>
              <w:tabs>
                <w:tab w:val="left" w:pos="0"/>
              </w:tabs>
              <w:ind w:left="0" w:right="10"/>
              <w:jc w:val="center"/>
              <w:rPr>
                <w:color w:val="000000"/>
                <w:sz w:val="22"/>
                <w:szCs w:val="22"/>
              </w:rPr>
            </w:pPr>
            <w:r>
              <w:rPr>
                <w:color w:val="000000"/>
                <w:sz w:val="22"/>
                <w:szCs w:val="22"/>
              </w:rPr>
              <w:t>-</w:t>
            </w:r>
          </w:p>
        </w:tc>
        <w:tc>
          <w:tcPr>
            <w:tcW w:w="920"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1</w:t>
            </w:r>
          </w:p>
        </w:tc>
        <w:tc>
          <w:tcPr>
            <w:tcW w:w="772" w:type="dxa"/>
            <w:shd w:val="clear" w:color="auto" w:fill="auto"/>
          </w:tcPr>
          <w:p w:rsidR="009440A7" w:rsidRPr="001F7D89" w:rsidRDefault="00D66351" w:rsidP="00056D31">
            <w:pPr>
              <w:pStyle w:val="ae"/>
              <w:tabs>
                <w:tab w:val="left" w:pos="0"/>
              </w:tabs>
              <w:ind w:left="0" w:right="10"/>
              <w:jc w:val="center"/>
              <w:rPr>
                <w:color w:val="000000"/>
                <w:sz w:val="22"/>
                <w:szCs w:val="22"/>
                <w:lang w:val="kk-KZ"/>
              </w:rPr>
            </w:pPr>
            <w:r w:rsidRPr="001F7D89">
              <w:rPr>
                <w:color w:val="000000"/>
                <w:sz w:val="22"/>
                <w:szCs w:val="22"/>
                <w:lang w:val="kk-KZ"/>
              </w:rPr>
              <w:t>1</w:t>
            </w:r>
          </w:p>
        </w:tc>
        <w:tc>
          <w:tcPr>
            <w:tcW w:w="772" w:type="dxa"/>
            <w:shd w:val="clear" w:color="auto" w:fill="auto"/>
          </w:tcPr>
          <w:p w:rsidR="009440A7" w:rsidRPr="001F7D89" w:rsidRDefault="0092043F" w:rsidP="00056D31">
            <w:pPr>
              <w:pStyle w:val="ae"/>
              <w:tabs>
                <w:tab w:val="left" w:pos="0"/>
              </w:tabs>
              <w:ind w:left="0" w:right="10"/>
              <w:jc w:val="center"/>
              <w:rPr>
                <w:color w:val="000000"/>
                <w:sz w:val="22"/>
                <w:szCs w:val="22"/>
                <w:lang w:val="kk-KZ"/>
              </w:rPr>
            </w:pPr>
            <w:r>
              <w:rPr>
                <w:color w:val="000000"/>
                <w:sz w:val="22"/>
                <w:szCs w:val="22"/>
                <w:lang w:val="kk-KZ"/>
              </w:rPr>
              <w:t>2</w:t>
            </w:r>
          </w:p>
        </w:tc>
      </w:tr>
      <w:tr w:rsidR="009440A7" w:rsidRPr="001F7D89" w:rsidTr="008039E0">
        <w:tc>
          <w:tcPr>
            <w:tcW w:w="3469" w:type="dxa"/>
            <w:shd w:val="clear" w:color="auto" w:fill="auto"/>
          </w:tcPr>
          <w:p w:rsidR="009440A7" w:rsidRPr="001F7D89" w:rsidRDefault="009440A7" w:rsidP="00056D31">
            <w:pPr>
              <w:pStyle w:val="ae"/>
              <w:tabs>
                <w:tab w:val="left" w:pos="0"/>
              </w:tabs>
              <w:ind w:left="0" w:right="10"/>
              <w:rPr>
                <w:sz w:val="22"/>
                <w:szCs w:val="22"/>
              </w:rPr>
            </w:pPr>
            <w:r w:rsidRPr="001F7D89">
              <w:rPr>
                <w:sz w:val="22"/>
                <w:szCs w:val="22"/>
              </w:rPr>
              <w:t>Количество иностранных обучающихся по совместным образовательным программам на факультете искусств, %</w:t>
            </w:r>
            <w:r w:rsidR="003C46AB">
              <w:rPr>
                <w:sz w:val="22"/>
                <w:szCs w:val="22"/>
              </w:rPr>
              <w:t xml:space="preserve"> (от контингента студентов факультета)</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9440A7" w:rsidP="00056D31">
            <w:pPr>
              <w:pStyle w:val="ae"/>
              <w:tabs>
                <w:tab w:val="left" w:pos="0"/>
              </w:tabs>
              <w:ind w:left="0" w:right="10"/>
              <w:jc w:val="center"/>
              <w:rPr>
                <w:color w:val="000000"/>
                <w:sz w:val="22"/>
                <w:szCs w:val="22"/>
              </w:rPr>
            </w:pPr>
            <w:r w:rsidRPr="001F7D89">
              <w:rPr>
                <w:color w:val="000000"/>
                <w:sz w:val="22"/>
                <w:szCs w:val="22"/>
              </w:rPr>
              <w:t>-</w:t>
            </w:r>
          </w:p>
        </w:tc>
        <w:tc>
          <w:tcPr>
            <w:tcW w:w="819" w:type="dxa"/>
            <w:shd w:val="clear" w:color="auto" w:fill="auto"/>
          </w:tcPr>
          <w:p w:rsidR="009440A7" w:rsidRPr="001F7D89" w:rsidRDefault="009308E4" w:rsidP="00056D31">
            <w:pPr>
              <w:pStyle w:val="ae"/>
              <w:tabs>
                <w:tab w:val="left" w:pos="0"/>
              </w:tabs>
              <w:ind w:left="0" w:right="10"/>
              <w:jc w:val="center"/>
              <w:rPr>
                <w:color w:val="000000"/>
                <w:sz w:val="22"/>
                <w:szCs w:val="22"/>
              </w:rPr>
            </w:pPr>
            <w:r>
              <w:rPr>
                <w:color w:val="000000"/>
                <w:sz w:val="22"/>
                <w:szCs w:val="22"/>
              </w:rPr>
              <w:t>-</w:t>
            </w:r>
          </w:p>
        </w:tc>
        <w:tc>
          <w:tcPr>
            <w:tcW w:w="819" w:type="dxa"/>
            <w:shd w:val="clear" w:color="auto" w:fill="auto"/>
          </w:tcPr>
          <w:p w:rsidR="009440A7" w:rsidRPr="001F7D89" w:rsidRDefault="009308E4" w:rsidP="00056D31">
            <w:pPr>
              <w:pStyle w:val="ae"/>
              <w:tabs>
                <w:tab w:val="left" w:pos="0"/>
              </w:tabs>
              <w:ind w:left="0" w:right="10"/>
              <w:jc w:val="center"/>
              <w:rPr>
                <w:color w:val="000000"/>
                <w:sz w:val="22"/>
                <w:szCs w:val="22"/>
              </w:rPr>
            </w:pPr>
            <w:r>
              <w:rPr>
                <w:color w:val="000000"/>
                <w:sz w:val="22"/>
                <w:szCs w:val="22"/>
              </w:rPr>
              <w:t>-</w:t>
            </w:r>
          </w:p>
        </w:tc>
        <w:tc>
          <w:tcPr>
            <w:tcW w:w="920" w:type="dxa"/>
            <w:shd w:val="clear" w:color="auto" w:fill="auto"/>
          </w:tcPr>
          <w:p w:rsidR="009440A7" w:rsidRPr="001F7D89" w:rsidRDefault="009308E4" w:rsidP="00056D31">
            <w:pPr>
              <w:pStyle w:val="ae"/>
              <w:tabs>
                <w:tab w:val="left" w:pos="0"/>
              </w:tabs>
              <w:ind w:left="0" w:right="10"/>
              <w:jc w:val="center"/>
              <w:rPr>
                <w:color w:val="000000"/>
                <w:sz w:val="22"/>
                <w:szCs w:val="22"/>
              </w:rPr>
            </w:pPr>
            <w:r>
              <w:rPr>
                <w:color w:val="000000"/>
                <w:sz w:val="22"/>
                <w:szCs w:val="22"/>
              </w:rPr>
              <w:t>2%</w:t>
            </w:r>
          </w:p>
        </w:tc>
        <w:tc>
          <w:tcPr>
            <w:tcW w:w="772" w:type="dxa"/>
            <w:shd w:val="clear" w:color="auto" w:fill="auto"/>
          </w:tcPr>
          <w:p w:rsidR="009440A7" w:rsidRPr="001F7D89" w:rsidRDefault="009308E4" w:rsidP="00056D31">
            <w:pPr>
              <w:pStyle w:val="ae"/>
              <w:tabs>
                <w:tab w:val="left" w:pos="0"/>
              </w:tabs>
              <w:ind w:left="0" w:right="10"/>
              <w:jc w:val="center"/>
              <w:rPr>
                <w:color w:val="000000"/>
                <w:sz w:val="22"/>
                <w:szCs w:val="22"/>
                <w:lang w:val="kk-KZ"/>
              </w:rPr>
            </w:pPr>
            <w:r>
              <w:rPr>
                <w:color w:val="000000"/>
                <w:sz w:val="22"/>
                <w:szCs w:val="22"/>
              </w:rPr>
              <w:t>2%</w:t>
            </w:r>
          </w:p>
        </w:tc>
        <w:tc>
          <w:tcPr>
            <w:tcW w:w="772" w:type="dxa"/>
            <w:shd w:val="clear" w:color="auto" w:fill="auto"/>
          </w:tcPr>
          <w:p w:rsidR="009440A7" w:rsidRPr="001F7D89" w:rsidRDefault="009308E4" w:rsidP="00056D31">
            <w:pPr>
              <w:pStyle w:val="ae"/>
              <w:tabs>
                <w:tab w:val="left" w:pos="0"/>
              </w:tabs>
              <w:ind w:left="0" w:right="10"/>
              <w:jc w:val="center"/>
              <w:rPr>
                <w:color w:val="000000"/>
                <w:sz w:val="22"/>
                <w:szCs w:val="22"/>
                <w:lang w:val="kk-KZ"/>
              </w:rPr>
            </w:pPr>
            <w:r>
              <w:rPr>
                <w:color w:val="000000"/>
                <w:sz w:val="22"/>
                <w:szCs w:val="22"/>
                <w:lang w:val="kk-KZ"/>
              </w:rPr>
              <w:t>3%</w:t>
            </w:r>
          </w:p>
        </w:tc>
      </w:tr>
    </w:tbl>
    <w:p w:rsidR="00C90136" w:rsidRPr="001F7D89" w:rsidRDefault="00C90136" w:rsidP="001052BD">
      <w:pPr>
        <w:pStyle w:val="ae"/>
        <w:shd w:val="clear" w:color="auto" w:fill="FFFFFF"/>
        <w:tabs>
          <w:tab w:val="left" w:pos="0"/>
        </w:tabs>
        <w:ind w:left="0" w:right="10"/>
        <w:jc w:val="both"/>
        <w:rPr>
          <w:b/>
          <w:color w:val="000000"/>
          <w:sz w:val="22"/>
          <w:szCs w:val="22"/>
        </w:rPr>
      </w:pPr>
    </w:p>
    <w:p w:rsidR="00EC44E0" w:rsidRPr="00B51A75" w:rsidRDefault="00CE66BF" w:rsidP="001052BD">
      <w:pPr>
        <w:pStyle w:val="ae"/>
        <w:tabs>
          <w:tab w:val="left" w:pos="0"/>
          <w:tab w:val="left" w:pos="993"/>
        </w:tabs>
        <w:ind w:left="0"/>
        <w:jc w:val="both"/>
        <w:rPr>
          <w:b/>
          <w:szCs w:val="22"/>
        </w:rPr>
      </w:pPr>
      <w:r>
        <w:rPr>
          <w:b/>
          <w:szCs w:val="22"/>
        </w:rPr>
        <w:t xml:space="preserve">Цель </w:t>
      </w:r>
      <w:r w:rsidR="003C46AB">
        <w:rPr>
          <w:b/>
          <w:szCs w:val="22"/>
        </w:rPr>
        <w:t>2</w:t>
      </w:r>
      <w:r>
        <w:rPr>
          <w:b/>
          <w:szCs w:val="22"/>
        </w:rPr>
        <w:t>.</w:t>
      </w:r>
      <w:r w:rsidR="00B51A75" w:rsidRPr="00B51A75">
        <w:rPr>
          <w:b/>
          <w:szCs w:val="22"/>
        </w:rPr>
        <w:t xml:space="preserve"> Увеличить международн</w:t>
      </w:r>
      <w:r w:rsidR="002C4A24">
        <w:rPr>
          <w:b/>
          <w:szCs w:val="22"/>
        </w:rPr>
        <w:t>ую академическую мобильность ППС</w:t>
      </w:r>
      <w:r w:rsidR="00760F77">
        <w:rPr>
          <w:b/>
          <w:szCs w:val="22"/>
        </w:rPr>
        <w:t xml:space="preserve"> </w:t>
      </w:r>
      <w:r>
        <w:rPr>
          <w:b/>
          <w:szCs w:val="22"/>
        </w:rPr>
        <w:t>факультета искусств</w:t>
      </w:r>
    </w:p>
    <w:p w:rsidR="00EC44E0" w:rsidRPr="00B51A75" w:rsidRDefault="00CE66BF" w:rsidP="001052BD">
      <w:pPr>
        <w:pStyle w:val="ae"/>
        <w:tabs>
          <w:tab w:val="left" w:pos="0"/>
          <w:tab w:val="left" w:pos="993"/>
        </w:tabs>
        <w:ind w:left="0"/>
        <w:jc w:val="both"/>
        <w:rPr>
          <w:szCs w:val="22"/>
        </w:rPr>
      </w:pPr>
      <w:r>
        <w:rPr>
          <w:szCs w:val="22"/>
        </w:rPr>
        <w:t xml:space="preserve">Задача </w:t>
      </w:r>
      <w:r w:rsidR="00EC44E0" w:rsidRPr="00B51A75">
        <w:rPr>
          <w:szCs w:val="22"/>
        </w:rPr>
        <w:t>1. Увеличить международную исходящую академическую мобильность ППС.</w:t>
      </w:r>
    </w:p>
    <w:p w:rsidR="00042FA3" w:rsidRPr="00B51A75" w:rsidRDefault="00EC44E0" w:rsidP="001052BD">
      <w:pPr>
        <w:pStyle w:val="ae"/>
        <w:tabs>
          <w:tab w:val="left" w:pos="0"/>
          <w:tab w:val="left" w:pos="993"/>
        </w:tabs>
        <w:ind w:left="0"/>
        <w:jc w:val="both"/>
        <w:rPr>
          <w:szCs w:val="22"/>
        </w:rPr>
      </w:pPr>
      <w:r w:rsidRPr="00B51A75">
        <w:rPr>
          <w:szCs w:val="22"/>
        </w:rPr>
        <w:t>Таблица 2</w:t>
      </w:r>
      <w:r w:rsidR="003C46AB">
        <w:rPr>
          <w:szCs w:val="22"/>
        </w:rPr>
        <w:t>5</w:t>
      </w:r>
      <w:r w:rsidR="00CE66BF">
        <w:rPr>
          <w:szCs w:val="22"/>
        </w:rPr>
        <w:t>. Индикаторы и показатели</w:t>
      </w:r>
    </w:p>
    <w:tbl>
      <w:tblPr>
        <w:tblStyle w:val="af8"/>
        <w:tblW w:w="9209" w:type="dxa"/>
        <w:tblInd w:w="-5" w:type="dxa"/>
        <w:tblLook w:val="04A0" w:firstRow="1" w:lastRow="0" w:firstColumn="1" w:lastColumn="0" w:noHBand="0" w:noVBand="1"/>
      </w:tblPr>
      <w:tblGrid>
        <w:gridCol w:w="3887"/>
        <w:gridCol w:w="741"/>
        <w:gridCol w:w="741"/>
        <w:gridCol w:w="741"/>
        <w:gridCol w:w="809"/>
        <w:gridCol w:w="808"/>
        <w:gridCol w:w="741"/>
        <w:gridCol w:w="741"/>
      </w:tblGrid>
      <w:tr w:rsidR="00D35A41" w:rsidRPr="001F7D89" w:rsidTr="008039E0">
        <w:tc>
          <w:tcPr>
            <w:tcW w:w="4056" w:type="dxa"/>
            <w:shd w:val="clear" w:color="auto" w:fill="auto"/>
          </w:tcPr>
          <w:p w:rsidR="00D35A41" w:rsidRPr="002C4A24" w:rsidRDefault="00D35A41" w:rsidP="002C4A24">
            <w:pPr>
              <w:pStyle w:val="ae"/>
              <w:tabs>
                <w:tab w:val="left" w:pos="0"/>
              </w:tabs>
              <w:ind w:left="0" w:right="10"/>
              <w:jc w:val="center"/>
              <w:rPr>
                <w:b/>
                <w:sz w:val="22"/>
                <w:szCs w:val="22"/>
              </w:rPr>
            </w:pPr>
            <w:r w:rsidRPr="002C4A24">
              <w:rPr>
                <w:b/>
                <w:sz w:val="22"/>
                <w:szCs w:val="22"/>
              </w:rPr>
              <w:t>Индикаторы</w:t>
            </w:r>
          </w:p>
        </w:tc>
        <w:tc>
          <w:tcPr>
            <w:tcW w:w="705" w:type="dxa"/>
            <w:shd w:val="clear" w:color="auto" w:fill="auto"/>
          </w:tcPr>
          <w:p w:rsidR="00D35A41" w:rsidRPr="002C4A24" w:rsidRDefault="00D35A41" w:rsidP="002C4A24">
            <w:pPr>
              <w:pStyle w:val="ae"/>
              <w:tabs>
                <w:tab w:val="left" w:pos="0"/>
              </w:tabs>
              <w:ind w:left="0" w:right="11"/>
              <w:jc w:val="center"/>
              <w:rPr>
                <w:b/>
                <w:color w:val="000000"/>
                <w:sz w:val="22"/>
                <w:szCs w:val="22"/>
              </w:rPr>
            </w:pPr>
            <w:r w:rsidRPr="002C4A24">
              <w:rPr>
                <w:b/>
                <w:color w:val="000000"/>
                <w:sz w:val="22"/>
                <w:szCs w:val="22"/>
              </w:rPr>
              <w:t>2018-2019</w:t>
            </w:r>
          </w:p>
        </w:tc>
        <w:tc>
          <w:tcPr>
            <w:tcW w:w="705" w:type="dxa"/>
            <w:shd w:val="clear" w:color="auto" w:fill="auto"/>
          </w:tcPr>
          <w:p w:rsidR="00D35A41" w:rsidRPr="002C4A24" w:rsidRDefault="00D35A41" w:rsidP="002C4A24">
            <w:pPr>
              <w:pStyle w:val="ae"/>
              <w:tabs>
                <w:tab w:val="left" w:pos="0"/>
              </w:tabs>
              <w:ind w:left="0" w:right="11"/>
              <w:jc w:val="center"/>
              <w:rPr>
                <w:b/>
                <w:color w:val="000000"/>
                <w:sz w:val="22"/>
                <w:szCs w:val="22"/>
              </w:rPr>
            </w:pPr>
            <w:r w:rsidRPr="002C4A24">
              <w:rPr>
                <w:b/>
                <w:color w:val="000000"/>
                <w:sz w:val="22"/>
                <w:szCs w:val="22"/>
              </w:rPr>
              <w:t>2019-2020</w:t>
            </w:r>
          </w:p>
        </w:tc>
        <w:tc>
          <w:tcPr>
            <w:tcW w:w="706" w:type="dxa"/>
            <w:shd w:val="clear" w:color="auto" w:fill="auto"/>
          </w:tcPr>
          <w:p w:rsidR="00D35A41" w:rsidRPr="002C4A24" w:rsidRDefault="00D35A41" w:rsidP="002C4A24">
            <w:pPr>
              <w:pStyle w:val="ae"/>
              <w:tabs>
                <w:tab w:val="left" w:pos="0"/>
              </w:tabs>
              <w:ind w:left="0" w:right="11"/>
              <w:jc w:val="center"/>
              <w:rPr>
                <w:b/>
                <w:color w:val="000000"/>
                <w:sz w:val="22"/>
                <w:szCs w:val="22"/>
              </w:rPr>
            </w:pPr>
            <w:r w:rsidRPr="002C4A24">
              <w:rPr>
                <w:b/>
                <w:color w:val="000000"/>
                <w:sz w:val="22"/>
                <w:szCs w:val="22"/>
              </w:rPr>
              <w:t>2020-2021</w:t>
            </w:r>
          </w:p>
        </w:tc>
        <w:tc>
          <w:tcPr>
            <w:tcW w:w="814" w:type="dxa"/>
            <w:shd w:val="clear" w:color="auto" w:fill="auto"/>
          </w:tcPr>
          <w:p w:rsidR="00D35A41" w:rsidRPr="002C4A24" w:rsidRDefault="00D35A41" w:rsidP="002C4A24">
            <w:pPr>
              <w:pStyle w:val="ae"/>
              <w:tabs>
                <w:tab w:val="left" w:pos="0"/>
              </w:tabs>
              <w:ind w:left="0" w:right="11"/>
              <w:jc w:val="center"/>
              <w:rPr>
                <w:b/>
                <w:color w:val="000000"/>
                <w:sz w:val="22"/>
                <w:szCs w:val="22"/>
              </w:rPr>
            </w:pPr>
            <w:r w:rsidRPr="002C4A24">
              <w:rPr>
                <w:b/>
                <w:color w:val="000000"/>
                <w:sz w:val="22"/>
                <w:szCs w:val="22"/>
              </w:rPr>
              <w:t>2021-2022</w:t>
            </w:r>
          </w:p>
        </w:tc>
        <w:tc>
          <w:tcPr>
            <w:tcW w:w="813" w:type="dxa"/>
            <w:shd w:val="clear" w:color="auto" w:fill="auto"/>
          </w:tcPr>
          <w:p w:rsidR="00D35A41" w:rsidRPr="002C4A24" w:rsidRDefault="00D35A41" w:rsidP="002C4A24">
            <w:pPr>
              <w:pStyle w:val="ae"/>
              <w:tabs>
                <w:tab w:val="left" w:pos="0"/>
              </w:tabs>
              <w:ind w:left="0" w:right="11"/>
              <w:jc w:val="center"/>
              <w:rPr>
                <w:b/>
                <w:color w:val="000000"/>
                <w:sz w:val="22"/>
                <w:szCs w:val="22"/>
              </w:rPr>
            </w:pPr>
            <w:r w:rsidRPr="002C4A24">
              <w:rPr>
                <w:b/>
                <w:color w:val="000000"/>
                <w:sz w:val="22"/>
                <w:szCs w:val="22"/>
              </w:rPr>
              <w:t>2022-2023</w:t>
            </w:r>
          </w:p>
        </w:tc>
        <w:tc>
          <w:tcPr>
            <w:tcW w:w="705" w:type="dxa"/>
            <w:shd w:val="clear" w:color="auto" w:fill="auto"/>
          </w:tcPr>
          <w:p w:rsidR="00D35A41" w:rsidRPr="002C4A24" w:rsidRDefault="00D35A41" w:rsidP="002C4A24">
            <w:pPr>
              <w:pStyle w:val="ae"/>
              <w:tabs>
                <w:tab w:val="left" w:pos="0"/>
              </w:tabs>
              <w:ind w:left="0" w:right="11"/>
              <w:jc w:val="center"/>
              <w:rPr>
                <w:b/>
                <w:color w:val="000000"/>
                <w:sz w:val="22"/>
                <w:szCs w:val="22"/>
                <w:lang w:val="en-US"/>
              </w:rPr>
            </w:pPr>
            <w:r w:rsidRPr="002C4A24">
              <w:rPr>
                <w:b/>
                <w:color w:val="000000"/>
                <w:sz w:val="22"/>
                <w:szCs w:val="22"/>
                <w:lang w:val="en-US"/>
              </w:rPr>
              <w:t>2023-2024</w:t>
            </w:r>
          </w:p>
        </w:tc>
        <w:tc>
          <w:tcPr>
            <w:tcW w:w="705" w:type="dxa"/>
            <w:shd w:val="clear" w:color="auto" w:fill="auto"/>
          </w:tcPr>
          <w:p w:rsidR="00D35A41" w:rsidRPr="002C4A24" w:rsidRDefault="00D35A41" w:rsidP="002C4A24">
            <w:pPr>
              <w:pStyle w:val="ae"/>
              <w:tabs>
                <w:tab w:val="left" w:pos="0"/>
              </w:tabs>
              <w:ind w:left="0" w:right="11"/>
              <w:jc w:val="center"/>
              <w:rPr>
                <w:b/>
                <w:color w:val="000000"/>
                <w:sz w:val="22"/>
                <w:szCs w:val="22"/>
                <w:lang w:val="en-US"/>
              </w:rPr>
            </w:pPr>
            <w:r w:rsidRPr="002C4A24">
              <w:rPr>
                <w:b/>
                <w:color w:val="000000"/>
                <w:sz w:val="22"/>
                <w:szCs w:val="22"/>
                <w:lang w:val="en-US"/>
              </w:rPr>
              <w:t>2024-2025</w:t>
            </w:r>
          </w:p>
        </w:tc>
      </w:tr>
      <w:tr w:rsidR="00D35A41" w:rsidRPr="001F7D89" w:rsidTr="008039E0">
        <w:tc>
          <w:tcPr>
            <w:tcW w:w="4056" w:type="dxa"/>
            <w:shd w:val="clear" w:color="auto" w:fill="auto"/>
          </w:tcPr>
          <w:p w:rsidR="00D35A41" w:rsidRPr="001F7D89" w:rsidRDefault="00D35A41" w:rsidP="002C4A24">
            <w:pPr>
              <w:pStyle w:val="ae"/>
              <w:tabs>
                <w:tab w:val="left" w:pos="0"/>
              </w:tabs>
              <w:ind w:left="0" w:right="10"/>
              <w:rPr>
                <w:sz w:val="22"/>
                <w:szCs w:val="22"/>
              </w:rPr>
            </w:pPr>
            <w:r w:rsidRPr="001F7D89">
              <w:rPr>
                <w:sz w:val="22"/>
                <w:szCs w:val="22"/>
              </w:rPr>
              <w:t>Количество ППС, преподающих за рубежом, чел.</w:t>
            </w:r>
          </w:p>
        </w:tc>
        <w:tc>
          <w:tcPr>
            <w:tcW w:w="705" w:type="dxa"/>
            <w:shd w:val="clear" w:color="auto" w:fill="auto"/>
          </w:tcPr>
          <w:p w:rsidR="00D35A41" w:rsidRPr="001F7D89" w:rsidRDefault="00D35A41" w:rsidP="002C4A24">
            <w:pPr>
              <w:pStyle w:val="ae"/>
              <w:tabs>
                <w:tab w:val="left" w:pos="0"/>
              </w:tabs>
              <w:ind w:left="0" w:right="10"/>
              <w:jc w:val="center"/>
              <w:rPr>
                <w:sz w:val="22"/>
                <w:szCs w:val="22"/>
              </w:rPr>
            </w:pPr>
            <w:r w:rsidRPr="001F7D89">
              <w:rPr>
                <w:sz w:val="22"/>
                <w:szCs w:val="22"/>
              </w:rPr>
              <w:t>-</w:t>
            </w:r>
          </w:p>
        </w:tc>
        <w:tc>
          <w:tcPr>
            <w:tcW w:w="705" w:type="dxa"/>
            <w:shd w:val="clear" w:color="auto" w:fill="auto"/>
          </w:tcPr>
          <w:p w:rsidR="00D35A41" w:rsidRPr="001F7D89" w:rsidRDefault="00760F77" w:rsidP="002C4A24">
            <w:pPr>
              <w:pStyle w:val="ae"/>
              <w:tabs>
                <w:tab w:val="left" w:pos="0"/>
              </w:tabs>
              <w:ind w:left="0" w:right="10"/>
              <w:jc w:val="center"/>
              <w:rPr>
                <w:sz w:val="22"/>
                <w:szCs w:val="22"/>
              </w:rPr>
            </w:pPr>
            <w:r>
              <w:rPr>
                <w:sz w:val="22"/>
                <w:szCs w:val="22"/>
              </w:rPr>
              <w:t>-</w:t>
            </w:r>
          </w:p>
        </w:tc>
        <w:tc>
          <w:tcPr>
            <w:tcW w:w="706" w:type="dxa"/>
            <w:shd w:val="clear" w:color="auto" w:fill="auto"/>
          </w:tcPr>
          <w:p w:rsidR="00D35A41" w:rsidRPr="001F7D89" w:rsidRDefault="00760F77" w:rsidP="002C4A24">
            <w:pPr>
              <w:pStyle w:val="ae"/>
              <w:tabs>
                <w:tab w:val="left" w:pos="0"/>
              </w:tabs>
              <w:ind w:left="0" w:right="10"/>
              <w:jc w:val="center"/>
              <w:rPr>
                <w:sz w:val="22"/>
                <w:szCs w:val="22"/>
              </w:rPr>
            </w:pPr>
            <w:r>
              <w:rPr>
                <w:sz w:val="22"/>
                <w:szCs w:val="22"/>
              </w:rPr>
              <w:t>-</w:t>
            </w:r>
          </w:p>
        </w:tc>
        <w:tc>
          <w:tcPr>
            <w:tcW w:w="814" w:type="dxa"/>
            <w:shd w:val="clear" w:color="auto" w:fill="auto"/>
          </w:tcPr>
          <w:p w:rsidR="00D35A41" w:rsidRPr="001F7D89" w:rsidRDefault="00760F77" w:rsidP="002C4A24">
            <w:pPr>
              <w:pStyle w:val="ae"/>
              <w:tabs>
                <w:tab w:val="left" w:pos="0"/>
              </w:tabs>
              <w:ind w:left="0" w:right="10"/>
              <w:jc w:val="center"/>
              <w:rPr>
                <w:sz w:val="22"/>
                <w:szCs w:val="22"/>
              </w:rPr>
            </w:pPr>
            <w:r>
              <w:rPr>
                <w:sz w:val="22"/>
                <w:szCs w:val="22"/>
              </w:rPr>
              <w:t>-</w:t>
            </w:r>
          </w:p>
        </w:tc>
        <w:tc>
          <w:tcPr>
            <w:tcW w:w="813" w:type="dxa"/>
            <w:shd w:val="clear" w:color="auto" w:fill="auto"/>
          </w:tcPr>
          <w:p w:rsidR="00D35A41" w:rsidRPr="001F7D89" w:rsidRDefault="003C46AB" w:rsidP="002C4A24">
            <w:pPr>
              <w:pStyle w:val="ae"/>
              <w:tabs>
                <w:tab w:val="left" w:pos="0"/>
              </w:tabs>
              <w:ind w:left="0" w:right="10"/>
              <w:jc w:val="center"/>
              <w:rPr>
                <w:sz w:val="22"/>
                <w:szCs w:val="22"/>
              </w:rPr>
            </w:pPr>
            <w:r>
              <w:rPr>
                <w:sz w:val="22"/>
                <w:szCs w:val="22"/>
              </w:rPr>
              <w:t>1</w:t>
            </w:r>
          </w:p>
        </w:tc>
        <w:tc>
          <w:tcPr>
            <w:tcW w:w="705" w:type="dxa"/>
            <w:shd w:val="clear" w:color="auto" w:fill="auto"/>
          </w:tcPr>
          <w:p w:rsidR="00D35A41" w:rsidRPr="001F7D89" w:rsidRDefault="001F7D89" w:rsidP="002C4A24">
            <w:pPr>
              <w:pStyle w:val="ae"/>
              <w:tabs>
                <w:tab w:val="left" w:pos="0"/>
              </w:tabs>
              <w:ind w:left="0" w:right="10"/>
              <w:jc w:val="center"/>
              <w:rPr>
                <w:sz w:val="22"/>
                <w:szCs w:val="22"/>
                <w:lang w:val="kk-KZ"/>
              </w:rPr>
            </w:pPr>
            <w:r w:rsidRPr="001F7D89">
              <w:rPr>
                <w:sz w:val="22"/>
                <w:szCs w:val="22"/>
                <w:lang w:val="kk-KZ"/>
              </w:rPr>
              <w:t>1</w:t>
            </w:r>
          </w:p>
        </w:tc>
        <w:tc>
          <w:tcPr>
            <w:tcW w:w="705" w:type="dxa"/>
            <w:shd w:val="clear" w:color="auto" w:fill="auto"/>
          </w:tcPr>
          <w:p w:rsidR="00D35A41" w:rsidRPr="001F7D89" w:rsidRDefault="001F7D89" w:rsidP="002C4A24">
            <w:pPr>
              <w:pStyle w:val="ae"/>
              <w:tabs>
                <w:tab w:val="left" w:pos="0"/>
              </w:tabs>
              <w:ind w:left="0" w:right="10"/>
              <w:jc w:val="center"/>
              <w:rPr>
                <w:sz w:val="22"/>
                <w:szCs w:val="22"/>
                <w:lang w:val="kk-KZ"/>
              </w:rPr>
            </w:pPr>
            <w:r w:rsidRPr="001F7D89">
              <w:rPr>
                <w:sz w:val="22"/>
                <w:szCs w:val="22"/>
                <w:lang w:val="kk-KZ"/>
              </w:rPr>
              <w:t>1</w:t>
            </w:r>
          </w:p>
        </w:tc>
      </w:tr>
      <w:tr w:rsidR="00D35A41" w:rsidRPr="001F7D89" w:rsidTr="008039E0">
        <w:tc>
          <w:tcPr>
            <w:tcW w:w="4056" w:type="dxa"/>
            <w:shd w:val="clear" w:color="auto" w:fill="auto"/>
          </w:tcPr>
          <w:p w:rsidR="00D35A41" w:rsidRPr="001F7D89" w:rsidRDefault="00D35A41" w:rsidP="002C4A24">
            <w:pPr>
              <w:pStyle w:val="ae"/>
              <w:tabs>
                <w:tab w:val="left" w:pos="0"/>
              </w:tabs>
              <w:ind w:left="0" w:right="10"/>
              <w:rPr>
                <w:sz w:val="22"/>
                <w:szCs w:val="22"/>
              </w:rPr>
            </w:pPr>
            <w:r w:rsidRPr="001F7D89">
              <w:rPr>
                <w:sz w:val="22"/>
                <w:szCs w:val="22"/>
              </w:rPr>
              <w:t>Доля иностранных ППС, преподающих в Академии, %.</w:t>
            </w:r>
          </w:p>
        </w:tc>
        <w:tc>
          <w:tcPr>
            <w:tcW w:w="705" w:type="dxa"/>
            <w:shd w:val="clear" w:color="auto" w:fill="auto"/>
          </w:tcPr>
          <w:p w:rsidR="00D35A41" w:rsidRPr="001F7D89" w:rsidRDefault="00653450" w:rsidP="002C4A24">
            <w:pPr>
              <w:pStyle w:val="ae"/>
              <w:tabs>
                <w:tab w:val="left" w:pos="0"/>
              </w:tabs>
              <w:ind w:left="0" w:right="10"/>
              <w:jc w:val="center"/>
              <w:rPr>
                <w:sz w:val="22"/>
                <w:szCs w:val="22"/>
                <w:lang w:val="kk-KZ"/>
              </w:rPr>
            </w:pPr>
            <w:r>
              <w:rPr>
                <w:sz w:val="22"/>
                <w:szCs w:val="22"/>
                <w:lang w:val="kk-KZ"/>
              </w:rPr>
              <w:t>-</w:t>
            </w:r>
          </w:p>
        </w:tc>
        <w:tc>
          <w:tcPr>
            <w:tcW w:w="705" w:type="dxa"/>
            <w:shd w:val="clear" w:color="auto" w:fill="auto"/>
          </w:tcPr>
          <w:p w:rsidR="00D35A41" w:rsidRPr="001F7D89" w:rsidRDefault="00653450" w:rsidP="002C4A24">
            <w:pPr>
              <w:pStyle w:val="ae"/>
              <w:tabs>
                <w:tab w:val="left" w:pos="0"/>
              </w:tabs>
              <w:ind w:left="0" w:right="10"/>
              <w:jc w:val="center"/>
              <w:rPr>
                <w:sz w:val="22"/>
                <w:szCs w:val="22"/>
                <w:lang w:val="kk-KZ"/>
              </w:rPr>
            </w:pPr>
            <w:r>
              <w:rPr>
                <w:sz w:val="22"/>
                <w:szCs w:val="22"/>
                <w:lang w:val="kk-KZ"/>
              </w:rPr>
              <w:t>-</w:t>
            </w:r>
          </w:p>
        </w:tc>
        <w:tc>
          <w:tcPr>
            <w:tcW w:w="706" w:type="dxa"/>
            <w:shd w:val="clear" w:color="auto" w:fill="auto"/>
          </w:tcPr>
          <w:p w:rsidR="00D35A41" w:rsidRPr="001F7D89" w:rsidRDefault="00653450" w:rsidP="002C4A24">
            <w:pPr>
              <w:pStyle w:val="ae"/>
              <w:tabs>
                <w:tab w:val="left" w:pos="0"/>
              </w:tabs>
              <w:ind w:left="0" w:right="10"/>
              <w:jc w:val="center"/>
              <w:rPr>
                <w:sz w:val="22"/>
                <w:szCs w:val="22"/>
                <w:lang w:val="kk-KZ"/>
              </w:rPr>
            </w:pPr>
            <w:r>
              <w:rPr>
                <w:sz w:val="22"/>
                <w:szCs w:val="22"/>
                <w:lang w:val="kk-KZ"/>
              </w:rPr>
              <w:t>-</w:t>
            </w:r>
          </w:p>
        </w:tc>
        <w:tc>
          <w:tcPr>
            <w:tcW w:w="814" w:type="dxa"/>
            <w:shd w:val="clear" w:color="auto" w:fill="auto"/>
          </w:tcPr>
          <w:p w:rsidR="00D35A41" w:rsidRPr="001F7D89" w:rsidRDefault="00D35A41" w:rsidP="002C4A24">
            <w:pPr>
              <w:pStyle w:val="ae"/>
              <w:tabs>
                <w:tab w:val="left" w:pos="0"/>
              </w:tabs>
              <w:ind w:left="0" w:right="10"/>
              <w:jc w:val="center"/>
              <w:rPr>
                <w:sz w:val="22"/>
                <w:szCs w:val="22"/>
                <w:lang w:val="kk-KZ"/>
              </w:rPr>
            </w:pPr>
            <w:r w:rsidRPr="001F7D89">
              <w:rPr>
                <w:sz w:val="22"/>
                <w:szCs w:val="22"/>
                <w:lang w:val="kk-KZ"/>
              </w:rPr>
              <w:t>2</w:t>
            </w:r>
            <w:r w:rsidR="00653450">
              <w:rPr>
                <w:sz w:val="22"/>
                <w:szCs w:val="22"/>
                <w:lang w:val="kk-KZ"/>
              </w:rPr>
              <w:t>%</w:t>
            </w:r>
          </w:p>
        </w:tc>
        <w:tc>
          <w:tcPr>
            <w:tcW w:w="813" w:type="dxa"/>
            <w:shd w:val="clear" w:color="auto" w:fill="auto"/>
          </w:tcPr>
          <w:p w:rsidR="00D35A41" w:rsidRPr="001F7D89" w:rsidRDefault="00653450" w:rsidP="002C4A24">
            <w:pPr>
              <w:pStyle w:val="ae"/>
              <w:tabs>
                <w:tab w:val="left" w:pos="0"/>
              </w:tabs>
              <w:ind w:left="0" w:right="10"/>
              <w:jc w:val="center"/>
              <w:rPr>
                <w:sz w:val="22"/>
                <w:szCs w:val="22"/>
                <w:lang w:val="kk-KZ"/>
              </w:rPr>
            </w:pPr>
            <w:r w:rsidRPr="001F7D89">
              <w:rPr>
                <w:sz w:val="22"/>
                <w:szCs w:val="22"/>
                <w:lang w:val="kk-KZ"/>
              </w:rPr>
              <w:t>2</w:t>
            </w:r>
            <w:r>
              <w:rPr>
                <w:sz w:val="22"/>
                <w:szCs w:val="22"/>
                <w:lang w:val="kk-KZ"/>
              </w:rPr>
              <w:t>%</w:t>
            </w:r>
          </w:p>
        </w:tc>
        <w:tc>
          <w:tcPr>
            <w:tcW w:w="705" w:type="dxa"/>
            <w:shd w:val="clear" w:color="auto" w:fill="auto"/>
          </w:tcPr>
          <w:p w:rsidR="00D35A41" w:rsidRPr="001F7D89" w:rsidRDefault="002A11AA" w:rsidP="002C4A24">
            <w:pPr>
              <w:pStyle w:val="ae"/>
              <w:tabs>
                <w:tab w:val="left" w:pos="0"/>
              </w:tabs>
              <w:ind w:left="0" w:right="10"/>
              <w:jc w:val="center"/>
              <w:rPr>
                <w:sz w:val="22"/>
                <w:szCs w:val="22"/>
                <w:lang w:val="kk-KZ"/>
              </w:rPr>
            </w:pPr>
            <w:r>
              <w:rPr>
                <w:sz w:val="22"/>
                <w:szCs w:val="22"/>
                <w:lang w:val="kk-KZ"/>
              </w:rPr>
              <w:t>3</w:t>
            </w:r>
            <w:r w:rsidR="00653450">
              <w:rPr>
                <w:sz w:val="22"/>
                <w:szCs w:val="22"/>
                <w:lang w:val="kk-KZ"/>
              </w:rPr>
              <w:t>%</w:t>
            </w:r>
          </w:p>
        </w:tc>
        <w:tc>
          <w:tcPr>
            <w:tcW w:w="705" w:type="dxa"/>
            <w:shd w:val="clear" w:color="auto" w:fill="auto"/>
          </w:tcPr>
          <w:p w:rsidR="00D35A41" w:rsidRPr="001F7D89" w:rsidRDefault="001F7D89" w:rsidP="002C4A24">
            <w:pPr>
              <w:pStyle w:val="ae"/>
              <w:tabs>
                <w:tab w:val="left" w:pos="0"/>
              </w:tabs>
              <w:ind w:left="0" w:right="10"/>
              <w:jc w:val="center"/>
              <w:rPr>
                <w:sz w:val="22"/>
                <w:szCs w:val="22"/>
                <w:lang w:val="kk-KZ"/>
              </w:rPr>
            </w:pPr>
            <w:r w:rsidRPr="001F7D89">
              <w:rPr>
                <w:sz w:val="22"/>
                <w:szCs w:val="22"/>
                <w:lang w:val="kk-KZ"/>
              </w:rPr>
              <w:t>3</w:t>
            </w:r>
            <w:r w:rsidR="00653450">
              <w:rPr>
                <w:sz w:val="22"/>
                <w:szCs w:val="22"/>
                <w:lang w:val="kk-KZ"/>
              </w:rPr>
              <w:t>%</w:t>
            </w:r>
          </w:p>
        </w:tc>
      </w:tr>
      <w:tr w:rsidR="00D35A41" w:rsidRPr="001F7D89" w:rsidTr="008039E0">
        <w:tc>
          <w:tcPr>
            <w:tcW w:w="4056" w:type="dxa"/>
            <w:shd w:val="clear" w:color="auto" w:fill="auto"/>
          </w:tcPr>
          <w:p w:rsidR="00653450" w:rsidRDefault="00760F77" w:rsidP="002C4A24">
            <w:pPr>
              <w:pStyle w:val="ae"/>
              <w:tabs>
                <w:tab w:val="left" w:pos="0"/>
              </w:tabs>
              <w:ind w:left="0" w:right="10"/>
              <w:rPr>
                <w:sz w:val="22"/>
                <w:szCs w:val="22"/>
              </w:rPr>
            </w:pPr>
            <w:r>
              <w:rPr>
                <w:sz w:val="22"/>
                <w:szCs w:val="22"/>
              </w:rPr>
              <w:t>Количество ППС</w:t>
            </w:r>
            <w:r w:rsidR="00D35A41" w:rsidRPr="001F7D89">
              <w:rPr>
                <w:sz w:val="22"/>
                <w:szCs w:val="22"/>
              </w:rPr>
              <w:t xml:space="preserve">, принявших очное участие в краткосрочном </w:t>
            </w:r>
            <w:r w:rsidR="00653450" w:rsidRPr="001F7D89">
              <w:rPr>
                <w:sz w:val="22"/>
                <w:szCs w:val="22"/>
              </w:rPr>
              <w:t xml:space="preserve">академическом </w:t>
            </w:r>
            <w:r w:rsidR="00065A2D">
              <w:rPr>
                <w:sz w:val="22"/>
                <w:szCs w:val="22"/>
              </w:rPr>
              <w:t xml:space="preserve"> </w:t>
            </w:r>
            <w:r w:rsidR="00653450">
              <w:rPr>
                <w:sz w:val="22"/>
                <w:szCs w:val="22"/>
              </w:rPr>
              <w:t>мероприятии</w:t>
            </w:r>
            <w:r w:rsidR="00D35A41" w:rsidRPr="001F7D89">
              <w:rPr>
                <w:sz w:val="22"/>
                <w:szCs w:val="22"/>
              </w:rPr>
              <w:t xml:space="preserve"> </w:t>
            </w:r>
          </w:p>
          <w:p w:rsidR="00D35A41" w:rsidRPr="001F7D89" w:rsidRDefault="00D35A41" w:rsidP="002C4A24">
            <w:pPr>
              <w:pStyle w:val="ae"/>
              <w:tabs>
                <w:tab w:val="left" w:pos="0"/>
              </w:tabs>
              <w:ind w:left="0" w:right="10"/>
              <w:rPr>
                <w:sz w:val="22"/>
                <w:szCs w:val="22"/>
              </w:rPr>
            </w:pPr>
            <w:r w:rsidRPr="001F7D89">
              <w:rPr>
                <w:sz w:val="22"/>
                <w:szCs w:val="22"/>
              </w:rPr>
              <w:t>за рубежом, чел.</w:t>
            </w:r>
          </w:p>
        </w:tc>
        <w:tc>
          <w:tcPr>
            <w:tcW w:w="705" w:type="dxa"/>
            <w:shd w:val="clear" w:color="auto" w:fill="auto"/>
          </w:tcPr>
          <w:p w:rsidR="00D35A41" w:rsidRPr="001F7D89" w:rsidRDefault="00D35A41" w:rsidP="002C4A24">
            <w:pPr>
              <w:pStyle w:val="ae"/>
              <w:tabs>
                <w:tab w:val="left" w:pos="0"/>
              </w:tabs>
              <w:ind w:left="0" w:right="10"/>
              <w:jc w:val="center"/>
              <w:rPr>
                <w:sz w:val="22"/>
                <w:szCs w:val="22"/>
              </w:rPr>
            </w:pPr>
            <w:r w:rsidRPr="001F7D89">
              <w:rPr>
                <w:sz w:val="22"/>
                <w:szCs w:val="22"/>
              </w:rPr>
              <w:t>-</w:t>
            </w:r>
          </w:p>
        </w:tc>
        <w:tc>
          <w:tcPr>
            <w:tcW w:w="705" w:type="dxa"/>
            <w:shd w:val="clear" w:color="auto" w:fill="auto"/>
          </w:tcPr>
          <w:p w:rsidR="00D35A41" w:rsidRPr="001F7D89" w:rsidRDefault="003C46AB" w:rsidP="002C4A24">
            <w:pPr>
              <w:pStyle w:val="ae"/>
              <w:tabs>
                <w:tab w:val="left" w:pos="0"/>
              </w:tabs>
              <w:ind w:left="0" w:right="10"/>
              <w:jc w:val="center"/>
              <w:rPr>
                <w:sz w:val="22"/>
                <w:szCs w:val="22"/>
              </w:rPr>
            </w:pPr>
            <w:r>
              <w:rPr>
                <w:sz w:val="22"/>
                <w:szCs w:val="22"/>
              </w:rPr>
              <w:t>1</w:t>
            </w:r>
          </w:p>
        </w:tc>
        <w:tc>
          <w:tcPr>
            <w:tcW w:w="706" w:type="dxa"/>
            <w:shd w:val="clear" w:color="auto" w:fill="auto"/>
          </w:tcPr>
          <w:p w:rsidR="00D35A41" w:rsidRPr="001F7D89" w:rsidRDefault="003C46AB" w:rsidP="002C4A24">
            <w:pPr>
              <w:pStyle w:val="ae"/>
              <w:tabs>
                <w:tab w:val="left" w:pos="0"/>
              </w:tabs>
              <w:ind w:left="0" w:right="10"/>
              <w:jc w:val="center"/>
              <w:rPr>
                <w:sz w:val="22"/>
                <w:szCs w:val="22"/>
              </w:rPr>
            </w:pPr>
            <w:r>
              <w:rPr>
                <w:sz w:val="22"/>
                <w:szCs w:val="22"/>
              </w:rPr>
              <w:t>1</w:t>
            </w:r>
          </w:p>
        </w:tc>
        <w:tc>
          <w:tcPr>
            <w:tcW w:w="814" w:type="dxa"/>
            <w:shd w:val="clear" w:color="auto" w:fill="auto"/>
          </w:tcPr>
          <w:p w:rsidR="00D35A41" w:rsidRPr="001F7D89" w:rsidRDefault="00065A2D" w:rsidP="002C4A24">
            <w:pPr>
              <w:pStyle w:val="ae"/>
              <w:tabs>
                <w:tab w:val="left" w:pos="0"/>
              </w:tabs>
              <w:ind w:left="0" w:right="10"/>
              <w:jc w:val="center"/>
              <w:rPr>
                <w:sz w:val="22"/>
                <w:szCs w:val="22"/>
              </w:rPr>
            </w:pPr>
            <w:r>
              <w:rPr>
                <w:sz w:val="22"/>
                <w:szCs w:val="22"/>
              </w:rPr>
              <w:t>1</w:t>
            </w:r>
          </w:p>
        </w:tc>
        <w:tc>
          <w:tcPr>
            <w:tcW w:w="813" w:type="dxa"/>
            <w:shd w:val="clear" w:color="auto" w:fill="auto"/>
          </w:tcPr>
          <w:p w:rsidR="00D35A41" w:rsidRPr="001F7D89" w:rsidRDefault="00D35A41" w:rsidP="002C4A24">
            <w:pPr>
              <w:pStyle w:val="ae"/>
              <w:tabs>
                <w:tab w:val="left" w:pos="0"/>
              </w:tabs>
              <w:ind w:left="0" w:right="10"/>
              <w:jc w:val="center"/>
              <w:rPr>
                <w:sz w:val="22"/>
                <w:szCs w:val="22"/>
              </w:rPr>
            </w:pPr>
            <w:r w:rsidRPr="001F7D89">
              <w:rPr>
                <w:sz w:val="22"/>
                <w:szCs w:val="22"/>
              </w:rPr>
              <w:t>2</w:t>
            </w:r>
          </w:p>
        </w:tc>
        <w:tc>
          <w:tcPr>
            <w:tcW w:w="705" w:type="dxa"/>
            <w:shd w:val="clear" w:color="auto" w:fill="auto"/>
          </w:tcPr>
          <w:p w:rsidR="00D35A41" w:rsidRPr="001F7D89" w:rsidRDefault="002A11AA" w:rsidP="002C4A24">
            <w:pPr>
              <w:pStyle w:val="ae"/>
              <w:tabs>
                <w:tab w:val="left" w:pos="0"/>
              </w:tabs>
              <w:ind w:left="0" w:right="10"/>
              <w:jc w:val="center"/>
              <w:rPr>
                <w:sz w:val="22"/>
                <w:szCs w:val="22"/>
                <w:lang w:val="kk-KZ"/>
              </w:rPr>
            </w:pPr>
            <w:r>
              <w:rPr>
                <w:sz w:val="22"/>
                <w:szCs w:val="22"/>
                <w:lang w:val="kk-KZ"/>
              </w:rPr>
              <w:t>3</w:t>
            </w:r>
          </w:p>
        </w:tc>
        <w:tc>
          <w:tcPr>
            <w:tcW w:w="705" w:type="dxa"/>
            <w:shd w:val="clear" w:color="auto" w:fill="auto"/>
          </w:tcPr>
          <w:p w:rsidR="00D35A41" w:rsidRPr="001F7D89" w:rsidRDefault="001F7D89" w:rsidP="002C4A24">
            <w:pPr>
              <w:pStyle w:val="ae"/>
              <w:tabs>
                <w:tab w:val="left" w:pos="0"/>
              </w:tabs>
              <w:ind w:left="0" w:right="10"/>
              <w:jc w:val="center"/>
              <w:rPr>
                <w:sz w:val="22"/>
                <w:szCs w:val="22"/>
                <w:lang w:val="kk-KZ"/>
              </w:rPr>
            </w:pPr>
            <w:r w:rsidRPr="001F7D89">
              <w:rPr>
                <w:sz w:val="22"/>
                <w:szCs w:val="22"/>
                <w:lang w:val="kk-KZ"/>
              </w:rPr>
              <w:t>3</w:t>
            </w:r>
          </w:p>
        </w:tc>
      </w:tr>
    </w:tbl>
    <w:p w:rsidR="00EC44E0" w:rsidRPr="001F7D89" w:rsidRDefault="00EC44E0" w:rsidP="001052BD">
      <w:pPr>
        <w:pStyle w:val="ae"/>
        <w:tabs>
          <w:tab w:val="left" w:pos="0"/>
          <w:tab w:val="left" w:pos="993"/>
        </w:tabs>
        <w:ind w:left="0"/>
        <w:jc w:val="both"/>
        <w:rPr>
          <w:sz w:val="22"/>
          <w:szCs w:val="22"/>
          <w:lang w:val="en-US"/>
        </w:rPr>
      </w:pPr>
    </w:p>
    <w:p w:rsidR="00EC44E0" w:rsidRPr="00A23E01" w:rsidRDefault="006C4212" w:rsidP="001052BD">
      <w:pPr>
        <w:pStyle w:val="ae"/>
        <w:tabs>
          <w:tab w:val="left" w:pos="0"/>
          <w:tab w:val="left" w:pos="993"/>
        </w:tabs>
        <w:ind w:left="0"/>
        <w:jc w:val="both"/>
        <w:rPr>
          <w:b/>
          <w:szCs w:val="22"/>
        </w:rPr>
      </w:pPr>
      <w:r>
        <w:rPr>
          <w:b/>
          <w:szCs w:val="22"/>
        </w:rPr>
        <w:t xml:space="preserve">Цель </w:t>
      </w:r>
      <w:r w:rsidR="003C46AB">
        <w:rPr>
          <w:b/>
          <w:szCs w:val="22"/>
        </w:rPr>
        <w:t>3</w:t>
      </w:r>
      <w:r w:rsidR="00A23E01">
        <w:rPr>
          <w:b/>
          <w:szCs w:val="22"/>
        </w:rPr>
        <w:t>. П</w:t>
      </w:r>
      <w:r w:rsidR="00A23E01" w:rsidRPr="00A23E01">
        <w:rPr>
          <w:b/>
          <w:szCs w:val="22"/>
        </w:rPr>
        <w:t xml:space="preserve">оддерживать развитие международных инициатив путем реализации новых проектов и расширения международного сотрудничества </w:t>
      </w:r>
    </w:p>
    <w:p w:rsidR="00EC44E0" w:rsidRPr="00A23E01" w:rsidRDefault="006C4212" w:rsidP="001052BD">
      <w:pPr>
        <w:pStyle w:val="ae"/>
        <w:tabs>
          <w:tab w:val="left" w:pos="0"/>
          <w:tab w:val="left" w:pos="993"/>
        </w:tabs>
        <w:ind w:left="0"/>
        <w:jc w:val="both"/>
        <w:rPr>
          <w:szCs w:val="22"/>
        </w:rPr>
      </w:pPr>
      <w:r>
        <w:rPr>
          <w:szCs w:val="22"/>
        </w:rPr>
        <w:t xml:space="preserve">Задача </w:t>
      </w:r>
      <w:r w:rsidR="00EC44E0" w:rsidRPr="00A23E01">
        <w:rPr>
          <w:szCs w:val="22"/>
        </w:rPr>
        <w:t xml:space="preserve">1. Развивать деятельность </w:t>
      </w:r>
      <w:r w:rsidR="00352304" w:rsidRPr="00A23E01">
        <w:rPr>
          <w:szCs w:val="22"/>
        </w:rPr>
        <w:t>факультета</w:t>
      </w:r>
      <w:r w:rsidR="00B459AB">
        <w:rPr>
          <w:szCs w:val="22"/>
        </w:rPr>
        <w:t xml:space="preserve"> искусств по развитию международного сотрудничества</w:t>
      </w:r>
    </w:p>
    <w:p w:rsidR="00EC44E0" w:rsidRPr="00A23E01" w:rsidRDefault="006C4212" w:rsidP="001052BD">
      <w:pPr>
        <w:pStyle w:val="ae"/>
        <w:tabs>
          <w:tab w:val="left" w:pos="0"/>
          <w:tab w:val="left" w:pos="993"/>
        </w:tabs>
        <w:ind w:left="0"/>
        <w:jc w:val="both"/>
        <w:rPr>
          <w:szCs w:val="22"/>
        </w:rPr>
      </w:pPr>
      <w:r>
        <w:rPr>
          <w:szCs w:val="22"/>
        </w:rPr>
        <w:t>Таблица 2</w:t>
      </w:r>
      <w:r w:rsidR="003C46AB">
        <w:rPr>
          <w:szCs w:val="22"/>
        </w:rPr>
        <w:t>6</w:t>
      </w:r>
      <w:r>
        <w:rPr>
          <w:szCs w:val="22"/>
        </w:rPr>
        <w:t>. Индикаторы и показатели</w:t>
      </w:r>
    </w:p>
    <w:tbl>
      <w:tblPr>
        <w:tblStyle w:val="af8"/>
        <w:tblW w:w="9209" w:type="dxa"/>
        <w:tblInd w:w="-5" w:type="dxa"/>
        <w:tblLook w:val="04A0" w:firstRow="1" w:lastRow="0" w:firstColumn="1" w:lastColumn="0" w:noHBand="0" w:noVBand="1"/>
      </w:tblPr>
      <w:tblGrid>
        <w:gridCol w:w="3714"/>
        <w:gridCol w:w="818"/>
        <w:gridCol w:w="818"/>
        <w:gridCol w:w="818"/>
        <w:gridCol w:w="741"/>
        <w:gridCol w:w="818"/>
        <w:gridCol w:w="741"/>
        <w:gridCol w:w="741"/>
      </w:tblGrid>
      <w:tr w:rsidR="00D35A41" w:rsidRPr="001F7D89" w:rsidTr="008039E0">
        <w:trPr>
          <w:trHeight w:val="435"/>
        </w:trPr>
        <w:tc>
          <w:tcPr>
            <w:tcW w:w="3769" w:type="dxa"/>
            <w:shd w:val="clear" w:color="auto" w:fill="auto"/>
          </w:tcPr>
          <w:p w:rsidR="00D35A41" w:rsidRPr="00A23E01" w:rsidRDefault="00D35A41" w:rsidP="00A23E01">
            <w:pPr>
              <w:pStyle w:val="ae"/>
              <w:tabs>
                <w:tab w:val="left" w:pos="0"/>
              </w:tabs>
              <w:ind w:left="0" w:right="10"/>
              <w:jc w:val="center"/>
              <w:rPr>
                <w:b/>
                <w:sz w:val="22"/>
                <w:szCs w:val="22"/>
              </w:rPr>
            </w:pPr>
            <w:r w:rsidRPr="00A23E01">
              <w:rPr>
                <w:b/>
                <w:sz w:val="22"/>
                <w:szCs w:val="22"/>
              </w:rPr>
              <w:t>Индикаторы</w:t>
            </w:r>
          </w:p>
        </w:tc>
        <w:tc>
          <w:tcPr>
            <w:tcW w:w="820" w:type="dxa"/>
            <w:shd w:val="clear" w:color="auto" w:fill="auto"/>
          </w:tcPr>
          <w:p w:rsidR="00D35A41" w:rsidRPr="00A23E01" w:rsidRDefault="00D35A41" w:rsidP="00A23E01">
            <w:pPr>
              <w:pStyle w:val="ae"/>
              <w:tabs>
                <w:tab w:val="left" w:pos="0"/>
              </w:tabs>
              <w:ind w:left="0" w:right="11"/>
              <w:jc w:val="center"/>
              <w:rPr>
                <w:b/>
                <w:sz w:val="22"/>
                <w:szCs w:val="22"/>
              </w:rPr>
            </w:pPr>
            <w:r w:rsidRPr="00A23E01">
              <w:rPr>
                <w:b/>
                <w:sz w:val="22"/>
                <w:szCs w:val="22"/>
              </w:rPr>
              <w:t>2018-2019</w:t>
            </w:r>
          </w:p>
        </w:tc>
        <w:tc>
          <w:tcPr>
            <w:tcW w:w="820" w:type="dxa"/>
            <w:shd w:val="clear" w:color="auto" w:fill="auto"/>
          </w:tcPr>
          <w:p w:rsidR="00D35A41" w:rsidRPr="00A23E01" w:rsidRDefault="00D35A41" w:rsidP="00A23E01">
            <w:pPr>
              <w:pStyle w:val="ae"/>
              <w:tabs>
                <w:tab w:val="left" w:pos="0"/>
              </w:tabs>
              <w:ind w:left="0" w:right="11"/>
              <w:jc w:val="center"/>
              <w:rPr>
                <w:b/>
                <w:color w:val="000000"/>
                <w:sz w:val="22"/>
                <w:szCs w:val="22"/>
              </w:rPr>
            </w:pPr>
            <w:r w:rsidRPr="00A23E01">
              <w:rPr>
                <w:b/>
                <w:color w:val="000000"/>
                <w:sz w:val="22"/>
                <w:szCs w:val="22"/>
              </w:rPr>
              <w:t>2019-2020</w:t>
            </w:r>
          </w:p>
        </w:tc>
        <w:tc>
          <w:tcPr>
            <w:tcW w:w="820" w:type="dxa"/>
            <w:shd w:val="clear" w:color="auto" w:fill="auto"/>
          </w:tcPr>
          <w:p w:rsidR="00D35A41" w:rsidRPr="00A23E01" w:rsidRDefault="00D35A41" w:rsidP="00A23E01">
            <w:pPr>
              <w:pStyle w:val="ae"/>
              <w:tabs>
                <w:tab w:val="left" w:pos="0"/>
              </w:tabs>
              <w:ind w:left="0" w:right="11"/>
              <w:jc w:val="center"/>
              <w:rPr>
                <w:b/>
                <w:color w:val="000000"/>
                <w:sz w:val="22"/>
                <w:szCs w:val="22"/>
              </w:rPr>
            </w:pPr>
            <w:r w:rsidRPr="00A23E01">
              <w:rPr>
                <w:b/>
                <w:color w:val="000000"/>
                <w:sz w:val="22"/>
                <w:szCs w:val="22"/>
              </w:rPr>
              <w:t>2020-2021</w:t>
            </w:r>
          </w:p>
        </w:tc>
        <w:tc>
          <w:tcPr>
            <w:tcW w:w="706" w:type="dxa"/>
            <w:shd w:val="clear" w:color="auto" w:fill="auto"/>
          </w:tcPr>
          <w:p w:rsidR="00D35A41" w:rsidRPr="00A23E01" w:rsidRDefault="00D35A41" w:rsidP="00A23E01">
            <w:pPr>
              <w:pStyle w:val="ae"/>
              <w:tabs>
                <w:tab w:val="left" w:pos="0"/>
              </w:tabs>
              <w:ind w:left="0" w:right="11"/>
              <w:jc w:val="center"/>
              <w:rPr>
                <w:b/>
                <w:color w:val="000000"/>
                <w:sz w:val="22"/>
                <w:szCs w:val="22"/>
              </w:rPr>
            </w:pPr>
            <w:r w:rsidRPr="00A23E01">
              <w:rPr>
                <w:b/>
                <w:color w:val="000000"/>
                <w:sz w:val="22"/>
                <w:szCs w:val="22"/>
              </w:rPr>
              <w:t>2021-2022</w:t>
            </w:r>
          </w:p>
        </w:tc>
        <w:tc>
          <w:tcPr>
            <w:tcW w:w="820" w:type="dxa"/>
            <w:shd w:val="clear" w:color="auto" w:fill="auto"/>
          </w:tcPr>
          <w:p w:rsidR="00D35A41" w:rsidRPr="00A23E01" w:rsidRDefault="00D35A41" w:rsidP="00A23E01">
            <w:pPr>
              <w:pStyle w:val="ae"/>
              <w:tabs>
                <w:tab w:val="left" w:pos="0"/>
              </w:tabs>
              <w:ind w:left="0" w:right="11"/>
              <w:jc w:val="center"/>
              <w:rPr>
                <w:b/>
                <w:color w:val="000000"/>
                <w:sz w:val="22"/>
                <w:szCs w:val="22"/>
              </w:rPr>
            </w:pPr>
            <w:r w:rsidRPr="00A23E01">
              <w:rPr>
                <w:b/>
                <w:color w:val="000000"/>
                <w:sz w:val="22"/>
                <w:szCs w:val="22"/>
              </w:rPr>
              <w:t>2022-2023</w:t>
            </w:r>
          </w:p>
        </w:tc>
        <w:tc>
          <w:tcPr>
            <w:tcW w:w="727" w:type="dxa"/>
            <w:shd w:val="clear" w:color="auto" w:fill="auto"/>
          </w:tcPr>
          <w:p w:rsidR="00D35A41" w:rsidRPr="00A23E01" w:rsidRDefault="00D35A41" w:rsidP="00A23E01">
            <w:pPr>
              <w:pStyle w:val="ae"/>
              <w:tabs>
                <w:tab w:val="left" w:pos="0"/>
              </w:tabs>
              <w:ind w:left="0" w:right="11"/>
              <w:jc w:val="center"/>
              <w:rPr>
                <w:b/>
                <w:color w:val="000000"/>
                <w:sz w:val="22"/>
                <w:szCs w:val="22"/>
                <w:lang w:val="en-US"/>
              </w:rPr>
            </w:pPr>
            <w:r w:rsidRPr="00A23E01">
              <w:rPr>
                <w:b/>
                <w:color w:val="000000"/>
                <w:sz w:val="22"/>
                <w:szCs w:val="22"/>
                <w:lang w:val="en-US"/>
              </w:rPr>
              <w:t>2023-2024</w:t>
            </w:r>
          </w:p>
        </w:tc>
        <w:tc>
          <w:tcPr>
            <w:tcW w:w="727" w:type="dxa"/>
            <w:shd w:val="clear" w:color="auto" w:fill="auto"/>
          </w:tcPr>
          <w:p w:rsidR="00D35A41" w:rsidRPr="00A23E01" w:rsidRDefault="00D35A41" w:rsidP="00A23E01">
            <w:pPr>
              <w:pStyle w:val="ae"/>
              <w:tabs>
                <w:tab w:val="left" w:pos="0"/>
              </w:tabs>
              <w:ind w:left="0" w:right="11"/>
              <w:jc w:val="center"/>
              <w:rPr>
                <w:b/>
                <w:color w:val="000000"/>
                <w:sz w:val="22"/>
                <w:szCs w:val="22"/>
                <w:lang w:val="en-US"/>
              </w:rPr>
            </w:pPr>
            <w:r w:rsidRPr="00A23E01">
              <w:rPr>
                <w:b/>
                <w:color w:val="000000"/>
                <w:sz w:val="22"/>
                <w:szCs w:val="22"/>
                <w:lang w:val="en-US"/>
              </w:rPr>
              <w:t>2024-2025</w:t>
            </w:r>
          </w:p>
        </w:tc>
      </w:tr>
      <w:tr w:rsidR="00D35A41" w:rsidRPr="001F7D89" w:rsidTr="008039E0">
        <w:trPr>
          <w:trHeight w:val="1583"/>
        </w:trPr>
        <w:tc>
          <w:tcPr>
            <w:tcW w:w="3769" w:type="dxa"/>
            <w:shd w:val="clear" w:color="auto" w:fill="auto"/>
          </w:tcPr>
          <w:p w:rsidR="00D35A41" w:rsidRPr="001F7D89" w:rsidRDefault="00D35A41" w:rsidP="00A23E01">
            <w:pPr>
              <w:pStyle w:val="ae"/>
              <w:tabs>
                <w:tab w:val="left" w:pos="0"/>
              </w:tabs>
              <w:ind w:left="0" w:right="10"/>
              <w:rPr>
                <w:sz w:val="22"/>
                <w:szCs w:val="22"/>
              </w:rPr>
            </w:pPr>
            <w:r w:rsidRPr="001F7D89">
              <w:rPr>
                <w:sz w:val="22"/>
                <w:szCs w:val="22"/>
              </w:rPr>
              <w:t>Количество заявок, поданных в международные образовательные программы (Erasmus +, Британский Совет и других зарубежных представительств) в качестве заявителя</w:t>
            </w:r>
          </w:p>
        </w:tc>
        <w:tc>
          <w:tcPr>
            <w:tcW w:w="820" w:type="dxa"/>
            <w:shd w:val="clear" w:color="auto" w:fill="auto"/>
            <w:vAlign w:val="center"/>
          </w:tcPr>
          <w:p w:rsidR="00D66351" w:rsidRPr="001F7D89" w:rsidRDefault="00D35A41" w:rsidP="00A23E01">
            <w:pPr>
              <w:pStyle w:val="ae"/>
              <w:tabs>
                <w:tab w:val="left" w:pos="0"/>
              </w:tabs>
              <w:ind w:left="0" w:right="10"/>
              <w:jc w:val="center"/>
              <w:rPr>
                <w:sz w:val="22"/>
                <w:szCs w:val="22"/>
              </w:rPr>
            </w:pPr>
            <w:r w:rsidRPr="001F7D89">
              <w:rPr>
                <w:sz w:val="22"/>
                <w:szCs w:val="22"/>
              </w:rPr>
              <w:t>-</w:t>
            </w: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tc>
        <w:tc>
          <w:tcPr>
            <w:tcW w:w="820" w:type="dxa"/>
            <w:shd w:val="clear" w:color="auto" w:fill="auto"/>
            <w:vAlign w:val="center"/>
          </w:tcPr>
          <w:p w:rsidR="003C46AB" w:rsidRDefault="003C46AB" w:rsidP="00A23E01">
            <w:pPr>
              <w:pStyle w:val="ae"/>
              <w:tabs>
                <w:tab w:val="left" w:pos="0"/>
              </w:tabs>
              <w:ind w:left="0" w:right="10"/>
              <w:jc w:val="center"/>
              <w:rPr>
                <w:sz w:val="22"/>
                <w:szCs w:val="22"/>
              </w:rPr>
            </w:pPr>
          </w:p>
          <w:p w:rsidR="0097112D" w:rsidRPr="001F7D89" w:rsidRDefault="00387776" w:rsidP="00A23E01">
            <w:pPr>
              <w:pStyle w:val="ae"/>
              <w:tabs>
                <w:tab w:val="left" w:pos="0"/>
              </w:tabs>
              <w:ind w:left="0" w:right="10"/>
              <w:jc w:val="center"/>
              <w:rPr>
                <w:sz w:val="22"/>
                <w:szCs w:val="22"/>
              </w:rPr>
            </w:pPr>
            <w:r>
              <w:rPr>
                <w:sz w:val="22"/>
                <w:szCs w:val="22"/>
              </w:rPr>
              <w:t>1</w:t>
            </w: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tc>
        <w:tc>
          <w:tcPr>
            <w:tcW w:w="820" w:type="dxa"/>
            <w:shd w:val="clear" w:color="auto" w:fill="auto"/>
            <w:vAlign w:val="center"/>
          </w:tcPr>
          <w:p w:rsidR="00D66351" w:rsidRPr="001F7D89" w:rsidRDefault="00D35A41" w:rsidP="00A23E01">
            <w:pPr>
              <w:pStyle w:val="ae"/>
              <w:tabs>
                <w:tab w:val="left" w:pos="0"/>
              </w:tabs>
              <w:ind w:left="0" w:right="10"/>
              <w:jc w:val="center"/>
              <w:rPr>
                <w:sz w:val="22"/>
                <w:szCs w:val="22"/>
              </w:rPr>
            </w:pPr>
            <w:r w:rsidRPr="001F7D89">
              <w:rPr>
                <w:sz w:val="22"/>
                <w:szCs w:val="22"/>
              </w:rPr>
              <w:t>1</w:t>
            </w: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tc>
        <w:tc>
          <w:tcPr>
            <w:tcW w:w="706" w:type="dxa"/>
            <w:shd w:val="clear" w:color="auto" w:fill="auto"/>
            <w:vAlign w:val="center"/>
          </w:tcPr>
          <w:p w:rsidR="00D66351" w:rsidRPr="001F7D89" w:rsidRDefault="00D35A41" w:rsidP="00A23E01">
            <w:pPr>
              <w:pStyle w:val="ae"/>
              <w:tabs>
                <w:tab w:val="left" w:pos="0"/>
              </w:tabs>
              <w:ind w:left="0" w:right="10"/>
              <w:jc w:val="center"/>
              <w:rPr>
                <w:sz w:val="22"/>
                <w:szCs w:val="22"/>
              </w:rPr>
            </w:pPr>
            <w:r w:rsidRPr="001F7D89">
              <w:rPr>
                <w:sz w:val="22"/>
                <w:szCs w:val="22"/>
              </w:rPr>
              <w:t>1</w:t>
            </w: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tc>
        <w:tc>
          <w:tcPr>
            <w:tcW w:w="820" w:type="dxa"/>
            <w:shd w:val="clear" w:color="auto" w:fill="auto"/>
            <w:vAlign w:val="center"/>
          </w:tcPr>
          <w:p w:rsidR="00D66351" w:rsidRPr="001F7D89" w:rsidRDefault="00A9030A" w:rsidP="00A23E01">
            <w:pPr>
              <w:pStyle w:val="ae"/>
              <w:tabs>
                <w:tab w:val="left" w:pos="0"/>
              </w:tabs>
              <w:ind w:left="0" w:right="10"/>
              <w:jc w:val="center"/>
              <w:rPr>
                <w:sz w:val="22"/>
                <w:szCs w:val="22"/>
              </w:rPr>
            </w:pPr>
            <w:r>
              <w:rPr>
                <w:sz w:val="22"/>
                <w:szCs w:val="22"/>
              </w:rPr>
              <w:t>1</w:t>
            </w: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p w:rsidR="00D66351" w:rsidRPr="001F7D89" w:rsidRDefault="00D66351" w:rsidP="00A23E01">
            <w:pPr>
              <w:pStyle w:val="ae"/>
              <w:tabs>
                <w:tab w:val="left" w:pos="0"/>
              </w:tabs>
              <w:ind w:left="0" w:right="10"/>
              <w:jc w:val="center"/>
              <w:rPr>
                <w:sz w:val="22"/>
                <w:szCs w:val="22"/>
              </w:rPr>
            </w:pPr>
          </w:p>
        </w:tc>
        <w:tc>
          <w:tcPr>
            <w:tcW w:w="727" w:type="dxa"/>
            <w:shd w:val="clear" w:color="auto" w:fill="auto"/>
          </w:tcPr>
          <w:p w:rsidR="003C46AB" w:rsidRDefault="003C46AB" w:rsidP="00A23E01">
            <w:pPr>
              <w:pStyle w:val="ae"/>
              <w:tabs>
                <w:tab w:val="left" w:pos="0"/>
              </w:tabs>
              <w:ind w:left="0" w:right="10"/>
              <w:jc w:val="center"/>
              <w:rPr>
                <w:sz w:val="22"/>
                <w:szCs w:val="22"/>
                <w:lang w:val="tr-TR"/>
              </w:rPr>
            </w:pPr>
          </w:p>
          <w:p w:rsidR="00D35A41" w:rsidRPr="001F7D89" w:rsidRDefault="00A9030A" w:rsidP="00A23E01">
            <w:pPr>
              <w:pStyle w:val="ae"/>
              <w:tabs>
                <w:tab w:val="left" w:pos="0"/>
              </w:tabs>
              <w:ind w:left="0" w:right="10"/>
              <w:jc w:val="center"/>
              <w:rPr>
                <w:sz w:val="22"/>
                <w:szCs w:val="22"/>
                <w:lang w:val="tr-TR"/>
              </w:rPr>
            </w:pPr>
            <w:r>
              <w:rPr>
                <w:sz w:val="22"/>
                <w:szCs w:val="22"/>
                <w:lang w:val="tr-TR"/>
              </w:rPr>
              <w:t>2</w:t>
            </w:r>
          </w:p>
        </w:tc>
        <w:tc>
          <w:tcPr>
            <w:tcW w:w="727" w:type="dxa"/>
            <w:shd w:val="clear" w:color="auto" w:fill="auto"/>
          </w:tcPr>
          <w:p w:rsidR="003C46AB" w:rsidRDefault="003C46AB" w:rsidP="00A23E01">
            <w:pPr>
              <w:pStyle w:val="ae"/>
              <w:tabs>
                <w:tab w:val="left" w:pos="0"/>
              </w:tabs>
              <w:ind w:left="0" w:right="10"/>
              <w:jc w:val="center"/>
              <w:rPr>
                <w:sz w:val="22"/>
                <w:szCs w:val="22"/>
                <w:lang w:val="tr-TR"/>
              </w:rPr>
            </w:pPr>
          </w:p>
          <w:p w:rsidR="00D35A41" w:rsidRPr="001F7D89" w:rsidRDefault="00A9030A" w:rsidP="00A23E01">
            <w:pPr>
              <w:pStyle w:val="ae"/>
              <w:tabs>
                <w:tab w:val="left" w:pos="0"/>
              </w:tabs>
              <w:ind w:left="0" w:right="10"/>
              <w:jc w:val="center"/>
              <w:rPr>
                <w:sz w:val="22"/>
                <w:szCs w:val="22"/>
                <w:lang w:val="tr-TR"/>
              </w:rPr>
            </w:pPr>
            <w:r>
              <w:rPr>
                <w:sz w:val="22"/>
                <w:szCs w:val="22"/>
                <w:lang w:val="tr-TR"/>
              </w:rPr>
              <w:t>2</w:t>
            </w:r>
          </w:p>
        </w:tc>
      </w:tr>
    </w:tbl>
    <w:p w:rsidR="00117754" w:rsidRPr="000205EB" w:rsidRDefault="00117754" w:rsidP="000205EB">
      <w:pPr>
        <w:shd w:val="clear" w:color="auto" w:fill="FFFFFF"/>
        <w:tabs>
          <w:tab w:val="left" w:pos="0"/>
        </w:tabs>
        <w:ind w:right="10"/>
        <w:jc w:val="both"/>
        <w:rPr>
          <w:color w:val="000000"/>
          <w:sz w:val="22"/>
          <w:szCs w:val="22"/>
        </w:rPr>
      </w:pPr>
    </w:p>
    <w:p w:rsidR="00140CF2" w:rsidRPr="00A62FB6" w:rsidRDefault="003E4561" w:rsidP="00140CF2">
      <w:pPr>
        <w:pStyle w:val="ae"/>
        <w:tabs>
          <w:tab w:val="left" w:pos="0"/>
          <w:tab w:val="left" w:pos="993"/>
        </w:tabs>
        <w:ind w:left="0"/>
        <w:jc w:val="both"/>
      </w:pPr>
      <w:r>
        <w:t>Задача 2</w:t>
      </w:r>
      <w:r w:rsidR="00140CF2" w:rsidRPr="00C112D0">
        <w:t>. Обеспечить соответствие образовательных программ стандартам и критериям внешнего обеспечения качества (международная аккредитация) и рейтингов</w:t>
      </w:r>
      <w:r w:rsidR="00140CF2">
        <w:t>.</w:t>
      </w:r>
      <w:r w:rsidR="00140CF2" w:rsidRPr="00C112D0">
        <w:t xml:space="preserve"> </w:t>
      </w:r>
    </w:p>
    <w:p w:rsidR="00140CF2" w:rsidRPr="003E4561" w:rsidRDefault="003E4561" w:rsidP="00140CF2">
      <w:pPr>
        <w:pStyle w:val="ae"/>
        <w:tabs>
          <w:tab w:val="left" w:pos="0"/>
          <w:tab w:val="left" w:pos="993"/>
        </w:tabs>
        <w:ind w:left="0"/>
        <w:jc w:val="both"/>
      </w:pPr>
      <w:r w:rsidRPr="003E4561">
        <w:t>Таблица 2</w:t>
      </w:r>
      <w:r w:rsidR="003C46AB">
        <w:t>7</w:t>
      </w:r>
      <w:r w:rsidR="00140CF2" w:rsidRPr="003E4561">
        <w:t>. Прохождение специализированной аккредитации</w:t>
      </w:r>
    </w:p>
    <w:tbl>
      <w:tblPr>
        <w:tblStyle w:val="af8"/>
        <w:tblW w:w="9214" w:type="dxa"/>
        <w:tblInd w:w="-5" w:type="dxa"/>
        <w:tblLook w:val="04A0" w:firstRow="1" w:lastRow="0" w:firstColumn="1" w:lastColumn="0" w:noHBand="0" w:noVBand="1"/>
      </w:tblPr>
      <w:tblGrid>
        <w:gridCol w:w="516"/>
        <w:gridCol w:w="6169"/>
        <w:gridCol w:w="2529"/>
      </w:tblGrid>
      <w:tr w:rsidR="00140CF2" w:rsidRPr="00A62FB6" w:rsidTr="008039E0">
        <w:tc>
          <w:tcPr>
            <w:tcW w:w="466" w:type="dxa"/>
            <w:shd w:val="clear" w:color="auto" w:fill="auto"/>
          </w:tcPr>
          <w:p w:rsidR="00140CF2" w:rsidRPr="00C112D0" w:rsidRDefault="00140CF2" w:rsidP="00424900">
            <w:pPr>
              <w:pStyle w:val="ae"/>
              <w:tabs>
                <w:tab w:val="left" w:pos="0"/>
                <w:tab w:val="left" w:pos="993"/>
              </w:tabs>
              <w:ind w:left="0"/>
              <w:jc w:val="both"/>
              <w:rPr>
                <w:b/>
              </w:rPr>
            </w:pPr>
            <w:r w:rsidRPr="00C112D0">
              <w:rPr>
                <w:b/>
              </w:rPr>
              <w:t>№</w:t>
            </w:r>
          </w:p>
        </w:tc>
        <w:tc>
          <w:tcPr>
            <w:tcW w:w="6202" w:type="dxa"/>
            <w:shd w:val="clear" w:color="auto" w:fill="auto"/>
          </w:tcPr>
          <w:p w:rsidR="00140CF2" w:rsidRPr="002B2445" w:rsidRDefault="00140CF2" w:rsidP="00424900">
            <w:pPr>
              <w:pStyle w:val="ae"/>
              <w:tabs>
                <w:tab w:val="left" w:pos="0"/>
                <w:tab w:val="left" w:pos="993"/>
              </w:tabs>
              <w:ind w:left="0"/>
              <w:jc w:val="center"/>
              <w:rPr>
                <w:b/>
                <w:sz w:val="20"/>
              </w:rPr>
            </w:pPr>
            <w:r w:rsidRPr="002B2445">
              <w:rPr>
                <w:b/>
                <w:sz w:val="20"/>
              </w:rPr>
              <w:t>Наименование агентства</w:t>
            </w:r>
          </w:p>
        </w:tc>
        <w:tc>
          <w:tcPr>
            <w:tcW w:w="2546" w:type="dxa"/>
            <w:shd w:val="clear" w:color="auto" w:fill="auto"/>
          </w:tcPr>
          <w:p w:rsidR="00140CF2" w:rsidRPr="002B2445" w:rsidRDefault="00140CF2" w:rsidP="00424900">
            <w:pPr>
              <w:pStyle w:val="ae"/>
              <w:tabs>
                <w:tab w:val="left" w:pos="0"/>
                <w:tab w:val="left" w:pos="993"/>
              </w:tabs>
              <w:ind w:left="0"/>
              <w:jc w:val="center"/>
              <w:rPr>
                <w:b/>
                <w:sz w:val="20"/>
              </w:rPr>
            </w:pPr>
            <w:r w:rsidRPr="002B2445">
              <w:rPr>
                <w:b/>
                <w:sz w:val="20"/>
              </w:rPr>
              <w:t>Сроки</w:t>
            </w:r>
          </w:p>
        </w:tc>
      </w:tr>
      <w:tr w:rsidR="00140CF2" w:rsidRPr="00A62FB6" w:rsidTr="008039E0">
        <w:tc>
          <w:tcPr>
            <w:tcW w:w="466" w:type="dxa"/>
            <w:shd w:val="clear" w:color="auto" w:fill="auto"/>
          </w:tcPr>
          <w:p w:rsidR="00140CF2" w:rsidRPr="003E4561" w:rsidRDefault="00140CF2" w:rsidP="00424900">
            <w:pPr>
              <w:pStyle w:val="ae"/>
              <w:tabs>
                <w:tab w:val="left" w:pos="0"/>
                <w:tab w:val="left" w:pos="993"/>
              </w:tabs>
              <w:ind w:left="0"/>
              <w:jc w:val="both"/>
            </w:pPr>
            <w:r w:rsidRPr="003E4561">
              <w:t>1</w:t>
            </w:r>
          </w:p>
        </w:tc>
        <w:tc>
          <w:tcPr>
            <w:tcW w:w="6202" w:type="dxa"/>
            <w:shd w:val="clear" w:color="auto" w:fill="auto"/>
          </w:tcPr>
          <w:p w:rsidR="00140CF2" w:rsidRPr="003E4561" w:rsidRDefault="00140CF2" w:rsidP="00424900">
            <w:pPr>
              <w:pStyle w:val="ae"/>
              <w:tabs>
                <w:tab w:val="left" w:pos="0"/>
                <w:tab w:val="left" w:pos="993"/>
              </w:tabs>
              <w:ind w:left="0"/>
            </w:pPr>
            <w:r w:rsidRPr="003E4561">
              <w:t>Национальное аккредитационное агентство</w:t>
            </w:r>
          </w:p>
        </w:tc>
        <w:tc>
          <w:tcPr>
            <w:tcW w:w="2546" w:type="dxa"/>
            <w:shd w:val="clear" w:color="auto" w:fill="auto"/>
          </w:tcPr>
          <w:p w:rsidR="00140CF2" w:rsidRPr="003E4561" w:rsidRDefault="00140CF2" w:rsidP="00424900">
            <w:pPr>
              <w:pStyle w:val="ae"/>
              <w:tabs>
                <w:tab w:val="left" w:pos="0"/>
                <w:tab w:val="left" w:pos="993"/>
              </w:tabs>
              <w:ind w:left="0"/>
              <w:jc w:val="center"/>
            </w:pPr>
            <w:r w:rsidRPr="003E4561">
              <w:t>2018-2020</w:t>
            </w:r>
          </w:p>
        </w:tc>
      </w:tr>
      <w:tr w:rsidR="00140CF2" w:rsidRPr="00A62FB6" w:rsidTr="008039E0">
        <w:tc>
          <w:tcPr>
            <w:tcW w:w="466" w:type="dxa"/>
            <w:shd w:val="clear" w:color="auto" w:fill="auto"/>
          </w:tcPr>
          <w:p w:rsidR="00140CF2" w:rsidRPr="003E4561" w:rsidRDefault="00140CF2" w:rsidP="00424900">
            <w:pPr>
              <w:pStyle w:val="ae"/>
              <w:tabs>
                <w:tab w:val="left" w:pos="0"/>
                <w:tab w:val="left" w:pos="993"/>
              </w:tabs>
              <w:ind w:left="0"/>
              <w:jc w:val="both"/>
            </w:pPr>
            <w:r w:rsidRPr="003E4561">
              <w:lastRenderedPageBreak/>
              <w:t>1.1</w:t>
            </w:r>
          </w:p>
        </w:tc>
        <w:tc>
          <w:tcPr>
            <w:tcW w:w="6202" w:type="dxa"/>
            <w:shd w:val="clear" w:color="auto" w:fill="auto"/>
          </w:tcPr>
          <w:p w:rsidR="00140CF2" w:rsidRPr="003E4561" w:rsidRDefault="00140CF2" w:rsidP="00424900">
            <w:pPr>
              <w:pStyle w:val="ae"/>
              <w:tabs>
                <w:tab w:val="left" w:pos="0"/>
                <w:tab w:val="left" w:pos="993"/>
              </w:tabs>
              <w:ind w:left="0"/>
            </w:pPr>
            <w:r w:rsidRPr="003E4561">
              <w:t>Прохождение постаккредитационного мониторинга образовательных программ факультета хореографии</w:t>
            </w:r>
          </w:p>
        </w:tc>
        <w:tc>
          <w:tcPr>
            <w:tcW w:w="2546" w:type="dxa"/>
            <w:shd w:val="clear" w:color="auto" w:fill="auto"/>
          </w:tcPr>
          <w:p w:rsidR="00140CF2" w:rsidRPr="003E4561" w:rsidRDefault="00140CF2" w:rsidP="00424900">
            <w:pPr>
              <w:pStyle w:val="ae"/>
              <w:tabs>
                <w:tab w:val="left" w:pos="0"/>
                <w:tab w:val="left" w:pos="993"/>
              </w:tabs>
              <w:ind w:left="0"/>
              <w:jc w:val="center"/>
            </w:pPr>
            <w:r w:rsidRPr="003E4561">
              <w:t>2021-2022</w:t>
            </w:r>
          </w:p>
          <w:p w:rsidR="00140CF2" w:rsidRPr="003E4561" w:rsidRDefault="00140CF2" w:rsidP="00424900">
            <w:pPr>
              <w:pStyle w:val="ae"/>
              <w:tabs>
                <w:tab w:val="left" w:pos="0"/>
                <w:tab w:val="left" w:pos="993"/>
              </w:tabs>
              <w:ind w:left="0"/>
              <w:jc w:val="center"/>
            </w:pPr>
            <w:r w:rsidRPr="003E4561">
              <w:t>2024-2025</w:t>
            </w:r>
          </w:p>
        </w:tc>
      </w:tr>
    </w:tbl>
    <w:p w:rsidR="00140CF2" w:rsidRPr="00986170" w:rsidRDefault="00140CF2" w:rsidP="00140CF2">
      <w:pPr>
        <w:pStyle w:val="ae"/>
        <w:tabs>
          <w:tab w:val="left" w:pos="0"/>
          <w:tab w:val="left" w:pos="993"/>
        </w:tabs>
        <w:ind w:left="0"/>
        <w:jc w:val="both"/>
        <w:rPr>
          <w:sz w:val="20"/>
          <w:szCs w:val="20"/>
        </w:rPr>
      </w:pPr>
    </w:p>
    <w:p w:rsidR="00140CF2" w:rsidRDefault="003E4561" w:rsidP="00140CF2">
      <w:pPr>
        <w:pStyle w:val="msonormalmailrucssattributepostfix"/>
        <w:shd w:val="clear" w:color="auto" w:fill="FFFFFF"/>
        <w:tabs>
          <w:tab w:val="left" w:pos="0"/>
        </w:tabs>
        <w:spacing w:before="0" w:beforeAutospacing="0" w:after="0" w:afterAutospacing="0"/>
        <w:rPr>
          <w:rFonts w:ascii="Arial" w:hAnsi="Arial" w:cs="Arial"/>
          <w:color w:val="000000"/>
          <w:sz w:val="23"/>
          <w:szCs w:val="23"/>
        </w:rPr>
      </w:pPr>
      <w:r>
        <w:rPr>
          <w:color w:val="000000"/>
        </w:rPr>
        <w:t>Задача 3</w:t>
      </w:r>
      <w:r w:rsidR="00140CF2">
        <w:rPr>
          <w:color w:val="000000"/>
        </w:rPr>
        <w:t>. Обеспечить прохождение сертификационного и/или ресертификационного</w:t>
      </w:r>
      <w:r w:rsidR="00140CF2" w:rsidRPr="00603075">
        <w:rPr>
          <w:color w:val="000000"/>
        </w:rPr>
        <w:t xml:space="preserve"> аудит</w:t>
      </w:r>
      <w:r w:rsidR="00140CF2">
        <w:rPr>
          <w:color w:val="000000"/>
        </w:rPr>
        <w:t>ов в соответствии с требованиями стандарта ИСО-9001:2016</w:t>
      </w:r>
    </w:p>
    <w:p w:rsidR="00140CF2" w:rsidRPr="003E4561" w:rsidRDefault="003E4561" w:rsidP="00140CF2">
      <w:pPr>
        <w:pStyle w:val="msonormalmailrucssattributepostfix"/>
        <w:shd w:val="clear" w:color="auto" w:fill="FFFFFF"/>
        <w:tabs>
          <w:tab w:val="left" w:pos="0"/>
        </w:tabs>
        <w:spacing w:before="0" w:beforeAutospacing="0" w:after="0" w:afterAutospacing="0"/>
        <w:rPr>
          <w:color w:val="000000"/>
        </w:rPr>
      </w:pPr>
      <w:r w:rsidRPr="003E4561">
        <w:rPr>
          <w:color w:val="000000"/>
        </w:rPr>
        <w:t>Таблица 2</w:t>
      </w:r>
      <w:r w:rsidR="003C46AB">
        <w:rPr>
          <w:color w:val="000000"/>
        </w:rPr>
        <w:t>8</w:t>
      </w:r>
      <w:r w:rsidR="00140CF2" w:rsidRPr="003E4561">
        <w:rPr>
          <w:color w:val="000000"/>
        </w:rPr>
        <w:t>. Индикаторы и показатели мероприятий</w:t>
      </w:r>
    </w:p>
    <w:tbl>
      <w:tblPr>
        <w:tblW w:w="9204" w:type="dxa"/>
        <w:tblInd w:w="-10" w:type="dxa"/>
        <w:tblCellMar>
          <w:left w:w="0" w:type="dxa"/>
          <w:right w:w="0" w:type="dxa"/>
        </w:tblCellMar>
        <w:tblLook w:val="04A0" w:firstRow="1" w:lastRow="0" w:firstColumn="1" w:lastColumn="0" w:noHBand="0" w:noVBand="1"/>
      </w:tblPr>
      <w:tblGrid>
        <w:gridCol w:w="3988"/>
        <w:gridCol w:w="694"/>
        <w:gridCol w:w="705"/>
        <w:gridCol w:w="709"/>
        <w:gridCol w:w="850"/>
        <w:gridCol w:w="851"/>
        <w:gridCol w:w="849"/>
        <w:gridCol w:w="558"/>
      </w:tblGrid>
      <w:tr w:rsidR="00140CF2" w:rsidRPr="00931D88" w:rsidTr="008039E0">
        <w:trPr>
          <w:trHeight w:val="434"/>
        </w:trPr>
        <w:tc>
          <w:tcPr>
            <w:tcW w:w="3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firstmailrucssattributepostfix"/>
              <w:tabs>
                <w:tab w:val="left" w:pos="0"/>
              </w:tabs>
              <w:spacing w:before="0" w:beforeAutospacing="0" w:after="0" w:afterAutospacing="0"/>
              <w:jc w:val="center"/>
              <w:rPr>
                <w:rFonts w:ascii="Arial" w:hAnsi="Arial" w:cs="Arial"/>
                <w:b/>
                <w:color w:val="000000"/>
                <w:sz w:val="20"/>
                <w:szCs w:val="20"/>
              </w:rPr>
            </w:pPr>
            <w:r w:rsidRPr="00931D88">
              <w:rPr>
                <w:b/>
                <w:color w:val="000000"/>
                <w:sz w:val="20"/>
                <w:szCs w:val="20"/>
              </w:rPr>
              <w:t>Индикаторы</w:t>
            </w:r>
          </w:p>
        </w:tc>
        <w:tc>
          <w:tcPr>
            <w:tcW w:w="69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2018-2019</w:t>
            </w:r>
          </w:p>
        </w:tc>
        <w:tc>
          <w:tcPr>
            <w:tcW w:w="7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2019-2020</w:t>
            </w:r>
          </w:p>
        </w:tc>
        <w:tc>
          <w:tcPr>
            <w:tcW w:w="70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2020-2021</w:t>
            </w:r>
          </w:p>
        </w:tc>
        <w:tc>
          <w:tcPr>
            <w:tcW w:w="85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2021-2022</w:t>
            </w:r>
          </w:p>
        </w:tc>
        <w:tc>
          <w:tcPr>
            <w:tcW w:w="8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931D88" w:rsidRDefault="00140CF2" w:rsidP="00424900">
            <w:pPr>
              <w:pStyle w:val="msolistparagraphcxspmiddlemailrucssattributepostfix"/>
              <w:tabs>
                <w:tab w:val="left" w:pos="0"/>
              </w:tabs>
              <w:spacing w:before="0" w:beforeAutospacing="0" w:after="0" w:afterAutospacing="0"/>
              <w:ind w:right="11"/>
              <w:jc w:val="both"/>
              <w:rPr>
                <w:rFonts w:ascii="Arial" w:hAnsi="Arial" w:cs="Arial"/>
                <w:b/>
                <w:color w:val="000000"/>
                <w:sz w:val="20"/>
                <w:szCs w:val="20"/>
              </w:rPr>
            </w:pPr>
            <w:r w:rsidRPr="00931D88">
              <w:rPr>
                <w:b/>
                <w:color w:val="000000"/>
                <w:sz w:val="20"/>
                <w:szCs w:val="20"/>
              </w:rPr>
              <w:t>2022-2023</w:t>
            </w:r>
          </w:p>
        </w:tc>
        <w:tc>
          <w:tcPr>
            <w:tcW w:w="849" w:type="dxa"/>
            <w:tcBorders>
              <w:top w:val="single" w:sz="8" w:space="0" w:color="000000"/>
              <w:left w:val="nil"/>
              <w:bottom w:val="single" w:sz="8" w:space="0" w:color="000000"/>
              <w:right w:val="single" w:sz="8" w:space="0" w:color="000000"/>
            </w:tcBorders>
            <w:shd w:val="clear" w:color="auto" w:fill="auto"/>
          </w:tcPr>
          <w:p w:rsidR="00140CF2" w:rsidRPr="00931D88" w:rsidRDefault="00140CF2" w:rsidP="00424900">
            <w:pPr>
              <w:pStyle w:val="msolistparagraphcxspmiddlemailrucssattributepostfix"/>
              <w:tabs>
                <w:tab w:val="left" w:pos="0"/>
              </w:tabs>
              <w:spacing w:before="0" w:beforeAutospacing="0" w:after="0" w:afterAutospacing="0"/>
              <w:ind w:right="11"/>
              <w:jc w:val="both"/>
              <w:rPr>
                <w:b/>
                <w:color w:val="000000"/>
                <w:sz w:val="20"/>
                <w:szCs w:val="20"/>
                <w:lang w:val="kk-KZ"/>
              </w:rPr>
            </w:pPr>
            <w:r w:rsidRPr="00931D88">
              <w:rPr>
                <w:b/>
                <w:color w:val="000000"/>
                <w:sz w:val="20"/>
                <w:szCs w:val="20"/>
                <w:lang w:val="kk-KZ"/>
              </w:rPr>
              <w:t>2023-2024</w:t>
            </w:r>
          </w:p>
        </w:tc>
        <w:tc>
          <w:tcPr>
            <w:tcW w:w="558" w:type="dxa"/>
            <w:tcBorders>
              <w:top w:val="single" w:sz="8" w:space="0" w:color="000000"/>
              <w:left w:val="nil"/>
              <w:bottom w:val="single" w:sz="8" w:space="0" w:color="000000"/>
              <w:right w:val="single" w:sz="8" w:space="0" w:color="000000"/>
            </w:tcBorders>
            <w:shd w:val="clear" w:color="auto" w:fill="auto"/>
          </w:tcPr>
          <w:p w:rsidR="00140CF2" w:rsidRPr="00931D88" w:rsidRDefault="00140CF2" w:rsidP="00424900">
            <w:pPr>
              <w:pStyle w:val="msolistparagraphcxspmiddlemailrucssattributepostfix"/>
              <w:tabs>
                <w:tab w:val="left" w:pos="0"/>
              </w:tabs>
              <w:spacing w:before="0" w:beforeAutospacing="0" w:after="0" w:afterAutospacing="0"/>
              <w:ind w:right="11"/>
              <w:jc w:val="both"/>
              <w:rPr>
                <w:b/>
                <w:color w:val="000000"/>
                <w:sz w:val="20"/>
                <w:szCs w:val="20"/>
                <w:lang w:val="kk-KZ"/>
              </w:rPr>
            </w:pPr>
            <w:r w:rsidRPr="00931D88">
              <w:rPr>
                <w:b/>
                <w:color w:val="000000"/>
                <w:sz w:val="20"/>
                <w:szCs w:val="20"/>
                <w:lang w:val="kk-KZ"/>
              </w:rPr>
              <w:t>2024-2025</w:t>
            </w:r>
          </w:p>
        </w:tc>
      </w:tr>
      <w:tr w:rsidR="00140CF2" w:rsidRPr="00931D88" w:rsidTr="008039E0">
        <w:trPr>
          <w:trHeight w:val="413"/>
        </w:trPr>
        <w:tc>
          <w:tcPr>
            <w:tcW w:w="3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3B14B3">
            <w:pPr>
              <w:pStyle w:val="msolistparagraphcxspfirstmailrucssattributepostfix"/>
              <w:tabs>
                <w:tab w:val="left" w:pos="0"/>
              </w:tabs>
              <w:spacing w:before="0" w:beforeAutospacing="0" w:after="0" w:afterAutospacing="0"/>
              <w:rPr>
                <w:color w:val="000000"/>
              </w:rPr>
            </w:pPr>
            <w:r w:rsidRPr="003E4561">
              <w:rPr>
                <w:color w:val="000000"/>
              </w:rPr>
              <w:t>Прохождение сертификационного аудита</w:t>
            </w:r>
          </w:p>
        </w:tc>
        <w:tc>
          <w:tcPr>
            <w:tcW w:w="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c>
          <w:tcPr>
            <w:tcW w:w="849" w:type="dxa"/>
            <w:tcBorders>
              <w:top w:val="nil"/>
              <w:left w:val="nil"/>
              <w:bottom w:val="single" w:sz="8" w:space="0" w:color="000000"/>
              <w:right w:val="single" w:sz="8" w:space="0" w:color="000000"/>
            </w:tcBorders>
            <w:shd w:val="clear" w:color="auto" w:fill="auto"/>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c>
          <w:tcPr>
            <w:tcW w:w="558" w:type="dxa"/>
            <w:tcBorders>
              <w:top w:val="nil"/>
              <w:left w:val="nil"/>
              <w:bottom w:val="single" w:sz="8" w:space="0" w:color="000000"/>
              <w:right w:val="single" w:sz="8" w:space="0" w:color="000000"/>
            </w:tcBorders>
            <w:shd w:val="clear" w:color="auto" w:fill="auto"/>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w:t>
            </w:r>
          </w:p>
        </w:tc>
      </w:tr>
      <w:tr w:rsidR="00140CF2" w:rsidRPr="00931D88" w:rsidTr="008039E0">
        <w:trPr>
          <w:trHeight w:val="405"/>
        </w:trPr>
        <w:tc>
          <w:tcPr>
            <w:tcW w:w="3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firstmailrucssattributepostfix"/>
              <w:tabs>
                <w:tab w:val="left" w:pos="0"/>
              </w:tabs>
              <w:spacing w:before="0" w:beforeAutospacing="0" w:after="0" w:afterAutospacing="0"/>
              <w:jc w:val="both"/>
              <w:rPr>
                <w:color w:val="000000"/>
              </w:rPr>
            </w:pPr>
            <w:r w:rsidRPr="003E4561">
              <w:rPr>
                <w:color w:val="000000"/>
              </w:rPr>
              <w:t>Прохождение внутренних аудитов</w:t>
            </w:r>
          </w:p>
        </w:tc>
        <w:tc>
          <w:tcPr>
            <w:tcW w:w="69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7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7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85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849" w:type="dxa"/>
            <w:tcBorders>
              <w:top w:val="nil"/>
              <w:left w:val="nil"/>
              <w:bottom w:val="single" w:sz="8" w:space="0" w:color="000000"/>
              <w:right w:val="single" w:sz="8" w:space="0" w:color="000000"/>
            </w:tcBorders>
            <w:shd w:val="clear" w:color="auto" w:fill="auto"/>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c>
          <w:tcPr>
            <w:tcW w:w="558" w:type="dxa"/>
            <w:tcBorders>
              <w:top w:val="nil"/>
              <w:left w:val="nil"/>
              <w:bottom w:val="single" w:sz="8" w:space="0" w:color="000000"/>
              <w:right w:val="single" w:sz="8" w:space="0" w:color="000000"/>
            </w:tcBorders>
            <w:shd w:val="clear" w:color="auto" w:fill="auto"/>
          </w:tcPr>
          <w:p w:rsidR="00140CF2" w:rsidRPr="003E4561" w:rsidRDefault="00140CF2" w:rsidP="00424900">
            <w:pPr>
              <w:pStyle w:val="msolistparagraphcxspmiddlemailrucssattributepostfix"/>
              <w:tabs>
                <w:tab w:val="left" w:pos="0"/>
              </w:tabs>
              <w:spacing w:before="0" w:beforeAutospacing="0" w:after="0" w:afterAutospacing="0"/>
              <w:jc w:val="center"/>
              <w:rPr>
                <w:color w:val="000000"/>
              </w:rPr>
            </w:pPr>
            <w:r w:rsidRPr="003E4561">
              <w:rPr>
                <w:color w:val="000000"/>
              </w:rPr>
              <w:t>1</w:t>
            </w:r>
          </w:p>
        </w:tc>
      </w:tr>
    </w:tbl>
    <w:p w:rsidR="00140CF2" w:rsidRDefault="00140CF2" w:rsidP="00EC0634">
      <w:pPr>
        <w:pStyle w:val="ae"/>
        <w:shd w:val="clear" w:color="auto" w:fill="FFFFFF"/>
        <w:tabs>
          <w:tab w:val="left" w:pos="0"/>
        </w:tabs>
        <w:ind w:left="0" w:right="10"/>
        <w:rPr>
          <w:b/>
          <w:color w:val="FF0000"/>
          <w:szCs w:val="22"/>
        </w:rPr>
      </w:pPr>
    </w:p>
    <w:p w:rsidR="007A2A79" w:rsidRPr="007E3CF2" w:rsidRDefault="003E4561" w:rsidP="007A2A79">
      <w:pPr>
        <w:pStyle w:val="ae"/>
        <w:tabs>
          <w:tab w:val="left" w:pos="0"/>
          <w:tab w:val="left" w:pos="993"/>
        </w:tabs>
        <w:ind w:left="0"/>
        <w:jc w:val="both"/>
      </w:pPr>
      <w:r>
        <w:t>Задача 4</w:t>
      </w:r>
      <w:r w:rsidR="007A2A79">
        <w:t xml:space="preserve">. Развить </w:t>
      </w:r>
      <w:r w:rsidR="007A2A79" w:rsidRPr="00C55EDF">
        <w:t>систему пов</w:t>
      </w:r>
      <w:r w:rsidR="007A2A79">
        <w:t>ышения квалификации и переподготовки кадров факультета искусств.</w:t>
      </w:r>
    </w:p>
    <w:p w:rsidR="007A2A79" w:rsidRPr="003E4561" w:rsidRDefault="007A2A79" w:rsidP="007A2A79">
      <w:pPr>
        <w:pStyle w:val="ae"/>
        <w:tabs>
          <w:tab w:val="left" w:pos="0"/>
          <w:tab w:val="left" w:pos="993"/>
        </w:tabs>
        <w:ind w:left="0"/>
        <w:jc w:val="both"/>
      </w:pPr>
      <w:r w:rsidRPr="003E4561">
        <w:t>Табли</w:t>
      </w:r>
      <w:r w:rsidR="003E4561" w:rsidRPr="003E4561">
        <w:t>ца 2</w:t>
      </w:r>
      <w:r w:rsidR="003C46AB">
        <w:t>9</w:t>
      </w:r>
      <w:r w:rsidRPr="003E4561">
        <w:t>. Доля ППС, планирующих повышение квалификации</w:t>
      </w:r>
    </w:p>
    <w:tbl>
      <w:tblPr>
        <w:tblW w:w="9205" w:type="dxa"/>
        <w:tblLayout w:type="fixed"/>
        <w:tblLook w:val="04A0" w:firstRow="1" w:lastRow="0" w:firstColumn="1" w:lastColumn="0" w:noHBand="0" w:noVBand="1"/>
      </w:tblPr>
      <w:tblGrid>
        <w:gridCol w:w="1787"/>
        <w:gridCol w:w="895"/>
        <w:gridCol w:w="895"/>
        <w:gridCol w:w="895"/>
        <w:gridCol w:w="896"/>
        <w:gridCol w:w="895"/>
        <w:gridCol w:w="895"/>
        <w:gridCol w:w="895"/>
        <w:gridCol w:w="1152"/>
      </w:tblGrid>
      <w:tr w:rsidR="007A2A79" w:rsidRPr="00162609" w:rsidTr="008039E0">
        <w:trPr>
          <w:trHeight w:val="208"/>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Ин</w:t>
            </w:r>
            <w:r w:rsidRPr="00003399">
              <w:rPr>
                <w:rFonts w:eastAsia="Times New Roman" w:cs="Times New Roman"/>
                <w:bCs/>
                <w:sz w:val="20"/>
                <w:szCs w:val="20"/>
                <w:shd w:val="clear" w:color="auto" w:fill="B6DDE8" w:themeFill="accent5" w:themeFillTint="66"/>
                <w:lang w:eastAsia="ru-RU"/>
              </w:rPr>
              <w:t>дикаторы</w:t>
            </w:r>
          </w:p>
        </w:tc>
        <w:tc>
          <w:tcPr>
            <w:tcW w:w="895" w:type="dxa"/>
            <w:tcBorders>
              <w:top w:val="single" w:sz="4" w:space="0" w:color="auto"/>
              <w:left w:val="nil"/>
              <w:bottom w:val="single" w:sz="4" w:space="0" w:color="auto"/>
              <w:right w:val="nil"/>
            </w:tcBorders>
            <w:shd w:val="clear" w:color="auto" w:fill="auto"/>
          </w:tcPr>
          <w:p w:rsidR="007A2A79" w:rsidRPr="00003399" w:rsidRDefault="007A2A79" w:rsidP="00424900">
            <w:pPr>
              <w:tabs>
                <w:tab w:val="left" w:pos="0"/>
              </w:tabs>
              <w:jc w:val="center"/>
              <w:rPr>
                <w:rFonts w:eastAsia="Times New Roman" w:cs="Times New Roman"/>
                <w:bCs/>
                <w:sz w:val="20"/>
                <w:szCs w:val="20"/>
                <w:lang w:eastAsia="ru-RU"/>
              </w:rPr>
            </w:pP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2018-2019</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2019-2020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2020-2021</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2021-2022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7A2A79" w:rsidRPr="00003399" w:rsidRDefault="007A2A79" w:rsidP="00424900">
            <w:pPr>
              <w:tabs>
                <w:tab w:val="left" w:pos="0"/>
              </w:tabs>
              <w:jc w:val="center"/>
              <w:rPr>
                <w:rFonts w:eastAsia="Times New Roman" w:cs="Times New Roman"/>
                <w:bCs/>
                <w:sz w:val="20"/>
                <w:szCs w:val="20"/>
                <w:lang w:eastAsia="ru-RU"/>
              </w:rPr>
            </w:pPr>
            <w:r w:rsidRPr="00003399">
              <w:rPr>
                <w:rFonts w:eastAsia="Times New Roman" w:cs="Times New Roman"/>
                <w:bCs/>
                <w:sz w:val="20"/>
                <w:szCs w:val="20"/>
                <w:lang w:eastAsia="ru-RU"/>
              </w:rPr>
              <w:t>2022-2023</w:t>
            </w:r>
          </w:p>
        </w:tc>
        <w:tc>
          <w:tcPr>
            <w:tcW w:w="895" w:type="dxa"/>
            <w:tcBorders>
              <w:top w:val="single" w:sz="4" w:space="0" w:color="auto"/>
              <w:left w:val="nil"/>
              <w:bottom w:val="single" w:sz="4" w:space="0" w:color="auto"/>
              <w:right w:val="single" w:sz="4" w:space="0" w:color="auto"/>
            </w:tcBorders>
            <w:shd w:val="clear" w:color="auto" w:fill="auto"/>
          </w:tcPr>
          <w:p w:rsidR="007A2A79" w:rsidRPr="00003399" w:rsidRDefault="007A2A79" w:rsidP="00424900">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2023-2024</w:t>
            </w:r>
          </w:p>
        </w:tc>
        <w:tc>
          <w:tcPr>
            <w:tcW w:w="1152" w:type="dxa"/>
            <w:tcBorders>
              <w:top w:val="single" w:sz="4" w:space="0" w:color="auto"/>
              <w:left w:val="nil"/>
              <w:bottom w:val="single" w:sz="4" w:space="0" w:color="auto"/>
              <w:right w:val="single" w:sz="4" w:space="0" w:color="auto"/>
            </w:tcBorders>
            <w:shd w:val="clear" w:color="auto" w:fill="auto"/>
          </w:tcPr>
          <w:p w:rsidR="007A2A79" w:rsidRPr="00003399" w:rsidRDefault="007A2A79" w:rsidP="00424900">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2024-</w:t>
            </w:r>
          </w:p>
          <w:p w:rsidR="007A2A79" w:rsidRPr="00003399" w:rsidRDefault="007A2A79" w:rsidP="00424900">
            <w:pPr>
              <w:tabs>
                <w:tab w:val="left" w:pos="0"/>
              </w:tabs>
              <w:jc w:val="center"/>
              <w:rPr>
                <w:rFonts w:eastAsia="Times New Roman" w:cs="Times New Roman"/>
                <w:bCs/>
                <w:sz w:val="20"/>
                <w:szCs w:val="20"/>
                <w:lang w:val="kk-KZ" w:eastAsia="ru-RU"/>
              </w:rPr>
            </w:pPr>
            <w:r w:rsidRPr="00003399">
              <w:rPr>
                <w:rFonts w:eastAsia="Times New Roman" w:cs="Times New Roman"/>
                <w:bCs/>
                <w:sz w:val="20"/>
                <w:szCs w:val="20"/>
                <w:lang w:val="kk-KZ" w:eastAsia="ru-RU"/>
              </w:rPr>
              <w:t>2025</w:t>
            </w:r>
          </w:p>
        </w:tc>
      </w:tr>
      <w:tr w:rsidR="007A2A79" w:rsidRPr="00162609" w:rsidTr="008039E0">
        <w:trPr>
          <w:cantSplit/>
          <w:trHeight w:val="1049"/>
        </w:trPr>
        <w:tc>
          <w:tcPr>
            <w:tcW w:w="17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2A79" w:rsidRPr="00003399" w:rsidRDefault="007A2A79" w:rsidP="00424900">
            <w:pPr>
              <w:tabs>
                <w:tab w:val="left" w:pos="0"/>
              </w:tabs>
              <w:rPr>
                <w:rFonts w:eastAsia="Times New Roman" w:cs="Times New Roman"/>
                <w:bCs/>
                <w:sz w:val="20"/>
                <w:szCs w:val="20"/>
                <w:lang w:eastAsia="ru-RU"/>
              </w:rPr>
            </w:pPr>
          </w:p>
        </w:tc>
        <w:tc>
          <w:tcPr>
            <w:tcW w:w="895" w:type="dxa"/>
            <w:tcBorders>
              <w:top w:val="nil"/>
              <w:left w:val="nil"/>
              <w:bottom w:val="single" w:sz="4" w:space="0" w:color="auto"/>
              <w:right w:val="nil"/>
            </w:tcBorders>
            <w:shd w:val="clear" w:color="auto" w:fill="auto"/>
            <w:textDirection w:val="btLr"/>
          </w:tcPr>
          <w:p w:rsidR="007A2A79" w:rsidRPr="00003399" w:rsidRDefault="007A2A79" w:rsidP="00424900">
            <w:pPr>
              <w:tabs>
                <w:tab w:val="left" w:pos="0"/>
              </w:tabs>
              <w:ind w:right="113"/>
              <w:jc w:val="center"/>
              <w:rPr>
                <w:rFonts w:eastAsia="Times New Roman" w:cs="Times New Roman"/>
                <w:bCs/>
                <w:sz w:val="20"/>
                <w:szCs w:val="20"/>
                <w:lang w:eastAsia="ru-RU"/>
              </w:rPr>
            </w:pPr>
          </w:p>
        </w:tc>
        <w:tc>
          <w:tcPr>
            <w:tcW w:w="895" w:type="dxa"/>
            <w:tcBorders>
              <w:top w:val="nil"/>
              <w:left w:val="nil"/>
              <w:bottom w:val="single" w:sz="4" w:space="0" w:color="auto"/>
              <w:right w:val="single" w:sz="4" w:space="0" w:color="auto"/>
            </w:tcBorders>
            <w:shd w:val="clear" w:color="auto" w:fill="auto"/>
            <w:textDirection w:val="btLr"/>
            <w:vAlign w:val="center"/>
            <w:hideMark/>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p w:rsidR="007A2A79" w:rsidRPr="00003399" w:rsidRDefault="007A2A79" w:rsidP="00424900">
            <w:pPr>
              <w:tabs>
                <w:tab w:val="left" w:pos="0"/>
              </w:tabs>
              <w:ind w:right="113"/>
              <w:jc w:val="center"/>
              <w:rPr>
                <w:rFonts w:eastAsia="Times New Roman" w:cs="Times New Roman"/>
                <w:bCs/>
                <w:sz w:val="20"/>
                <w:szCs w:val="20"/>
                <w:lang w:eastAsia="ru-RU"/>
              </w:rPr>
            </w:pPr>
          </w:p>
        </w:tc>
        <w:tc>
          <w:tcPr>
            <w:tcW w:w="895" w:type="dxa"/>
            <w:tcBorders>
              <w:top w:val="nil"/>
              <w:left w:val="nil"/>
              <w:bottom w:val="single" w:sz="4" w:space="0" w:color="auto"/>
              <w:right w:val="single" w:sz="4" w:space="0" w:color="auto"/>
            </w:tcBorders>
            <w:shd w:val="clear" w:color="auto" w:fill="auto"/>
            <w:textDirection w:val="btLr"/>
            <w:vAlign w:val="center"/>
            <w:hideMark/>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p w:rsidR="007A2A79" w:rsidRPr="00003399" w:rsidRDefault="007A2A79" w:rsidP="00424900">
            <w:pPr>
              <w:tabs>
                <w:tab w:val="left" w:pos="0"/>
              </w:tabs>
              <w:ind w:right="113"/>
              <w:jc w:val="center"/>
              <w:rPr>
                <w:rFonts w:eastAsia="Times New Roman" w:cs="Times New Roman"/>
                <w:bCs/>
                <w:sz w:val="20"/>
                <w:szCs w:val="20"/>
                <w:lang w:eastAsia="ru-RU"/>
              </w:rPr>
            </w:pPr>
          </w:p>
        </w:tc>
        <w:tc>
          <w:tcPr>
            <w:tcW w:w="896" w:type="dxa"/>
            <w:tcBorders>
              <w:top w:val="nil"/>
              <w:left w:val="nil"/>
              <w:bottom w:val="single" w:sz="4" w:space="0" w:color="auto"/>
              <w:right w:val="single" w:sz="4" w:space="0" w:color="auto"/>
            </w:tcBorders>
            <w:shd w:val="clear" w:color="auto" w:fill="auto"/>
            <w:textDirection w:val="btLr"/>
            <w:vAlign w:val="center"/>
            <w:hideMark/>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auto"/>
            <w:textDirection w:val="btLr"/>
            <w:vAlign w:val="center"/>
            <w:hideMark/>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auto"/>
            <w:textDirection w:val="btLr"/>
            <w:vAlign w:val="center"/>
            <w:hideMark/>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tc>
        <w:tc>
          <w:tcPr>
            <w:tcW w:w="895" w:type="dxa"/>
            <w:tcBorders>
              <w:top w:val="nil"/>
              <w:left w:val="nil"/>
              <w:bottom w:val="single" w:sz="4" w:space="0" w:color="auto"/>
              <w:right w:val="single" w:sz="4" w:space="0" w:color="auto"/>
            </w:tcBorders>
            <w:shd w:val="clear" w:color="auto" w:fill="auto"/>
            <w:textDirection w:val="btLr"/>
            <w:vAlign w:val="center"/>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tc>
        <w:tc>
          <w:tcPr>
            <w:tcW w:w="1152" w:type="dxa"/>
            <w:tcBorders>
              <w:top w:val="nil"/>
              <w:left w:val="nil"/>
              <w:bottom w:val="single" w:sz="4" w:space="0" w:color="auto"/>
              <w:right w:val="single" w:sz="4" w:space="0" w:color="auto"/>
            </w:tcBorders>
            <w:shd w:val="clear" w:color="auto" w:fill="auto"/>
            <w:textDirection w:val="btLr"/>
            <w:vAlign w:val="center"/>
          </w:tcPr>
          <w:p w:rsidR="007A2A79" w:rsidRPr="00003399" w:rsidRDefault="007A2A79" w:rsidP="00424900">
            <w:pPr>
              <w:tabs>
                <w:tab w:val="left" w:pos="0"/>
              </w:tabs>
              <w:ind w:right="113"/>
              <w:jc w:val="center"/>
              <w:rPr>
                <w:rFonts w:eastAsia="Times New Roman" w:cs="Times New Roman"/>
                <w:bCs/>
                <w:sz w:val="20"/>
                <w:szCs w:val="20"/>
                <w:lang w:eastAsia="ru-RU"/>
              </w:rPr>
            </w:pPr>
            <w:r w:rsidRPr="00003399">
              <w:rPr>
                <w:rFonts w:eastAsia="Times New Roman" w:cs="Times New Roman"/>
                <w:bCs/>
                <w:sz w:val="20"/>
                <w:szCs w:val="20"/>
                <w:lang w:eastAsia="ru-RU"/>
              </w:rPr>
              <w:t>всего:</w:t>
            </w:r>
          </w:p>
        </w:tc>
      </w:tr>
      <w:tr w:rsidR="007A2A79" w:rsidRPr="00162609" w:rsidTr="008039E0">
        <w:trPr>
          <w:trHeight w:val="298"/>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7A2A79" w:rsidRPr="00003399" w:rsidRDefault="007A2A79" w:rsidP="003C46AB">
            <w:pPr>
              <w:tabs>
                <w:tab w:val="left" w:pos="0"/>
              </w:tabs>
              <w:rPr>
                <w:rFonts w:eastAsia="Times New Roman" w:cs="Times New Roman"/>
                <w:color w:val="000000"/>
                <w:sz w:val="20"/>
                <w:szCs w:val="20"/>
                <w:lang w:eastAsia="ru-RU"/>
              </w:rPr>
            </w:pPr>
            <w:r w:rsidRPr="00003399">
              <w:rPr>
                <w:rFonts w:eastAsia="Times New Roman" w:cs="Times New Roman"/>
                <w:color w:val="000000"/>
                <w:sz w:val="20"/>
                <w:szCs w:val="20"/>
                <w:lang w:eastAsia="ru-RU"/>
              </w:rPr>
              <w:t>Доля ППС от общего числа штатных работников, планиру</w:t>
            </w:r>
            <w:r w:rsidR="003C46AB">
              <w:rPr>
                <w:rFonts w:eastAsia="Times New Roman" w:cs="Times New Roman"/>
                <w:color w:val="000000"/>
                <w:sz w:val="20"/>
                <w:szCs w:val="20"/>
                <w:lang w:eastAsia="ru-RU"/>
              </w:rPr>
              <w:t>ющих</w:t>
            </w:r>
            <w:r w:rsidRPr="00003399">
              <w:rPr>
                <w:rFonts w:eastAsia="Times New Roman" w:cs="Times New Roman"/>
                <w:color w:val="000000"/>
                <w:sz w:val="20"/>
                <w:szCs w:val="20"/>
                <w:lang w:eastAsia="ru-RU"/>
              </w:rPr>
              <w:t xml:space="preserve"> повышение квалификации, %</w:t>
            </w:r>
          </w:p>
        </w:tc>
        <w:tc>
          <w:tcPr>
            <w:tcW w:w="895" w:type="dxa"/>
            <w:tcBorders>
              <w:top w:val="nil"/>
              <w:left w:val="nil"/>
              <w:bottom w:val="single" w:sz="4" w:space="0" w:color="auto"/>
              <w:right w:val="nil"/>
            </w:tcBorders>
            <w:shd w:val="clear" w:color="auto" w:fill="auto"/>
          </w:tcPr>
          <w:p w:rsidR="007A2A79" w:rsidRPr="00003399" w:rsidRDefault="007A2A79" w:rsidP="00424900">
            <w:pPr>
              <w:tabs>
                <w:tab w:val="left" w:pos="0"/>
              </w:tabs>
              <w:jc w:val="center"/>
              <w:rPr>
                <w:rFonts w:eastAsia="Times New Roman" w:cs="Times New Roman"/>
                <w:color w:val="000000"/>
                <w:sz w:val="20"/>
                <w:szCs w:val="20"/>
                <w:lang w:eastAsia="ru-RU"/>
              </w:rPr>
            </w:pPr>
          </w:p>
        </w:tc>
        <w:tc>
          <w:tcPr>
            <w:tcW w:w="895" w:type="dxa"/>
            <w:tcBorders>
              <w:top w:val="nil"/>
              <w:left w:val="nil"/>
              <w:bottom w:val="single" w:sz="4" w:space="0" w:color="auto"/>
              <w:right w:val="single" w:sz="4" w:space="0" w:color="auto"/>
            </w:tcBorders>
            <w:shd w:val="clear" w:color="auto" w:fill="auto"/>
            <w:vAlign w:val="center"/>
            <w:hideMark/>
          </w:tcPr>
          <w:p w:rsidR="007A2A79" w:rsidRPr="003C46AB" w:rsidRDefault="007A2A79" w:rsidP="00424900">
            <w:pPr>
              <w:tabs>
                <w:tab w:val="left" w:pos="0"/>
              </w:tabs>
              <w:jc w:val="center"/>
              <w:rPr>
                <w:rFonts w:eastAsia="Times New Roman" w:cs="Times New Roman"/>
                <w:color w:val="000000"/>
                <w:sz w:val="20"/>
                <w:szCs w:val="20"/>
                <w:lang w:eastAsia="ru-RU"/>
              </w:rPr>
            </w:pPr>
            <w:r w:rsidRPr="003C46AB">
              <w:rPr>
                <w:rFonts w:eastAsia="Times New Roman" w:cs="Times New Roman"/>
                <w:color w:val="000000"/>
                <w:sz w:val="20"/>
                <w:szCs w:val="20"/>
                <w:lang w:eastAsia="ru-RU"/>
              </w:rPr>
              <w:t>58%</w:t>
            </w:r>
          </w:p>
        </w:tc>
        <w:tc>
          <w:tcPr>
            <w:tcW w:w="895" w:type="dxa"/>
            <w:tcBorders>
              <w:top w:val="nil"/>
              <w:left w:val="nil"/>
              <w:bottom w:val="single" w:sz="4" w:space="0" w:color="auto"/>
              <w:right w:val="single" w:sz="4" w:space="0" w:color="auto"/>
            </w:tcBorders>
            <w:shd w:val="clear" w:color="auto" w:fill="auto"/>
            <w:vAlign w:val="center"/>
            <w:hideMark/>
          </w:tcPr>
          <w:p w:rsidR="007A2A79" w:rsidRPr="003C46AB" w:rsidRDefault="007A2A79" w:rsidP="00424900">
            <w:pPr>
              <w:tabs>
                <w:tab w:val="left" w:pos="0"/>
              </w:tabs>
              <w:jc w:val="center"/>
              <w:rPr>
                <w:rFonts w:eastAsia="Times New Roman" w:cs="Times New Roman"/>
                <w:color w:val="000000"/>
                <w:sz w:val="20"/>
                <w:szCs w:val="20"/>
                <w:lang w:eastAsia="ru-RU"/>
              </w:rPr>
            </w:pPr>
            <w:r w:rsidRPr="003C46AB">
              <w:rPr>
                <w:rFonts w:eastAsia="Times New Roman" w:cs="Times New Roman"/>
                <w:color w:val="000000"/>
                <w:sz w:val="20"/>
                <w:szCs w:val="20"/>
                <w:lang w:eastAsia="ru-RU"/>
              </w:rPr>
              <w:t>30%</w:t>
            </w:r>
          </w:p>
        </w:tc>
        <w:tc>
          <w:tcPr>
            <w:tcW w:w="896" w:type="dxa"/>
            <w:tcBorders>
              <w:top w:val="nil"/>
              <w:left w:val="nil"/>
              <w:bottom w:val="single" w:sz="4" w:space="0" w:color="auto"/>
              <w:right w:val="single" w:sz="4" w:space="0" w:color="auto"/>
            </w:tcBorders>
            <w:shd w:val="clear" w:color="auto" w:fill="auto"/>
            <w:vAlign w:val="center"/>
            <w:hideMark/>
          </w:tcPr>
          <w:p w:rsidR="007A2A79" w:rsidRPr="003C46AB" w:rsidRDefault="003C46AB" w:rsidP="00424900">
            <w:pPr>
              <w:tabs>
                <w:tab w:val="left" w:pos="0"/>
              </w:tabs>
              <w:jc w:val="center"/>
              <w:rPr>
                <w:rFonts w:eastAsia="Times New Roman" w:cs="Times New Roman"/>
                <w:color w:val="000000"/>
                <w:sz w:val="20"/>
                <w:szCs w:val="20"/>
                <w:lang w:eastAsia="ru-RU"/>
              </w:rPr>
            </w:pPr>
            <w:r w:rsidRPr="003C46AB">
              <w:rPr>
                <w:rFonts w:eastAsia="Times New Roman" w:cs="Times New Roman"/>
                <w:color w:val="000000"/>
                <w:sz w:val="20"/>
                <w:szCs w:val="20"/>
                <w:lang w:eastAsia="ru-RU"/>
              </w:rPr>
              <w:t>3</w:t>
            </w:r>
            <w:r w:rsidR="007A2A79" w:rsidRPr="003C46AB">
              <w:rPr>
                <w:rFonts w:eastAsia="Times New Roman" w:cs="Times New Roman"/>
                <w:color w:val="000000"/>
                <w:sz w:val="20"/>
                <w:szCs w:val="20"/>
                <w:lang w:eastAsia="ru-RU"/>
              </w:rPr>
              <w:t>0%</w:t>
            </w:r>
          </w:p>
        </w:tc>
        <w:tc>
          <w:tcPr>
            <w:tcW w:w="895" w:type="dxa"/>
            <w:tcBorders>
              <w:top w:val="nil"/>
              <w:left w:val="nil"/>
              <w:bottom w:val="single" w:sz="4" w:space="0" w:color="auto"/>
              <w:right w:val="single" w:sz="4" w:space="0" w:color="auto"/>
            </w:tcBorders>
            <w:shd w:val="clear" w:color="auto" w:fill="auto"/>
            <w:noWrap/>
            <w:vAlign w:val="center"/>
            <w:hideMark/>
          </w:tcPr>
          <w:p w:rsidR="007A2A79" w:rsidRPr="003C46AB" w:rsidRDefault="007A2A79" w:rsidP="00424900">
            <w:pPr>
              <w:tabs>
                <w:tab w:val="left" w:pos="0"/>
              </w:tabs>
              <w:jc w:val="center"/>
              <w:rPr>
                <w:rFonts w:eastAsia="Times New Roman" w:cs="Times New Roman"/>
                <w:color w:val="000000"/>
                <w:sz w:val="20"/>
                <w:szCs w:val="20"/>
                <w:lang w:eastAsia="ru-RU"/>
              </w:rPr>
            </w:pPr>
            <w:r w:rsidRPr="003C46AB">
              <w:rPr>
                <w:rFonts w:eastAsia="Times New Roman" w:cs="Times New Roman"/>
                <w:color w:val="000000"/>
                <w:sz w:val="20"/>
                <w:szCs w:val="20"/>
                <w:lang w:eastAsia="ru-RU"/>
              </w:rPr>
              <w:t>32%</w:t>
            </w:r>
          </w:p>
        </w:tc>
        <w:tc>
          <w:tcPr>
            <w:tcW w:w="895" w:type="dxa"/>
            <w:tcBorders>
              <w:top w:val="nil"/>
              <w:left w:val="nil"/>
              <w:bottom w:val="single" w:sz="4" w:space="0" w:color="auto"/>
              <w:right w:val="single" w:sz="4" w:space="0" w:color="auto"/>
            </w:tcBorders>
            <w:shd w:val="clear" w:color="auto" w:fill="auto"/>
            <w:noWrap/>
            <w:vAlign w:val="center"/>
            <w:hideMark/>
          </w:tcPr>
          <w:p w:rsidR="007A2A79" w:rsidRPr="003C46AB" w:rsidRDefault="007A2A79" w:rsidP="00424900">
            <w:pPr>
              <w:tabs>
                <w:tab w:val="left" w:pos="0"/>
              </w:tabs>
              <w:jc w:val="center"/>
              <w:rPr>
                <w:rFonts w:eastAsia="Times New Roman" w:cs="Times New Roman"/>
                <w:color w:val="000000"/>
                <w:sz w:val="20"/>
                <w:szCs w:val="20"/>
                <w:lang w:eastAsia="ru-RU"/>
              </w:rPr>
            </w:pPr>
            <w:r w:rsidRPr="003C46AB">
              <w:rPr>
                <w:rFonts w:eastAsia="Times New Roman" w:cs="Times New Roman"/>
                <w:color w:val="000000"/>
                <w:sz w:val="20"/>
                <w:szCs w:val="20"/>
                <w:lang w:eastAsia="ru-RU"/>
              </w:rPr>
              <w:t>32 %</w:t>
            </w:r>
          </w:p>
        </w:tc>
        <w:tc>
          <w:tcPr>
            <w:tcW w:w="895" w:type="dxa"/>
            <w:tcBorders>
              <w:top w:val="nil"/>
              <w:left w:val="nil"/>
              <w:bottom w:val="single" w:sz="4" w:space="0" w:color="auto"/>
              <w:right w:val="single" w:sz="4" w:space="0" w:color="auto"/>
            </w:tcBorders>
            <w:shd w:val="clear" w:color="auto" w:fill="auto"/>
            <w:vAlign w:val="center"/>
          </w:tcPr>
          <w:p w:rsidR="007A2A79" w:rsidRPr="003C46AB" w:rsidRDefault="007A2A79" w:rsidP="00424900">
            <w:pPr>
              <w:tabs>
                <w:tab w:val="left" w:pos="0"/>
              </w:tabs>
              <w:jc w:val="center"/>
              <w:rPr>
                <w:rFonts w:eastAsia="Times New Roman" w:cs="Times New Roman"/>
                <w:color w:val="000000"/>
                <w:sz w:val="20"/>
                <w:szCs w:val="20"/>
                <w:lang w:val="en-US" w:eastAsia="ru-RU"/>
              </w:rPr>
            </w:pPr>
            <w:r w:rsidRPr="003C46AB">
              <w:rPr>
                <w:rFonts w:eastAsia="Times New Roman" w:cs="Times New Roman"/>
                <w:color w:val="000000"/>
                <w:sz w:val="20"/>
                <w:szCs w:val="20"/>
                <w:lang w:val="kk-KZ" w:eastAsia="ru-RU"/>
              </w:rPr>
              <w:t xml:space="preserve">33 </w:t>
            </w:r>
            <w:r w:rsidRPr="003C46AB">
              <w:rPr>
                <w:rFonts w:eastAsia="Times New Roman" w:cs="Times New Roman"/>
                <w:color w:val="000000"/>
                <w:sz w:val="20"/>
                <w:szCs w:val="20"/>
                <w:lang w:val="en-US" w:eastAsia="ru-RU"/>
              </w:rPr>
              <w:t>%</w:t>
            </w:r>
          </w:p>
        </w:tc>
        <w:tc>
          <w:tcPr>
            <w:tcW w:w="1152" w:type="dxa"/>
            <w:tcBorders>
              <w:top w:val="nil"/>
              <w:left w:val="nil"/>
              <w:bottom w:val="single" w:sz="4" w:space="0" w:color="auto"/>
              <w:right w:val="single" w:sz="4" w:space="0" w:color="auto"/>
            </w:tcBorders>
            <w:shd w:val="clear" w:color="auto" w:fill="auto"/>
            <w:vAlign w:val="center"/>
          </w:tcPr>
          <w:p w:rsidR="007A2A79" w:rsidRPr="003C46AB" w:rsidRDefault="007A2A79" w:rsidP="00424900">
            <w:pPr>
              <w:tabs>
                <w:tab w:val="left" w:pos="0"/>
              </w:tabs>
              <w:jc w:val="center"/>
              <w:rPr>
                <w:rFonts w:eastAsia="Times New Roman" w:cs="Times New Roman"/>
                <w:color w:val="000000"/>
                <w:sz w:val="20"/>
                <w:szCs w:val="20"/>
                <w:lang w:val="en-US" w:eastAsia="ru-RU"/>
              </w:rPr>
            </w:pPr>
            <w:r w:rsidRPr="003C46AB">
              <w:rPr>
                <w:rFonts w:eastAsia="Times New Roman" w:cs="Times New Roman"/>
                <w:color w:val="000000"/>
                <w:sz w:val="20"/>
                <w:szCs w:val="20"/>
                <w:lang w:val="kk-KZ" w:eastAsia="ru-RU"/>
              </w:rPr>
              <w:t xml:space="preserve">35 </w:t>
            </w:r>
            <w:r w:rsidRPr="003C46AB">
              <w:rPr>
                <w:rFonts w:eastAsia="Times New Roman" w:cs="Times New Roman"/>
                <w:color w:val="000000"/>
                <w:sz w:val="20"/>
                <w:szCs w:val="20"/>
                <w:lang w:val="en-US" w:eastAsia="ru-RU"/>
              </w:rPr>
              <w:t>%</w:t>
            </w:r>
          </w:p>
        </w:tc>
      </w:tr>
    </w:tbl>
    <w:p w:rsidR="007A2A79" w:rsidRPr="00641AAD" w:rsidRDefault="007A2A79" w:rsidP="007A2A79">
      <w:pPr>
        <w:pStyle w:val="ae"/>
        <w:shd w:val="clear" w:color="auto" w:fill="FFFFFF"/>
        <w:tabs>
          <w:tab w:val="left" w:pos="0"/>
        </w:tabs>
        <w:ind w:left="0" w:right="10"/>
        <w:jc w:val="both"/>
        <w:rPr>
          <w:color w:val="000000"/>
        </w:rPr>
      </w:pPr>
      <w:r w:rsidRPr="00641AAD">
        <w:rPr>
          <w:color w:val="000000"/>
        </w:rPr>
        <w:t>Мероприятия:</w:t>
      </w:r>
    </w:p>
    <w:p w:rsidR="007A2A79" w:rsidRPr="00641AAD" w:rsidRDefault="007A2A79" w:rsidP="003C46AB">
      <w:pPr>
        <w:pStyle w:val="ae"/>
        <w:numPr>
          <w:ilvl w:val="0"/>
          <w:numId w:val="21"/>
        </w:numPr>
        <w:shd w:val="clear" w:color="auto" w:fill="FFFFFF"/>
        <w:tabs>
          <w:tab w:val="left" w:pos="0"/>
        </w:tabs>
        <w:ind w:right="10"/>
        <w:jc w:val="both"/>
      </w:pPr>
      <w:r w:rsidRPr="00641AAD">
        <w:t>Проведение систематического обсуждения совместно с ППС факультета результатов обучения на курсах повышения квалификации.</w:t>
      </w:r>
    </w:p>
    <w:p w:rsidR="007A2A79" w:rsidRDefault="007A2A79" w:rsidP="003C46AB">
      <w:pPr>
        <w:pStyle w:val="ae"/>
        <w:numPr>
          <w:ilvl w:val="0"/>
          <w:numId w:val="21"/>
        </w:numPr>
        <w:shd w:val="clear" w:color="auto" w:fill="FFFFFF"/>
        <w:tabs>
          <w:tab w:val="left" w:pos="0"/>
        </w:tabs>
        <w:ind w:right="10"/>
        <w:jc w:val="both"/>
      </w:pPr>
      <w:r w:rsidRPr="00641AAD">
        <w:t xml:space="preserve">Анализ в конце учебного года и определение направлений повышения квалификации ППС на следующий год (повышение квалификации проводится из расчета 1 курс в 3 года). </w:t>
      </w:r>
    </w:p>
    <w:p w:rsidR="009C510F" w:rsidRDefault="009C510F" w:rsidP="009C510F">
      <w:pPr>
        <w:shd w:val="clear" w:color="auto" w:fill="FFFFFF"/>
        <w:tabs>
          <w:tab w:val="left" w:pos="0"/>
        </w:tabs>
        <w:ind w:right="10"/>
        <w:jc w:val="both"/>
      </w:pPr>
    </w:p>
    <w:p w:rsidR="009C510F" w:rsidRPr="00F13D26" w:rsidRDefault="003E4561" w:rsidP="009C510F">
      <w:pPr>
        <w:pStyle w:val="ae"/>
        <w:shd w:val="clear" w:color="auto" w:fill="FFFFFF"/>
        <w:tabs>
          <w:tab w:val="left" w:pos="0"/>
        </w:tabs>
        <w:ind w:left="0" w:right="10"/>
        <w:jc w:val="both"/>
      </w:pPr>
      <w:r>
        <w:t>Задача 5</w:t>
      </w:r>
      <w:r w:rsidR="009C510F" w:rsidRPr="00F13D26">
        <w:t>. Поддерживать благоприятн</w:t>
      </w:r>
      <w:r w:rsidR="009C510F">
        <w:t>ый климат факультета искусств</w:t>
      </w:r>
    </w:p>
    <w:p w:rsidR="009C510F" w:rsidRPr="003E4561" w:rsidRDefault="009C510F" w:rsidP="009C510F">
      <w:pPr>
        <w:pStyle w:val="ae"/>
        <w:shd w:val="clear" w:color="auto" w:fill="FFFFFF"/>
        <w:tabs>
          <w:tab w:val="left" w:pos="0"/>
        </w:tabs>
        <w:ind w:left="0" w:right="10"/>
        <w:jc w:val="both"/>
      </w:pPr>
      <w:r w:rsidRPr="003E4561">
        <w:t xml:space="preserve">Таблица </w:t>
      </w:r>
      <w:r w:rsidR="003C46AB">
        <w:t>30</w:t>
      </w:r>
      <w:r w:rsidRPr="003E4561">
        <w:t>. Мероприятия по укр</w:t>
      </w:r>
      <w:r w:rsidR="003C46AB">
        <w:t>еплению корпоративной культуры.</w:t>
      </w:r>
    </w:p>
    <w:tbl>
      <w:tblPr>
        <w:tblStyle w:val="af8"/>
        <w:tblW w:w="9333" w:type="dxa"/>
        <w:tblInd w:w="-5" w:type="dxa"/>
        <w:tblLook w:val="04A0" w:firstRow="1" w:lastRow="0" w:firstColumn="1" w:lastColumn="0" w:noHBand="0" w:noVBand="1"/>
      </w:tblPr>
      <w:tblGrid>
        <w:gridCol w:w="3845"/>
        <w:gridCol w:w="762"/>
        <w:gridCol w:w="812"/>
        <w:gridCol w:w="762"/>
        <w:gridCol w:w="866"/>
        <w:gridCol w:w="762"/>
        <w:gridCol w:w="762"/>
        <w:gridCol w:w="762"/>
      </w:tblGrid>
      <w:tr w:rsidR="009C510F" w:rsidRPr="008E5EA5" w:rsidTr="008039E0">
        <w:trPr>
          <w:trHeight w:val="516"/>
        </w:trPr>
        <w:tc>
          <w:tcPr>
            <w:tcW w:w="3845" w:type="dxa"/>
            <w:shd w:val="clear" w:color="auto" w:fill="auto"/>
          </w:tcPr>
          <w:p w:rsidR="009C510F" w:rsidRPr="00003399" w:rsidRDefault="009C510F" w:rsidP="00424900">
            <w:pPr>
              <w:pStyle w:val="ae"/>
              <w:tabs>
                <w:tab w:val="left" w:pos="0"/>
                <w:tab w:val="left" w:pos="993"/>
              </w:tabs>
              <w:ind w:left="0"/>
              <w:jc w:val="center"/>
              <w:rPr>
                <w:sz w:val="20"/>
                <w:szCs w:val="20"/>
              </w:rPr>
            </w:pPr>
            <w:r w:rsidRPr="00003399">
              <w:rPr>
                <w:sz w:val="20"/>
                <w:szCs w:val="20"/>
              </w:rPr>
              <w:t>Индикаторы</w:t>
            </w:r>
          </w:p>
        </w:tc>
        <w:tc>
          <w:tcPr>
            <w:tcW w:w="76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2018-2019</w:t>
            </w:r>
          </w:p>
        </w:tc>
        <w:tc>
          <w:tcPr>
            <w:tcW w:w="81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2019-2020</w:t>
            </w:r>
          </w:p>
        </w:tc>
        <w:tc>
          <w:tcPr>
            <w:tcW w:w="76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2020-2021</w:t>
            </w:r>
          </w:p>
        </w:tc>
        <w:tc>
          <w:tcPr>
            <w:tcW w:w="866"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2021-2022</w:t>
            </w:r>
          </w:p>
        </w:tc>
        <w:tc>
          <w:tcPr>
            <w:tcW w:w="76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2022-2023</w:t>
            </w:r>
          </w:p>
        </w:tc>
        <w:tc>
          <w:tcPr>
            <w:tcW w:w="76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2023-2024</w:t>
            </w:r>
          </w:p>
        </w:tc>
        <w:tc>
          <w:tcPr>
            <w:tcW w:w="762" w:type="dxa"/>
            <w:shd w:val="clear" w:color="auto" w:fill="auto"/>
          </w:tcPr>
          <w:p w:rsidR="009C510F" w:rsidRPr="00003399" w:rsidRDefault="009C510F" w:rsidP="00424900">
            <w:pPr>
              <w:pStyle w:val="ae"/>
              <w:tabs>
                <w:tab w:val="left" w:pos="0"/>
              </w:tabs>
              <w:ind w:left="0" w:right="11"/>
              <w:jc w:val="both"/>
              <w:rPr>
                <w:color w:val="000000"/>
                <w:sz w:val="20"/>
                <w:szCs w:val="20"/>
              </w:rPr>
            </w:pPr>
            <w:r w:rsidRPr="00003399">
              <w:rPr>
                <w:color w:val="000000"/>
                <w:sz w:val="20"/>
                <w:szCs w:val="20"/>
              </w:rPr>
              <w:t>2024-2025</w:t>
            </w:r>
          </w:p>
        </w:tc>
      </w:tr>
      <w:tr w:rsidR="009C510F" w:rsidRPr="008E5EA5" w:rsidTr="008039E0">
        <w:trPr>
          <w:trHeight w:val="764"/>
        </w:trPr>
        <w:tc>
          <w:tcPr>
            <w:tcW w:w="3845" w:type="dxa"/>
            <w:shd w:val="clear" w:color="auto" w:fill="auto"/>
          </w:tcPr>
          <w:p w:rsidR="009C510F" w:rsidRPr="00003399" w:rsidRDefault="009C510F" w:rsidP="00424900">
            <w:pPr>
              <w:pStyle w:val="ae"/>
              <w:tabs>
                <w:tab w:val="left" w:pos="993"/>
              </w:tabs>
              <w:ind w:left="0"/>
              <w:jc w:val="both"/>
              <w:rPr>
                <w:sz w:val="20"/>
                <w:szCs w:val="20"/>
              </w:rPr>
            </w:pPr>
            <w:r w:rsidRPr="00003399">
              <w:rPr>
                <w:sz w:val="20"/>
                <w:szCs w:val="20"/>
              </w:rPr>
              <w:t>Проведение мероприятий, направленных на укрепление корпоративной культуры</w:t>
            </w:r>
          </w:p>
        </w:tc>
        <w:tc>
          <w:tcPr>
            <w:tcW w:w="76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10</w:t>
            </w:r>
          </w:p>
        </w:tc>
        <w:tc>
          <w:tcPr>
            <w:tcW w:w="81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11</w:t>
            </w:r>
          </w:p>
        </w:tc>
        <w:tc>
          <w:tcPr>
            <w:tcW w:w="76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12</w:t>
            </w:r>
          </w:p>
        </w:tc>
        <w:tc>
          <w:tcPr>
            <w:tcW w:w="866"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13</w:t>
            </w:r>
          </w:p>
        </w:tc>
        <w:tc>
          <w:tcPr>
            <w:tcW w:w="76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14</w:t>
            </w:r>
          </w:p>
        </w:tc>
        <w:tc>
          <w:tcPr>
            <w:tcW w:w="76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15</w:t>
            </w:r>
          </w:p>
        </w:tc>
        <w:tc>
          <w:tcPr>
            <w:tcW w:w="762" w:type="dxa"/>
            <w:shd w:val="clear" w:color="auto" w:fill="auto"/>
          </w:tcPr>
          <w:p w:rsidR="009C510F" w:rsidRPr="00003399" w:rsidRDefault="003C46AB" w:rsidP="00424900">
            <w:pPr>
              <w:pStyle w:val="ae"/>
              <w:tabs>
                <w:tab w:val="left" w:pos="993"/>
              </w:tabs>
              <w:ind w:left="0"/>
              <w:jc w:val="center"/>
              <w:rPr>
                <w:sz w:val="20"/>
                <w:szCs w:val="20"/>
              </w:rPr>
            </w:pPr>
            <w:r>
              <w:rPr>
                <w:sz w:val="20"/>
                <w:szCs w:val="20"/>
              </w:rPr>
              <w:t>16</w:t>
            </w:r>
          </w:p>
        </w:tc>
      </w:tr>
    </w:tbl>
    <w:p w:rsidR="009C510F" w:rsidRPr="002D5030" w:rsidRDefault="009C510F" w:rsidP="009C510F">
      <w:pPr>
        <w:pStyle w:val="ae"/>
        <w:shd w:val="clear" w:color="auto" w:fill="FFFFFF"/>
        <w:tabs>
          <w:tab w:val="left" w:pos="0"/>
        </w:tabs>
        <w:ind w:left="0" w:right="10"/>
        <w:jc w:val="both"/>
        <w:rPr>
          <w:color w:val="000000"/>
        </w:rPr>
      </w:pPr>
      <w:r w:rsidRPr="002D5030">
        <w:rPr>
          <w:color w:val="000000"/>
        </w:rPr>
        <w:t>Мероприятия:</w:t>
      </w:r>
    </w:p>
    <w:p w:rsidR="009C510F" w:rsidRDefault="009C510F" w:rsidP="009C510F">
      <w:pPr>
        <w:pStyle w:val="ae"/>
        <w:shd w:val="clear" w:color="auto" w:fill="FFFFFF"/>
        <w:tabs>
          <w:tab w:val="left" w:pos="0"/>
        </w:tabs>
        <w:ind w:left="0" w:right="10"/>
        <w:jc w:val="both"/>
        <w:rPr>
          <w:color w:val="000000"/>
        </w:rPr>
      </w:pPr>
      <w:r w:rsidRPr="002D5030">
        <w:rPr>
          <w:color w:val="000000"/>
        </w:rPr>
        <w:t xml:space="preserve">1. </w:t>
      </w:r>
      <w:r>
        <w:rPr>
          <w:color w:val="000000"/>
        </w:rPr>
        <w:t xml:space="preserve">Организация и проведение </w:t>
      </w:r>
      <w:r w:rsidR="003C46AB">
        <w:rPr>
          <w:color w:val="000000"/>
        </w:rPr>
        <w:t xml:space="preserve">на факультете </w:t>
      </w:r>
      <w:r>
        <w:rPr>
          <w:color w:val="000000"/>
        </w:rPr>
        <w:t xml:space="preserve">мероприятий по укреплению корпоративной культуры: </w:t>
      </w:r>
      <w:r w:rsidR="003C46AB">
        <w:rPr>
          <w:color w:val="000000"/>
        </w:rPr>
        <w:t>совместное празднование государственных и профессиональных праздников</w:t>
      </w:r>
      <w:r>
        <w:rPr>
          <w:color w:val="000000"/>
        </w:rPr>
        <w:t>, дн</w:t>
      </w:r>
      <w:r w:rsidR="003C46AB">
        <w:rPr>
          <w:color w:val="000000"/>
        </w:rPr>
        <w:t>ей</w:t>
      </w:r>
      <w:r>
        <w:rPr>
          <w:color w:val="000000"/>
        </w:rPr>
        <w:t xml:space="preserve"> рождения и други</w:t>
      </w:r>
      <w:r w:rsidR="003C46AB">
        <w:rPr>
          <w:color w:val="000000"/>
        </w:rPr>
        <w:t>х</w:t>
      </w:r>
      <w:r>
        <w:rPr>
          <w:color w:val="000000"/>
        </w:rPr>
        <w:t xml:space="preserve"> знаменательны</w:t>
      </w:r>
      <w:r w:rsidR="003C46AB">
        <w:rPr>
          <w:color w:val="000000"/>
        </w:rPr>
        <w:t>х</w:t>
      </w:r>
      <w:r>
        <w:rPr>
          <w:color w:val="000000"/>
        </w:rPr>
        <w:t xml:space="preserve"> дат в жизни педагогов и сотрудников факультета. </w:t>
      </w:r>
    </w:p>
    <w:p w:rsidR="00981340" w:rsidRDefault="00981340" w:rsidP="00EC0634">
      <w:pPr>
        <w:pStyle w:val="ae"/>
        <w:shd w:val="clear" w:color="auto" w:fill="FFFFFF"/>
        <w:tabs>
          <w:tab w:val="left" w:pos="0"/>
        </w:tabs>
        <w:ind w:left="0" w:right="10"/>
        <w:rPr>
          <w:b/>
          <w:color w:val="FF0000"/>
          <w:szCs w:val="22"/>
        </w:rPr>
      </w:pPr>
    </w:p>
    <w:p w:rsidR="003C46AB" w:rsidRDefault="003C46AB" w:rsidP="00EC0634">
      <w:pPr>
        <w:pStyle w:val="ae"/>
        <w:shd w:val="clear" w:color="auto" w:fill="FFFFFF"/>
        <w:tabs>
          <w:tab w:val="left" w:pos="0"/>
        </w:tabs>
        <w:ind w:left="0" w:right="10"/>
        <w:rPr>
          <w:b/>
          <w:szCs w:val="22"/>
        </w:rPr>
      </w:pPr>
    </w:p>
    <w:p w:rsidR="00EA7DF9" w:rsidRPr="00B95781" w:rsidRDefault="00EA7DF9" w:rsidP="00EC0634">
      <w:pPr>
        <w:pStyle w:val="ae"/>
        <w:shd w:val="clear" w:color="auto" w:fill="FFFFFF"/>
        <w:tabs>
          <w:tab w:val="left" w:pos="0"/>
        </w:tabs>
        <w:ind w:left="0" w:right="10"/>
        <w:rPr>
          <w:b/>
          <w:szCs w:val="22"/>
        </w:rPr>
      </w:pPr>
      <w:r w:rsidRPr="00B95781">
        <w:rPr>
          <w:b/>
          <w:szCs w:val="22"/>
        </w:rPr>
        <w:t>С</w:t>
      </w:r>
      <w:r w:rsidR="00EC0634" w:rsidRPr="00B95781">
        <w:rPr>
          <w:b/>
          <w:szCs w:val="22"/>
        </w:rPr>
        <w:t>тратегическое направление 4</w:t>
      </w:r>
      <w:r w:rsidRPr="00B95781">
        <w:rPr>
          <w:b/>
          <w:szCs w:val="22"/>
        </w:rPr>
        <w:t>. Развитие творческой деятельности</w:t>
      </w:r>
    </w:p>
    <w:p w:rsidR="00EA7DF9" w:rsidRPr="00EA7DF9" w:rsidRDefault="00EA7DF9" w:rsidP="00EA7DF9">
      <w:pPr>
        <w:pStyle w:val="ae"/>
        <w:shd w:val="clear" w:color="auto" w:fill="FFFFFF"/>
        <w:tabs>
          <w:tab w:val="left" w:pos="0"/>
        </w:tabs>
        <w:ind w:right="10"/>
        <w:jc w:val="both"/>
        <w:rPr>
          <w:color w:val="000000"/>
          <w:sz w:val="22"/>
          <w:szCs w:val="22"/>
        </w:rPr>
      </w:pPr>
    </w:p>
    <w:p w:rsidR="00EA7DF9" w:rsidRPr="00A24FF4" w:rsidRDefault="00EA7DF9" w:rsidP="00770A51">
      <w:pPr>
        <w:pStyle w:val="ae"/>
        <w:shd w:val="clear" w:color="auto" w:fill="FFFFFF"/>
        <w:tabs>
          <w:tab w:val="left" w:pos="0"/>
        </w:tabs>
        <w:ind w:left="0" w:right="10"/>
        <w:jc w:val="both"/>
        <w:rPr>
          <w:b/>
          <w:color w:val="000000"/>
          <w:szCs w:val="22"/>
        </w:rPr>
      </w:pPr>
      <w:r w:rsidRPr="00A24FF4">
        <w:rPr>
          <w:b/>
          <w:color w:val="000000"/>
          <w:szCs w:val="22"/>
        </w:rPr>
        <w:t xml:space="preserve">Цель 1. Повысить эффективность творческой деятельности факультета </w:t>
      </w:r>
      <w:r w:rsidR="00C35921" w:rsidRPr="00A24FF4">
        <w:rPr>
          <w:b/>
          <w:color w:val="000000"/>
          <w:szCs w:val="22"/>
        </w:rPr>
        <w:t>искусств</w:t>
      </w:r>
    </w:p>
    <w:p w:rsidR="00EA7DF9" w:rsidRPr="00A24FF4" w:rsidRDefault="00EA7DF9" w:rsidP="00770A51">
      <w:pPr>
        <w:pStyle w:val="ae"/>
        <w:shd w:val="clear" w:color="auto" w:fill="FFFFFF"/>
        <w:tabs>
          <w:tab w:val="left" w:pos="0"/>
        </w:tabs>
        <w:ind w:left="0" w:right="10"/>
        <w:jc w:val="both"/>
        <w:rPr>
          <w:color w:val="000000"/>
          <w:szCs w:val="22"/>
        </w:rPr>
      </w:pPr>
      <w:r w:rsidRPr="00A24FF4">
        <w:rPr>
          <w:color w:val="000000"/>
          <w:szCs w:val="22"/>
        </w:rPr>
        <w:t>Задача 1. Активизировать конкурсную дея</w:t>
      </w:r>
      <w:r w:rsidR="00C35921" w:rsidRPr="00A24FF4">
        <w:rPr>
          <w:color w:val="000000"/>
          <w:szCs w:val="22"/>
        </w:rPr>
        <w:t>тельность факультета искусств</w:t>
      </w:r>
    </w:p>
    <w:p w:rsidR="00EA7DF9" w:rsidRPr="00A24FF4" w:rsidRDefault="00441BA3" w:rsidP="00770A51">
      <w:pPr>
        <w:pStyle w:val="ae"/>
        <w:shd w:val="clear" w:color="auto" w:fill="FFFFFF"/>
        <w:tabs>
          <w:tab w:val="left" w:pos="0"/>
        </w:tabs>
        <w:ind w:left="0" w:right="10"/>
        <w:jc w:val="both"/>
        <w:rPr>
          <w:color w:val="000000"/>
          <w:szCs w:val="22"/>
        </w:rPr>
      </w:pPr>
      <w:r>
        <w:rPr>
          <w:color w:val="000000"/>
          <w:szCs w:val="22"/>
        </w:rPr>
        <w:t xml:space="preserve">Таблица </w:t>
      </w:r>
      <w:r w:rsidR="003C46AB">
        <w:rPr>
          <w:color w:val="000000"/>
          <w:szCs w:val="22"/>
        </w:rPr>
        <w:t>31</w:t>
      </w:r>
      <w:r w:rsidR="00EA7DF9" w:rsidRPr="00A24FF4">
        <w:rPr>
          <w:color w:val="000000"/>
          <w:szCs w:val="22"/>
        </w:rPr>
        <w:t xml:space="preserve"> Индикаторы и показатели мероприятий</w:t>
      </w:r>
    </w:p>
    <w:tbl>
      <w:tblPr>
        <w:tblStyle w:val="af8"/>
        <w:tblW w:w="9209" w:type="dxa"/>
        <w:tblInd w:w="-5" w:type="dxa"/>
        <w:tblLook w:val="04A0" w:firstRow="1" w:lastRow="0" w:firstColumn="1" w:lastColumn="0" w:noHBand="0" w:noVBand="1"/>
      </w:tblPr>
      <w:tblGrid>
        <w:gridCol w:w="4043"/>
        <w:gridCol w:w="841"/>
        <w:gridCol w:w="701"/>
        <w:gridCol w:w="771"/>
        <w:gridCol w:w="771"/>
        <w:gridCol w:w="694"/>
        <w:gridCol w:w="694"/>
        <w:gridCol w:w="694"/>
      </w:tblGrid>
      <w:tr w:rsidR="00EA7DF9" w:rsidRPr="004F5DBB" w:rsidTr="008039E0">
        <w:tc>
          <w:tcPr>
            <w:tcW w:w="4043" w:type="dxa"/>
            <w:shd w:val="clear" w:color="auto" w:fill="auto"/>
          </w:tcPr>
          <w:p w:rsidR="00EA7DF9" w:rsidRPr="004F5DBB" w:rsidRDefault="00EA7DF9" w:rsidP="00C35921">
            <w:pPr>
              <w:pStyle w:val="ae"/>
              <w:tabs>
                <w:tab w:val="left" w:pos="0"/>
                <w:tab w:val="left" w:pos="993"/>
              </w:tabs>
              <w:ind w:left="0"/>
              <w:jc w:val="center"/>
              <w:rPr>
                <w:b/>
                <w:sz w:val="20"/>
                <w:szCs w:val="20"/>
              </w:rPr>
            </w:pPr>
            <w:r w:rsidRPr="004F5DBB">
              <w:rPr>
                <w:b/>
                <w:sz w:val="20"/>
                <w:szCs w:val="20"/>
              </w:rPr>
              <w:t>Индикаторы</w:t>
            </w:r>
          </w:p>
        </w:tc>
        <w:tc>
          <w:tcPr>
            <w:tcW w:w="841" w:type="dxa"/>
            <w:shd w:val="clear" w:color="auto" w:fill="auto"/>
          </w:tcPr>
          <w:p w:rsidR="00EA7DF9" w:rsidRPr="004F5DBB" w:rsidRDefault="00EA7DF9" w:rsidP="00C35921">
            <w:pPr>
              <w:pStyle w:val="ae"/>
              <w:tabs>
                <w:tab w:val="left" w:pos="0"/>
              </w:tabs>
              <w:ind w:left="0" w:right="11"/>
              <w:jc w:val="both"/>
              <w:rPr>
                <w:b/>
                <w:color w:val="000000"/>
                <w:sz w:val="20"/>
                <w:szCs w:val="20"/>
              </w:rPr>
            </w:pPr>
            <w:r w:rsidRPr="004F5DBB">
              <w:rPr>
                <w:b/>
                <w:color w:val="000000"/>
                <w:sz w:val="20"/>
                <w:szCs w:val="20"/>
              </w:rPr>
              <w:t>2018-2019</w:t>
            </w:r>
          </w:p>
        </w:tc>
        <w:tc>
          <w:tcPr>
            <w:tcW w:w="701" w:type="dxa"/>
            <w:shd w:val="clear" w:color="auto" w:fill="auto"/>
          </w:tcPr>
          <w:p w:rsidR="00EA7DF9" w:rsidRPr="004F5DBB" w:rsidRDefault="00EA7DF9" w:rsidP="00C35921">
            <w:pPr>
              <w:pStyle w:val="ae"/>
              <w:tabs>
                <w:tab w:val="left" w:pos="0"/>
              </w:tabs>
              <w:ind w:left="0" w:right="11"/>
              <w:jc w:val="both"/>
              <w:rPr>
                <w:b/>
                <w:color w:val="000000"/>
                <w:sz w:val="20"/>
                <w:szCs w:val="20"/>
              </w:rPr>
            </w:pPr>
            <w:r w:rsidRPr="004F5DBB">
              <w:rPr>
                <w:b/>
                <w:color w:val="000000"/>
                <w:sz w:val="20"/>
                <w:szCs w:val="20"/>
              </w:rPr>
              <w:t>2019-2020</w:t>
            </w:r>
          </w:p>
        </w:tc>
        <w:tc>
          <w:tcPr>
            <w:tcW w:w="771" w:type="dxa"/>
            <w:shd w:val="clear" w:color="auto" w:fill="auto"/>
          </w:tcPr>
          <w:p w:rsidR="00EA7DF9" w:rsidRPr="004F5DBB" w:rsidRDefault="00EA7DF9" w:rsidP="00C35921">
            <w:pPr>
              <w:pStyle w:val="ae"/>
              <w:tabs>
                <w:tab w:val="left" w:pos="0"/>
              </w:tabs>
              <w:ind w:left="0" w:right="11"/>
              <w:jc w:val="both"/>
              <w:rPr>
                <w:b/>
                <w:color w:val="000000"/>
                <w:sz w:val="20"/>
                <w:szCs w:val="20"/>
              </w:rPr>
            </w:pPr>
            <w:r w:rsidRPr="004F5DBB">
              <w:rPr>
                <w:b/>
                <w:color w:val="000000"/>
                <w:sz w:val="20"/>
                <w:szCs w:val="20"/>
              </w:rPr>
              <w:t>2020-2021</w:t>
            </w:r>
          </w:p>
        </w:tc>
        <w:tc>
          <w:tcPr>
            <w:tcW w:w="771" w:type="dxa"/>
            <w:shd w:val="clear" w:color="auto" w:fill="auto"/>
          </w:tcPr>
          <w:p w:rsidR="00EA7DF9" w:rsidRPr="004F5DBB" w:rsidRDefault="00EA7DF9" w:rsidP="00C35921">
            <w:pPr>
              <w:pStyle w:val="ae"/>
              <w:tabs>
                <w:tab w:val="left" w:pos="0"/>
              </w:tabs>
              <w:ind w:left="0" w:right="11"/>
              <w:jc w:val="both"/>
              <w:rPr>
                <w:b/>
                <w:color w:val="000000"/>
                <w:sz w:val="20"/>
                <w:szCs w:val="20"/>
              </w:rPr>
            </w:pPr>
            <w:r w:rsidRPr="004F5DBB">
              <w:rPr>
                <w:b/>
                <w:color w:val="000000"/>
                <w:sz w:val="20"/>
                <w:szCs w:val="20"/>
              </w:rPr>
              <w:t>2021-2022</w:t>
            </w:r>
          </w:p>
        </w:tc>
        <w:tc>
          <w:tcPr>
            <w:tcW w:w="694" w:type="dxa"/>
            <w:shd w:val="clear" w:color="auto" w:fill="auto"/>
          </w:tcPr>
          <w:p w:rsidR="00EA7DF9" w:rsidRPr="004F5DBB" w:rsidRDefault="00EA7DF9" w:rsidP="00C35921">
            <w:pPr>
              <w:pStyle w:val="ae"/>
              <w:tabs>
                <w:tab w:val="left" w:pos="0"/>
              </w:tabs>
              <w:ind w:left="0" w:right="11"/>
              <w:jc w:val="both"/>
              <w:rPr>
                <w:b/>
                <w:color w:val="000000"/>
                <w:sz w:val="20"/>
                <w:szCs w:val="20"/>
              </w:rPr>
            </w:pPr>
            <w:r w:rsidRPr="004F5DBB">
              <w:rPr>
                <w:b/>
                <w:color w:val="000000"/>
                <w:sz w:val="20"/>
                <w:szCs w:val="20"/>
              </w:rPr>
              <w:t>2022-2023</w:t>
            </w:r>
          </w:p>
        </w:tc>
        <w:tc>
          <w:tcPr>
            <w:tcW w:w="694" w:type="dxa"/>
            <w:shd w:val="clear" w:color="auto" w:fill="auto"/>
          </w:tcPr>
          <w:p w:rsidR="00EA7DF9" w:rsidRPr="004F5DBB" w:rsidRDefault="00EA7DF9" w:rsidP="00C35921">
            <w:pPr>
              <w:pStyle w:val="ae"/>
              <w:tabs>
                <w:tab w:val="left" w:pos="0"/>
              </w:tabs>
              <w:ind w:left="0" w:right="11"/>
              <w:jc w:val="both"/>
              <w:rPr>
                <w:b/>
                <w:color w:val="000000"/>
                <w:sz w:val="20"/>
                <w:szCs w:val="20"/>
                <w:lang w:val="en-US"/>
              </w:rPr>
            </w:pPr>
            <w:r w:rsidRPr="004F5DBB">
              <w:rPr>
                <w:b/>
                <w:color w:val="000000"/>
                <w:sz w:val="20"/>
                <w:szCs w:val="20"/>
                <w:lang w:val="en-US"/>
              </w:rPr>
              <w:t>2023-2024</w:t>
            </w:r>
          </w:p>
        </w:tc>
        <w:tc>
          <w:tcPr>
            <w:tcW w:w="694" w:type="dxa"/>
            <w:shd w:val="clear" w:color="auto" w:fill="auto"/>
          </w:tcPr>
          <w:p w:rsidR="00EA7DF9" w:rsidRPr="004F5DBB" w:rsidRDefault="00EA7DF9" w:rsidP="00C35921">
            <w:pPr>
              <w:pStyle w:val="ae"/>
              <w:tabs>
                <w:tab w:val="left" w:pos="0"/>
              </w:tabs>
              <w:ind w:left="0" w:right="11"/>
              <w:jc w:val="both"/>
              <w:rPr>
                <w:b/>
                <w:color w:val="000000"/>
                <w:sz w:val="20"/>
                <w:szCs w:val="20"/>
                <w:lang w:val="en-US"/>
              </w:rPr>
            </w:pPr>
            <w:r w:rsidRPr="004F5DBB">
              <w:rPr>
                <w:b/>
                <w:color w:val="000000"/>
                <w:sz w:val="20"/>
                <w:szCs w:val="20"/>
                <w:lang w:val="en-US"/>
              </w:rPr>
              <w:t>2024-2025</w:t>
            </w:r>
          </w:p>
        </w:tc>
      </w:tr>
      <w:tr w:rsidR="00434521" w:rsidRPr="004F5DBB" w:rsidTr="008039E0">
        <w:tc>
          <w:tcPr>
            <w:tcW w:w="4043" w:type="dxa"/>
            <w:shd w:val="clear" w:color="auto" w:fill="auto"/>
          </w:tcPr>
          <w:p w:rsidR="00434521" w:rsidRPr="009528B1" w:rsidRDefault="00434521" w:rsidP="00434521">
            <w:pPr>
              <w:pStyle w:val="ae"/>
              <w:tabs>
                <w:tab w:val="left" w:pos="0"/>
                <w:tab w:val="left" w:pos="993"/>
              </w:tabs>
              <w:ind w:left="0"/>
              <w:rPr>
                <w:sz w:val="20"/>
                <w:szCs w:val="20"/>
              </w:rPr>
            </w:pPr>
            <w:r w:rsidRPr="009528B1">
              <w:rPr>
                <w:sz w:val="20"/>
                <w:szCs w:val="20"/>
              </w:rPr>
              <w:t>Кол-во студентов, участвовавших в республиканских и</w:t>
            </w:r>
            <w:r>
              <w:rPr>
                <w:sz w:val="20"/>
                <w:szCs w:val="20"/>
              </w:rPr>
              <w:t>ли</w:t>
            </w:r>
            <w:r w:rsidRPr="009528B1">
              <w:rPr>
                <w:sz w:val="20"/>
                <w:szCs w:val="20"/>
              </w:rPr>
              <w:t xml:space="preserve"> международных творческих </w:t>
            </w:r>
            <w:r w:rsidRPr="00811DD2">
              <w:rPr>
                <w:sz w:val="20"/>
                <w:szCs w:val="20"/>
              </w:rPr>
              <w:t>конкурсах</w:t>
            </w:r>
            <w:r w:rsidRPr="009528B1">
              <w:rPr>
                <w:sz w:val="20"/>
                <w:szCs w:val="20"/>
              </w:rPr>
              <w:t xml:space="preserve"> и фестивалях в год</w:t>
            </w:r>
          </w:p>
        </w:tc>
        <w:tc>
          <w:tcPr>
            <w:tcW w:w="84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2</w:t>
            </w:r>
          </w:p>
        </w:tc>
        <w:tc>
          <w:tcPr>
            <w:tcW w:w="70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5</w:t>
            </w:r>
          </w:p>
        </w:tc>
        <w:tc>
          <w:tcPr>
            <w:tcW w:w="77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8</w:t>
            </w:r>
          </w:p>
        </w:tc>
        <w:tc>
          <w:tcPr>
            <w:tcW w:w="77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10</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12</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13</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14</w:t>
            </w:r>
          </w:p>
        </w:tc>
      </w:tr>
      <w:tr w:rsidR="00434521" w:rsidRPr="004F5DBB" w:rsidTr="008039E0">
        <w:tc>
          <w:tcPr>
            <w:tcW w:w="4043" w:type="dxa"/>
            <w:shd w:val="clear" w:color="auto" w:fill="auto"/>
          </w:tcPr>
          <w:p w:rsidR="00434521" w:rsidRPr="009528B1" w:rsidRDefault="00434521" w:rsidP="00434521">
            <w:pPr>
              <w:pStyle w:val="ae"/>
              <w:tabs>
                <w:tab w:val="left" w:pos="0"/>
                <w:tab w:val="left" w:pos="993"/>
              </w:tabs>
              <w:ind w:left="0"/>
              <w:rPr>
                <w:sz w:val="20"/>
                <w:szCs w:val="20"/>
              </w:rPr>
            </w:pPr>
            <w:r w:rsidRPr="009528B1">
              <w:rPr>
                <w:sz w:val="20"/>
                <w:szCs w:val="20"/>
              </w:rPr>
              <w:t xml:space="preserve">Кол-во мероприятий (международных/ республиканских творческих конкурсов и фестивалей), в которых состязались </w:t>
            </w:r>
            <w:r>
              <w:rPr>
                <w:sz w:val="20"/>
                <w:szCs w:val="20"/>
              </w:rPr>
              <w:t xml:space="preserve">студенты факультета искусств </w:t>
            </w:r>
            <w:r w:rsidRPr="009528B1">
              <w:rPr>
                <w:sz w:val="20"/>
                <w:szCs w:val="20"/>
              </w:rPr>
              <w:t>за год</w:t>
            </w:r>
          </w:p>
        </w:tc>
        <w:tc>
          <w:tcPr>
            <w:tcW w:w="84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2</w:t>
            </w:r>
          </w:p>
        </w:tc>
        <w:tc>
          <w:tcPr>
            <w:tcW w:w="701"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3</w:t>
            </w:r>
          </w:p>
        </w:tc>
        <w:tc>
          <w:tcPr>
            <w:tcW w:w="771"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4</w:t>
            </w:r>
          </w:p>
        </w:tc>
        <w:tc>
          <w:tcPr>
            <w:tcW w:w="771"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5</w:t>
            </w:r>
          </w:p>
        </w:tc>
        <w:tc>
          <w:tcPr>
            <w:tcW w:w="694"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6</w:t>
            </w:r>
          </w:p>
        </w:tc>
        <w:tc>
          <w:tcPr>
            <w:tcW w:w="694"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7</w:t>
            </w:r>
          </w:p>
        </w:tc>
        <w:tc>
          <w:tcPr>
            <w:tcW w:w="694" w:type="dxa"/>
            <w:shd w:val="clear" w:color="auto" w:fill="auto"/>
          </w:tcPr>
          <w:p w:rsidR="00434521" w:rsidRPr="008A29B9" w:rsidRDefault="00434521" w:rsidP="00434521">
            <w:pPr>
              <w:pStyle w:val="ae"/>
              <w:tabs>
                <w:tab w:val="left" w:pos="0"/>
                <w:tab w:val="left" w:pos="993"/>
              </w:tabs>
              <w:ind w:left="0"/>
              <w:jc w:val="center"/>
              <w:rPr>
                <w:sz w:val="20"/>
                <w:szCs w:val="20"/>
                <w:lang w:val="kk-KZ"/>
              </w:rPr>
            </w:pPr>
            <w:r>
              <w:rPr>
                <w:sz w:val="20"/>
                <w:szCs w:val="20"/>
                <w:lang w:val="kk-KZ"/>
              </w:rPr>
              <w:t>8</w:t>
            </w:r>
          </w:p>
        </w:tc>
      </w:tr>
      <w:tr w:rsidR="00434521" w:rsidRPr="004F5DBB" w:rsidTr="008039E0">
        <w:tc>
          <w:tcPr>
            <w:tcW w:w="4043" w:type="dxa"/>
            <w:shd w:val="clear" w:color="auto" w:fill="auto"/>
          </w:tcPr>
          <w:p w:rsidR="00434521" w:rsidRPr="004F5DBB" w:rsidRDefault="00434521" w:rsidP="00434521">
            <w:pPr>
              <w:pStyle w:val="ae"/>
              <w:tabs>
                <w:tab w:val="left" w:pos="0"/>
                <w:tab w:val="left" w:pos="993"/>
              </w:tabs>
              <w:ind w:left="0"/>
              <w:rPr>
                <w:sz w:val="20"/>
                <w:szCs w:val="20"/>
              </w:rPr>
            </w:pPr>
            <w:r>
              <w:rPr>
                <w:sz w:val="20"/>
                <w:szCs w:val="20"/>
              </w:rPr>
              <w:t xml:space="preserve">Кол-во </w:t>
            </w:r>
            <w:r w:rsidRPr="004F5DBB">
              <w:rPr>
                <w:sz w:val="20"/>
                <w:szCs w:val="20"/>
              </w:rPr>
              <w:t>международных/республиканских творческих конкурсов и фестивалей, организованных на базе Академии</w:t>
            </w:r>
          </w:p>
        </w:tc>
        <w:tc>
          <w:tcPr>
            <w:tcW w:w="84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2</w:t>
            </w:r>
          </w:p>
        </w:tc>
        <w:tc>
          <w:tcPr>
            <w:tcW w:w="701" w:type="dxa"/>
            <w:shd w:val="clear" w:color="auto" w:fill="auto"/>
          </w:tcPr>
          <w:p w:rsidR="00434521" w:rsidRPr="009528B1" w:rsidRDefault="00434521" w:rsidP="00434521">
            <w:pPr>
              <w:pStyle w:val="ae"/>
              <w:tabs>
                <w:tab w:val="left" w:pos="0"/>
                <w:tab w:val="left" w:pos="993"/>
              </w:tabs>
              <w:ind w:left="0"/>
              <w:jc w:val="center"/>
              <w:rPr>
                <w:sz w:val="20"/>
                <w:szCs w:val="20"/>
                <w:lang w:val="kk-KZ"/>
              </w:rPr>
            </w:pPr>
            <w:r w:rsidRPr="009528B1">
              <w:rPr>
                <w:sz w:val="20"/>
                <w:szCs w:val="20"/>
                <w:lang w:val="kk-KZ"/>
              </w:rPr>
              <w:t>2</w:t>
            </w:r>
          </w:p>
        </w:tc>
        <w:tc>
          <w:tcPr>
            <w:tcW w:w="771" w:type="dxa"/>
            <w:shd w:val="clear" w:color="auto" w:fill="auto"/>
          </w:tcPr>
          <w:p w:rsidR="00434521" w:rsidRPr="009528B1" w:rsidRDefault="00434521" w:rsidP="00434521">
            <w:pPr>
              <w:pStyle w:val="ae"/>
              <w:tabs>
                <w:tab w:val="left" w:pos="0"/>
                <w:tab w:val="left" w:pos="993"/>
              </w:tabs>
              <w:ind w:left="0"/>
              <w:jc w:val="center"/>
              <w:rPr>
                <w:sz w:val="20"/>
                <w:szCs w:val="20"/>
                <w:lang w:val="kk-KZ"/>
              </w:rPr>
            </w:pPr>
            <w:r>
              <w:rPr>
                <w:sz w:val="20"/>
                <w:szCs w:val="20"/>
                <w:lang w:val="kk-KZ"/>
              </w:rPr>
              <w:t>3</w:t>
            </w:r>
          </w:p>
        </w:tc>
        <w:tc>
          <w:tcPr>
            <w:tcW w:w="77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4</w:t>
            </w:r>
          </w:p>
        </w:tc>
      </w:tr>
      <w:tr w:rsidR="00434521" w:rsidRPr="004F5DBB" w:rsidTr="008039E0">
        <w:tc>
          <w:tcPr>
            <w:tcW w:w="4043" w:type="dxa"/>
            <w:shd w:val="clear" w:color="auto" w:fill="auto"/>
          </w:tcPr>
          <w:p w:rsidR="00434521" w:rsidRPr="004F5DBB" w:rsidRDefault="00434521" w:rsidP="00434521">
            <w:pPr>
              <w:pStyle w:val="ae"/>
              <w:tabs>
                <w:tab w:val="left" w:pos="0"/>
                <w:tab w:val="left" w:pos="993"/>
              </w:tabs>
              <w:ind w:left="0"/>
              <w:rPr>
                <w:sz w:val="20"/>
                <w:szCs w:val="20"/>
              </w:rPr>
            </w:pPr>
            <w:r>
              <w:rPr>
                <w:sz w:val="20"/>
                <w:szCs w:val="20"/>
              </w:rPr>
              <w:t xml:space="preserve">Кол-во </w:t>
            </w:r>
            <w:r w:rsidRPr="004F5DBB">
              <w:rPr>
                <w:sz w:val="20"/>
                <w:szCs w:val="20"/>
              </w:rPr>
              <w:t xml:space="preserve">студентов - призеров международных/республиканских творческих конкурсов и фестивалей </w:t>
            </w:r>
          </w:p>
        </w:tc>
        <w:tc>
          <w:tcPr>
            <w:tcW w:w="841" w:type="dxa"/>
            <w:shd w:val="clear" w:color="auto" w:fill="auto"/>
          </w:tcPr>
          <w:p w:rsidR="00434521" w:rsidRPr="004F5DBB" w:rsidRDefault="00434521" w:rsidP="00434521">
            <w:pPr>
              <w:pStyle w:val="ae"/>
              <w:tabs>
                <w:tab w:val="left" w:pos="0"/>
                <w:tab w:val="left" w:pos="993"/>
              </w:tabs>
              <w:ind w:left="0"/>
              <w:jc w:val="center"/>
              <w:rPr>
                <w:sz w:val="20"/>
                <w:szCs w:val="20"/>
              </w:rPr>
            </w:pPr>
            <w:r w:rsidRPr="004F5DBB">
              <w:rPr>
                <w:sz w:val="20"/>
                <w:szCs w:val="20"/>
              </w:rPr>
              <w:t>1</w:t>
            </w:r>
          </w:p>
        </w:tc>
        <w:tc>
          <w:tcPr>
            <w:tcW w:w="70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2</w:t>
            </w:r>
          </w:p>
        </w:tc>
        <w:tc>
          <w:tcPr>
            <w:tcW w:w="77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2</w:t>
            </w:r>
          </w:p>
        </w:tc>
        <w:tc>
          <w:tcPr>
            <w:tcW w:w="771"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sidRPr="004F5DBB">
              <w:rPr>
                <w:sz w:val="20"/>
                <w:szCs w:val="20"/>
                <w:lang w:val="kk-KZ"/>
              </w:rPr>
              <w:t>3</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4</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5</w:t>
            </w:r>
          </w:p>
        </w:tc>
        <w:tc>
          <w:tcPr>
            <w:tcW w:w="694" w:type="dxa"/>
            <w:shd w:val="clear" w:color="auto" w:fill="auto"/>
          </w:tcPr>
          <w:p w:rsidR="00434521" w:rsidRPr="004F5DBB" w:rsidRDefault="00434521" w:rsidP="00434521">
            <w:pPr>
              <w:pStyle w:val="ae"/>
              <w:tabs>
                <w:tab w:val="left" w:pos="0"/>
                <w:tab w:val="left" w:pos="993"/>
              </w:tabs>
              <w:ind w:left="0"/>
              <w:jc w:val="center"/>
              <w:rPr>
                <w:sz w:val="20"/>
                <w:szCs w:val="20"/>
                <w:lang w:val="kk-KZ"/>
              </w:rPr>
            </w:pPr>
            <w:r>
              <w:rPr>
                <w:sz w:val="20"/>
                <w:szCs w:val="20"/>
                <w:lang w:val="kk-KZ"/>
              </w:rPr>
              <w:t>6</w:t>
            </w:r>
          </w:p>
        </w:tc>
      </w:tr>
    </w:tbl>
    <w:p w:rsidR="00AD0061" w:rsidRDefault="00AD0061" w:rsidP="00EA7DF9">
      <w:pPr>
        <w:shd w:val="clear" w:color="auto" w:fill="FFFFFF"/>
        <w:tabs>
          <w:tab w:val="left" w:pos="0"/>
        </w:tabs>
        <w:ind w:right="10"/>
        <w:rPr>
          <w:color w:val="000000"/>
        </w:rPr>
      </w:pPr>
    </w:p>
    <w:p w:rsidR="00EA7DF9" w:rsidRPr="00207F69" w:rsidRDefault="00EA7DF9" w:rsidP="00EA7DF9">
      <w:pPr>
        <w:shd w:val="clear" w:color="auto" w:fill="FFFFFF"/>
        <w:tabs>
          <w:tab w:val="left" w:pos="0"/>
        </w:tabs>
        <w:ind w:right="10"/>
        <w:rPr>
          <w:color w:val="000000"/>
        </w:rPr>
      </w:pPr>
      <w:r w:rsidRPr="00207F69">
        <w:rPr>
          <w:color w:val="000000"/>
        </w:rPr>
        <w:t>Задача 2. Увеличить количество выпускаемой творческой продукции факультета</w:t>
      </w:r>
      <w:r w:rsidR="00B95781">
        <w:rPr>
          <w:color w:val="000000"/>
        </w:rPr>
        <w:t xml:space="preserve"> искусств</w:t>
      </w:r>
    </w:p>
    <w:p w:rsidR="00EA7DF9" w:rsidRPr="00207F69" w:rsidRDefault="00EA7DF9" w:rsidP="00EA7DF9">
      <w:pPr>
        <w:shd w:val="clear" w:color="auto" w:fill="FFFFFF"/>
        <w:tabs>
          <w:tab w:val="left" w:pos="0"/>
        </w:tabs>
        <w:ind w:right="10"/>
        <w:jc w:val="both"/>
        <w:rPr>
          <w:sz w:val="22"/>
          <w:szCs w:val="20"/>
        </w:rPr>
      </w:pPr>
      <w:r w:rsidRPr="00207F69">
        <w:rPr>
          <w:sz w:val="22"/>
          <w:szCs w:val="20"/>
        </w:rPr>
        <w:t xml:space="preserve">Таблица </w:t>
      </w:r>
      <w:r w:rsidR="003C46AB">
        <w:rPr>
          <w:sz w:val="22"/>
          <w:szCs w:val="20"/>
        </w:rPr>
        <w:t>32</w:t>
      </w:r>
      <w:r w:rsidRPr="00207F69">
        <w:rPr>
          <w:sz w:val="22"/>
          <w:szCs w:val="20"/>
        </w:rPr>
        <w:t>. Индикаторы и показатели мероприятий</w:t>
      </w:r>
    </w:p>
    <w:tbl>
      <w:tblPr>
        <w:tblStyle w:val="af8"/>
        <w:tblW w:w="9209" w:type="dxa"/>
        <w:tblInd w:w="-5" w:type="dxa"/>
        <w:tblLook w:val="04A0" w:firstRow="1" w:lastRow="0" w:firstColumn="1" w:lastColumn="0" w:noHBand="0" w:noVBand="1"/>
      </w:tblPr>
      <w:tblGrid>
        <w:gridCol w:w="3734"/>
        <w:gridCol w:w="1092"/>
        <w:gridCol w:w="705"/>
        <w:gridCol w:w="902"/>
        <w:gridCol w:w="694"/>
        <w:gridCol w:w="694"/>
        <w:gridCol w:w="694"/>
        <w:gridCol w:w="694"/>
      </w:tblGrid>
      <w:tr w:rsidR="00EA7DF9" w:rsidRPr="00207F69" w:rsidTr="008039E0">
        <w:tc>
          <w:tcPr>
            <w:tcW w:w="3734" w:type="dxa"/>
            <w:shd w:val="clear" w:color="auto" w:fill="auto"/>
          </w:tcPr>
          <w:p w:rsidR="00EA7DF9" w:rsidRPr="00207F69" w:rsidRDefault="00EA7DF9" w:rsidP="00C35921">
            <w:pPr>
              <w:pStyle w:val="ae"/>
              <w:tabs>
                <w:tab w:val="left" w:pos="0"/>
                <w:tab w:val="left" w:pos="993"/>
              </w:tabs>
              <w:ind w:left="0"/>
              <w:jc w:val="center"/>
              <w:rPr>
                <w:b/>
                <w:sz w:val="20"/>
                <w:szCs w:val="20"/>
              </w:rPr>
            </w:pPr>
            <w:r w:rsidRPr="00207F69">
              <w:rPr>
                <w:b/>
                <w:sz w:val="20"/>
                <w:szCs w:val="20"/>
              </w:rPr>
              <w:t>Индикаторы</w:t>
            </w:r>
          </w:p>
        </w:tc>
        <w:tc>
          <w:tcPr>
            <w:tcW w:w="1092"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2018-2019</w:t>
            </w:r>
          </w:p>
        </w:tc>
        <w:tc>
          <w:tcPr>
            <w:tcW w:w="705"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2019-2020</w:t>
            </w:r>
          </w:p>
        </w:tc>
        <w:tc>
          <w:tcPr>
            <w:tcW w:w="902"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2020-2021</w:t>
            </w:r>
          </w:p>
        </w:tc>
        <w:tc>
          <w:tcPr>
            <w:tcW w:w="694"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2021-2022</w:t>
            </w:r>
          </w:p>
        </w:tc>
        <w:tc>
          <w:tcPr>
            <w:tcW w:w="694"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2022-2023</w:t>
            </w:r>
          </w:p>
        </w:tc>
        <w:tc>
          <w:tcPr>
            <w:tcW w:w="694" w:type="dxa"/>
            <w:shd w:val="clear" w:color="auto" w:fill="auto"/>
          </w:tcPr>
          <w:p w:rsidR="00EA7DF9" w:rsidRPr="00207F69" w:rsidRDefault="00EA7DF9" w:rsidP="00C35921">
            <w:pPr>
              <w:pStyle w:val="ae"/>
              <w:tabs>
                <w:tab w:val="left" w:pos="0"/>
              </w:tabs>
              <w:ind w:left="0" w:right="11"/>
              <w:jc w:val="center"/>
              <w:rPr>
                <w:b/>
                <w:color w:val="000000"/>
                <w:sz w:val="20"/>
                <w:szCs w:val="20"/>
              </w:rPr>
            </w:pPr>
            <w:r w:rsidRPr="00207F69">
              <w:rPr>
                <w:b/>
                <w:color w:val="000000"/>
                <w:sz w:val="20"/>
                <w:szCs w:val="20"/>
              </w:rPr>
              <w:t>2023-2024</w:t>
            </w:r>
          </w:p>
        </w:tc>
        <w:tc>
          <w:tcPr>
            <w:tcW w:w="694" w:type="dxa"/>
            <w:shd w:val="clear" w:color="auto" w:fill="auto"/>
          </w:tcPr>
          <w:p w:rsidR="00EA7DF9" w:rsidRPr="00207F69" w:rsidRDefault="00EA7DF9" w:rsidP="00C35921">
            <w:pPr>
              <w:pStyle w:val="ae"/>
              <w:tabs>
                <w:tab w:val="left" w:pos="0"/>
              </w:tabs>
              <w:ind w:left="0" w:right="11"/>
              <w:jc w:val="center"/>
              <w:rPr>
                <w:b/>
                <w:color w:val="000000"/>
                <w:sz w:val="20"/>
                <w:szCs w:val="20"/>
                <w:lang w:val="en-US"/>
              </w:rPr>
            </w:pPr>
            <w:r w:rsidRPr="00207F69">
              <w:rPr>
                <w:b/>
                <w:color w:val="000000"/>
                <w:sz w:val="20"/>
                <w:szCs w:val="20"/>
              </w:rPr>
              <w:t>2024-20</w:t>
            </w:r>
            <w:r w:rsidRPr="00207F69">
              <w:rPr>
                <w:b/>
                <w:color w:val="000000"/>
                <w:sz w:val="20"/>
                <w:szCs w:val="20"/>
                <w:lang w:val="en-US"/>
              </w:rPr>
              <w:t>25</w:t>
            </w:r>
          </w:p>
        </w:tc>
      </w:tr>
      <w:tr w:rsidR="00EA7DF9" w:rsidRPr="009F36D3" w:rsidTr="008039E0">
        <w:tc>
          <w:tcPr>
            <w:tcW w:w="3734" w:type="dxa"/>
            <w:shd w:val="clear" w:color="auto" w:fill="auto"/>
          </w:tcPr>
          <w:p w:rsidR="00EA7DF9" w:rsidRPr="00207F69" w:rsidRDefault="00EA7DF9" w:rsidP="00C35921">
            <w:pPr>
              <w:pStyle w:val="ae"/>
              <w:tabs>
                <w:tab w:val="left" w:pos="0"/>
                <w:tab w:val="left" w:pos="993"/>
              </w:tabs>
              <w:ind w:left="0"/>
              <w:rPr>
                <w:sz w:val="20"/>
                <w:szCs w:val="20"/>
              </w:rPr>
            </w:pPr>
            <w:r w:rsidRPr="00207F69">
              <w:rPr>
                <w:sz w:val="20"/>
                <w:szCs w:val="20"/>
              </w:rPr>
              <w:t xml:space="preserve">Количество концертов, выступлений, </w:t>
            </w:r>
            <w:r>
              <w:rPr>
                <w:sz w:val="20"/>
                <w:szCs w:val="20"/>
              </w:rPr>
              <w:t xml:space="preserve">организованных </w:t>
            </w:r>
            <w:r w:rsidRPr="00207F69">
              <w:rPr>
                <w:sz w:val="20"/>
                <w:szCs w:val="20"/>
                <w:lang w:val="kk-KZ"/>
              </w:rPr>
              <w:t>обучающимися</w:t>
            </w:r>
            <w:r w:rsidRPr="00207F69">
              <w:rPr>
                <w:sz w:val="20"/>
                <w:szCs w:val="20"/>
              </w:rPr>
              <w:t xml:space="preserve"> /педагогами</w:t>
            </w:r>
            <w:r w:rsidR="00432C27">
              <w:rPr>
                <w:sz w:val="20"/>
                <w:szCs w:val="20"/>
              </w:rPr>
              <w:t xml:space="preserve"> факультета искусств</w:t>
            </w:r>
          </w:p>
        </w:tc>
        <w:tc>
          <w:tcPr>
            <w:tcW w:w="1092" w:type="dxa"/>
            <w:shd w:val="clear" w:color="auto" w:fill="auto"/>
          </w:tcPr>
          <w:p w:rsidR="00EA7DF9" w:rsidRPr="00207F69" w:rsidRDefault="00432C27" w:rsidP="00C35921">
            <w:pPr>
              <w:pStyle w:val="ae"/>
              <w:tabs>
                <w:tab w:val="left" w:pos="0"/>
                <w:tab w:val="left" w:pos="993"/>
              </w:tabs>
              <w:ind w:left="0"/>
              <w:jc w:val="center"/>
              <w:rPr>
                <w:sz w:val="20"/>
                <w:szCs w:val="20"/>
              </w:rPr>
            </w:pPr>
            <w:r>
              <w:rPr>
                <w:sz w:val="20"/>
                <w:szCs w:val="20"/>
              </w:rPr>
              <w:t>2</w:t>
            </w:r>
          </w:p>
          <w:p w:rsidR="00EA7DF9" w:rsidRPr="00207F69" w:rsidRDefault="00EA7DF9" w:rsidP="00C35921">
            <w:pPr>
              <w:pStyle w:val="ae"/>
              <w:tabs>
                <w:tab w:val="left" w:pos="0"/>
                <w:tab w:val="left" w:pos="993"/>
              </w:tabs>
              <w:ind w:left="0"/>
              <w:jc w:val="center"/>
              <w:rPr>
                <w:sz w:val="20"/>
                <w:szCs w:val="20"/>
              </w:rPr>
            </w:pPr>
          </w:p>
        </w:tc>
        <w:tc>
          <w:tcPr>
            <w:tcW w:w="705"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2</w:t>
            </w:r>
          </w:p>
        </w:tc>
        <w:tc>
          <w:tcPr>
            <w:tcW w:w="902"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4</w:t>
            </w:r>
          </w:p>
        </w:tc>
        <w:tc>
          <w:tcPr>
            <w:tcW w:w="694" w:type="dxa"/>
            <w:shd w:val="clear" w:color="auto" w:fill="auto"/>
          </w:tcPr>
          <w:p w:rsidR="00EA7DF9" w:rsidRPr="00207F69" w:rsidRDefault="00EA7DF9" w:rsidP="00C35921">
            <w:pPr>
              <w:pStyle w:val="ae"/>
              <w:tabs>
                <w:tab w:val="left" w:pos="0"/>
                <w:tab w:val="left" w:pos="993"/>
              </w:tabs>
              <w:ind w:left="0"/>
              <w:jc w:val="center"/>
              <w:rPr>
                <w:sz w:val="20"/>
                <w:szCs w:val="20"/>
                <w:lang w:val="kk-KZ"/>
              </w:rPr>
            </w:pPr>
            <w:r w:rsidRPr="00207F69">
              <w:rPr>
                <w:sz w:val="20"/>
                <w:szCs w:val="20"/>
                <w:lang w:val="kk-KZ"/>
              </w:rPr>
              <w:t>5</w:t>
            </w:r>
          </w:p>
        </w:tc>
        <w:tc>
          <w:tcPr>
            <w:tcW w:w="694" w:type="dxa"/>
            <w:shd w:val="clear" w:color="auto" w:fill="auto"/>
          </w:tcPr>
          <w:p w:rsidR="00EA7DF9" w:rsidRPr="00207F69" w:rsidRDefault="00EA7DF9" w:rsidP="00C35921">
            <w:pPr>
              <w:pStyle w:val="ae"/>
              <w:tabs>
                <w:tab w:val="left" w:pos="0"/>
                <w:tab w:val="left" w:pos="993"/>
              </w:tabs>
              <w:ind w:left="0"/>
              <w:jc w:val="center"/>
              <w:rPr>
                <w:sz w:val="20"/>
                <w:szCs w:val="20"/>
                <w:lang w:val="kk-KZ"/>
              </w:rPr>
            </w:pPr>
            <w:r w:rsidRPr="00207F69">
              <w:rPr>
                <w:sz w:val="20"/>
                <w:szCs w:val="20"/>
                <w:lang w:val="kk-KZ"/>
              </w:rPr>
              <w:t>6</w:t>
            </w:r>
          </w:p>
        </w:tc>
        <w:tc>
          <w:tcPr>
            <w:tcW w:w="694"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7</w:t>
            </w:r>
          </w:p>
        </w:tc>
      </w:tr>
      <w:tr w:rsidR="00EA7DF9" w:rsidRPr="009F36D3" w:rsidTr="008039E0">
        <w:tc>
          <w:tcPr>
            <w:tcW w:w="3734" w:type="dxa"/>
            <w:shd w:val="clear" w:color="auto" w:fill="auto"/>
          </w:tcPr>
          <w:p w:rsidR="00EA7DF9" w:rsidRPr="009F36D3" w:rsidRDefault="00EA7DF9" w:rsidP="00434521">
            <w:pPr>
              <w:pStyle w:val="ae"/>
              <w:tabs>
                <w:tab w:val="left" w:pos="0"/>
                <w:tab w:val="left" w:pos="993"/>
              </w:tabs>
              <w:ind w:left="0"/>
              <w:rPr>
                <w:sz w:val="20"/>
                <w:szCs w:val="20"/>
              </w:rPr>
            </w:pPr>
            <w:r w:rsidRPr="009F36D3">
              <w:rPr>
                <w:sz w:val="20"/>
                <w:szCs w:val="20"/>
              </w:rPr>
              <w:t>К</w:t>
            </w:r>
            <w:r w:rsidR="00432C27">
              <w:rPr>
                <w:sz w:val="20"/>
                <w:szCs w:val="20"/>
              </w:rPr>
              <w:t xml:space="preserve">оличество </w:t>
            </w:r>
            <w:r>
              <w:rPr>
                <w:sz w:val="20"/>
                <w:szCs w:val="20"/>
              </w:rPr>
              <w:t>выставок</w:t>
            </w:r>
            <w:r w:rsidR="00B95781">
              <w:rPr>
                <w:sz w:val="20"/>
                <w:szCs w:val="20"/>
              </w:rPr>
              <w:t xml:space="preserve">, и др. </w:t>
            </w:r>
            <w:r w:rsidR="00434521">
              <w:rPr>
                <w:sz w:val="20"/>
                <w:szCs w:val="20"/>
              </w:rPr>
              <w:t>мероприятий</w:t>
            </w:r>
            <w:r w:rsidRPr="009F36D3">
              <w:rPr>
                <w:sz w:val="20"/>
                <w:szCs w:val="20"/>
              </w:rPr>
              <w:t xml:space="preserve">, проведенных с участием </w:t>
            </w:r>
            <w:r w:rsidRPr="009F36D3">
              <w:rPr>
                <w:sz w:val="20"/>
                <w:szCs w:val="20"/>
                <w:lang w:val="kk-KZ"/>
              </w:rPr>
              <w:t>обучающихся</w:t>
            </w:r>
            <w:r w:rsidRPr="009F36D3">
              <w:rPr>
                <w:sz w:val="20"/>
                <w:szCs w:val="20"/>
              </w:rPr>
              <w:t xml:space="preserve"> /педагогов</w:t>
            </w:r>
            <w:r w:rsidR="00432C27">
              <w:rPr>
                <w:sz w:val="20"/>
                <w:szCs w:val="20"/>
              </w:rPr>
              <w:t xml:space="preserve"> факультета искусств</w:t>
            </w:r>
          </w:p>
        </w:tc>
        <w:tc>
          <w:tcPr>
            <w:tcW w:w="1092"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2</w:t>
            </w:r>
          </w:p>
        </w:tc>
        <w:tc>
          <w:tcPr>
            <w:tcW w:w="705" w:type="dxa"/>
            <w:shd w:val="clear" w:color="auto" w:fill="auto"/>
          </w:tcPr>
          <w:p w:rsidR="00EA7DF9" w:rsidRPr="00207F69" w:rsidRDefault="00432C27" w:rsidP="00C35921">
            <w:pPr>
              <w:pStyle w:val="ae"/>
              <w:tabs>
                <w:tab w:val="left" w:pos="0"/>
                <w:tab w:val="left" w:pos="993"/>
              </w:tabs>
              <w:ind w:left="0"/>
              <w:jc w:val="center"/>
              <w:rPr>
                <w:sz w:val="20"/>
                <w:szCs w:val="20"/>
                <w:lang w:val="kk-KZ"/>
              </w:rPr>
            </w:pPr>
            <w:r>
              <w:rPr>
                <w:sz w:val="20"/>
                <w:szCs w:val="20"/>
                <w:lang w:val="kk-KZ"/>
              </w:rPr>
              <w:t>2</w:t>
            </w:r>
          </w:p>
        </w:tc>
        <w:tc>
          <w:tcPr>
            <w:tcW w:w="902" w:type="dxa"/>
            <w:shd w:val="clear" w:color="auto" w:fill="auto"/>
          </w:tcPr>
          <w:p w:rsidR="00EA7DF9" w:rsidRPr="009F36D3" w:rsidRDefault="00432C27" w:rsidP="00C35921">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auto"/>
          </w:tcPr>
          <w:p w:rsidR="00EA7DF9" w:rsidRPr="009F36D3" w:rsidRDefault="00432C27" w:rsidP="00C35921">
            <w:pPr>
              <w:pStyle w:val="ae"/>
              <w:tabs>
                <w:tab w:val="left" w:pos="0"/>
                <w:tab w:val="left" w:pos="993"/>
              </w:tabs>
              <w:ind w:left="0"/>
              <w:jc w:val="center"/>
              <w:rPr>
                <w:sz w:val="20"/>
                <w:szCs w:val="20"/>
                <w:lang w:val="kk-KZ"/>
              </w:rPr>
            </w:pPr>
            <w:r>
              <w:rPr>
                <w:sz w:val="20"/>
                <w:szCs w:val="20"/>
                <w:lang w:val="kk-KZ"/>
              </w:rPr>
              <w:t>4</w:t>
            </w:r>
          </w:p>
        </w:tc>
        <w:tc>
          <w:tcPr>
            <w:tcW w:w="694" w:type="dxa"/>
            <w:shd w:val="clear" w:color="auto" w:fill="auto"/>
          </w:tcPr>
          <w:p w:rsidR="00EA7DF9" w:rsidRPr="009F36D3" w:rsidRDefault="00432C27" w:rsidP="00C35921">
            <w:pPr>
              <w:pStyle w:val="ae"/>
              <w:tabs>
                <w:tab w:val="left" w:pos="0"/>
                <w:tab w:val="left" w:pos="993"/>
              </w:tabs>
              <w:ind w:left="0"/>
              <w:jc w:val="center"/>
              <w:rPr>
                <w:sz w:val="20"/>
                <w:szCs w:val="20"/>
                <w:lang w:val="kk-KZ"/>
              </w:rPr>
            </w:pPr>
            <w:r>
              <w:rPr>
                <w:sz w:val="20"/>
                <w:szCs w:val="20"/>
                <w:lang w:val="kk-KZ"/>
              </w:rPr>
              <w:t>5</w:t>
            </w:r>
          </w:p>
        </w:tc>
        <w:tc>
          <w:tcPr>
            <w:tcW w:w="694" w:type="dxa"/>
            <w:shd w:val="clear" w:color="auto" w:fill="auto"/>
          </w:tcPr>
          <w:p w:rsidR="00EA7DF9" w:rsidRPr="009F36D3" w:rsidRDefault="00432C27" w:rsidP="00C35921">
            <w:pPr>
              <w:pStyle w:val="ae"/>
              <w:tabs>
                <w:tab w:val="left" w:pos="0"/>
                <w:tab w:val="left" w:pos="993"/>
              </w:tabs>
              <w:ind w:left="0"/>
              <w:jc w:val="center"/>
              <w:rPr>
                <w:sz w:val="20"/>
                <w:szCs w:val="20"/>
                <w:lang w:val="kk-KZ"/>
              </w:rPr>
            </w:pPr>
            <w:r>
              <w:rPr>
                <w:sz w:val="20"/>
                <w:szCs w:val="20"/>
                <w:lang w:val="kk-KZ"/>
              </w:rPr>
              <w:t>6</w:t>
            </w:r>
          </w:p>
        </w:tc>
        <w:tc>
          <w:tcPr>
            <w:tcW w:w="694" w:type="dxa"/>
            <w:shd w:val="clear" w:color="auto" w:fill="auto"/>
          </w:tcPr>
          <w:p w:rsidR="00EA7DF9" w:rsidRPr="009F36D3" w:rsidRDefault="00432C27" w:rsidP="00C35921">
            <w:pPr>
              <w:pStyle w:val="ae"/>
              <w:tabs>
                <w:tab w:val="left" w:pos="0"/>
                <w:tab w:val="left" w:pos="993"/>
              </w:tabs>
              <w:ind w:left="0"/>
              <w:jc w:val="center"/>
              <w:rPr>
                <w:sz w:val="20"/>
                <w:szCs w:val="20"/>
                <w:lang w:val="kk-KZ"/>
              </w:rPr>
            </w:pPr>
            <w:r>
              <w:rPr>
                <w:sz w:val="20"/>
                <w:szCs w:val="20"/>
                <w:lang w:val="kk-KZ"/>
              </w:rPr>
              <w:t>7</w:t>
            </w:r>
          </w:p>
        </w:tc>
      </w:tr>
    </w:tbl>
    <w:p w:rsidR="004961A5" w:rsidRPr="004961A5" w:rsidRDefault="004961A5" w:rsidP="004961A5">
      <w:pPr>
        <w:shd w:val="clear" w:color="auto" w:fill="FFFFFF"/>
        <w:tabs>
          <w:tab w:val="left" w:pos="0"/>
        </w:tabs>
        <w:ind w:right="10"/>
        <w:jc w:val="both"/>
        <w:rPr>
          <w:color w:val="000000"/>
        </w:rPr>
      </w:pPr>
    </w:p>
    <w:p w:rsidR="00434521" w:rsidRDefault="00434521" w:rsidP="004961A5">
      <w:pPr>
        <w:tabs>
          <w:tab w:val="left" w:pos="0"/>
          <w:tab w:val="left" w:pos="993"/>
        </w:tabs>
        <w:rPr>
          <w:b/>
        </w:rPr>
      </w:pPr>
    </w:p>
    <w:p w:rsidR="00EA7DF9" w:rsidRPr="000019F5" w:rsidRDefault="00BC5C07" w:rsidP="004961A5">
      <w:pPr>
        <w:tabs>
          <w:tab w:val="left" w:pos="0"/>
          <w:tab w:val="left" w:pos="993"/>
        </w:tabs>
        <w:rPr>
          <w:b/>
        </w:rPr>
      </w:pPr>
      <w:r w:rsidRPr="000019F5">
        <w:rPr>
          <w:b/>
        </w:rPr>
        <w:t>Стратегическое направление 5</w:t>
      </w:r>
      <w:r w:rsidR="00EA7DF9" w:rsidRPr="000019F5">
        <w:rPr>
          <w:b/>
        </w:rPr>
        <w:t>. Развитие социальной</w:t>
      </w:r>
      <w:r w:rsidR="004961A5" w:rsidRPr="000019F5">
        <w:rPr>
          <w:b/>
        </w:rPr>
        <w:t xml:space="preserve"> и воспитательной деятельности.</w:t>
      </w:r>
    </w:p>
    <w:p w:rsidR="00F71999" w:rsidRDefault="00F71999" w:rsidP="00EA7DF9">
      <w:pPr>
        <w:tabs>
          <w:tab w:val="left" w:pos="0"/>
        </w:tabs>
        <w:rPr>
          <w:b/>
          <w:lang w:val="kk-KZ"/>
        </w:rPr>
      </w:pPr>
    </w:p>
    <w:p w:rsidR="00EA7DF9" w:rsidRPr="00603075" w:rsidRDefault="00EA7DF9" w:rsidP="00EA7DF9">
      <w:pPr>
        <w:tabs>
          <w:tab w:val="left" w:pos="0"/>
        </w:tabs>
        <w:rPr>
          <w:b/>
        </w:rPr>
      </w:pPr>
      <w:r w:rsidRPr="00603075">
        <w:rPr>
          <w:b/>
          <w:lang w:val="kk-KZ"/>
        </w:rPr>
        <w:t>Цель 1</w:t>
      </w:r>
      <w:r w:rsidRPr="00603075">
        <w:rPr>
          <w:b/>
        </w:rPr>
        <w:t>. Реализация задач программы общественного сознания «Рухани жаңғыру»</w:t>
      </w:r>
    </w:p>
    <w:p w:rsidR="00EA7DF9" w:rsidRPr="00243058" w:rsidRDefault="00EA7DF9" w:rsidP="00EA7DF9">
      <w:pPr>
        <w:tabs>
          <w:tab w:val="left" w:pos="0"/>
        </w:tabs>
        <w:jc w:val="both"/>
      </w:pPr>
      <w:r>
        <w:t xml:space="preserve">Задача 1. </w:t>
      </w:r>
      <w:r w:rsidRPr="00603075">
        <w:t>Гармонизация языковой среды среди студентов в рамках государственной программы развития и функционирования языков в Республике Казахстан на 2011-2020 годы.</w:t>
      </w:r>
    </w:p>
    <w:p w:rsidR="00EA7DF9" w:rsidRPr="00243058" w:rsidRDefault="00EA7DF9" w:rsidP="00EA7DF9">
      <w:pPr>
        <w:tabs>
          <w:tab w:val="left" w:pos="0"/>
        </w:tabs>
        <w:rPr>
          <w:rFonts w:cs="Times New Roman"/>
          <w:sz w:val="22"/>
          <w:szCs w:val="20"/>
          <w:lang w:val="kk-KZ"/>
        </w:rPr>
      </w:pPr>
      <w:r w:rsidRPr="00A80C9A">
        <w:t xml:space="preserve">Таблица </w:t>
      </w:r>
      <w:r w:rsidR="000E1B19" w:rsidRPr="00A80C9A">
        <w:t>3</w:t>
      </w:r>
      <w:r w:rsidR="00434521">
        <w:t>3</w:t>
      </w:r>
      <w:r w:rsidRPr="00A80C9A">
        <w:t>. Индикаторы и показатели</w:t>
      </w:r>
    </w:p>
    <w:tbl>
      <w:tblPr>
        <w:tblStyle w:val="af8"/>
        <w:tblW w:w="9204" w:type="dxa"/>
        <w:tblLook w:val="04A0" w:firstRow="1" w:lastRow="0" w:firstColumn="1" w:lastColumn="0" w:noHBand="0" w:noVBand="1"/>
      </w:tblPr>
      <w:tblGrid>
        <w:gridCol w:w="4356"/>
        <w:gridCol w:w="702"/>
        <w:gridCol w:w="703"/>
        <w:gridCol w:w="683"/>
        <w:gridCol w:w="683"/>
        <w:gridCol w:w="704"/>
        <w:gridCol w:w="690"/>
        <w:gridCol w:w="683"/>
      </w:tblGrid>
      <w:tr w:rsidR="00EA7DF9" w:rsidRPr="00603075" w:rsidTr="008039E0">
        <w:tc>
          <w:tcPr>
            <w:tcW w:w="4425"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Индикаторы</w:t>
            </w:r>
          </w:p>
        </w:tc>
        <w:tc>
          <w:tcPr>
            <w:tcW w:w="703"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2018-</w:t>
            </w:r>
          </w:p>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2019</w:t>
            </w:r>
          </w:p>
        </w:tc>
        <w:tc>
          <w:tcPr>
            <w:tcW w:w="703"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2019-</w:t>
            </w:r>
          </w:p>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2020</w:t>
            </w:r>
          </w:p>
        </w:tc>
        <w:tc>
          <w:tcPr>
            <w:tcW w:w="683"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2020-</w:t>
            </w:r>
          </w:p>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2021</w:t>
            </w:r>
          </w:p>
        </w:tc>
        <w:tc>
          <w:tcPr>
            <w:tcW w:w="683"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2021-</w:t>
            </w:r>
          </w:p>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2022</w:t>
            </w:r>
          </w:p>
        </w:tc>
        <w:tc>
          <w:tcPr>
            <w:tcW w:w="704" w:type="dxa"/>
            <w:shd w:val="clear" w:color="auto" w:fill="auto"/>
          </w:tcPr>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2022-</w:t>
            </w:r>
          </w:p>
          <w:p w:rsidR="00EA7DF9" w:rsidRPr="00243058" w:rsidRDefault="00EA7DF9" w:rsidP="00C35921">
            <w:pPr>
              <w:tabs>
                <w:tab w:val="left" w:pos="0"/>
              </w:tabs>
              <w:jc w:val="center"/>
              <w:rPr>
                <w:rFonts w:cs="Times New Roman"/>
                <w:b/>
                <w:sz w:val="20"/>
                <w:szCs w:val="20"/>
              </w:rPr>
            </w:pPr>
            <w:r w:rsidRPr="00243058">
              <w:rPr>
                <w:rFonts w:cs="Times New Roman"/>
                <w:b/>
                <w:sz w:val="20"/>
                <w:szCs w:val="20"/>
              </w:rPr>
              <w:t>2023</w:t>
            </w:r>
          </w:p>
        </w:tc>
        <w:tc>
          <w:tcPr>
            <w:tcW w:w="690" w:type="dxa"/>
            <w:shd w:val="clear" w:color="auto" w:fill="auto"/>
          </w:tcPr>
          <w:p w:rsidR="00EA7DF9" w:rsidRPr="00243058" w:rsidRDefault="00EA7DF9" w:rsidP="00C35921">
            <w:pPr>
              <w:tabs>
                <w:tab w:val="left" w:pos="0"/>
              </w:tabs>
              <w:jc w:val="center"/>
              <w:rPr>
                <w:rFonts w:cs="Times New Roman"/>
                <w:b/>
                <w:sz w:val="20"/>
                <w:szCs w:val="20"/>
                <w:lang w:val="kk-KZ"/>
              </w:rPr>
            </w:pPr>
            <w:r w:rsidRPr="00243058">
              <w:rPr>
                <w:rFonts w:cs="Times New Roman"/>
                <w:b/>
                <w:sz w:val="20"/>
                <w:szCs w:val="20"/>
                <w:lang w:val="kk-KZ"/>
              </w:rPr>
              <w:t>2023-2024</w:t>
            </w:r>
          </w:p>
        </w:tc>
        <w:tc>
          <w:tcPr>
            <w:tcW w:w="613" w:type="dxa"/>
            <w:shd w:val="clear" w:color="auto" w:fill="auto"/>
          </w:tcPr>
          <w:p w:rsidR="00EA7DF9" w:rsidRPr="00243058" w:rsidRDefault="00EA7DF9" w:rsidP="00C35921">
            <w:pPr>
              <w:tabs>
                <w:tab w:val="left" w:pos="0"/>
              </w:tabs>
              <w:jc w:val="center"/>
              <w:rPr>
                <w:rFonts w:cs="Times New Roman"/>
                <w:b/>
                <w:sz w:val="20"/>
                <w:szCs w:val="20"/>
                <w:lang w:val="kk-KZ"/>
              </w:rPr>
            </w:pPr>
            <w:r w:rsidRPr="00243058">
              <w:rPr>
                <w:rFonts w:cs="Times New Roman"/>
                <w:b/>
                <w:sz w:val="20"/>
                <w:szCs w:val="20"/>
                <w:lang w:val="kk-KZ"/>
              </w:rPr>
              <w:t>2024-2025</w:t>
            </w:r>
          </w:p>
        </w:tc>
      </w:tr>
      <w:tr w:rsidR="00EA7DF9" w:rsidRPr="00BE44A6" w:rsidTr="008039E0">
        <w:tc>
          <w:tcPr>
            <w:tcW w:w="4425" w:type="dxa"/>
            <w:shd w:val="clear" w:color="auto" w:fill="auto"/>
          </w:tcPr>
          <w:p w:rsidR="00EA7DF9" w:rsidRPr="00603075" w:rsidRDefault="00EA7DF9" w:rsidP="00C35921">
            <w:pPr>
              <w:tabs>
                <w:tab w:val="left" w:pos="0"/>
              </w:tabs>
              <w:jc w:val="both"/>
              <w:rPr>
                <w:rFonts w:cs="Times New Roman"/>
                <w:sz w:val="20"/>
                <w:szCs w:val="20"/>
              </w:rPr>
            </w:pPr>
            <w:r w:rsidRPr="00603075">
              <w:rPr>
                <w:rFonts w:cs="Times New Roman"/>
                <w:sz w:val="20"/>
                <w:szCs w:val="20"/>
              </w:rPr>
              <w:t>Проведение мероприятий</w:t>
            </w:r>
            <w:r w:rsidRPr="00603075">
              <w:rPr>
                <w:rFonts w:cs="Times New Roman"/>
                <w:sz w:val="20"/>
                <w:szCs w:val="20"/>
                <w:lang w:val="kk-KZ"/>
              </w:rPr>
              <w:t>, направленных</w:t>
            </w:r>
            <w:r w:rsidRPr="00603075">
              <w:rPr>
                <w:rFonts w:cs="Times New Roman"/>
                <w:sz w:val="20"/>
                <w:szCs w:val="20"/>
              </w:rPr>
              <w:t xml:space="preserve"> на развитие триединства языка. </w:t>
            </w:r>
          </w:p>
        </w:tc>
        <w:tc>
          <w:tcPr>
            <w:tcW w:w="703" w:type="dxa"/>
            <w:shd w:val="clear" w:color="auto" w:fill="auto"/>
          </w:tcPr>
          <w:p w:rsidR="00EA7DF9" w:rsidRPr="00603075" w:rsidRDefault="00EA7DF9" w:rsidP="00C35921">
            <w:pPr>
              <w:tabs>
                <w:tab w:val="left" w:pos="0"/>
              </w:tabs>
              <w:jc w:val="center"/>
              <w:rPr>
                <w:rFonts w:cs="Times New Roman"/>
                <w:sz w:val="20"/>
                <w:szCs w:val="20"/>
              </w:rPr>
            </w:pPr>
            <w:r>
              <w:rPr>
                <w:rFonts w:cs="Times New Roman"/>
                <w:sz w:val="20"/>
                <w:szCs w:val="20"/>
              </w:rPr>
              <w:t>3</w:t>
            </w:r>
          </w:p>
        </w:tc>
        <w:tc>
          <w:tcPr>
            <w:tcW w:w="703" w:type="dxa"/>
            <w:shd w:val="clear" w:color="auto" w:fill="auto"/>
          </w:tcPr>
          <w:p w:rsidR="00EA7DF9" w:rsidRPr="00603075" w:rsidRDefault="00EA7DF9" w:rsidP="00C35921">
            <w:pPr>
              <w:tabs>
                <w:tab w:val="left" w:pos="0"/>
              </w:tabs>
              <w:jc w:val="center"/>
              <w:rPr>
                <w:rFonts w:cs="Times New Roman"/>
                <w:sz w:val="20"/>
                <w:szCs w:val="20"/>
              </w:rPr>
            </w:pPr>
            <w:r>
              <w:rPr>
                <w:rFonts w:cs="Times New Roman"/>
                <w:sz w:val="20"/>
                <w:szCs w:val="20"/>
              </w:rPr>
              <w:t>5</w:t>
            </w:r>
          </w:p>
        </w:tc>
        <w:tc>
          <w:tcPr>
            <w:tcW w:w="683" w:type="dxa"/>
            <w:shd w:val="clear" w:color="auto" w:fill="auto"/>
          </w:tcPr>
          <w:p w:rsidR="00EA7DF9" w:rsidRPr="00603075" w:rsidRDefault="00EA7DF9" w:rsidP="00C35921">
            <w:pPr>
              <w:tabs>
                <w:tab w:val="left" w:pos="0"/>
              </w:tabs>
              <w:jc w:val="center"/>
              <w:rPr>
                <w:rFonts w:cs="Times New Roman"/>
                <w:sz w:val="20"/>
                <w:szCs w:val="20"/>
                <w:lang w:val="kk-KZ"/>
              </w:rPr>
            </w:pPr>
            <w:r>
              <w:rPr>
                <w:rFonts w:cs="Times New Roman"/>
                <w:sz w:val="20"/>
                <w:szCs w:val="20"/>
                <w:lang w:val="kk-KZ"/>
              </w:rPr>
              <w:t>6</w:t>
            </w:r>
          </w:p>
        </w:tc>
        <w:tc>
          <w:tcPr>
            <w:tcW w:w="683" w:type="dxa"/>
            <w:shd w:val="clear" w:color="auto" w:fill="auto"/>
          </w:tcPr>
          <w:p w:rsidR="00EA7DF9" w:rsidRPr="00603075" w:rsidRDefault="00EA7DF9" w:rsidP="00C35921">
            <w:pPr>
              <w:tabs>
                <w:tab w:val="left" w:pos="0"/>
              </w:tabs>
              <w:jc w:val="center"/>
              <w:rPr>
                <w:rFonts w:cs="Times New Roman"/>
                <w:sz w:val="20"/>
                <w:szCs w:val="20"/>
                <w:lang w:val="kk-KZ"/>
              </w:rPr>
            </w:pPr>
            <w:r>
              <w:rPr>
                <w:rFonts w:cs="Times New Roman"/>
                <w:sz w:val="20"/>
                <w:szCs w:val="20"/>
                <w:lang w:val="kk-KZ"/>
              </w:rPr>
              <w:t>6</w:t>
            </w:r>
          </w:p>
        </w:tc>
        <w:tc>
          <w:tcPr>
            <w:tcW w:w="704" w:type="dxa"/>
            <w:shd w:val="clear" w:color="auto" w:fill="auto"/>
          </w:tcPr>
          <w:p w:rsidR="00EA7DF9" w:rsidRPr="00603075" w:rsidRDefault="00EA7DF9" w:rsidP="00C35921">
            <w:pPr>
              <w:tabs>
                <w:tab w:val="left" w:pos="0"/>
              </w:tabs>
              <w:jc w:val="center"/>
              <w:rPr>
                <w:rFonts w:cs="Times New Roman"/>
                <w:sz w:val="20"/>
                <w:szCs w:val="20"/>
                <w:lang w:val="kk-KZ"/>
              </w:rPr>
            </w:pPr>
            <w:r>
              <w:rPr>
                <w:rFonts w:cs="Times New Roman"/>
                <w:sz w:val="20"/>
                <w:szCs w:val="20"/>
                <w:lang w:val="kk-KZ"/>
              </w:rPr>
              <w:t>6</w:t>
            </w:r>
          </w:p>
        </w:tc>
        <w:tc>
          <w:tcPr>
            <w:tcW w:w="690" w:type="dxa"/>
            <w:shd w:val="clear" w:color="auto" w:fill="auto"/>
          </w:tcPr>
          <w:p w:rsidR="00EA7DF9" w:rsidRPr="00603075" w:rsidRDefault="00EA7DF9" w:rsidP="00C35921">
            <w:pPr>
              <w:tabs>
                <w:tab w:val="left" w:pos="0"/>
              </w:tabs>
              <w:jc w:val="center"/>
              <w:rPr>
                <w:rFonts w:cs="Times New Roman"/>
                <w:sz w:val="20"/>
                <w:szCs w:val="20"/>
                <w:lang w:val="kk-KZ"/>
              </w:rPr>
            </w:pPr>
            <w:r>
              <w:rPr>
                <w:rFonts w:cs="Times New Roman"/>
                <w:sz w:val="20"/>
                <w:szCs w:val="20"/>
                <w:lang w:val="kk-KZ"/>
              </w:rPr>
              <w:t>6</w:t>
            </w:r>
          </w:p>
        </w:tc>
        <w:tc>
          <w:tcPr>
            <w:tcW w:w="613" w:type="dxa"/>
            <w:shd w:val="clear" w:color="auto" w:fill="auto"/>
          </w:tcPr>
          <w:p w:rsidR="00EA7DF9" w:rsidRPr="00603075" w:rsidRDefault="00EA7DF9" w:rsidP="00C35921">
            <w:pPr>
              <w:tabs>
                <w:tab w:val="left" w:pos="0"/>
              </w:tabs>
              <w:jc w:val="center"/>
              <w:rPr>
                <w:rFonts w:cs="Times New Roman"/>
                <w:sz w:val="20"/>
                <w:szCs w:val="20"/>
                <w:lang w:val="kk-KZ"/>
              </w:rPr>
            </w:pPr>
            <w:r>
              <w:rPr>
                <w:rFonts w:cs="Times New Roman"/>
                <w:sz w:val="20"/>
                <w:szCs w:val="20"/>
                <w:lang w:val="kk-KZ"/>
              </w:rPr>
              <w:t>5</w:t>
            </w:r>
          </w:p>
        </w:tc>
      </w:tr>
    </w:tbl>
    <w:p w:rsidR="007C6511" w:rsidRDefault="007C6511" w:rsidP="00EA7DF9">
      <w:pPr>
        <w:tabs>
          <w:tab w:val="left" w:pos="0"/>
        </w:tabs>
      </w:pPr>
    </w:p>
    <w:p w:rsidR="00EA7DF9" w:rsidRDefault="00EA7DF9" w:rsidP="00EA7DF9">
      <w:pPr>
        <w:tabs>
          <w:tab w:val="left" w:pos="0"/>
        </w:tabs>
      </w:pPr>
      <w:r>
        <w:t>Мероприятия:</w:t>
      </w:r>
    </w:p>
    <w:p w:rsidR="00EA7DF9" w:rsidRDefault="00EA7DF9" w:rsidP="00832D1F">
      <w:pPr>
        <w:pStyle w:val="ae"/>
        <w:numPr>
          <w:ilvl w:val="0"/>
          <w:numId w:val="10"/>
        </w:numPr>
        <w:tabs>
          <w:tab w:val="left" w:pos="0"/>
        </w:tabs>
      </w:pPr>
      <w:r>
        <w:t>Приглашение педаг</w:t>
      </w:r>
      <w:r w:rsidR="00CF0D65">
        <w:t>огов, специалистов-прак</w:t>
      </w:r>
      <w:r w:rsidR="0086312A">
        <w:t>тиков в области арт-менеджмента</w:t>
      </w:r>
      <w:r w:rsidR="00E90B75">
        <w:t xml:space="preserve">, </w:t>
      </w:r>
      <w:r w:rsidR="00DC6457">
        <w:rPr>
          <w:lang w:val="kk-KZ"/>
        </w:rPr>
        <w:t>д</w:t>
      </w:r>
      <w:r w:rsidR="00E90B75">
        <w:rPr>
          <w:lang w:val="kk-KZ"/>
        </w:rPr>
        <w:t xml:space="preserve">еятелей </w:t>
      </w:r>
      <w:r w:rsidR="000422C7">
        <w:rPr>
          <w:lang w:val="kk-KZ"/>
        </w:rPr>
        <w:t>культуры и искусства;</w:t>
      </w:r>
    </w:p>
    <w:p w:rsidR="00EA7DF9" w:rsidRPr="00052D73" w:rsidRDefault="00EA7DF9" w:rsidP="00832D1F">
      <w:pPr>
        <w:pStyle w:val="ae"/>
        <w:numPr>
          <w:ilvl w:val="0"/>
          <w:numId w:val="10"/>
        </w:numPr>
        <w:tabs>
          <w:tab w:val="left" w:pos="0"/>
        </w:tabs>
      </w:pPr>
      <w:r w:rsidRPr="00052D73">
        <w:t>Пригла</w:t>
      </w:r>
      <w:r w:rsidR="0086312A">
        <w:t xml:space="preserve">шение педагогов </w:t>
      </w:r>
      <w:r w:rsidRPr="00052D73">
        <w:t>зарубежья (с препода</w:t>
      </w:r>
      <w:r w:rsidR="000422C7">
        <w:t>ванием на английском языке);</w:t>
      </w:r>
    </w:p>
    <w:p w:rsidR="00EA7DF9" w:rsidRPr="00052D73" w:rsidRDefault="00EA7DF9" w:rsidP="00832D1F">
      <w:pPr>
        <w:pStyle w:val="ae"/>
        <w:numPr>
          <w:ilvl w:val="0"/>
          <w:numId w:val="10"/>
        </w:numPr>
        <w:tabs>
          <w:tab w:val="left" w:pos="0"/>
        </w:tabs>
      </w:pPr>
      <w:r w:rsidRPr="00052D73">
        <w:t>Создание Клуба «Изучаем английский язык!»</w:t>
      </w:r>
      <w:r w:rsidR="000422C7">
        <w:t>;</w:t>
      </w:r>
    </w:p>
    <w:p w:rsidR="00EA7DF9" w:rsidRPr="00885922" w:rsidRDefault="00EA7DF9" w:rsidP="00832D1F">
      <w:pPr>
        <w:pStyle w:val="ae"/>
        <w:numPr>
          <w:ilvl w:val="0"/>
          <w:numId w:val="10"/>
        </w:numPr>
        <w:tabs>
          <w:tab w:val="left" w:pos="0"/>
        </w:tabs>
      </w:pPr>
      <w:r w:rsidRPr="00885922">
        <w:t>Организация деятельности НИРС с представлением научных работ на 3 языках.</w:t>
      </w:r>
    </w:p>
    <w:p w:rsidR="00EA7DF9" w:rsidRPr="00D36200" w:rsidRDefault="00EA7DF9" w:rsidP="00EA7DF9">
      <w:pPr>
        <w:pStyle w:val="ae"/>
        <w:shd w:val="clear" w:color="auto" w:fill="FFFFFF"/>
        <w:tabs>
          <w:tab w:val="left" w:pos="0"/>
        </w:tabs>
        <w:ind w:right="10"/>
        <w:jc w:val="both"/>
        <w:rPr>
          <w:sz w:val="32"/>
        </w:rPr>
      </w:pPr>
      <w:r w:rsidRPr="00885922">
        <w:lastRenderedPageBreak/>
        <w:t xml:space="preserve">Проведение факультетских мероприятий на 3 языках </w:t>
      </w:r>
      <w:r w:rsidRPr="000422C7">
        <w:t>(</w:t>
      </w:r>
      <w:r w:rsidRPr="000422C7">
        <w:rPr>
          <w:sz w:val="20"/>
          <w:szCs w:val="20"/>
        </w:rPr>
        <w:t>«</w:t>
      </w:r>
      <w:r w:rsidRPr="006319AB">
        <w:rPr>
          <w:szCs w:val="20"/>
        </w:rPr>
        <w:t>Государственная политика в рамках изучения англ. языка среди</w:t>
      </w:r>
      <w:r w:rsidR="00A21F3C" w:rsidRPr="006319AB">
        <w:rPr>
          <w:szCs w:val="20"/>
        </w:rPr>
        <w:t xml:space="preserve"> молодежи</w:t>
      </w:r>
      <w:r w:rsidR="00A21F3C" w:rsidRPr="00D36200">
        <w:rPr>
          <w:szCs w:val="20"/>
        </w:rPr>
        <w:t>»</w:t>
      </w:r>
      <w:r w:rsidR="00012C3F">
        <w:rPr>
          <w:szCs w:val="20"/>
        </w:rPr>
        <w:t>, «2019-год молодежи Республики Казахстан»</w:t>
      </w:r>
      <w:r w:rsidRPr="00D36200">
        <w:t>).</w:t>
      </w:r>
    </w:p>
    <w:p w:rsidR="00EA7DF9" w:rsidRDefault="00EA7DF9" w:rsidP="00EA7DF9">
      <w:pPr>
        <w:pStyle w:val="ae"/>
        <w:shd w:val="clear" w:color="auto" w:fill="FFFFFF"/>
        <w:tabs>
          <w:tab w:val="left" w:pos="0"/>
        </w:tabs>
        <w:ind w:right="10"/>
        <w:jc w:val="both"/>
      </w:pPr>
    </w:p>
    <w:p w:rsidR="00EA7DF9" w:rsidRPr="00052D73" w:rsidRDefault="00EA7DF9" w:rsidP="00EA7DF9">
      <w:pPr>
        <w:tabs>
          <w:tab w:val="left" w:pos="0"/>
        </w:tabs>
      </w:pPr>
      <w:r w:rsidRPr="00052D73">
        <w:t>Задача 2. Укрепление общественного согласия и общенационального единства.</w:t>
      </w:r>
    </w:p>
    <w:p w:rsidR="00EA7DF9" w:rsidRPr="00052D73" w:rsidRDefault="008970A6" w:rsidP="00EA7DF9">
      <w:pPr>
        <w:tabs>
          <w:tab w:val="left" w:pos="0"/>
        </w:tabs>
        <w:rPr>
          <w:sz w:val="22"/>
          <w:szCs w:val="20"/>
        </w:rPr>
      </w:pPr>
      <w:r>
        <w:rPr>
          <w:sz w:val="22"/>
          <w:szCs w:val="20"/>
        </w:rPr>
        <w:t>Таблица 3</w:t>
      </w:r>
      <w:r w:rsidR="00434521">
        <w:rPr>
          <w:sz w:val="22"/>
          <w:szCs w:val="20"/>
        </w:rPr>
        <w:t>4</w:t>
      </w:r>
      <w:r w:rsidR="00EA7DF9" w:rsidRPr="00052D73">
        <w:rPr>
          <w:sz w:val="22"/>
          <w:szCs w:val="20"/>
        </w:rPr>
        <w:t>. Индикаторы и показатели</w:t>
      </w:r>
    </w:p>
    <w:tbl>
      <w:tblPr>
        <w:tblStyle w:val="af8"/>
        <w:tblW w:w="9204" w:type="dxa"/>
        <w:tblLook w:val="04A0" w:firstRow="1" w:lastRow="0" w:firstColumn="1" w:lastColumn="0" w:noHBand="0" w:noVBand="1"/>
      </w:tblPr>
      <w:tblGrid>
        <w:gridCol w:w="4315"/>
        <w:gridCol w:w="705"/>
        <w:gridCol w:w="703"/>
        <w:gridCol w:w="705"/>
        <w:gridCol w:w="705"/>
        <w:gridCol w:w="705"/>
        <w:gridCol w:w="683"/>
        <w:gridCol w:w="683"/>
      </w:tblGrid>
      <w:tr w:rsidR="00EA7DF9" w:rsidRPr="00052D73" w:rsidTr="008039E0">
        <w:tc>
          <w:tcPr>
            <w:tcW w:w="4315"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Индикаторы</w:t>
            </w:r>
          </w:p>
        </w:tc>
        <w:tc>
          <w:tcPr>
            <w:tcW w:w="705"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2018-</w:t>
            </w:r>
          </w:p>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2019</w:t>
            </w:r>
          </w:p>
        </w:tc>
        <w:tc>
          <w:tcPr>
            <w:tcW w:w="703"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2019-</w:t>
            </w:r>
          </w:p>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2020</w:t>
            </w:r>
          </w:p>
        </w:tc>
        <w:tc>
          <w:tcPr>
            <w:tcW w:w="705"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2020-</w:t>
            </w:r>
          </w:p>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2021</w:t>
            </w:r>
          </w:p>
        </w:tc>
        <w:tc>
          <w:tcPr>
            <w:tcW w:w="705"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2021-</w:t>
            </w:r>
          </w:p>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2022</w:t>
            </w:r>
          </w:p>
        </w:tc>
        <w:tc>
          <w:tcPr>
            <w:tcW w:w="705" w:type="dxa"/>
            <w:shd w:val="clear" w:color="auto" w:fill="auto"/>
          </w:tcPr>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2022-</w:t>
            </w:r>
          </w:p>
          <w:p w:rsidR="00EA7DF9" w:rsidRPr="00052D73" w:rsidRDefault="00EA7DF9" w:rsidP="00C35921">
            <w:pPr>
              <w:tabs>
                <w:tab w:val="left" w:pos="0"/>
              </w:tabs>
              <w:jc w:val="center"/>
              <w:rPr>
                <w:rFonts w:cs="Times New Roman"/>
                <w:b/>
                <w:sz w:val="20"/>
                <w:szCs w:val="20"/>
              </w:rPr>
            </w:pPr>
            <w:r w:rsidRPr="00052D73">
              <w:rPr>
                <w:rFonts w:cs="Times New Roman"/>
                <w:b/>
                <w:sz w:val="20"/>
                <w:szCs w:val="20"/>
              </w:rPr>
              <w:t>2023</w:t>
            </w:r>
          </w:p>
        </w:tc>
        <w:tc>
          <w:tcPr>
            <w:tcW w:w="683" w:type="dxa"/>
            <w:shd w:val="clear" w:color="auto" w:fill="auto"/>
          </w:tcPr>
          <w:p w:rsidR="00EA7DF9" w:rsidRPr="00052D73" w:rsidRDefault="00EA7DF9" w:rsidP="00C35921">
            <w:pPr>
              <w:tabs>
                <w:tab w:val="left" w:pos="0"/>
              </w:tabs>
              <w:jc w:val="center"/>
              <w:rPr>
                <w:rFonts w:cs="Times New Roman"/>
                <w:b/>
                <w:sz w:val="20"/>
                <w:szCs w:val="20"/>
                <w:lang w:val="kk-KZ"/>
              </w:rPr>
            </w:pPr>
            <w:r w:rsidRPr="00052D73">
              <w:rPr>
                <w:rFonts w:cs="Times New Roman"/>
                <w:b/>
                <w:sz w:val="20"/>
                <w:szCs w:val="20"/>
                <w:lang w:val="kk-KZ"/>
              </w:rPr>
              <w:t>2023-2024</w:t>
            </w:r>
          </w:p>
        </w:tc>
        <w:tc>
          <w:tcPr>
            <w:tcW w:w="683" w:type="dxa"/>
            <w:shd w:val="clear" w:color="auto" w:fill="auto"/>
          </w:tcPr>
          <w:p w:rsidR="00EA7DF9" w:rsidRPr="00052D73" w:rsidRDefault="00EA7DF9" w:rsidP="00C35921">
            <w:pPr>
              <w:tabs>
                <w:tab w:val="left" w:pos="0"/>
              </w:tabs>
              <w:jc w:val="center"/>
              <w:rPr>
                <w:rFonts w:cs="Times New Roman"/>
                <w:b/>
                <w:sz w:val="20"/>
                <w:szCs w:val="20"/>
                <w:lang w:val="kk-KZ"/>
              </w:rPr>
            </w:pPr>
            <w:r w:rsidRPr="00052D73">
              <w:rPr>
                <w:rFonts w:cs="Times New Roman"/>
                <w:b/>
                <w:sz w:val="20"/>
                <w:szCs w:val="20"/>
                <w:lang w:val="kk-KZ"/>
              </w:rPr>
              <w:t>2024-2025</w:t>
            </w:r>
          </w:p>
        </w:tc>
      </w:tr>
      <w:tr w:rsidR="00EA7DF9" w:rsidRPr="00052D73" w:rsidTr="008039E0">
        <w:tc>
          <w:tcPr>
            <w:tcW w:w="4315" w:type="dxa"/>
            <w:shd w:val="clear" w:color="auto" w:fill="auto"/>
          </w:tcPr>
          <w:p w:rsidR="00EA7DF9" w:rsidRPr="00052D73" w:rsidRDefault="00EA7DF9" w:rsidP="00612FC6">
            <w:pPr>
              <w:tabs>
                <w:tab w:val="left" w:pos="0"/>
              </w:tabs>
              <w:rPr>
                <w:rFonts w:cs="Times New Roman"/>
                <w:sz w:val="20"/>
                <w:szCs w:val="20"/>
              </w:rPr>
            </w:pPr>
            <w:r w:rsidRPr="00052D73">
              <w:rPr>
                <w:rFonts w:cs="Times New Roman"/>
                <w:sz w:val="20"/>
                <w:szCs w:val="20"/>
              </w:rPr>
              <w:t>Мероприятия по изучению объектов «Сакрального пояса Казахстана»</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r>
      <w:tr w:rsidR="00EA7DF9" w:rsidRPr="00052D73" w:rsidTr="008039E0">
        <w:tc>
          <w:tcPr>
            <w:tcW w:w="4315" w:type="dxa"/>
            <w:shd w:val="clear" w:color="auto" w:fill="auto"/>
          </w:tcPr>
          <w:p w:rsidR="00EA7DF9" w:rsidRPr="00052D73" w:rsidRDefault="00EA7DF9" w:rsidP="00612FC6">
            <w:pPr>
              <w:tabs>
                <w:tab w:val="left" w:pos="0"/>
              </w:tabs>
              <w:rPr>
                <w:rFonts w:cs="Times New Roman"/>
                <w:sz w:val="20"/>
                <w:szCs w:val="20"/>
              </w:rPr>
            </w:pPr>
            <w:r w:rsidRPr="00052D73">
              <w:rPr>
                <w:rFonts w:cs="Times New Roman"/>
                <w:sz w:val="20"/>
                <w:szCs w:val="20"/>
              </w:rPr>
              <w:t>Мероприятия по реализации проекта «Туған жер</w:t>
            </w:r>
            <w:r w:rsidR="00E90B75">
              <w:rPr>
                <w:rFonts w:cs="Times New Roman"/>
                <w:sz w:val="20"/>
                <w:szCs w:val="20"/>
              </w:rPr>
              <w:t xml:space="preserve">ге </w:t>
            </w:r>
            <w:r w:rsidR="00E90B75">
              <w:rPr>
                <w:rFonts w:cs="Times New Roman"/>
                <w:sz w:val="20"/>
                <w:szCs w:val="20"/>
                <w:lang w:val="kk-KZ"/>
              </w:rPr>
              <w:t>тағзым</w:t>
            </w:r>
            <w:r w:rsidRPr="00052D73">
              <w:rPr>
                <w:rFonts w:cs="Times New Roman"/>
                <w:sz w:val="20"/>
                <w:szCs w:val="20"/>
              </w:rPr>
              <w:t>», по популяризации казахстанской культуры, встречи с деятелями культуры и т.д.</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2</w:t>
            </w:r>
          </w:p>
        </w:tc>
        <w:tc>
          <w:tcPr>
            <w:tcW w:w="70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2</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2</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3</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3</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3</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3</w:t>
            </w:r>
          </w:p>
        </w:tc>
      </w:tr>
      <w:tr w:rsidR="00EA7DF9" w:rsidRPr="00052D73" w:rsidTr="008039E0">
        <w:tc>
          <w:tcPr>
            <w:tcW w:w="4315" w:type="dxa"/>
            <w:shd w:val="clear" w:color="auto" w:fill="auto"/>
          </w:tcPr>
          <w:p w:rsidR="00EA7DF9" w:rsidRPr="00052D73" w:rsidRDefault="009F0CD5" w:rsidP="00612FC6">
            <w:pPr>
              <w:tabs>
                <w:tab w:val="left" w:pos="0"/>
              </w:tabs>
              <w:rPr>
                <w:rFonts w:cs="Times New Roman"/>
                <w:sz w:val="20"/>
                <w:szCs w:val="20"/>
              </w:rPr>
            </w:pPr>
            <w:r>
              <w:rPr>
                <w:sz w:val="20"/>
                <w:szCs w:val="20"/>
              </w:rPr>
              <w:t>Круглый стол</w:t>
            </w:r>
            <w:r w:rsidR="00434521">
              <w:rPr>
                <w:sz w:val="20"/>
                <w:szCs w:val="20"/>
              </w:rPr>
              <w:t>,</w:t>
            </w:r>
            <w:r>
              <w:rPr>
                <w:sz w:val="20"/>
                <w:szCs w:val="20"/>
              </w:rPr>
              <w:t xml:space="preserve"> посвященный международному дню театра «</w:t>
            </w:r>
            <w:r>
              <w:rPr>
                <w:sz w:val="20"/>
                <w:szCs w:val="20"/>
                <w:lang w:val="kk-KZ"/>
              </w:rPr>
              <w:t>Т</w:t>
            </w:r>
            <w:r w:rsidR="00434521">
              <w:rPr>
                <w:sz w:val="20"/>
                <w:szCs w:val="20"/>
                <w:lang w:val="kk-KZ"/>
              </w:rPr>
              <w:t>еатр - мәдениет пен өнер ордасы</w:t>
            </w:r>
            <w:r>
              <w:rPr>
                <w:sz w:val="20"/>
                <w:szCs w:val="20"/>
              </w:rPr>
              <w:t>»</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w:t>
            </w:r>
          </w:p>
        </w:tc>
        <w:tc>
          <w:tcPr>
            <w:tcW w:w="70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r>
      <w:tr w:rsidR="00EA7DF9" w:rsidRPr="00052D73" w:rsidTr="008039E0">
        <w:tc>
          <w:tcPr>
            <w:tcW w:w="4315" w:type="dxa"/>
            <w:shd w:val="clear" w:color="auto" w:fill="auto"/>
          </w:tcPr>
          <w:p w:rsidR="00EA7DF9" w:rsidRPr="00052D73" w:rsidRDefault="00EA7DF9" w:rsidP="00612FC6">
            <w:pPr>
              <w:tabs>
                <w:tab w:val="left" w:pos="0"/>
              </w:tabs>
              <w:rPr>
                <w:sz w:val="20"/>
                <w:szCs w:val="20"/>
              </w:rPr>
            </w:pPr>
            <w:r w:rsidRPr="00052D73">
              <w:rPr>
                <w:sz w:val="20"/>
                <w:szCs w:val="20"/>
              </w:rPr>
              <w:t>Диалоговые площадки совместно с молодежной партией «Жас Отан»</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w:t>
            </w:r>
          </w:p>
        </w:tc>
        <w:tc>
          <w:tcPr>
            <w:tcW w:w="70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r>
      <w:tr w:rsidR="00EA7DF9" w:rsidRPr="00052D73" w:rsidTr="008039E0">
        <w:tc>
          <w:tcPr>
            <w:tcW w:w="4315" w:type="dxa"/>
            <w:shd w:val="clear" w:color="auto" w:fill="auto"/>
          </w:tcPr>
          <w:p w:rsidR="00EA7DF9" w:rsidRPr="00052D73" w:rsidRDefault="00241643" w:rsidP="00612FC6">
            <w:pPr>
              <w:tabs>
                <w:tab w:val="left" w:pos="0"/>
              </w:tabs>
              <w:rPr>
                <w:sz w:val="20"/>
                <w:szCs w:val="20"/>
              </w:rPr>
            </w:pPr>
            <w:r>
              <w:rPr>
                <w:sz w:val="20"/>
                <w:szCs w:val="20"/>
              </w:rPr>
              <w:t>Создание к</w:t>
            </w:r>
            <w:r w:rsidR="00EA7DF9" w:rsidRPr="00052D73">
              <w:rPr>
                <w:sz w:val="20"/>
                <w:szCs w:val="20"/>
              </w:rPr>
              <w:t>лубо</w:t>
            </w:r>
            <w:r w:rsidR="00885922">
              <w:rPr>
                <w:sz w:val="20"/>
                <w:szCs w:val="20"/>
              </w:rPr>
              <w:t>в по интересам (изучение англ. я</w:t>
            </w:r>
            <w:r w:rsidR="00EA7DF9" w:rsidRPr="00052D73">
              <w:rPr>
                <w:sz w:val="20"/>
                <w:szCs w:val="20"/>
              </w:rPr>
              <w:t>зыка, музыкальных групп, волонтеров)</w:t>
            </w:r>
          </w:p>
        </w:tc>
        <w:tc>
          <w:tcPr>
            <w:tcW w:w="705" w:type="dxa"/>
            <w:shd w:val="clear" w:color="auto" w:fill="auto"/>
            <w:vAlign w:val="center"/>
          </w:tcPr>
          <w:p w:rsidR="00EA7DF9" w:rsidRPr="00052D73" w:rsidRDefault="00241643" w:rsidP="00C35921">
            <w:pPr>
              <w:tabs>
                <w:tab w:val="left" w:pos="0"/>
              </w:tabs>
              <w:jc w:val="center"/>
              <w:rPr>
                <w:rFonts w:cs="Times New Roman"/>
                <w:sz w:val="20"/>
                <w:szCs w:val="20"/>
              </w:rPr>
            </w:pPr>
            <w:r>
              <w:rPr>
                <w:rFonts w:cs="Times New Roman"/>
                <w:sz w:val="20"/>
                <w:szCs w:val="20"/>
              </w:rPr>
              <w:t>1</w:t>
            </w:r>
          </w:p>
        </w:tc>
        <w:tc>
          <w:tcPr>
            <w:tcW w:w="70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705"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c>
          <w:tcPr>
            <w:tcW w:w="683" w:type="dxa"/>
            <w:shd w:val="clear" w:color="auto" w:fill="auto"/>
            <w:vAlign w:val="center"/>
          </w:tcPr>
          <w:p w:rsidR="00EA7DF9" w:rsidRPr="00052D73" w:rsidRDefault="00EA7DF9" w:rsidP="00C35921">
            <w:pPr>
              <w:tabs>
                <w:tab w:val="left" w:pos="0"/>
              </w:tabs>
              <w:jc w:val="center"/>
              <w:rPr>
                <w:rFonts w:cs="Times New Roman"/>
                <w:sz w:val="20"/>
                <w:szCs w:val="20"/>
                <w:lang w:val="kk-KZ"/>
              </w:rPr>
            </w:pPr>
            <w:r w:rsidRPr="00052D73">
              <w:rPr>
                <w:rFonts w:cs="Times New Roman"/>
                <w:sz w:val="20"/>
                <w:szCs w:val="20"/>
                <w:lang w:val="kk-KZ"/>
              </w:rPr>
              <w:t>1</w:t>
            </w:r>
          </w:p>
        </w:tc>
      </w:tr>
    </w:tbl>
    <w:p w:rsidR="00EA7DF9" w:rsidRPr="00052D73" w:rsidRDefault="00EA7DF9" w:rsidP="00EA7DF9">
      <w:pPr>
        <w:tabs>
          <w:tab w:val="left" w:pos="0"/>
        </w:tabs>
      </w:pPr>
    </w:p>
    <w:p w:rsidR="00EA7DF9" w:rsidRPr="00052D73" w:rsidRDefault="00EA7DF9" w:rsidP="00EA7DF9">
      <w:pPr>
        <w:tabs>
          <w:tab w:val="left" w:pos="0"/>
        </w:tabs>
      </w:pPr>
      <w:r w:rsidRPr="00052D73">
        <w:t>Мероприятия:</w:t>
      </w:r>
    </w:p>
    <w:p w:rsidR="00EA7DF9" w:rsidRPr="00052D73" w:rsidRDefault="00EA7DF9" w:rsidP="00832D1F">
      <w:pPr>
        <w:pStyle w:val="ae"/>
        <w:numPr>
          <w:ilvl w:val="0"/>
          <w:numId w:val="11"/>
        </w:numPr>
        <w:tabs>
          <w:tab w:val="left" w:pos="0"/>
          <w:tab w:val="left" w:pos="993"/>
        </w:tabs>
      </w:pPr>
      <w:r w:rsidRPr="00052D73">
        <w:t>организация мероприятий деканатом, кураторами групп, Отделом социально-воспитательной работы;</w:t>
      </w:r>
    </w:p>
    <w:p w:rsidR="00EA7DF9" w:rsidRPr="00052D73" w:rsidRDefault="00EA7DF9" w:rsidP="00832D1F">
      <w:pPr>
        <w:pStyle w:val="ae"/>
        <w:numPr>
          <w:ilvl w:val="0"/>
          <w:numId w:val="11"/>
        </w:numPr>
        <w:tabs>
          <w:tab w:val="left" w:pos="0"/>
          <w:tab w:val="left" w:pos="993"/>
        </w:tabs>
        <w:rPr>
          <w:b/>
        </w:rPr>
      </w:pPr>
      <w:r w:rsidRPr="00052D73">
        <w:t>приглашение видных общественных деятелей, деятелей культуры на мероприятия;</w:t>
      </w:r>
    </w:p>
    <w:p w:rsidR="00347CBA" w:rsidRPr="00347CBA" w:rsidRDefault="00EA7DF9" w:rsidP="00832D1F">
      <w:pPr>
        <w:pStyle w:val="ae"/>
        <w:numPr>
          <w:ilvl w:val="0"/>
          <w:numId w:val="11"/>
        </w:numPr>
        <w:tabs>
          <w:tab w:val="left" w:pos="0"/>
          <w:tab w:val="left" w:pos="993"/>
        </w:tabs>
        <w:rPr>
          <w:b/>
        </w:rPr>
      </w:pPr>
      <w:r w:rsidRPr="00052D73">
        <w:t>организация видео, фоторепортажей о ходе реализации программы модернизации общественного сознания.</w:t>
      </w:r>
    </w:p>
    <w:p w:rsidR="00347CBA" w:rsidRPr="00370FC6" w:rsidRDefault="00434521" w:rsidP="00832D1F">
      <w:pPr>
        <w:pStyle w:val="ae"/>
        <w:numPr>
          <w:ilvl w:val="0"/>
          <w:numId w:val="11"/>
        </w:numPr>
        <w:tabs>
          <w:tab w:val="left" w:pos="0"/>
          <w:tab w:val="left" w:pos="993"/>
        </w:tabs>
        <w:rPr>
          <w:szCs w:val="22"/>
        </w:rPr>
      </w:pPr>
      <w:r>
        <w:rPr>
          <w:szCs w:val="22"/>
          <w:lang w:val="kk-KZ"/>
        </w:rPr>
        <w:t>Проведение и</w:t>
      </w:r>
      <w:r w:rsidR="00347CBA" w:rsidRPr="00370FC6">
        <w:rPr>
          <w:szCs w:val="22"/>
          <w:lang w:val="kk-KZ"/>
        </w:rPr>
        <w:t>нтеллектуальн</w:t>
      </w:r>
      <w:r>
        <w:rPr>
          <w:szCs w:val="22"/>
          <w:lang w:val="kk-KZ"/>
        </w:rPr>
        <w:t>ой</w:t>
      </w:r>
      <w:r w:rsidR="00347CBA" w:rsidRPr="00370FC6">
        <w:rPr>
          <w:szCs w:val="22"/>
          <w:lang w:val="kk-KZ"/>
        </w:rPr>
        <w:t xml:space="preserve"> игр</w:t>
      </w:r>
      <w:r>
        <w:rPr>
          <w:szCs w:val="22"/>
          <w:lang w:val="kk-KZ"/>
        </w:rPr>
        <w:t>ы</w:t>
      </w:r>
      <w:r w:rsidR="00347CBA" w:rsidRPr="00370FC6">
        <w:rPr>
          <w:szCs w:val="22"/>
          <w:lang w:val="kk-KZ"/>
        </w:rPr>
        <w:t xml:space="preserve"> «Туған жерге тағзым»</w:t>
      </w:r>
      <w:r>
        <w:rPr>
          <w:szCs w:val="22"/>
          <w:lang w:val="kk-KZ"/>
        </w:rPr>
        <w:t xml:space="preserve"> с привлечением обучающихся всей академии</w:t>
      </w:r>
      <w:r w:rsidR="00F33BEC">
        <w:rPr>
          <w:szCs w:val="22"/>
          <w:lang w:val="kk-KZ"/>
        </w:rPr>
        <w:t>.</w:t>
      </w:r>
    </w:p>
    <w:p w:rsidR="00EA7DF9" w:rsidRDefault="00EA7DF9" w:rsidP="00EA7DF9">
      <w:pPr>
        <w:shd w:val="clear" w:color="auto" w:fill="FFFFFF"/>
        <w:tabs>
          <w:tab w:val="left" w:pos="0"/>
        </w:tabs>
        <w:ind w:right="10"/>
        <w:jc w:val="both"/>
      </w:pPr>
    </w:p>
    <w:p w:rsidR="00EA7DF9" w:rsidRDefault="00EA7DF9" w:rsidP="00EA7DF9">
      <w:pPr>
        <w:shd w:val="clear" w:color="auto" w:fill="FFFFFF"/>
        <w:tabs>
          <w:tab w:val="left" w:pos="0"/>
        </w:tabs>
        <w:ind w:right="10"/>
        <w:jc w:val="both"/>
        <w:rPr>
          <w:sz w:val="20"/>
          <w:szCs w:val="20"/>
        </w:rPr>
      </w:pPr>
      <w:r w:rsidRPr="00952F46">
        <w:t xml:space="preserve">Задача </w:t>
      </w:r>
      <w:r>
        <w:t>3</w:t>
      </w:r>
      <w:r w:rsidRPr="00952F46">
        <w:t>. Проведение ряда социально-ответс</w:t>
      </w:r>
      <w:r>
        <w:t>твенных мероприятий, укрепляющих</w:t>
      </w:r>
      <w:r w:rsidRPr="00952F46">
        <w:t xml:space="preserve"> </w:t>
      </w:r>
      <w:r>
        <w:t xml:space="preserve">гражданско-патриотический, духовно-нравственный потенциал обучающихся </w:t>
      </w:r>
    </w:p>
    <w:p w:rsidR="00EA7DF9" w:rsidRPr="008970A6" w:rsidRDefault="00EA7DF9" w:rsidP="00EA7DF9">
      <w:pPr>
        <w:shd w:val="clear" w:color="auto" w:fill="FFFFFF"/>
        <w:tabs>
          <w:tab w:val="left" w:pos="0"/>
        </w:tabs>
        <w:ind w:right="10"/>
        <w:jc w:val="both"/>
      </w:pPr>
      <w:r w:rsidRPr="008970A6">
        <w:t>Таблица 3</w:t>
      </w:r>
      <w:r w:rsidR="00434521">
        <w:t>5</w:t>
      </w:r>
      <w:r w:rsidRPr="008970A6">
        <w:t>. Индикаторы и показатели мероприятий</w:t>
      </w:r>
    </w:p>
    <w:tbl>
      <w:tblPr>
        <w:tblStyle w:val="af8"/>
        <w:tblW w:w="9498" w:type="dxa"/>
        <w:tblInd w:w="-5" w:type="dxa"/>
        <w:tblLook w:val="04A0" w:firstRow="1" w:lastRow="0" w:firstColumn="1" w:lastColumn="0" w:noHBand="0" w:noVBand="1"/>
      </w:tblPr>
      <w:tblGrid>
        <w:gridCol w:w="3731"/>
        <w:gridCol w:w="842"/>
        <w:gridCol w:w="977"/>
        <w:gridCol w:w="708"/>
        <w:gridCol w:w="843"/>
        <w:gridCol w:w="707"/>
        <w:gridCol w:w="707"/>
        <w:gridCol w:w="983"/>
      </w:tblGrid>
      <w:tr w:rsidR="00EA7DF9" w:rsidRPr="00B96D0F" w:rsidTr="008039E0">
        <w:tc>
          <w:tcPr>
            <w:tcW w:w="3731" w:type="dxa"/>
            <w:shd w:val="clear" w:color="auto" w:fill="auto"/>
          </w:tcPr>
          <w:p w:rsidR="00EA7DF9" w:rsidRPr="00285E82" w:rsidRDefault="00EA7DF9" w:rsidP="00C35921">
            <w:pPr>
              <w:pStyle w:val="ae"/>
              <w:tabs>
                <w:tab w:val="left" w:pos="0"/>
                <w:tab w:val="left" w:pos="993"/>
              </w:tabs>
              <w:ind w:left="0"/>
              <w:jc w:val="center"/>
              <w:rPr>
                <w:b/>
                <w:sz w:val="20"/>
                <w:szCs w:val="20"/>
              </w:rPr>
            </w:pPr>
            <w:r w:rsidRPr="00285E82">
              <w:rPr>
                <w:b/>
                <w:sz w:val="20"/>
                <w:szCs w:val="20"/>
              </w:rPr>
              <w:t>Индикаторы</w:t>
            </w:r>
          </w:p>
        </w:tc>
        <w:tc>
          <w:tcPr>
            <w:tcW w:w="842" w:type="dxa"/>
            <w:shd w:val="clear" w:color="auto" w:fill="auto"/>
          </w:tcPr>
          <w:p w:rsidR="00EA7DF9" w:rsidRPr="00285E82" w:rsidRDefault="00EA7DF9" w:rsidP="00C35921">
            <w:pPr>
              <w:pStyle w:val="ae"/>
              <w:tabs>
                <w:tab w:val="left" w:pos="0"/>
              </w:tabs>
              <w:ind w:left="0" w:right="11"/>
              <w:jc w:val="center"/>
              <w:rPr>
                <w:b/>
                <w:color w:val="000000"/>
                <w:sz w:val="20"/>
                <w:szCs w:val="20"/>
              </w:rPr>
            </w:pPr>
            <w:r w:rsidRPr="00285E82">
              <w:rPr>
                <w:b/>
                <w:color w:val="000000"/>
                <w:sz w:val="20"/>
                <w:szCs w:val="20"/>
              </w:rPr>
              <w:t>2018-2019</w:t>
            </w:r>
          </w:p>
        </w:tc>
        <w:tc>
          <w:tcPr>
            <w:tcW w:w="977" w:type="dxa"/>
            <w:shd w:val="clear" w:color="auto" w:fill="auto"/>
          </w:tcPr>
          <w:p w:rsidR="00EA7DF9" w:rsidRPr="00285E82" w:rsidRDefault="00EA7DF9" w:rsidP="00C35921">
            <w:pPr>
              <w:pStyle w:val="ae"/>
              <w:tabs>
                <w:tab w:val="left" w:pos="0"/>
              </w:tabs>
              <w:ind w:left="0" w:right="11"/>
              <w:jc w:val="center"/>
              <w:rPr>
                <w:b/>
                <w:color w:val="000000"/>
                <w:sz w:val="20"/>
                <w:szCs w:val="20"/>
              </w:rPr>
            </w:pPr>
            <w:r w:rsidRPr="00285E82">
              <w:rPr>
                <w:b/>
                <w:color w:val="000000"/>
                <w:sz w:val="20"/>
                <w:szCs w:val="20"/>
              </w:rPr>
              <w:t>2019-2020</w:t>
            </w:r>
          </w:p>
        </w:tc>
        <w:tc>
          <w:tcPr>
            <w:tcW w:w="708" w:type="dxa"/>
            <w:shd w:val="clear" w:color="auto" w:fill="auto"/>
          </w:tcPr>
          <w:p w:rsidR="00EA7DF9" w:rsidRPr="00285E82" w:rsidRDefault="00EA7DF9" w:rsidP="00C35921">
            <w:pPr>
              <w:pStyle w:val="ae"/>
              <w:tabs>
                <w:tab w:val="left" w:pos="0"/>
              </w:tabs>
              <w:ind w:left="0" w:right="11"/>
              <w:jc w:val="center"/>
              <w:rPr>
                <w:b/>
                <w:color w:val="000000"/>
                <w:sz w:val="20"/>
                <w:szCs w:val="20"/>
              </w:rPr>
            </w:pPr>
            <w:r w:rsidRPr="00285E82">
              <w:rPr>
                <w:b/>
                <w:color w:val="000000"/>
                <w:sz w:val="20"/>
                <w:szCs w:val="20"/>
              </w:rPr>
              <w:t>2020-2021</w:t>
            </w:r>
          </w:p>
        </w:tc>
        <w:tc>
          <w:tcPr>
            <w:tcW w:w="843" w:type="dxa"/>
            <w:shd w:val="clear" w:color="auto" w:fill="auto"/>
          </w:tcPr>
          <w:p w:rsidR="00EA7DF9" w:rsidRPr="00285E82" w:rsidRDefault="00EA7DF9" w:rsidP="00C35921">
            <w:pPr>
              <w:pStyle w:val="ae"/>
              <w:tabs>
                <w:tab w:val="left" w:pos="0"/>
              </w:tabs>
              <w:ind w:left="0" w:right="11"/>
              <w:jc w:val="center"/>
              <w:rPr>
                <w:b/>
                <w:color w:val="000000"/>
                <w:sz w:val="20"/>
                <w:szCs w:val="20"/>
              </w:rPr>
            </w:pPr>
            <w:r w:rsidRPr="00285E82">
              <w:rPr>
                <w:b/>
                <w:color w:val="000000"/>
                <w:sz w:val="20"/>
                <w:szCs w:val="20"/>
              </w:rPr>
              <w:t>2021-2022</w:t>
            </w:r>
          </w:p>
        </w:tc>
        <w:tc>
          <w:tcPr>
            <w:tcW w:w="707" w:type="dxa"/>
            <w:shd w:val="clear" w:color="auto" w:fill="auto"/>
          </w:tcPr>
          <w:p w:rsidR="00EA7DF9" w:rsidRPr="00285E82" w:rsidRDefault="00EA7DF9" w:rsidP="00C35921">
            <w:pPr>
              <w:pStyle w:val="ae"/>
              <w:tabs>
                <w:tab w:val="left" w:pos="0"/>
              </w:tabs>
              <w:ind w:left="0" w:right="11"/>
              <w:jc w:val="center"/>
              <w:rPr>
                <w:b/>
                <w:color w:val="000000"/>
                <w:sz w:val="20"/>
                <w:szCs w:val="20"/>
              </w:rPr>
            </w:pPr>
            <w:r w:rsidRPr="00285E82">
              <w:rPr>
                <w:b/>
                <w:color w:val="000000"/>
                <w:sz w:val="20"/>
                <w:szCs w:val="20"/>
              </w:rPr>
              <w:t>2022-2023</w:t>
            </w:r>
          </w:p>
        </w:tc>
        <w:tc>
          <w:tcPr>
            <w:tcW w:w="707" w:type="dxa"/>
            <w:shd w:val="clear" w:color="auto" w:fill="auto"/>
          </w:tcPr>
          <w:p w:rsidR="00EA7DF9" w:rsidRPr="00285E82" w:rsidRDefault="00EA7DF9" w:rsidP="00C35921">
            <w:pPr>
              <w:pStyle w:val="ae"/>
              <w:tabs>
                <w:tab w:val="left" w:pos="0"/>
              </w:tabs>
              <w:ind w:left="0" w:right="11"/>
              <w:jc w:val="center"/>
              <w:rPr>
                <w:b/>
                <w:color w:val="000000"/>
                <w:sz w:val="20"/>
                <w:szCs w:val="20"/>
                <w:lang w:val="kk-KZ"/>
              </w:rPr>
            </w:pPr>
            <w:r w:rsidRPr="00285E82">
              <w:rPr>
                <w:b/>
                <w:color w:val="000000"/>
                <w:sz w:val="20"/>
                <w:szCs w:val="20"/>
                <w:lang w:val="kk-KZ"/>
              </w:rPr>
              <w:t>2023-2024</w:t>
            </w:r>
          </w:p>
        </w:tc>
        <w:tc>
          <w:tcPr>
            <w:tcW w:w="983" w:type="dxa"/>
            <w:shd w:val="clear" w:color="auto" w:fill="auto"/>
          </w:tcPr>
          <w:p w:rsidR="00EA7DF9" w:rsidRPr="00285E82" w:rsidRDefault="00EA7DF9" w:rsidP="00C35921">
            <w:pPr>
              <w:pStyle w:val="ae"/>
              <w:tabs>
                <w:tab w:val="left" w:pos="0"/>
              </w:tabs>
              <w:ind w:left="0" w:right="11"/>
              <w:jc w:val="center"/>
              <w:rPr>
                <w:b/>
                <w:color w:val="000000"/>
                <w:sz w:val="20"/>
                <w:szCs w:val="20"/>
                <w:lang w:val="kk-KZ"/>
              </w:rPr>
            </w:pPr>
            <w:r w:rsidRPr="00285E82">
              <w:rPr>
                <w:b/>
                <w:color w:val="000000"/>
                <w:sz w:val="20"/>
                <w:szCs w:val="20"/>
                <w:lang w:val="kk-KZ"/>
              </w:rPr>
              <w:t>2024-2025</w:t>
            </w:r>
          </w:p>
        </w:tc>
      </w:tr>
      <w:tr w:rsidR="00434521" w:rsidRPr="00B96D0F" w:rsidTr="008039E0">
        <w:tc>
          <w:tcPr>
            <w:tcW w:w="3731" w:type="dxa"/>
            <w:shd w:val="clear" w:color="auto" w:fill="auto"/>
          </w:tcPr>
          <w:p w:rsidR="00434521" w:rsidRPr="00B96D0F" w:rsidRDefault="00434521" w:rsidP="00434521">
            <w:pPr>
              <w:pStyle w:val="ae"/>
              <w:tabs>
                <w:tab w:val="left" w:pos="0"/>
                <w:tab w:val="left" w:pos="993"/>
              </w:tabs>
              <w:ind w:left="0"/>
              <w:rPr>
                <w:sz w:val="20"/>
                <w:szCs w:val="20"/>
              </w:rPr>
            </w:pPr>
            <w:r>
              <w:rPr>
                <w:sz w:val="20"/>
                <w:szCs w:val="20"/>
              </w:rPr>
              <w:t>Кол-во</w:t>
            </w:r>
            <w:r w:rsidRPr="00B96D0F">
              <w:rPr>
                <w:sz w:val="20"/>
                <w:szCs w:val="20"/>
              </w:rPr>
              <w:t xml:space="preserve"> </w:t>
            </w:r>
            <w:r w:rsidRPr="008039E0">
              <w:rPr>
                <w:sz w:val="20"/>
                <w:szCs w:val="20"/>
              </w:rPr>
              <w:t>социально-значимых мероприятий, организуемых  обучающимися факультета</w:t>
            </w:r>
            <w:r w:rsidR="00B115FE" w:rsidRPr="008039E0">
              <w:rPr>
                <w:sz w:val="20"/>
                <w:szCs w:val="20"/>
              </w:rPr>
              <w:t xml:space="preserve"> в масштабе академии</w:t>
            </w:r>
          </w:p>
        </w:tc>
        <w:tc>
          <w:tcPr>
            <w:tcW w:w="842" w:type="dxa"/>
            <w:shd w:val="clear" w:color="auto" w:fill="auto"/>
            <w:vAlign w:val="center"/>
          </w:tcPr>
          <w:p w:rsidR="00434521" w:rsidRPr="00D4728E" w:rsidRDefault="00434521" w:rsidP="00434521">
            <w:pPr>
              <w:pStyle w:val="ae"/>
              <w:tabs>
                <w:tab w:val="left" w:pos="0"/>
                <w:tab w:val="left" w:pos="993"/>
              </w:tabs>
              <w:ind w:left="0"/>
              <w:jc w:val="center"/>
              <w:rPr>
                <w:sz w:val="20"/>
                <w:szCs w:val="20"/>
              </w:rPr>
            </w:pPr>
            <w:r>
              <w:rPr>
                <w:sz w:val="20"/>
                <w:szCs w:val="20"/>
              </w:rPr>
              <w:t>1</w:t>
            </w:r>
          </w:p>
        </w:tc>
        <w:tc>
          <w:tcPr>
            <w:tcW w:w="977"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1</w:t>
            </w:r>
          </w:p>
        </w:tc>
        <w:tc>
          <w:tcPr>
            <w:tcW w:w="708"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2</w:t>
            </w:r>
          </w:p>
        </w:tc>
        <w:tc>
          <w:tcPr>
            <w:tcW w:w="843"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2</w:t>
            </w:r>
          </w:p>
        </w:tc>
        <w:tc>
          <w:tcPr>
            <w:tcW w:w="707"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3</w:t>
            </w:r>
          </w:p>
        </w:tc>
        <w:tc>
          <w:tcPr>
            <w:tcW w:w="707"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3</w:t>
            </w:r>
          </w:p>
        </w:tc>
        <w:tc>
          <w:tcPr>
            <w:tcW w:w="983"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Pr>
                <w:sz w:val="20"/>
                <w:szCs w:val="20"/>
                <w:lang w:val="kk-KZ"/>
              </w:rPr>
              <w:t>4</w:t>
            </w:r>
          </w:p>
        </w:tc>
      </w:tr>
      <w:tr w:rsidR="00434521" w:rsidRPr="00B96D0F" w:rsidTr="008039E0">
        <w:tc>
          <w:tcPr>
            <w:tcW w:w="3731" w:type="dxa"/>
            <w:shd w:val="clear" w:color="auto" w:fill="auto"/>
          </w:tcPr>
          <w:p w:rsidR="00434521" w:rsidRPr="00B96D0F" w:rsidRDefault="00434521" w:rsidP="00B115FE">
            <w:pPr>
              <w:pStyle w:val="ae"/>
              <w:tabs>
                <w:tab w:val="left" w:pos="0"/>
                <w:tab w:val="left" w:pos="993"/>
              </w:tabs>
              <w:ind w:left="0"/>
              <w:rPr>
                <w:sz w:val="20"/>
                <w:szCs w:val="20"/>
              </w:rPr>
            </w:pPr>
            <w:r>
              <w:rPr>
                <w:sz w:val="20"/>
                <w:szCs w:val="20"/>
              </w:rPr>
              <w:t xml:space="preserve">Кол-во </w:t>
            </w:r>
            <w:r w:rsidRPr="00B96D0F">
              <w:rPr>
                <w:sz w:val="20"/>
                <w:szCs w:val="20"/>
              </w:rPr>
              <w:t>просветительских проектов, направленных на духовно-эстетическое развитие общества</w:t>
            </w:r>
            <w:r w:rsidR="00B115FE">
              <w:rPr>
                <w:sz w:val="20"/>
                <w:szCs w:val="20"/>
              </w:rPr>
              <w:t xml:space="preserve"> и проведенных</w:t>
            </w:r>
            <w:r w:rsidRPr="00B96D0F">
              <w:rPr>
                <w:sz w:val="20"/>
                <w:szCs w:val="20"/>
              </w:rPr>
              <w:t xml:space="preserve"> студентами в школах, больницах и др. соц. объектах, ед. в год </w:t>
            </w:r>
          </w:p>
        </w:tc>
        <w:tc>
          <w:tcPr>
            <w:tcW w:w="842" w:type="dxa"/>
            <w:shd w:val="clear" w:color="auto" w:fill="auto"/>
            <w:vAlign w:val="center"/>
          </w:tcPr>
          <w:p w:rsidR="00434521" w:rsidRPr="00B96D0F" w:rsidRDefault="00B115FE" w:rsidP="00434521">
            <w:pPr>
              <w:pStyle w:val="ae"/>
              <w:tabs>
                <w:tab w:val="left" w:pos="0"/>
                <w:tab w:val="left" w:pos="993"/>
              </w:tabs>
              <w:ind w:left="0"/>
              <w:jc w:val="center"/>
              <w:rPr>
                <w:sz w:val="20"/>
                <w:szCs w:val="20"/>
                <w:lang w:val="kk-KZ"/>
              </w:rPr>
            </w:pPr>
            <w:r>
              <w:rPr>
                <w:sz w:val="20"/>
                <w:szCs w:val="20"/>
                <w:lang w:val="kk-KZ"/>
              </w:rPr>
              <w:t>3</w:t>
            </w:r>
          </w:p>
        </w:tc>
        <w:tc>
          <w:tcPr>
            <w:tcW w:w="977"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3</w:t>
            </w:r>
          </w:p>
        </w:tc>
        <w:tc>
          <w:tcPr>
            <w:tcW w:w="708"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3</w:t>
            </w:r>
          </w:p>
        </w:tc>
        <w:tc>
          <w:tcPr>
            <w:tcW w:w="843"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auto"/>
            <w:vAlign w:val="center"/>
          </w:tcPr>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4</w:t>
            </w:r>
          </w:p>
        </w:tc>
        <w:tc>
          <w:tcPr>
            <w:tcW w:w="707" w:type="dxa"/>
            <w:shd w:val="clear" w:color="auto" w:fill="auto"/>
          </w:tcPr>
          <w:p w:rsidR="00434521" w:rsidRDefault="00434521" w:rsidP="00434521">
            <w:pPr>
              <w:pStyle w:val="ae"/>
              <w:tabs>
                <w:tab w:val="left" w:pos="0"/>
                <w:tab w:val="left" w:pos="993"/>
              </w:tabs>
              <w:ind w:left="0"/>
              <w:jc w:val="center"/>
              <w:rPr>
                <w:sz w:val="20"/>
                <w:szCs w:val="20"/>
                <w:lang w:val="kk-KZ"/>
              </w:rPr>
            </w:pPr>
          </w:p>
          <w:p w:rsidR="00434521" w:rsidRDefault="00434521" w:rsidP="00434521">
            <w:pPr>
              <w:pStyle w:val="ae"/>
              <w:tabs>
                <w:tab w:val="left" w:pos="0"/>
                <w:tab w:val="left" w:pos="993"/>
              </w:tabs>
              <w:ind w:left="0"/>
              <w:jc w:val="center"/>
              <w:rPr>
                <w:sz w:val="20"/>
                <w:szCs w:val="20"/>
                <w:lang w:val="kk-KZ"/>
              </w:rPr>
            </w:pPr>
          </w:p>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5</w:t>
            </w:r>
          </w:p>
        </w:tc>
        <w:tc>
          <w:tcPr>
            <w:tcW w:w="983" w:type="dxa"/>
            <w:shd w:val="clear" w:color="auto" w:fill="auto"/>
          </w:tcPr>
          <w:p w:rsidR="00434521" w:rsidRDefault="00434521" w:rsidP="00434521">
            <w:pPr>
              <w:pStyle w:val="ae"/>
              <w:tabs>
                <w:tab w:val="left" w:pos="0"/>
                <w:tab w:val="left" w:pos="993"/>
              </w:tabs>
              <w:ind w:left="0"/>
              <w:jc w:val="center"/>
              <w:rPr>
                <w:sz w:val="20"/>
                <w:szCs w:val="20"/>
                <w:lang w:val="kk-KZ"/>
              </w:rPr>
            </w:pPr>
          </w:p>
          <w:p w:rsidR="00434521" w:rsidRDefault="00434521" w:rsidP="00434521">
            <w:pPr>
              <w:pStyle w:val="ae"/>
              <w:tabs>
                <w:tab w:val="left" w:pos="0"/>
                <w:tab w:val="left" w:pos="993"/>
              </w:tabs>
              <w:ind w:left="0"/>
              <w:jc w:val="center"/>
              <w:rPr>
                <w:sz w:val="20"/>
                <w:szCs w:val="20"/>
                <w:lang w:val="kk-KZ"/>
              </w:rPr>
            </w:pPr>
          </w:p>
          <w:p w:rsidR="00434521" w:rsidRPr="00B96D0F" w:rsidRDefault="00434521" w:rsidP="00434521">
            <w:pPr>
              <w:pStyle w:val="ae"/>
              <w:tabs>
                <w:tab w:val="left" w:pos="0"/>
                <w:tab w:val="left" w:pos="993"/>
              </w:tabs>
              <w:ind w:left="0"/>
              <w:jc w:val="center"/>
              <w:rPr>
                <w:sz w:val="20"/>
                <w:szCs w:val="20"/>
                <w:lang w:val="kk-KZ"/>
              </w:rPr>
            </w:pPr>
            <w:r w:rsidRPr="00B96D0F">
              <w:rPr>
                <w:sz w:val="20"/>
                <w:szCs w:val="20"/>
                <w:lang w:val="kk-KZ"/>
              </w:rPr>
              <w:t>5</w:t>
            </w:r>
          </w:p>
        </w:tc>
      </w:tr>
    </w:tbl>
    <w:p w:rsidR="00EA7DF9" w:rsidRPr="00444C24" w:rsidRDefault="00EA7DF9" w:rsidP="00EA7DF9">
      <w:pPr>
        <w:shd w:val="clear" w:color="auto" w:fill="FFFFFF"/>
        <w:tabs>
          <w:tab w:val="left" w:pos="0"/>
        </w:tabs>
        <w:ind w:right="10"/>
        <w:jc w:val="both"/>
      </w:pPr>
      <w:r w:rsidRPr="00444C24">
        <w:t>Мероприятия:</w:t>
      </w:r>
    </w:p>
    <w:p w:rsidR="00EA7DF9" w:rsidRPr="00444C24" w:rsidRDefault="00EA7DF9" w:rsidP="00832D1F">
      <w:pPr>
        <w:pStyle w:val="ae"/>
        <w:numPr>
          <w:ilvl w:val="0"/>
          <w:numId w:val="12"/>
        </w:numPr>
        <w:shd w:val="clear" w:color="auto" w:fill="FFFFFF"/>
        <w:tabs>
          <w:tab w:val="left" w:pos="0"/>
        </w:tabs>
        <w:ind w:right="10"/>
        <w:jc w:val="both"/>
      </w:pPr>
      <w:r w:rsidRPr="00444C24">
        <w:t>Посещение с концертной программой Дома престарелых, Дома ребенка (ежегодно).</w:t>
      </w:r>
    </w:p>
    <w:p w:rsidR="00EA7DF9" w:rsidRPr="00444C24" w:rsidRDefault="00EA7DF9" w:rsidP="00832D1F">
      <w:pPr>
        <w:pStyle w:val="ae"/>
        <w:numPr>
          <w:ilvl w:val="0"/>
          <w:numId w:val="12"/>
        </w:numPr>
        <w:shd w:val="clear" w:color="auto" w:fill="FFFFFF"/>
        <w:tabs>
          <w:tab w:val="left" w:pos="0"/>
        </w:tabs>
        <w:ind w:right="10"/>
        <w:jc w:val="both"/>
      </w:pPr>
      <w:r w:rsidRPr="00444C24">
        <w:t>Организация и проведение танцевальных флэш-мобов, творческих проектов на социальных площадках Астаны,</w:t>
      </w:r>
    </w:p>
    <w:p w:rsidR="00EA7DF9" w:rsidRPr="00444C24" w:rsidRDefault="00EA7DF9" w:rsidP="00832D1F">
      <w:pPr>
        <w:pStyle w:val="ae"/>
        <w:numPr>
          <w:ilvl w:val="0"/>
          <w:numId w:val="12"/>
        </w:numPr>
        <w:shd w:val="clear" w:color="auto" w:fill="FFFFFF"/>
        <w:tabs>
          <w:tab w:val="left" w:pos="0"/>
        </w:tabs>
        <w:ind w:right="10"/>
        <w:jc w:val="both"/>
      </w:pPr>
      <w:r w:rsidRPr="00444C24">
        <w:t>Проведение праздничных меропр</w:t>
      </w:r>
      <w:r w:rsidR="0075575D">
        <w:t>иятий в преддверии празднования «</w:t>
      </w:r>
      <w:r w:rsidR="00444C24">
        <w:t>Наурыз</w:t>
      </w:r>
      <w:r w:rsidR="0075575D">
        <w:t>»</w:t>
      </w:r>
      <w:r w:rsidRPr="00444C24">
        <w:t xml:space="preserve">, направленных на формирование национального самосознания, культуры межнационального общения, популяризацию обычаев, традиций, национальных </w:t>
      </w:r>
      <w:r w:rsidRPr="00444C24">
        <w:lastRenderedPageBreak/>
        <w:t>ритуалов, знание истории как своего народа, так и других народностей;</w:t>
      </w:r>
    </w:p>
    <w:p w:rsidR="00EA7DF9" w:rsidRPr="00444C24" w:rsidRDefault="00EA7DF9" w:rsidP="00832D1F">
      <w:pPr>
        <w:pStyle w:val="ae"/>
        <w:numPr>
          <w:ilvl w:val="0"/>
          <w:numId w:val="12"/>
        </w:numPr>
        <w:shd w:val="clear" w:color="auto" w:fill="FFFFFF"/>
        <w:tabs>
          <w:tab w:val="left" w:pos="0"/>
        </w:tabs>
        <w:ind w:right="10"/>
        <w:jc w:val="both"/>
      </w:pPr>
      <w:r w:rsidRPr="00444C24">
        <w:t>Проведение систематичного обучения студентов и магистрантов на знание символики государства.</w:t>
      </w:r>
    </w:p>
    <w:p w:rsidR="00EA7DF9" w:rsidRPr="00444C24" w:rsidRDefault="00EA7DF9" w:rsidP="00444C24">
      <w:pPr>
        <w:shd w:val="clear" w:color="auto" w:fill="FFFFFF"/>
        <w:tabs>
          <w:tab w:val="left" w:pos="0"/>
        </w:tabs>
        <w:ind w:right="10"/>
        <w:jc w:val="both"/>
        <w:rPr>
          <w:b/>
          <w:color w:val="000000"/>
        </w:rPr>
      </w:pPr>
    </w:p>
    <w:p w:rsidR="00EA7DF9" w:rsidRPr="008970A6" w:rsidRDefault="008970A6" w:rsidP="008970A6">
      <w:pPr>
        <w:shd w:val="clear" w:color="auto" w:fill="FFFFFF"/>
        <w:tabs>
          <w:tab w:val="left" w:pos="0"/>
        </w:tabs>
        <w:ind w:right="10"/>
        <w:jc w:val="both"/>
        <w:rPr>
          <w:color w:val="000000"/>
        </w:rPr>
      </w:pPr>
      <w:r>
        <w:rPr>
          <w:color w:val="000000"/>
        </w:rPr>
        <w:t>Задача 4</w:t>
      </w:r>
      <w:r w:rsidR="00EA7DF9" w:rsidRPr="008970A6">
        <w:rPr>
          <w:color w:val="000000"/>
        </w:rPr>
        <w:t>.  Профилактика религиозного и политического экстремизма.</w:t>
      </w:r>
    </w:p>
    <w:p w:rsidR="00EA7DF9" w:rsidRPr="00E94047" w:rsidRDefault="008970A6" w:rsidP="008970A6">
      <w:pPr>
        <w:shd w:val="clear" w:color="auto" w:fill="FFFFFF"/>
        <w:tabs>
          <w:tab w:val="left" w:pos="0"/>
        </w:tabs>
        <w:ind w:right="10"/>
        <w:jc w:val="both"/>
        <w:rPr>
          <w:color w:val="FF0000"/>
          <w:szCs w:val="20"/>
        </w:rPr>
      </w:pPr>
      <w:r w:rsidRPr="00E94047">
        <w:rPr>
          <w:szCs w:val="20"/>
        </w:rPr>
        <w:t>Таблица 3</w:t>
      </w:r>
      <w:r w:rsidR="00B115FE">
        <w:rPr>
          <w:szCs w:val="20"/>
        </w:rPr>
        <w:t>6</w:t>
      </w:r>
      <w:r w:rsidR="00EA7DF9" w:rsidRPr="00E94047">
        <w:rPr>
          <w:szCs w:val="20"/>
        </w:rPr>
        <w:t>. Индикаторы и показатели</w:t>
      </w:r>
    </w:p>
    <w:tbl>
      <w:tblPr>
        <w:tblStyle w:val="af8"/>
        <w:tblW w:w="9096" w:type="dxa"/>
        <w:tblInd w:w="108" w:type="dxa"/>
        <w:tblLook w:val="04A0" w:firstRow="1" w:lastRow="0" w:firstColumn="1" w:lastColumn="0" w:noHBand="0" w:noVBand="1"/>
      </w:tblPr>
      <w:tblGrid>
        <w:gridCol w:w="3233"/>
        <w:gridCol w:w="942"/>
        <w:gridCol w:w="942"/>
        <w:gridCol w:w="706"/>
        <w:gridCol w:w="942"/>
        <w:gridCol w:w="943"/>
        <w:gridCol w:w="694"/>
        <w:gridCol w:w="694"/>
      </w:tblGrid>
      <w:tr w:rsidR="00EA7DF9" w:rsidRPr="00BE44A6" w:rsidTr="008039E0">
        <w:tc>
          <w:tcPr>
            <w:tcW w:w="3233" w:type="dxa"/>
            <w:shd w:val="clear" w:color="auto" w:fill="auto"/>
          </w:tcPr>
          <w:p w:rsidR="00EA7DF9" w:rsidRPr="00121CC6" w:rsidRDefault="00EA7DF9" w:rsidP="00C35921">
            <w:pPr>
              <w:pStyle w:val="ae"/>
              <w:tabs>
                <w:tab w:val="left" w:pos="0"/>
                <w:tab w:val="left" w:pos="993"/>
              </w:tabs>
              <w:ind w:left="0"/>
              <w:jc w:val="center"/>
              <w:rPr>
                <w:b/>
                <w:sz w:val="20"/>
                <w:szCs w:val="20"/>
              </w:rPr>
            </w:pPr>
            <w:r w:rsidRPr="00121CC6">
              <w:rPr>
                <w:b/>
                <w:sz w:val="20"/>
                <w:szCs w:val="20"/>
              </w:rPr>
              <w:t>Индикаторы</w:t>
            </w:r>
          </w:p>
        </w:tc>
        <w:tc>
          <w:tcPr>
            <w:tcW w:w="942"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2018-2019</w:t>
            </w:r>
          </w:p>
        </w:tc>
        <w:tc>
          <w:tcPr>
            <w:tcW w:w="942"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2019-2020</w:t>
            </w:r>
          </w:p>
        </w:tc>
        <w:tc>
          <w:tcPr>
            <w:tcW w:w="706"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2020-2021</w:t>
            </w:r>
          </w:p>
        </w:tc>
        <w:tc>
          <w:tcPr>
            <w:tcW w:w="942"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2021-2022</w:t>
            </w:r>
          </w:p>
        </w:tc>
        <w:tc>
          <w:tcPr>
            <w:tcW w:w="943"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2022-2023</w:t>
            </w:r>
          </w:p>
        </w:tc>
        <w:tc>
          <w:tcPr>
            <w:tcW w:w="694"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2023-2024</w:t>
            </w:r>
          </w:p>
        </w:tc>
        <w:tc>
          <w:tcPr>
            <w:tcW w:w="694" w:type="dxa"/>
            <w:shd w:val="clear" w:color="auto" w:fill="auto"/>
          </w:tcPr>
          <w:p w:rsidR="00EA7DF9" w:rsidRPr="00121CC6" w:rsidRDefault="00EA7DF9" w:rsidP="00C35921">
            <w:pPr>
              <w:pStyle w:val="ae"/>
              <w:tabs>
                <w:tab w:val="left" w:pos="0"/>
              </w:tabs>
              <w:ind w:left="0" w:right="11"/>
              <w:jc w:val="center"/>
              <w:rPr>
                <w:b/>
                <w:color w:val="000000"/>
                <w:sz w:val="20"/>
                <w:szCs w:val="20"/>
              </w:rPr>
            </w:pPr>
            <w:r w:rsidRPr="00121CC6">
              <w:rPr>
                <w:b/>
                <w:color w:val="000000"/>
                <w:sz w:val="20"/>
                <w:szCs w:val="20"/>
              </w:rPr>
              <w:t>2024-2025</w:t>
            </w:r>
          </w:p>
        </w:tc>
      </w:tr>
      <w:tr w:rsidR="00EA7DF9" w:rsidRPr="00BE44A6" w:rsidTr="008039E0">
        <w:tc>
          <w:tcPr>
            <w:tcW w:w="3233" w:type="dxa"/>
            <w:shd w:val="clear" w:color="auto" w:fill="auto"/>
          </w:tcPr>
          <w:p w:rsidR="00EA7DF9" w:rsidRPr="00633946" w:rsidRDefault="00EA7DF9" w:rsidP="00C35921">
            <w:pPr>
              <w:pStyle w:val="ae"/>
              <w:tabs>
                <w:tab w:val="left" w:pos="0"/>
                <w:tab w:val="left" w:pos="993"/>
              </w:tabs>
              <w:ind w:left="0"/>
              <w:rPr>
                <w:sz w:val="20"/>
                <w:szCs w:val="20"/>
              </w:rPr>
            </w:pPr>
            <w:r>
              <w:rPr>
                <w:sz w:val="20"/>
                <w:szCs w:val="20"/>
              </w:rPr>
              <w:t>Кол-</w:t>
            </w:r>
            <w:r w:rsidRPr="00633946">
              <w:rPr>
                <w:sz w:val="20"/>
                <w:szCs w:val="20"/>
              </w:rPr>
              <w:t>во студенческих конференций, круглых столов, дискуссий по теме религиозного многообразия</w:t>
            </w:r>
            <w:r w:rsidR="00B115FE">
              <w:rPr>
                <w:sz w:val="20"/>
                <w:szCs w:val="20"/>
              </w:rPr>
              <w:t xml:space="preserve"> и толерантности</w:t>
            </w:r>
          </w:p>
        </w:tc>
        <w:tc>
          <w:tcPr>
            <w:tcW w:w="942" w:type="dxa"/>
            <w:shd w:val="clear" w:color="auto" w:fill="auto"/>
            <w:vAlign w:val="center"/>
          </w:tcPr>
          <w:p w:rsidR="00EA7DF9" w:rsidRPr="00633946" w:rsidRDefault="00EA7DF9" w:rsidP="00C35921">
            <w:pPr>
              <w:pStyle w:val="ae"/>
              <w:tabs>
                <w:tab w:val="left" w:pos="0"/>
                <w:tab w:val="left" w:pos="993"/>
              </w:tabs>
              <w:ind w:left="0"/>
              <w:jc w:val="center"/>
              <w:rPr>
                <w:sz w:val="20"/>
                <w:szCs w:val="20"/>
              </w:rPr>
            </w:pPr>
            <w:r w:rsidRPr="00633946">
              <w:rPr>
                <w:sz w:val="20"/>
                <w:szCs w:val="20"/>
              </w:rPr>
              <w:t>2</w:t>
            </w:r>
          </w:p>
        </w:tc>
        <w:tc>
          <w:tcPr>
            <w:tcW w:w="942" w:type="dxa"/>
            <w:shd w:val="clear" w:color="auto" w:fill="auto"/>
            <w:vAlign w:val="center"/>
          </w:tcPr>
          <w:p w:rsidR="00EA7DF9" w:rsidRPr="00633946" w:rsidRDefault="00EA7DF9" w:rsidP="00C35921">
            <w:pPr>
              <w:pStyle w:val="ae"/>
              <w:tabs>
                <w:tab w:val="left" w:pos="0"/>
                <w:tab w:val="left" w:pos="993"/>
              </w:tabs>
              <w:ind w:left="0"/>
              <w:jc w:val="center"/>
              <w:rPr>
                <w:sz w:val="20"/>
                <w:szCs w:val="20"/>
              </w:rPr>
            </w:pPr>
            <w:r>
              <w:rPr>
                <w:sz w:val="20"/>
                <w:szCs w:val="20"/>
              </w:rPr>
              <w:t>2</w:t>
            </w:r>
          </w:p>
        </w:tc>
        <w:tc>
          <w:tcPr>
            <w:tcW w:w="706" w:type="dxa"/>
            <w:shd w:val="clear" w:color="auto" w:fill="auto"/>
            <w:vAlign w:val="center"/>
          </w:tcPr>
          <w:p w:rsidR="00EA7DF9" w:rsidRPr="00633946" w:rsidRDefault="00EA7DF9" w:rsidP="00C35921">
            <w:pPr>
              <w:pStyle w:val="ae"/>
              <w:tabs>
                <w:tab w:val="left" w:pos="0"/>
                <w:tab w:val="left" w:pos="993"/>
              </w:tabs>
              <w:ind w:left="0"/>
              <w:jc w:val="center"/>
              <w:rPr>
                <w:sz w:val="20"/>
                <w:szCs w:val="20"/>
                <w:lang w:val="kk-KZ"/>
              </w:rPr>
            </w:pPr>
            <w:r>
              <w:rPr>
                <w:sz w:val="20"/>
                <w:szCs w:val="20"/>
              </w:rPr>
              <w:t>2</w:t>
            </w:r>
          </w:p>
        </w:tc>
        <w:tc>
          <w:tcPr>
            <w:tcW w:w="942" w:type="dxa"/>
            <w:shd w:val="clear" w:color="auto" w:fill="auto"/>
            <w:vAlign w:val="center"/>
          </w:tcPr>
          <w:p w:rsidR="00EA7DF9" w:rsidRPr="00633946" w:rsidRDefault="00EA7DF9" w:rsidP="00C35921">
            <w:pPr>
              <w:pStyle w:val="ae"/>
              <w:tabs>
                <w:tab w:val="left" w:pos="0"/>
                <w:tab w:val="left" w:pos="993"/>
              </w:tabs>
              <w:ind w:left="0"/>
              <w:jc w:val="center"/>
              <w:rPr>
                <w:sz w:val="20"/>
                <w:szCs w:val="20"/>
              </w:rPr>
            </w:pPr>
            <w:r>
              <w:rPr>
                <w:sz w:val="20"/>
                <w:szCs w:val="20"/>
              </w:rPr>
              <w:t>3</w:t>
            </w:r>
          </w:p>
        </w:tc>
        <w:tc>
          <w:tcPr>
            <w:tcW w:w="943" w:type="dxa"/>
            <w:shd w:val="clear" w:color="auto" w:fill="auto"/>
            <w:vAlign w:val="center"/>
          </w:tcPr>
          <w:p w:rsidR="00EA7DF9" w:rsidRPr="00633946" w:rsidRDefault="00EA7DF9" w:rsidP="00C35921">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auto"/>
            <w:vAlign w:val="center"/>
          </w:tcPr>
          <w:p w:rsidR="00EA7DF9" w:rsidRPr="00633946" w:rsidRDefault="00EA7DF9" w:rsidP="00C35921">
            <w:pPr>
              <w:pStyle w:val="ae"/>
              <w:tabs>
                <w:tab w:val="left" w:pos="0"/>
                <w:tab w:val="left" w:pos="993"/>
              </w:tabs>
              <w:ind w:left="0"/>
              <w:jc w:val="center"/>
              <w:rPr>
                <w:sz w:val="20"/>
                <w:szCs w:val="20"/>
                <w:lang w:val="kk-KZ"/>
              </w:rPr>
            </w:pPr>
            <w:r>
              <w:rPr>
                <w:sz w:val="20"/>
                <w:szCs w:val="20"/>
                <w:lang w:val="kk-KZ"/>
              </w:rPr>
              <w:t>3</w:t>
            </w:r>
          </w:p>
        </w:tc>
        <w:tc>
          <w:tcPr>
            <w:tcW w:w="694" w:type="dxa"/>
            <w:shd w:val="clear" w:color="auto" w:fill="auto"/>
            <w:vAlign w:val="center"/>
          </w:tcPr>
          <w:p w:rsidR="00EA7DF9" w:rsidRPr="00633946" w:rsidRDefault="00EA7DF9" w:rsidP="00C35921">
            <w:pPr>
              <w:pStyle w:val="ae"/>
              <w:tabs>
                <w:tab w:val="left" w:pos="0"/>
                <w:tab w:val="left" w:pos="993"/>
              </w:tabs>
              <w:ind w:left="0"/>
              <w:jc w:val="center"/>
              <w:rPr>
                <w:sz w:val="20"/>
                <w:szCs w:val="20"/>
                <w:lang w:val="kk-KZ"/>
              </w:rPr>
            </w:pPr>
            <w:r>
              <w:rPr>
                <w:sz w:val="20"/>
                <w:szCs w:val="20"/>
                <w:lang w:val="kk-KZ"/>
              </w:rPr>
              <w:t>3</w:t>
            </w:r>
          </w:p>
        </w:tc>
      </w:tr>
      <w:tr w:rsidR="00EA7DF9" w:rsidRPr="00BE44A6" w:rsidTr="008039E0">
        <w:tc>
          <w:tcPr>
            <w:tcW w:w="3233" w:type="dxa"/>
            <w:shd w:val="clear" w:color="auto" w:fill="auto"/>
          </w:tcPr>
          <w:p w:rsidR="00EA7DF9" w:rsidRPr="00633946" w:rsidRDefault="00EA7DF9" w:rsidP="00C35921">
            <w:pPr>
              <w:pStyle w:val="ae"/>
              <w:tabs>
                <w:tab w:val="left" w:pos="0"/>
                <w:tab w:val="left" w:pos="993"/>
              </w:tabs>
              <w:ind w:left="0"/>
              <w:rPr>
                <w:sz w:val="20"/>
                <w:szCs w:val="20"/>
              </w:rPr>
            </w:pPr>
            <w:r>
              <w:rPr>
                <w:sz w:val="20"/>
                <w:szCs w:val="20"/>
              </w:rPr>
              <w:t>Кол-</w:t>
            </w:r>
            <w:r w:rsidRPr="00633946">
              <w:rPr>
                <w:sz w:val="20"/>
                <w:szCs w:val="20"/>
              </w:rPr>
              <w:t xml:space="preserve">во встреч с видными политическими деятелями и деятелями искусства для разъяснения и доведения до сведения политического курса страны и глобальных политических тенденций  </w:t>
            </w:r>
          </w:p>
        </w:tc>
        <w:tc>
          <w:tcPr>
            <w:tcW w:w="942" w:type="dxa"/>
            <w:shd w:val="clear" w:color="auto" w:fill="auto"/>
            <w:vAlign w:val="center"/>
          </w:tcPr>
          <w:p w:rsidR="00EA7DF9" w:rsidRPr="00AF49B5" w:rsidRDefault="00EA7DF9" w:rsidP="00C35921">
            <w:pPr>
              <w:pStyle w:val="ae"/>
              <w:tabs>
                <w:tab w:val="left" w:pos="0"/>
                <w:tab w:val="left" w:pos="993"/>
              </w:tabs>
              <w:ind w:left="0"/>
              <w:jc w:val="center"/>
              <w:rPr>
                <w:sz w:val="20"/>
                <w:szCs w:val="20"/>
              </w:rPr>
            </w:pPr>
            <w:r w:rsidRPr="00AF49B5">
              <w:rPr>
                <w:sz w:val="20"/>
                <w:szCs w:val="20"/>
              </w:rPr>
              <w:t>4</w:t>
            </w:r>
          </w:p>
        </w:tc>
        <w:tc>
          <w:tcPr>
            <w:tcW w:w="942" w:type="dxa"/>
            <w:shd w:val="clear" w:color="auto" w:fill="auto"/>
            <w:vAlign w:val="center"/>
          </w:tcPr>
          <w:p w:rsidR="00EA7DF9" w:rsidRPr="00AF49B5" w:rsidRDefault="00EA7DF9" w:rsidP="00C35921">
            <w:pPr>
              <w:pStyle w:val="ae"/>
              <w:tabs>
                <w:tab w:val="left" w:pos="0"/>
                <w:tab w:val="left" w:pos="993"/>
              </w:tabs>
              <w:ind w:left="0"/>
              <w:jc w:val="center"/>
              <w:rPr>
                <w:sz w:val="20"/>
                <w:szCs w:val="20"/>
                <w:lang w:val="kk-KZ"/>
              </w:rPr>
            </w:pPr>
            <w:r w:rsidRPr="00AF49B5">
              <w:rPr>
                <w:sz w:val="20"/>
                <w:szCs w:val="20"/>
                <w:lang w:val="kk-KZ"/>
              </w:rPr>
              <w:t>5</w:t>
            </w:r>
          </w:p>
        </w:tc>
        <w:tc>
          <w:tcPr>
            <w:tcW w:w="706" w:type="dxa"/>
            <w:shd w:val="clear" w:color="auto" w:fill="auto"/>
            <w:vAlign w:val="center"/>
          </w:tcPr>
          <w:p w:rsidR="00EA7DF9" w:rsidRPr="00AF49B5" w:rsidRDefault="00EA7DF9" w:rsidP="00C35921">
            <w:pPr>
              <w:pStyle w:val="ae"/>
              <w:tabs>
                <w:tab w:val="left" w:pos="0"/>
                <w:tab w:val="left" w:pos="993"/>
              </w:tabs>
              <w:ind w:left="0"/>
              <w:jc w:val="center"/>
              <w:rPr>
                <w:sz w:val="20"/>
                <w:szCs w:val="20"/>
              </w:rPr>
            </w:pPr>
            <w:r w:rsidRPr="00AF49B5">
              <w:rPr>
                <w:sz w:val="20"/>
                <w:szCs w:val="20"/>
              </w:rPr>
              <w:t>6</w:t>
            </w:r>
          </w:p>
        </w:tc>
        <w:tc>
          <w:tcPr>
            <w:tcW w:w="942" w:type="dxa"/>
            <w:shd w:val="clear" w:color="auto" w:fill="auto"/>
            <w:vAlign w:val="center"/>
          </w:tcPr>
          <w:p w:rsidR="00EA7DF9" w:rsidRPr="00AF49B5" w:rsidRDefault="00EA7DF9" w:rsidP="00C35921">
            <w:pPr>
              <w:pStyle w:val="ae"/>
              <w:tabs>
                <w:tab w:val="left" w:pos="0"/>
                <w:tab w:val="left" w:pos="993"/>
              </w:tabs>
              <w:ind w:left="0"/>
              <w:jc w:val="center"/>
              <w:rPr>
                <w:sz w:val="20"/>
                <w:szCs w:val="20"/>
                <w:lang w:val="kk-KZ"/>
              </w:rPr>
            </w:pPr>
            <w:r w:rsidRPr="00AF49B5">
              <w:rPr>
                <w:sz w:val="20"/>
                <w:szCs w:val="20"/>
                <w:lang w:val="kk-KZ"/>
              </w:rPr>
              <w:t>7</w:t>
            </w:r>
          </w:p>
        </w:tc>
        <w:tc>
          <w:tcPr>
            <w:tcW w:w="943" w:type="dxa"/>
            <w:shd w:val="clear" w:color="auto" w:fill="auto"/>
            <w:vAlign w:val="center"/>
          </w:tcPr>
          <w:p w:rsidR="00EA7DF9" w:rsidRPr="00AF49B5" w:rsidRDefault="00EA7DF9" w:rsidP="00C35921">
            <w:pPr>
              <w:pStyle w:val="ae"/>
              <w:tabs>
                <w:tab w:val="left" w:pos="0"/>
                <w:tab w:val="left" w:pos="993"/>
              </w:tabs>
              <w:ind w:left="0"/>
              <w:jc w:val="center"/>
              <w:rPr>
                <w:sz w:val="20"/>
                <w:szCs w:val="20"/>
                <w:lang w:val="kk-KZ"/>
              </w:rPr>
            </w:pPr>
            <w:r w:rsidRPr="00AF49B5">
              <w:rPr>
                <w:sz w:val="20"/>
                <w:szCs w:val="20"/>
                <w:lang w:val="kk-KZ"/>
              </w:rPr>
              <w:t>8</w:t>
            </w:r>
          </w:p>
        </w:tc>
        <w:tc>
          <w:tcPr>
            <w:tcW w:w="694" w:type="dxa"/>
            <w:shd w:val="clear" w:color="auto" w:fill="auto"/>
            <w:vAlign w:val="center"/>
          </w:tcPr>
          <w:p w:rsidR="00EA7DF9" w:rsidRPr="00AF49B5" w:rsidRDefault="00EA7DF9" w:rsidP="00C35921">
            <w:pPr>
              <w:pStyle w:val="ae"/>
              <w:tabs>
                <w:tab w:val="left" w:pos="0"/>
                <w:tab w:val="left" w:pos="993"/>
              </w:tabs>
              <w:ind w:left="0"/>
              <w:jc w:val="center"/>
              <w:rPr>
                <w:sz w:val="20"/>
                <w:szCs w:val="20"/>
                <w:lang w:val="kk-KZ"/>
              </w:rPr>
            </w:pPr>
            <w:r w:rsidRPr="00AF49B5">
              <w:rPr>
                <w:sz w:val="20"/>
                <w:szCs w:val="20"/>
                <w:lang w:val="kk-KZ"/>
              </w:rPr>
              <w:t>8</w:t>
            </w:r>
          </w:p>
        </w:tc>
        <w:tc>
          <w:tcPr>
            <w:tcW w:w="694" w:type="dxa"/>
            <w:shd w:val="clear" w:color="auto" w:fill="auto"/>
            <w:vAlign w:val="center"/>
          </w:tcPr>
          <w:p w:rsidR="00EA7DF9" w:rsidRPr="00AF49B5" w:rsidRDefault="00EA7DF9" w:rsidP="00C35921">
            <w:pPr>
              <w:pStyle w:val="ae"/>
              <w:tabs>
                <w:tab w:val="left" w:pos="0"/>
                <w:tab w:val="left" w:pos="993"/>
              </w:tabs>
              <w:ind w:left="0"/>
              <w:jc w:val="center"/>
              <w:rPr>
                <w:sz w:val="20"/>
                <w:szCs w:val="20"/>
                <w:lang w:val="kk-KZ"/>
              </w:rPr>
            </w:pPr>
            <w:r w:rsidRPr="00AF49B5">
              <w:rPr>
                <w:sz w:val="20"/>
                <w:szCs w:val="20"/>
                <w:lang w:val="kk-KZ"/>
              </w:rPr>
              <w:t>8</w:t>
            </w:r>
          </w:p>
        </w:tc>
      </w:tr>
    </w:tbl>
    <w:p w:rsidR="00EA7DF9" w:rsidRPr="00EA7DF9" w:rsidRDefault="00EA7DF9" w:rsidP="00444C24">
      <w:pPr>
        <w:pStyle w:val="ae"/>
        <w:shd w:val="clear" w:color="auto" w:fill="FFFFFF"/>
        <w:tabs>
          <w:tab w:val="left" w:pos="0"/>
        </w:tabs>
        <w:ind w:right="10"/>
        <w:jc w:val="both"/>
        <w:rPr>
          <w:b/>
        </w:rPr>
      </w:pPr>
    </w:p>
    <w:p w:rsidR="00EA7DF9" w:rsidRPr="008970A6" w:rsidRDefault="008970A6" w:rsidP="008970A6">
      <w:pPr>
        <w:shd w:val="clear" w:color="auto" w:fill="FFFFFF"/>
        <w:tabs>
          <w:tab w:val="left" w:pos="0"/>
        </w:tabs>
        <w:ind w:right="10"/>
        <w:jc w:val="both"/>
        <w:rPr>
          <w:color w:val="000000"/>
        </w:rPr>
      </w:pPr>
      <w:r>
        <w:rPr>
          <w:color w:val="000000"/>
        </w:rPr>
        <w:t>Задача 5</w:t>
      </w:r>
      <w:r w:rsidR="00EA7DF9" w:rsidRPr="008970A6">
        <w:rPr>
          <w:color w:val="000000"/>
        </w:rPr>
        <w:t>. Профилактика антикоррупционных действий.</w:t>
      </w:r>
    </w:p>
    <w:p w:rsidR="00EA7DF9" w:rsidRPr="008970A6" w:rsidRDefault="008970A6" w:rsidP="008970A6">
      <w:pPr>
        <w:shd w:val="clear" w:color="auto" w:fill="FFFFFF"/>
        <w:tabs>
          <w:tab w:val="left" w:pos="0"/>
        </w:tabs>
        <w:ind w:right="10"/>
        <w:jc w:val="both"/>
        <w:rPr>
          <w:color w:val="000000"/>
        </w:rPr>
      </w:pPr>
      <w:r w:rsidRPr="008970A6">
        <w:rPr>
          <w:color w:val="000000"/>
        </w:rPr>
        <w:t>Таблица 3</w:t>
      </w:r>
      <w:r w:rsidR="00B115FE">
        <w:rPr>
          <w:color w:val="000000"/>
        </w:rPr>
        <w:t>7</w:t>
      </w:r>
      <w:r w:rsidR="00EA7DF9" w:rsidRPr="008970A6">
        <w:rPr>
          <w:color w:val="000000"/>
        </w:rPr>
        <w:t>. Индикаторы и показатели</w:t>
      </w:r>
    </w:p>
    <w:tbl>
      <w:tblPr>
        <w:tblStyle w:val="af8"/>
        <w:tblW w:w="9096" w:type="dxa"/>
        <w:tblInd w:w="108" w:type="dxa"/>
        <w:tblLook w:val="04A0" w:firstRow="1" w:lastRow="0" w:firstColumn="1" w:lastColumn="0" w:noHBand="0" w:noVBand="1"/>
      </w:tblPr>
      <w:tblGrid>
        <w:gridCol w:w="3828"/>
        <w:gridCol w:w="916"/>
        <w:gridCol w:w="694"/>
        <w:gridCol w:w="758"/>
        <w:gridCol w:w="818"/>
        <w:gridCol w:w="694"/>
        <w:gridCol w:w="694"/>
        <w:gridCol w:w="694"/>
      </w:tblGrid>
      <w:tr w:rsidR="00EA7DF9" w:rsidRPr="00BE44A6" w:rsidTr="008039E0">
        <w:tc>
          <w:tcPr>
            <w:tcW w:w="3828" w:type="dxa"/>
            <w:shd w:val="clear" w:color="auto" w:fill="auto"/>
          </w:tcPr>
          <w:p w:rsidR="00EA7DF9" w:rsidRPr="00A060B5" w:rsidRDefault="00EA7DF9" w:rsidP="00C35921">
            <w:pPr>
              <w:pStyle w:val="ae"/>
              <w:tabs>
                <w:tab w:val="left" w:pos="0"/>
                <w:tab w:val="left" w:pos="993"/>
              </w:tabs>
              <w:ind w:left="0"/>
              <w:jc w:val="center"/>
              <w:rPr>
                <w:b/>
                <w:sz w:val="20"/>
                <w:szCs w:val="20"/>
              </w:rPr>
            </w:pPr>
            <w:r w:rsidRPr="00A060B5">
              <w:rPr>
                <w:b/>
                <w:sz w:val="20"/>
                <w:szCs w:val="20"/>
              </w:rPr>
              <w:t>Индикаторы</w:t>
            </w:r>
          </w:p>
        </w:tc>
        <w:tc>
          <w:tcPr>
            <w:tcW w:w="916"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2018-2019</w:t>
            </w:r>
          </w:p>
        </w:tc>
        <w:tc>
          <w:tcPr>
            <w:tcW w:w="694"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2019-2020</w:t>
            </w:r>
          </w:p>
        </w:tc>
        <w:tc>
          <w:tcPr>
            <w:tcW w:w="758"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2020-2021</w:t>
            </w:r>
          </w:p>
        </w:tc>
        <w:tc>
          <w:tcPr>
            <w:tcW w:w="818"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2021-2022</w:t>
            </w:r>
          </w:p>
        </w:tc>
        <w:tc>
          <w:tcPr>
            <w:tcW w:w="694"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2022-2023</w:t>
            </w:r>
          </w:p>
        </w:tc>
        <w:tc>
          <w:tcPr>
            <w:tcW w:w="694"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2023-2024</w:t>
            </w:r>
          </w:p>
        </w:tc>
        <w:tc>
          <w:tcPr>
            <w:tcW w:w="694" w:type="dxa"/>
            <w:shd w:val="clear" w:color="auto" w:fill="auto"/>
          </w:tcPr>
          <w:p w:rsidR="00EA7DF9" w:rsidRPr="00A060B5" w:rsidRDefault="00EA7DF9" w:rsidP="00C35921">
            <w:pPr>
              <w:pStyle w:val="ae"/>
              <w:tabs>
                <w:tab w:val="left" w:pos="0"/>
              </w:tabs>
              <w:ind w:left="0" w:right="11"/>
              <w:jc w:val="center"/>
              <w:rPr>
                <w:b/>
                <w:color w:val="000000"/>
                <w:sz w:val="20"/>
                <w:szCs w:val="20"/>
              </w:rPr>
            </w:pPr>
            <w:r w:rsidRPr="00A060B5">
              <w:rPr>
                <w:b/>
                <w:color w:val="000000"/>
                <w:sz w:val="20"/>
                <w:szCs w:val="20"/>
              </w:rPr>
              <w:t>2024-2025</w:t>
            </w:r>
          </w:p>
        </w:tc>
      </w:tr>
      <w:tr w:rsidR="00EA7DF9" w:rsidRPr="00BE44A6" w:rsidTr="008039E0">
        <w:tc>
          <w:tcPr>
            <w:tcW w:w="3828" w:type="dxa"/>
            <w:shd w:val="clear" w:color="auto" w:fill="auto"/>
          </w:tcPr>
          <w:p w:rsidR="00EA7DF9" w:rsidRPr="00462937" w:rsidRDefault="00EA7DF9" w:rsidP="001B19E4">
            <w:pPr>
              <w:pStyle w:val="ae"/>
              <w:tabs>
                <w:tab w:val="left" w:pos="0"/>
                <w:tab w:val="left" w:pos="993"/>
              </w:tabs>
              <w:ind w:left="0"/>
              <w:rPr>
                <w:sz w:val="20"/>
                <w:szCs w:val="20"/>
              </w:rPr>
            </w:pPr>
            <w:r w:rsidRPr="00462937">
              <w:rPr>
                <w:sz w:val="20"/>
                <w:szCs w:val="20"/>
              </w:rPr>
              <w:t>Разъяснительные беседы о юридических нормах ответственности и морально-этической стороне вопроса</w:t>
            </w:r>
          </w:p>
        </w:tc>
        <w:tc>
          <w:tcPr>
            <w:tcW w:w="916" w:type="dxa"/>
            <w:shd w:val="clear" w:color="auto" w:fill="auto"/>
            <w:vAlign w:val="center"/>
          </w:tcPr>
          <w:p w:rsidR="00EA7DF9" w:rsidRPr="00462937" w:rsidRDefault="00EA7DF9" w:rsidP="00C35921">
            <w:pPr>
              <w:pStyle w:val="ae"/>
              <w:tabs>
                <w:tab w:val="left" w:pos="0"/>
                <w:tab w:val="left" w:pos="993"/>
              </w:tabs>
              <w:ind w:left="0"/>
              <w:jc w:val="center"/>
              <w:rPr>
                <w:sz w:val="20"/>
                <w:szCs w:val="20"/>
              </w:rPr>
            </w:pPr>
            <w:r w:rsidRPr="00462937">
              <w:rPr>
                <w:sz w:val="20"/>
                <w:szCs w:val="20"/>
              </w:rPr>
              <w:t>1</w:t>
            </w:r>
          </w:p>
        </w:tc>
        <w:tc>
          <w:tcPr>
            <w:tcW w:w="694" w:type="dxa"/>
            <w:shd w:val="clear" w:color="auto" w:fill="auto"/>
            <w:vAlign w:val="center"/>
          </w:tcPr>
          <w:p w:rsidR="00EA7DF9" w:rsidRPr="00462937" w:rsidRDefault="00EA7DF9" w:rsidP="00C35921">
            <w:pPr>
              <w:pStyle w:val="ae"/>
              <w:tabs>
                <w:tab w:val="left" w:pos="0"/>
                <w:tab w:val="left" w:pos="993"/>
              </w:tabs>
              <w:ind w:left="0"/>
              <w:jc w:val="center"/>
              <w:rPr>
                <w:sz w:val="20"/>
                <w:szCs w:val="20"/>
              </w:rPr>
            </w:pPr>
            <w:r w:rsidRPr="00462937">
              <w:rPr>
                <w:sz w:val="20"/>
                <w:szCs w:val="20"/>
              </w:rPr>
              <w:t>2</w:t>
            </w:r>
          </w:p>
        </w:tc>
        <w:tc>
          <w:tcPr>
            <w:tcW w:w="758" w:type="dxa"/>
            <w:shd w:val="clear" w:color="auto" w:fill="auto"/>
            <w:vAlign w:val="center"/>
          </w:tcPr>
          <w:p w:rsidR="00EA7DF9" w:rsidRPr="00462937" w:rsidRDefault="00EA7DF9" w:rsidP="00C35921">
            <w:pPr>
              <w:pStyle w:val="ae"/>
              <w:tabs>
                <w:tab w:val="left" w:pos="0"/>
                <w:tab w:val="left" w:pos="993"/>
              </w:tabs>
              <w:ind w:left="0"/>
              <w:jc w:val="center"/>
              <w:rPr>
                <w:sz w:val="20"/>
                <w:szCs w:val="20"/>
              </w:rPr>
            </w:pPr>
            <w:r>
              <w:rPr>
                <w:sz w:val="20"/>
                <w:szCs w:val="20"/>
              </w:rPr>
              <w:t>2</w:t>
            </w:r>
          </w:p>
        </w:tc>
        <w:tc>
          <w:tcPr>
            <w:tcW w:w="818" w:type="dxa"/>
            <w:shd w:val="clear" w:color="auto" w:fill="auto"/>
            <w:vAlign w:val="center"/>
          </w:tcPr>
          <w:p w:rsidR="00EA7DF9" w:rsidRPr="00462937" w:rsidRDefault="00EA7DF9" w:rsidP="00C35921">
            <w:pPr>
              <w:pStyle w:val="ae"/>
              <w:tabs>
                <w:tab w:val="left" w:pos="0"/>
                <w:tab w:val="left" w:pos="993"/>
              </w:tabs>
              <w:ind w:left="0"/>
              <w:jc w:val="center"/>
              <w:rPr>
                <w:sz w:val="20"/>
                <w:szCs w:val="20"/>
              </w:rPr>
            </w:pPr>
            <w:r>
              <w:rPr>
                <w:sz w:val="20"/>
                <w:szCs w:val="20"/>
              </w:rPr>
              <w:t>2</w:t>
            </w:r>
          </w:p>
        </w:tc>
        <w:tc>
          <w:tcPr>
            <w:tcW w:w="694" w:type="dxa"/>
            <w:shd w:val="clear" w:color="auto" w:fill="auto"/>
            <w:vAlign w:val="center"/>
          </w:tcPr>
          <w:p w:rsidR="00EA7DF9" w:rsidRPr="00462937" w:rsidRDefault="00EA7DF9" w:rsidP="00C35921">
            <w:pPr>
              <w:pStyle w:val="ae"/>
              <w:tabs>
                <w:tab w:val="left" w:pos="0"/>
                <w:tab w:val="left" w:pos="993"/>
              </w:tabs>
              <w:ind w:left="0"/>
              <w:jc w:val="center"/>
              <w:rPr>
                <w:sz w:val="20"/>
                <w:szCs w:val="20"/>
              </w:rPr>
            </w:pPr>
            <w:r>
              <w:rPr>
                <w:sz w:val="20"/>
                <w:szCs w:val="20"/>
              </w:rPr>
              <w:t>2</w:t>
            </w:r>
          </w:p>
        </w:tc>
        <w:tc>
          <w:tcPr>
            <w:tcW w:w="694" w:type="dxa"/>
            <w:shd w:val="clear" w:color="auto" w:fill="auto"/>
          </w:tcPr>
          <w:p w:rsidR="00EA7DF9" w:rsidRDefault="00EA7DF9" w:rsidP="00C35921">
            <w:pPr>
              <w:pStyle w:val="ae"/>
              <w:tabs>
                <w:tab w:val="left" w:pos="0"/>
                <w:tab w:val="left" w:pos="993"/>
              </w:tabs>
              <w:ind w:left="0"/>
              <w:jc w:val="center"/>
              <w:rPr>
                <w:sz w:val="20"/>
                <w:szCs w:val="20"/>
              </w:rPr>
            </w:pPr>
          </w:p>
          <w:p w:rsidR="00EA7DF9" w:rsidRPr="00462937" w:rsidRDefault="00EA7DF9" w:rsidP="00C35921">
            <w:pPr>
              <w:pStyle w:val="ae"/>
              <w:tabs>
                <w:tab w:val="left" w:pos="0"/>
                <w:tab w:val="left" w:pos="993"/>
              </w:tabs>
              <w:ind w:left="0"/>
              <w:jc w:val="center"/>
              <w:rPr>
                <w:sz w:val="20"/>
                <w:szCs w:val="20"/>
              </w:rPr>
            </w:pPr>
            <w:r>
              <w:rPr>
                <w:sz w:val="20"/>
                <w:szCs w:val="20"/>
              </w:rPr>
              <w:t>2</w:t>
            </w:r>
          </w:p>
        </w:tc>
        <w:tc>
          <w:tcPr>
            <w:tcW w:w="694" w:type="dxa"/>
            <w:shd w:val="clear" w:color="auto" w:fill="auto"/>
          </w:tcPr>
          <w:p w:rsidR="00EA7DF9" w:rsidRDefault="00EA7DF9" w:rsidP="00C35921">
            <w:pPr>
              <w:pStyle w:val="ae"/>
              <w:tabs>
                <w:tab w:val="left" w:pos="0"/>
                <w:tab w:val="left" w:pos="993"/>
              </w:tabs>
              <w:ind w:left="0"/>
              <w:jc w:val="center"/>
              <w:rPr>
                <w:sz w:val="20"/>
                <w:szCs w:val="20"/>
              </w:rPr>
            </w:pPr>
          </w:p>
          <w:p w:rsidR="00EA7DF9" w:rsidRPr="00462937" w:rsidRDefault="00EA7DF9" w:rsidP="00C35921">
            <w:pPr>
              <w:pStyle w:val="ae"/>
              <w:tabs>
                <w:tab w:val="left" w:pos="0"/>
                <w:tab w:val="left" w:pos="993"/>
              </w:tabs>
              <w:ind w:left="0"/>
              <w:jc w:val="center"/>
              <w:rPr>
                <w:sz w:val="20"/>
                <w:szCs w:val="20"/>
              </w:rPr>
            </w:pPr>
            <w:r>
              <w:rPr>
                <w:sz w:val="20"/>
                <w:szCs w:val="20"/>
              </w:rPr>
              <w:t>2</w:t>
            </w:r>
          </w:p>
        </w:tc>
      </w:tr>
    </w:tbl>
    <w:p w:rsidR="005A4515" w:rsidRPr="008970A6" w:rsidRDefault="005A4515" w:rsidP="005A4515">
      <w:pPr>
        <w:tabs>
          <w:tab w:val="left" w:pos="0"/>
          <w:tab w:val="left" w:pos="284"/>
        </w:tabs>
        <w:rPr>
          <w:color w:val="000000"/>
        </w:rPr>
      </w:pPr>
      <w:r w:rsidRPr="008970A6">
        <w:rPr>
          <w:color w:val="000000"/>
        </w:rPr>
        <w:t>Мероприятия:</w:t>
      </w:r>
      <w:bookmarkStart w:id="0" w:name="_GoBack"/>
      <w:bookmarkEnd w:id="0"/>
    </w:p>
    <w:p w:rsidR="005A4515" w:rsidRPr="008970A6" w:rsidRDefault="005A4515" w:rsidP="00832D1F">
      <w:pPr>
        <w:pStyle w:val="ae"/>
        <w:numPr>
          <w:ilvl w:val="0"/>
          <w:numId w:val="6"/>
        </w:numPr>
        <w:shd w:val="clear" w:color="auto" w:fill="FFFFFF"/>
        <w:tabs>
          <w:tab w:val="left" w:pos="0"/>
          <w:tab w:val="left" w:pos="284"/>
        </w:tabs>
        <w:ind w:left="0" w:right="10" w:firstLine="0"/>
        <w:jc w:val="both"/>
        <w:rPr>
          <w:rFonts w:eastAsia="Calibri" w:cs="Calibri"/>
          <w:color w:val="000000"/>
          <w:lang w:eastAsia="en-US"/>
        </w:rPr>
      </w:pPr>
      <w:r w:rsidRPr="008970A6">
        <w:rPr>
          <w:rFonts w:eastAsia="Calibri" w:cs="Calibri"/>
          <w:color w:val="000000"/>
          <w:lang w:eastAsia="en-US"/>
        </w:rPr>
        <w:t>Организация семинаров для педагогов, магистрантов и студентов на антикоррупционную тему;</w:t>
      </w:r>
    </w:p>
    <w:p w:rsidR="005A4515" w:rsidRPr="008970A6" w:rsidRDefault="005A4515" w:rsidP="00832D1F">
      <w:pPr>
        <w:pStyle w:val="ae"/>
        <w:numPr>
          <w:ilvl w:val="0"/>
          <w:numId w:val="6"/>
        </w:numPr>
        <w:shd w:val="clear" w:color="auto" w:fill="FFFFFF"/>
        <w:tabs>
          <w:tab w:val="left" w:pos="0"/>
          <w:tab w:val="left" w:pos="284"/>
        </w:tabs>
        <w:ind w:left="0" w:right="10" w:firstLine="0"/>
        <w:jc w:val="both"/>
        <w:rPr>
          <w:rFonts w:eastAsia="Calibri" w:cs="Calibri"/>
          <w:color w:val="000000"/>
          <w:lang w:eastAsia="en-US"/>
        </w:rPr>
      </w:pPr>
      <w:r w:rsidRPr="008970A6">
        <w:rPr>
          <w:rFonts w:eastAsia="Calibri" w:cs="Calibri"/>
          <w:color w:val="000000"/>
          <w:lang w:eastAsia="en-US"/>
        </w:rPr>
        <w:t>Обязательное включение в программу дисциплины «Основы права» темы «Основы антикоррупционной культуры».</w:t>
      </w:r>
    </w:p>
    <w:p w:rsidR="00EA7DF9" w:rsidRPr="008970A6" w:rsidRDefault="00EA7DF9" w:rsidP="00EA7DF9">
      <w:pPr>
        <w:pStyle w:val="ae"/>
        <w:shd w:val="clear" w:color="auto" w:fill="FFFFFF"/>
        <w:tabs>
          <w:tab w:val="left" w:pos="0"/>
        </w:tabs>
        <w:ind w:right="10"/>
        <w:jc w:val="both"/>
        <w:rPr>
          <w:rFonts w:eastAsia="Calibri" w:cs="Calibri"/>
          <w:color w:val="000000"/>
          <w:lang w:eastAsia="en-US"/>
        </w:rPr>
      </w:pPr>
    </w:p>
    <w:sectPr w:rsidR="00EA7DF9" w:rsidRPr="008970A6" w:rsidSect="00B12EA9">
      <w:headerReference w:type="default" r:id="rId8"/>
      <w:footerReference w:type="default" r:id="rId9"/>
      <w:type w:val="continuous"/>
      <w:pgSz w:w="11905" w:h="16837"/>
      <w:pgMar w:top="1032" w:right="848" w:bottom="1013"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28" w:rsidRDefault="00827528">
      <w:r>
        <w:separator/>
      </w:r>
    </w:p>
  </w:endnote>
  <w:endnote w:type="continuationSeparator" w:id="0">
    <w:p w:rsidR="00827528" w:rsidRDefault="0082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038609"/>
      <w:docPartObj>
        <w:docPartGallery w:val="Page Numbers (Bottom of Page)"/>
        <w:docPartUnique/>
      </w:docPartObj>
    </w:sdtPr>
    <w:sdtEndPr/>
    <w:sdtContent>
      <w:p w:rsidR="005D4873" w:rsidRDefault="005D4873">
        <w:pPr>
          <w:pStyle w:val="aa"/>
          <w:jc w:val="right"/>
        </w:pPr>
        <w:r>
          <w:fldChar w:fldCharType="begin"/>
        </w:r>
        <w:r>
          <w:instrText>PAGE   \* MERGEFORMAT</w:instrText>
        </w:r>
        <w:r>
          <w:fldChar w:fldCharType="separate"/>
        </w:r>
        <w:r w:rsidR="008039E0">
          <w:rPr>
            <w:noProof/>
          </w:rPr>
          <w:t>2</w:t>
        </w:r>
        <w:r>
          <w:fldChar w:fldCharType="end"/>
        </w:r>
      </w:p>
    </w:sdtContent>
  </w:sdt>
  <w:p w:rsidR="005D4873" w:rsidRDefault="005D487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28" w:rsidRDefault="00827528">
      <w:r>
        <w:separator/>
      </w:r>
    </w:p>
  </w:footnote>
  <w:footnote w:type="continuationSeparator" w:id="0">
    <w:p w:rsidR="00827528" w:rsidRDefault="00827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5763"/>
      <w:gridCol w:w="1576"/>
    </w:tblGrid>
    <w:tr w:rsidR="005D4873" w:rsidRPr="00095F07" w:rsidTr="00FD31BB">
      <w:trPr>
        <w:trHeight w:val="440"/>
      </w:trPr>
      <w:tc>
        <w:tcPr>
          <w:tcW w:w="2346" w:type="dxa"/>
          <w:vMerge w:val="restart"/>
          <w:vAlign w:val="center"/>
        </w:tcPr>
        <w:p w:rsidR="005D4873" w:rsidRPr="003C09E8" w:rsidRDefault="005D4873" w:rsidP="00586B4B">
          <w:pPr>
            <w:tabs>
              <w:tab w:val="center" w:pos="4677"/>
              <w:tab w:val="right" w:pos="9355"/>
            </w:tabs>
            <w:jc w:val="center"/>
            <w:rPr>
              <w:szCs w:val="20"/>
            </w:rPr>
          </w:pPr>
          <w:r>
            <w:rPr>
              <w:noProof/>
              <w:lang w:eastAsia="ru-RU"/>
            </w:rPr>
            <w:drawing>
              <wp:inline distT="0" distB="0" distL="0" distR="0" wp14:anchorId="417ED2E6" wp14:editId="396DA296">
                <wp:extent cx="1238250" cy="714375"/>
                <wp:effectExtent l="0" t="0" r="0" b="9525"/>
                <wp:docPr id="1" name="Рисунок 1" descr="Казахская национальная академия хоре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ахская национальная академия хореографи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14375"/>
                        </a:xfrm>
                        <a:prstGeom prst="rect">
                          <a:avLst/>
                        </a:prstGeom>
                        <a:noFill/>
                        <a:ln>
                          <a:noFill/>
                        </a:ln>
                      </pic:spPr>
                    </pic:pic>
                  </a:graphicData>
                </a:graphic>
              </wp:inline>
            </w:drawing>
          </w:r>
        </w:p>
      </w:tc>
      <w:tc>
        <w:tcPr>
          <w:tcW w:w="5763" w:type="dxa"/>
          <w:vMerge w:val="restart"/>
          <w:vAlign w:val="center"/>
        </w:tcPr>
        <w:p w:rsidR="005D4873" w:rsidRPr="00095F07" w:rsidRDefault="005D4873" w:rsidP="00586B4B">
          <w:pPr>
            <w:jc w:val="center"/>
            <w:rPr>
              <w:rFonts w:cs="Times New Roman"/>
              <w:sz w:val="22"/>
              <w:szCs w:val="22"/>
            </w:rPr>
          </w:pPr>
          <w:r w:rsidRPr="00095F07">
            <w:rPr>
              <w:rFonts w:cs="Times New Roman"/>
              <w:sz w:val="22"/>
              <w:szCs w:val="22"/>
            </w:rPr>
            <w:t>Стратегический план развития</w:t>
          </w:r>
          <w:r>
            <w:rPr>
              <w:rFonts w:cs="Times New Roman"/>
              <w:sz w:val="22"/>
              <w:szCs w:val="22"/>
            </w:rPr>
            <w:t xml:space="preserve"> факультета искусств</w:t>
          </w:r>
        </w:p>
        <w:p w:rsidR="005D4873" w:rsidRPr="00095F07" w:rsidRDefault="005D4873" w:rsidP="00586B4B">
          <w:pPr>
            <w:jc w:val="center"/>
            <w:rPr>
              <w:rFonts w:cs="Times New Roman"/>
              <w:sz w:val="22"/>
              <w:szCs w:val="22"/>
            </w:rPr>
          </w:pPr>
          <w:r w:rsidRPr="00095F07">
            <w:rPr>
              <w:rFonts w:cs="Times New Roman"/>
              <w:sz w:val="22"/>
              <w:szCs w:val="22"/>
            </w:rPr>
            <w:t>НАО «Казахская национальная академия хореографии»</w:t>
          </w:r>
        </w:p>
        <w:p w:rsidR="005D4873" w:rsidRPr="00095F07" w:rsidRDefault="005D4873" w:rsidP="00586B4B">
          <w:pPr>
            <w:jc w:val="center"/>
            <w:rPr>
              <w:rFonts w:cs="Times New Roman"/>
              <w:sz w:val="22"/>
              <w:szCs w:val="22"/>
            </w:rPr>
          </w:pPr>
          <w:r w:rsidRPr="00095F07">
            <w:rPr>
              <w:rFonts w:cs="Times New Roman"/>
              <w:sz w:val="22"/>
              <w:szCs w:val="22"/>
            </w:rPr>
            <w:t>на 2018-202</w:t>
          </w:r>
          <w:r>
            <w:rPr>
              <w:rFonts w:cs="Times New Roman"/>
              <w:sz w:val="22"/>
              <w:szCs w:val="22"/>
            </w:rPr>
            <w:t xml:space="preserve">5 </w:t>
          </w:r>
          <w:r w:rsidRPr="00095F07">
            <w:rPr>
              <w:rFonts w:cs="Times New Roman"/>
              <w:sz w:val="22"/>
              <w:szCs w:val="22"/>
            </w:rPr>
            <w:t>гг.</w:t>
          </w:r>
        </w:p>
      </w:tc>
      <w:tc>
        <w:tcPr>
          <w:tcW w:w="1576" w:type="dxa"/>
          <w:vAlign w:val="center"/>
        </w:tcPr>
        <w:p w:rsidR="005D4873" w:rsidRPr="00095F07" w:rsidRDefault="005D4873" w:rsidP="00586B4B">
          <w:pPr>
            <w:tabs>
              <w:tab w:val="center" w:pos="4677"/>
              <w:tab w:val="right" w:pos="9355"/>
            </w:tabs>
            <w:rPr>
              <w:rFonts w:cs="Times New Roman"/>
              <w:sz w:val="22"/>
              <w:szCs w:val="22"/>
            </w:rPr>
          </w:pPr>
          <w:r w:rsidRPr="00095F07">
            <w:rPr>
              <w:rFonts w:cs="Times New Roman"/>
              <w:sz w:val="22"/>
              <w:szCs w:val="22"/>
            </w:rPr>
            <w:t>Код: 01-25</w:t>
          </w:r>
        </w:p>
      </w:tc>
    </w:tr>
    <w:tr w:rsidR="005D4873" w:rsidRPr="00095F07" w:rsidTr="00FD31BB">
      <w:trPr>
        <w:trHeight w:val="440"/>
      </w:trPr>
      <w:tc>
        <w:tcPr>
          <w:tcW w:w="2346" w:type="dxa"/>
          <w:vMerge/>
        </w:tcPr>
        <w:p w:rsidR="005D4873" w:rsidRPr="00AD3D15" w:rsidRDefault="005D4873" w:rsidP="00586B4B">
          <w:pPr>
            <w:tabs>
              <w:tab w:val="center" w:pos="4677"/>
              <w:tab w:val="right" w:pos="9355"/>
            </w:tabs>
            <w:rPr>
              <w:szCs w:val="20"/>
            </w:rPr>
          </w:pPr>
        </w:p>
      </w:tc>
      <w:tc>
        <w:tcPr>
          <w:tcW w:w="5763" w:type="dxa"/>
          <w:vMerge/>
        </w:tcPr>
        <w:p w:rsidR="005D4873" w:rsidRPr="00095F07" w:rsidRDefault="005D4873" w:rsidP="00586B4B">
          <w:pPr>
            <w:tabs>
              <w:tab w:val="center" w:pos="4677"/>
              <w:tab w:val="right" w:pos="9355"/>
            </w:tabs>
            <w:rPr>
              <w:rFonts w:cs="Times New Roman"/>
              <w:sz w:val="22"/>
              <w:szCs w:val="22"/>
            </w:rPr>
          </w:pPr>
        </w:p>
      </w:tc>
      <w:tc>
        <w:tcPr>
          <w:tcW w:w="1576" w:type="dxa"/>
          <w:vAlign w:val="center"/>
        </w:tcPr>
        <w:p w:rsidR="005D4873" w:rsidRPr="00095F07" w:rsidRDefault="005D4873" w:rsidP="00586B4B">
          <w:pPr>
            <w:rPr>
              <w:rFonts w:cs="Times New Roman"/>
              <w:sz w:val="22"/>
              <w:szCs w:val="22"/>
            </w:rPr>
          </w:pPr>
          <w:r w:rsidRPr="00095F07">
            <w:rPr>
              <w:rFonts w:cs="Times New Roman"/>
              <w:sz w:val="22"/>
              <w:szCs w:val="22"/>
            </w:rPr>
            <w:t>Издание: 1</w:t>
          </w:r>
        </w:p>
      </w:tc>
    </w:tr>
    <w:tr w:rsidR="005D4873" w:rsidRPr="00095F07" w:rsidTr="00FD31BB">
      <w:trPr>
        <w:trHeight w:val="350"/>
      </w:trPr>
      <w:tc>
        <w:tcPr>
          <w:tcW w:w="2346" w:type="dxa"/>
          <w:vMerge/>
        </w:tcPr>
        <w:p w:rsidR="005D4873" w:rsidRPr="003C09E8" w:rsidRDefault="005D4873" w:rsidP="00586B4B">
          <w:pPr>
            <w:tabs>
              <w:tab w:val="center" w:pos="4677"/>
              <w:tab w:val="right" w:pos="9355"/>
            </w:tabs>
            <w:rPr>
              <w:szCs w:val="20"/>
            </w:rPr>
          </w:pPr>
        </w:p>
      </w:tc>
      <w:tc>
        <w:tcPr>
          <w:tcW w:w="5763" w:type="dxa"/>
          <w:vMerge/>
        </w:tcPr>
        <w:p w:rsidR="005D4873" w:rsidRPr="00095F07" w:rsidRDefault="005D4873" w:rsidP="00586B4B">
          <w:pPr>
            <w:tabs>
              <w:tab w:val="center" w:pos="4677"/>
              <w:tab w:val="right" w:pos="9355"/>
            </w:tabs>
            <w:rPr>
              <w:rFonts w:cs="Times New Roman"/>
              <w:sz w:val="22"/>
              <w:szCs w:val="22"/>
            </w:rPr>
          </w:pPr>
        </w:p>
      </w:tc>
      <w:tc>
        <w:tcPr>
          <w:tcW w:w="1576" w:type="dxa"/>
          <w:vAlign w:val="center"/>
        </w:tcPr>
        <w:p w:rsidR="005D4873" w:rsidRPr="00095F07" w:rsidRDefault="005D4873" w:rsidP="00586B4B">
          <w:pPr>
            <w:rPr>
              <w:rFonts w:cs="Times New Roman"/>
              <w:sz w:val="22"/>
              <w:szCs w:val="22"/>
            </w:rPr>
          </w:pPr>
          <w:r w:rsidRPr="00095F07">
            <w:rPr>
              <w:rFonts w:cs="Times New Roman"/>
              <w:sz w:val="22"/>
              <w:szCs w:val="22"/>
            </w:rPr>
            <w:t xml:space="preserve">Стр. </w:t>
          </w:r>
          <w:r w:rsidRPr="00095F07">
            <w:rPr>
              <w:rFonts w:cs="Times New Roman"/>
              <w:sz w:val="22"/>
              <w:szCs w:val="22"/>
            </w:rPr>
            <w:fldChar w:fldCharType="begin"/>
          </w:r>
          <w:r w:rsidRPr="00095F07">
            <w:rPr>
              <w:rFonts w:cs="Times New Roman"/>
              <w:sz w:val="22"/>
              <w:szCs w:val="22"/>
            </w:rPr>
            <w:instrText xml:space="preserve"> PAGE </w:instrText>
          </w:r>
          <w:r w:rsidRPr="00095F07">
            <w:rPr>
              <w:rFonts w:cs="Times New Roman"/>
              <w:sz w:val="22"/>
              <w:szCs w:val="22"/>
            </w:rPr>
            <w:fldChar w:fldCharType="separate"/>
          </w:r>
          <w:r w:rsidR="008039E0">
            <w:rPr>
              <w:rFonts w:cs="Times New Roman"/>
              <w:noProof/>
              <w:sz w:val="22"/>
              <w:szCs w:val="22"/>
            </w:rPr>
            <w:t>2</w:t>
          </w:r>
          <w:r w:rsidRPr="00095F07">
            <w:rPr>
              <w:rFonts w:cs="Times New Roman"/>
              <w:sz w:val="22"/>
              <w:szCs w:val="22"/>
            </w:rPr>
            <w:fldChar w:fldCharType="end"/>
          </w:r>
          <w:r w:rsidRPr="00095F07">
            <w:rPr>
              <w:rFonts w:cs="Times New Roman"/>
              <w:sz w:val="22"/>
              <w:szCs w:val="22"/>
            </w:rPr>
            <w:t xml:space="preserve"> из </w:t>
          </w:r>
          <w:r w:rsidRPr="00095F07">
            <w:rPr>
              <w:rFonts w:cs="Times New Roman"/>
              <w:sz w:val="22"/>
              <w:szCs w:val="22"/>
            </w:rPr>
            <w:fldChar w:fldCharType="begin"/>
          </w:r>
          <w:r w:rsidRPr="00095F07">
            <w:rPr>
              <w:rFonts w:cs="Times New Roman"/>
              <w:sz w:val="22"/>
              <w:szCs w:val="22"/>
            </w:rPr>
            <w:instrText xml:space="preserve"> NUMPAGES  </w:instrText>
          </w:r>
          <w:r w:rsidRPr="00095F07">
            <w:rPr>
              <w:rFonts w:cs="Times New Roman"/>
              <w:sz w:val="22"/>
              <w:szCs w:val="22"/>
            </w:rPr>
            <w:fldChar w:fldCharType="separate"/>
          </w:r>
          <w:r w:rsidR="008039E0">
            <w:rPr>
              <w:rFonts w:cs="Times New Roman"/>
              <w:noProof/>
              <w:sz w:val="22"/>
              <w:szCs w:val="22"/>
            </w:rPr>
            <w:t>31</w:t>
          </w:r>
          <w:r w:rsidRPr="00095F07">
            <w:rPr>
              <w:rFonts w:cs="Times New Roman"/>
              <w:sz w:val="22"/>
              <w:szCs w:val="22"/>
            </w:rPr>
            <w:fldChar w:fldCharType="end"/>
          </w:r>
        </w:p>
      </w:tc>
    </w:tr>
  </w:tbl>
  <w:p w:rsidR="005D4873" w:rsidRDefault="005D487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E8D"/>
    <w:multiLevelType w:val="hybridMultilevel"/>
    <w:tmpl w:val="263AC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467F8"/>
    <w:multiLevelType w:val="hybridMultilevel"/>
    <w:tmpl w:val="93B62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28A2"/>
    <w:multiLevelType w:val="hybridMultilevel"/>
    <w:tmpl w:val="13726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F48AA"/>
    <w:multiLevelType w:val="hybridMultilevel"/>
    <w:tmpl w:val="EA94E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474EF"/>
    <w:multiLevelType w:val="hybridMultilevel"/>
    <w:tmpl w:val="39107674"/>
    <w:lvl w:ilvl="0" w:tplc="A502E910">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10656"/>
    <w:multiLevelType w:val="hybridMultilevel"/>
    <w:tmpl w:val="7FC88736"/>
    <w:lvl w:ilvl="0" w:tplc="D382D560">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06061"/>
    <w:multiLevelType w:val="hybridMultilevel"/>
    <w:tmpl w:val="76646466"/>
    <w:lvl w:ilvl="0" w:tplc="D0584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717C36"/>
    <w:multiLevelType w:val="hybridMultilevel"/>
    <w:tmpl w:val="2578EE06"/>
    <w:lvl w:ilvl="0" w:tplc="1842FC6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F0395"/>
    <w:multiLevelType w:val="hybridMultilevel"/>
    <w:tmpl w:val="FC526FE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A2B0C"/>
    <w:multiLevelType w:val="hybridMultilevel"/>
    <w:tmpl w:val="4F4A4308"/>
    <w:lvl w:ilvl="0" w:tplc="8D4AD3AE">
      <w:start w:val="1"/>
      <w:numFmt w:val="decimal"/>
      <w:lvlText w:val="%1)"/>
      <w:lvlJc w:val="left"/>
      <w:pPr>
        <w:ind w:left="1080" w:hanging="360"/>
      </w:pPr>
      <w:rPr>
        <w:rFonts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05F7C4F"/>
    <w:multiLevelType w:val="hybridMultilevel"/>
    <w:tmpl w:val="9258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1E352A"/>
    <w:multiLevelType w:val="hybridMultilevel"/>
    <w:tmpl w:val="B4967D4C"/>
    <w:lvl w:ilvl="0" w:tplc="453EBDE2">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15476"/>
    <w:multiLevelType w:val="hybridMultilevel"/>
    <w:tmpl w:val="6868DC6E"/>
    <w:lvl w:ilvl="0" w:tplc="ACEC58A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15:restartNumberingAfterBreak="0">
    <w:nsid w:val="47F2414E"/>
    <w:multiLevelType w:val="hybridMultilevel"/>
    <w:tmpl w:val="2CAC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833DF"/>
    <w:multiLevelType w:val="hybridMultilevel"/>
    <w:tmpl w:val="29364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A82379"/>
    <w:multiLevelType w:val="hybridMultilevel"/>
    <w:tmpl w:val="BF5A7A2C"/>
    <w:lvl w:ilvl="0" w:tplc="5D1A3C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F1321C"/>
    <w:multiLevelType w:val="hybridMultilevel"/>
    <w:tmpl w:val="72E2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B34314"/>
    <w:multiLevelType w:val="hybridMultilevel"/>
    <w:tmpl w:val="C4B85C7C"/>
    <w:lvl w:ilvl="0" w:tplc="9E161FC0">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95C3B40"/>
    <w:multiLevelType w:val="hybridMultilevel"/>
    <w:tmpl w:val="8D7063FC"/>
    <w:lvl w:ilvl="0" w:tplc="1DFA407C">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DC15A56"/>
    <w:multiLevelType w:val="hybridMultilevel"/>
    <w:tmpl w:val="7990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D32EDA"/>
    <w:multiLevelType w:val="hybridMultilevel"/>
    <w:tmpl w:val="60367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15"/>
  </w:num>
  <w:num w:numId="5">
    <w:abstractNumId w:val="8"/>
  </w:num>
  <w:num w:numId="6">
    <w:abstractNumId w:val="5"/>
  </w:num>
  <w:num w:numId="7">
    <w:abstractNumId w:val="13"/>
  </w:num>
  <w:num w:numId="8">
    <w:abstractNumId w:val="4"/>
  </w:num>
  <w:num w:numId="9">
    <w:abstractNumId w:val="11"/>
  </w:num>
  <w:num w:numId="10">
    <w:abstractNumId w:val="10"/>
  </w:num>
  <w:num w:numId="11">
    <w:abstractNumId w:val="7"/>
  </w:num>
  <w:num w:numId="12">
    <w:abstractNumId w:val="2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18"/>
  </w:num>
  <w:num w:numId="18">
    <w:abstractNumId w:val="16"/>
  </w:num>
  <w:num w:numId="19">
    <w:abstractNumId w:val="1"/>
  </w:num>
  <w:num w:numId="20">
    <w:abstractNumId w:val="0"/>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2D"/>
    <w:rsid w:val="00000012"/>
    <w:rsid w:val="000019F5"/>
    <w:rsid w:val="00001A22"/>
    <w:rsid w:val="000026CC"/>
    <w:rsid w:val="000032CA"/>
    <w:rsid w:val="000045F7"/>
    <w:rsid w:val="0000482C"/>
    <w:rsid w:val="00005D6C"/>
    <w:rsid w:val="000063AE"/>
    <w:rsid w:val="00007641"/>
    <w:rsid w:val="000106AE"/>
    <w:rsid w:val="00011562"/>
    <w:rsid w:val="00011F53"/>
    <w:rsid w:val="00012C3F"/>
    <w:rsid w:val="00014844"/>
    <w:rsid w:val="00014B27"/>
    <w:rsid w:val="0001565F"/>
    <w:rsid w:val="00015A5C"/>
    <w:rsid w:val="000165B1"/>
    <w:rsid w:val="00016904"/>
    <w:rsid w:val="000205EB"/>
    <w:rsid w:val="00021AAA"/>
    <w:rsid w:val="000225AE"/>
    <w:rsid w:val="000226C2"/>
    <w:rsid w:val="00024AD1"/>
    <w:rsid w:val="00027DD5"/>
    <w:rsid w:val="00032C49"/>
    <w:rsid w:val="00034212"/>
    <w:rsid w:val="00036439"/>
    <w:rsid w:val="00036A98"/>
    <w:rsid w:val="00037FEB"/>
    <w:rsid w:val="00041A79"/>
    <w:rsid w:val="000422C2"/>
    <w:rsid w:val="000422C7"/>
    <w:rsid w:val="00042D71"/>
    <w:rsid w:val="00042FA3"/>
    <w:rsid w:val="00043AD0"/>
    <w:rsid w:val="00044F12"/>
    <w:rsid w:val="0004642D"/>
    <w:rsid w:val="00051087"/>
    <w:rsid w:val="00054137"/>
    <w:rsid w:val="00054EE0"/>
    <w:rsid w:val="00055895"/>
    <w:rsid w:val="00056ABF"/>
    <w:rsid w:val="00056D31"/>
    <w:rsid w:val="000579A9"/>
    <w:rsid w:val="00057F83"/>
    <w:rsid w:val="00061ABE"/>
    <w:rsid w:val="00061CD5"/>
    <w:rsid w:val="000639C4"/>
    <w:rsid w:val="000649A4"/>
    <w:rsid w:val="00065A2D"/>
    <w:rsid w:val="00065ABD"/>
    <w:rsid w:val="00066755"/>
    <w:rsid w:val="00067D42"/>
    <w:rsid w:val="000704A5"/>
    <w:rsid w:val="00070522"/>
    <w:rsid w:val="0007148E"/>
    <w:rsid w:val="00072DF8"/>
    <w:rsid w:val="00072F89"/>
    <w:rsid w:val="000752E6"/>
    <w:rsid w:val="0007532A"/>
    <w:rsid w:val="0007557B"/>
    <w:rsid w:val="00077778"/>
    <w:rsid w:val="00077BAC"/>
    <w:rsid w:val="00084F59"/>
    <w:rsid w:val="00085D77"/>
    <w:rsid w:val="00086DCE"/>
    <w:rsid w:val="00086E1E"/>
    <w:rsid w:val="0008715C"/>
    <w:rsid w:val="00090063"/>
    <w:rsid w:val="00090703"/>
    <w:rsid w:val="00090B69"/>
    <w:rsid w:val="0009211F"/>
    <w:rsid w:val="00094071"/>
    <w:rsid w:val="00094C96"/>
    <w:rsid w:val="00094E70"/>
    <w:rsid w:val="00095927"/>
    <w:rsid w:val="000962E8"/>
    <w:rsid w:val="00096C68"/>
    <w:rsid w:val="00097002"/>
    <w:rsid w:val="00097030"/>
    <w:rsid w:val="000976EC"/>
    <w:rsid w:val="00097736"/>
    <w:rsid w:val="000A0A0F"/>
    <w:rsid w:val="000A163F"/>
    <w:rsid w:val="000A1715"/>
    <w:rsid w:val="000A3E72"/>
    <w:rsid w:val="000A49A4"/>
    <w:rsid w:val="000B1AE4"/>
    <w:rsid w:val="000B1C01"/>
    <w:rsid w:val="000B1E4A"/>
    <w:rsid w:val="000B264C"/>
    <w:rsid w:val="000B6758"/>
    <w:rsid w:val="000B6956"/>
    <w:rsid w:val="000B73E9"/>
    <w:rsid w:val="000C2B06"/>
    <w:rsid w:val="000C3394"/>
    <w:rsid w:val="000C455D"/>
    <w:rsid w:val="000C6328"/>
    <w:rsid w:val="000C7C83"/>
    <w:rsid w:val="000D0C7C"/>
    <w:rsid w:val="000D0FCC"/>
    <w:rsid w:val="000D14B5"/>
    <w:rsid w:val="000D1B80"/>
    <w:rsid w:val="000D377A"/>
    <w:rsid w:val="000D572A"/>
    <w:rsid w:val="000D68AF"/>
    <w:rsid w:val="000D6BF8"/>
    <w:rsid w:val="000D75B7"/>
    <w:rsid w:val="000E0DCA"/>
    <w:rsid w:val="000E19EB"/>
    <w:rsid w:val="000E1B19"/>
    <w:rsid w:val="000E2272"/>
    <w:rsid w:val="000E23E2"/>
    <w:rsid w:val="000E4AFD"/>
    <w:rsid w:val="000F14CF"/>
    <w:rsid w:val="000F2283"/>
    <w:rsid w:val="000F409E"/>
    <w:rsid w:val="000F40C6"/>
    <w:rsid w:val="000F43E6"/>
    <w:rsid w:val="000F4CB0"/>
    <w:rsid w:val="000F6838"/>
    <w:rsid w:val="0010017F"/>
    <w:rsid w:val="00104AA9"/>
    <w:rsid w:val="00104F0C"/>
    <w:rsid w:val="001052BD"/>
    <w:rsid w:val="00110CE1"/>
    <w:rsid w:val="001138B3"/>
    <w:rsid w:val="00116AF3"/>
    <w:rsid w:val="00117754"/>
    <w:rsid w:val="001179CE"/>
    <w:rsid w:val="0012048B"/>
    <w:rsid w:val="001212BE"/>
    <w:rsid w:val="0012230B"/>
    <w:rsid w:val="00123B9D"/>
    <w:rsid w:val="001262A3"/>
    <w:rsid w:val="00130F6C"/>
    <w:rsid w:val="00132361"/>
    <w:rsid w:val="001344B4"/>
    <w:rsid w:val="00135F4C"/>
    <w:rsid w:val="00140CF2"/>
    <w:rsid w:val="00142190"/>
    <w:rsid w:val="001443A0"/>
    <w:rsid w:val="0014542E"/>
    <w:rsid w:val="0014621A"/>
    <w:rsid w:val="001472AC"/>
    <w:rsid w:val="001479B5"/>
    <w:rsid w:val="00151864"/>
    <w:rsid w:val="00151900"/>
    <w:rsid w:val="00152832"/>
    <w:rsid w:val="001537D6"/>
    <w:rsid w:val="0015511D"/>
    <w:rsid w:val="0015536D"/>
    <w:rsid w:val="00156101"/>
    <w:rsid w:val="0015648C"/>
    <w:rsid w:val="00156B29"/>
    <w:rsid w:val="0016039A"/>
    <w:rsid w:val="001605F5"/>
    <w:rsid w:val="001608BC"/>
    <w:rsid w:val="001612A9"/>
    <w:rsid w:val="00161C8D"/>
    <w:rsid w:val="00162A3E"/>
    <w:rsid w:val="0016381B"/>
    <w:rsid w:val="00163B8F"/>
    <w:rsid w:val="00165D61"/>
    <w:rsid w:val="00165EDB"/>
    <w:rsid w:val="00166110"/>
    <w:rsid w:val="001705DD"/>
    <w:rsid w:val="001714E3"/>
    <w:rsid w:val="00171E79"/>
    <w:rsid w:val="00173C7B"/>
    <w:rsid w:val="00173E0A"/>
    <w:rsid w:val="00174921"/>
    <w:rsid w:val="00176C43"/>
    <w:rsid w:val="00180313"/>
    <w:rsid w:val="00181430"/>
    <w:rsid w:val="001859E5"/>
    <w:rsid w:val="00186187"/>
    <w:rsid w:val="00186BA4"/>
    <w:rsid w:val="0018700D"/>
    <w:rsid w:val="00187ED3"/>
    <w:rsid w:val="001916D9"/>
    <w:rsid w:val="00194483"/>
    <w:rsid w:val="00194F75"/>
    <w:rsid w:val="00195501"/>
    <w:rsid w:val="001A0588"/>
    <w:rsid w:val="001A143A"/>
    <w:rsid w:val="001A1687"/>
    <w:rsid w:val="001A2003"/>
    <w:rsid w:val="001A28F3"/>
    <w:rsid w:val="001A4651"/>
    <w:rsid w:val="001A5EE3"/>
    <w:rsid w:val="001A6049"/>
    <w:rsid w:val="001A68B6"/>
    <w:rsid w:val="001B0EBE"/>
    <w:rsid w:val="001B19E4"/>
    <w:rsid w:val="001B2172"/>
    <w:rsid w:val="001B22CE"/>
    <w:rsid w:val="001B4844"/>
    <w:rsid w:val="001B53F8"/>
    <w:rsid w:val="001B6FCB"/>
    <w:rsid w:val="001B74C1"/>
    <w:rsid w:val="001B75C9"/>
    <w:rsid w:val="001C016F"/>
    <w:rsid w:val="001C2B61"/>
    <w:rsid w:val="001C39AA"/>
    <w:rsid w:val="001C3F5C"/>
    <w:rsid w:val="001C446B"/>
    <w:rsid w:val="001C4CC1"/>
    <w:rsid w:val="001C6891"/>
    <w:rsid w:val="001C6FF9"/>
    <w:rsid w:val="001C71DA"/>
    <w:rsid w:val="001C71F3"/>
    <w:rsid w:val="001D0D68"/>
    <w:rsid w:val="001D21F4"/>
    <w:rsid w:val="001D3168"/>
    <w:rsid w:val="001D4282"/>
    <w:rsid w:val="001D63CB"/>
    <w:rsid w:val="001D73DC"/>
    <w:rsid w:val="001D7E74"/>
    <w:rsid w:val="001E0F42"/>
    <w:rsid w:val="001E1006"/>
    <w:rsid w:val="001E3B50"/>
    <w:rsid w:val="001E6F70"/>
    <w:rsid w:val="001F1022"/>
    <w:rsid w:val="001F38D6"/>
    <w:rsid w:val="001F729E"/>
    <w:rsid w:val="001F7D89"/>
    <w:rsid w:val="001F7EE8"/>
    <w:rsid w:val="0020450D"/>
    <w:rsid w:val="002045B7"/>
    <w:rsid w:val="00205E5B"/>
    <w:rsid w:val="00214222"/>
    <w:rsid w:val="00216273"/>
    <w:rsid w:val="00216E8C"/>
    <w:rsid w:val="0022106E"/>
    <w:rsid w:val="002212C6"/>
    <w:rsid w:val="00221646"/>
    <w:rsid w:val="00223637"/>
    <w:rsid w:val="00223915"/>
    <w:rsid w:val="00223D98"/>
    <w:rsid w:val="0022477A"/>
    <w:rsid w:val="00225F92"/>
    <w:rsid w:val="00236E65"/>
    <w:rsid w:val="00241643"/>
    <w:rsid w:val="00246C59"/>
    <w:rsid w:val="002473B1"/>
    <w:rsid w:val="002476E6"/>
    <w:rsid w:val="00247865"/>
    <w:rsid w:val="002510AE"/>
    <w:rsid w:val="00254B8C"/>
    <w:rsid w:val="0025526C"/>
    <w:rsid w:val="002561B1"/>
    <w:rsid w:val="002577D3"/>
    <w:rsid w:val="002604BE"/>
    <w:rsid w:val="00260A24"/>
    <w:rsid w:val="00260C7A"/>
    <w:rsid w:val="0026204C"/>
    <w:rsid w:val="00262BC7"/>
    <w:rsid w:val="0026726E"/>
    <w:rsid w:val="00270F16"/>
    <w:rsid w:val="00271495"/>
    <w:rsid w:val="00272125"/>
    <w:rsid w:val="00272586"/>
    <w:rsid w:val="00272F79"/>
    <w:rsid w:val="002737F3"/>
    <w:rsid w:val="002764A8"/>
    <w:rsid w:val="00277262"/>
    <w:rsid w:val="00280B6F"/>
    <w:rsid w:val="00282A48"/>
    <w:rsid w:val="00283658"/>
    <w:rsid w:val="0028480B"/>
    <w:rsid w:val="00285131"/>
    <w:rsid w:val="00291B3C"/>
    <w:rsid w:val="0029355D"/>
    <w:rsid w:val="002946F9"/>
    <w:rsid w:val="00295A88"/>
    <w:rsid w:val="00295AF4"/>
    <w:rsid w:val="00295E07"/>
    <w:rsid w:val="00297989"/>
    <w:rsid w:val="002A036F"/>
    <w:rsid w:val="002A054F"/>
    <w:rsid w:val="002A096F"/>
    <w:rsid w:val="002A0978"/>
    <w:rsid w:val="002A11AA"/>
    <w:rsid w:val="002A2B00"/>
    <w:rsid w:val="002A2F14"/>
    <w:rsid w:val="002A3B43"/>
    <w:rsid w:val="002A6F0C"/>
    <w:rsid w:val="002B38A6"/>
    <w:rsid w:val="002B3C60"/>
    <w:rsid w:val="002B6000"/>
    <w:rsid w:val="002C2FE8"/>
    <w:rsid w:val="002C354B"/>
    <w:rsid w:val="002C36D5"/>
    <w:rsid w:val="002C3DB4"/>
    <w:rsid w:val="002C4553"/>
    <w:rsid w:val="002C4A24"/>
    <w:rsid w:val="002C4DC4"/>
    <w:rsid w:val="002C6E87"/>
    <w:rsid w:val="002C7D1A"/>
    <w:rsid w:val="002D0936"/>
    <w:rsid w:val="002D1A8C"/>
    <w:rsid w:val="002D327A"/>
    <w:rsid w:val="002D3ECC"/>
    <w:rsid w:val="002D6226"/>
    <w:rsid w:val="002D7965"/>
    <w:rsid w:val="002D7D6D"/>
    <w:rsid w:val="002E0556"/>
    <w:rsid w:val="002E08B9"/>
    <w:rsid w:val="002E22B5"/>
    <w:rsid w:val="002E273D"/>
    <w:rsid w:val="002E283C"/>
    <w:rsid w:val="002E2BF7"/>
    <w:rsid w:val="002E2C17"/>
    <w:rsid w:val="002E2DB8"/>
    <w:rsid w:val="002E2ED2"/>
    <w:rsid w:val="002E2FF5"/>
    <w:rsid w:val="002E63A6"/>
    <w:rsid w:val="002E6DF1"/>
    <w:rsid w:val="002F1217"/>
    <w:rsid w:val="002F2207"/>
    <w:rsid w:val="002F4865"/>
    <w:rsid w:val="002F512C"/>
    <w:rsid w:val="002F557C"/>
    <w:rsid w:val="002F5DBD"/>
    <w:rsid w:val="002F5F92"/>
    <w:rsid w:val="002F6575"/>
    <w:rsid w:val="002F6778"/>
    <w:rsid w:val="00301DFD"/>
    <w:rsid w:val="00302BB3"/>
    <w:rsid w:val="00304381"/>
    <w:rsid w:val="00305A33"/>
    <w:rsid w:val="00306309"/>
    <w:rsid w:val="00307534"/>
    <w:rsid w:val="0031022E"/>
    <w:rsid w:val="00312046"/>
    <w:rsid w:val="0031260F"/>
    <w:rsid w:val="00312ADA"/>
    <w:rsid w:val="00313E52"/>
    <w:rsid w:val="00314F99"/>
    <w:rsid w:val="003156F1"/>
    <w:rsid w:val="00315B7C"/>
    <w:rsid w:val="00315E18"/>
    <w:rsid w:val="00316D38"/>
    <w:rsid w:val="00316E4A"/>
    <w:rsid w:val="00316EF8"/>
    <w:rsid w:val="00317A1B"/>
    <w:rsid w:val="003207E2"/>
    <w:rsid w:val="00322BB2"/>
    <w:rsid w:val="00323959"/>
    <w:rsid w:val="00324195"/>
    <w:rsid w:val="003255E2"/>
    <w:rsid w:val="00330383"/>
    <w:rsid w:val="003310E9"/>
    <w:rsid w:val="003337AC"/>
    <w:rsid w:val="003352F5"/>
    <w:rsid w:val="0033564F"/>
    <w:rsid w:val="00342AE3"/>
    <w:rsid w:val="00343A5C"/>
    <w:rsid w:val="003472AA"/>
    <w:rsid w:val="00347336"/>
    <w:rsid w:val="00347CBA"/>
    <w:rsid w:val="003520B9"/>
    <w:rsid w:val="00352304"/>
    <w:rsid w:val="003546EC"/>
    <w:rsid w:val="003557CB"/>
    <w:rsid w:val="0035613F"/>
    <w:rsid w:val="00356428"/>
    <w:rsid w:val="0035645E"/>
    <w:rsid w:val="00357FCC"/>
    <w:rsid w:val="00361EF6"/>
    <w:rsid w:val="003639AB"/>
    <w:rsid w:val="00366852"/>
    <w:rsid w:val="00366927"/>
    <w:rsid w:val="003672C3"/>
    <w:rsid w:val="00367954"/>
    <w:rsid w:val="00370FC6"/>
    <w:rsid w:val="00371FD8"/>
    <w:rsid w:val="00373FDD"/>
    <w:rsid w:val="0037520E"/>
    <w:rsid w:val="0037607A"/>
    <w:rsid w:val="00380311"/>
    <w:rsid w:val="00380486"/>
    <w:rsid w:val="0038063B"/>
    <w:rsid w:val="00380683"/>
    <w:rsid w:val="00381242"/>
    <w:rsid w:val="00382E19"/>
    <w:rsid w:val="00383A4D"/>
    <w:rsid w:val="00387612"/>
    <w:rsid w:val="00387776"/>
    <w:rsid w:val="00387D8E"/>
    <w:rsid w:val="00390B4D"/>
    <w:rsid w:val="00391399"/>
    <w:rsid w:val="0039188A"/>
    <w:rsid w:val="0039198E"/>
    <w:rsid w:val="00392074"/>
    <w:rsid w:val="00395ABE"/>
    <w:rsid w:val="00396B82"/>
    <w:rsid w:val="00397EB3"/>
    <w:rsid w:val="003A0515"/>
    <w:rsid w:val="003A0775"/>
    <w:rsid w:val="003A14D3"/>
    <w:rsid w:val="003A15F6"/>
    <w:rsid w:val="003A2ADB"/>
    <w:rsid w:val="003A2FB1"/>
    <w:rsid w:val="003A42B6"/>
    <w:rsid w:val="003A5568"/>
    <w:rsid w:val="003A64AB"/>
    <w:rsid w:val="003A6DF7"/>
    <w:rsid w:val="003B0A44"/>
    <w:rsid w:val="003B14B3"/>
    <w:rsid w:val="003B2351"/>
    <w:rsid w:val="003B2955"/>
    <w:rsid w:val="003B33CE"/>
    <w:rsid w:val="003B429F"/>
    <w:rsid w:val="003B5F03"/>
    <w:rsid w:val="003B6409"/>
    <w:rsid w:val="003B7A1B"/>
    <w:rsid w:val="003B7BA7"/>
    <w:rsid w:val="003C46AB"/>
    <w:rsid w:val="003C6921"/>
    <w:rsid w:val="003D069E"/>
    <w:rsid w:val="003D0C12"/>
    <w:rsid w:val="003D2126"/>
    <w:rsid w:val="003D2337"/>
    <w:rsid w:val="003D6C3A"/>
    <w:rsid w:val="003E15E4"/>
    <w:rsid w:val="003E1E3E"/>
    <w:rsid w:val="003E30C9"/>
    <w:rsid w:val="003E4561"/>
    <w:rsid w:val="003E4623"/>
    <w:rsid w:val="003E62E1"/>
    <w:rsid w:val="003E6C6E"/>
    <w:rsid w:val="003E79F4"/>
    <w:rsid w:val="003F122D"/>
    <w:rsid w:val="003F1BB7"/>
    <w:rsid w:val="003F1C28"/>
    <w:rsid w:val="003F4574"/>
    <w:rsid w:val="003F5419"/>
    <w:rsid w:val="003F5D20"/>
    <w:rsid w:val="003F6EF6"/>
    <w:rsid w:val="003F7280"/>
    <w:rsid w:val="0040196B"/>
    <w:rsid w:val="00402AA0"/>
    <w:rsid w:val="00403384"/>
    <w:rsid w:val="00404DEA"/>
    <w:rsid w:val="00405AF5"/>
    <w:rsid w:val="004065D9"/>
    <w:rsid w:val="004122AD"/>
    <w:rsid w:val="00412DCC"/>
    <w:rsid w:val="0041314F"/>
    <w:rsid w:val="00413DC4"/>
    <w:rsid w:val="004155DA"/>
    <w:rsid w:val="004210D6"/>
    <w:rsid w:val="004213AD"/>
    <w:rsid w:val="00421667"/>
    <w:rsid w:val="00422932"/>
    <w:rsid w:val="004230E4"/>
    <w:rsid w:val="00423382"/>
    <w:rsid w:val="00424900"/>
    <w:rsid w:val="004254E2"/>
    <w:rsid w:val="00426740"/>
    <w:rsid w:val="00430B63"/>
    <w:rsid w:val="00431A61"/>
    <w:rsid w:val="004322A0"/>
    <w:rsid w:val="00432C27"/>
    <w:rsid w:val="00432F9F"/>
    <w:rsid w:val="0043327A"/>
    <w:rsid w:val="00433464"/>
    <w:rsid w:val="00433569"/>
    <w:rsid w:val="004336B9"/>
    <w:rsid w:val="004342A6"/>
    <w:rsid w:val="0043447C"/>
    <w:rsid w:val="00434521"/>
    <w:rsid w:val="00435428"/>
    <w:rsid w:val="00435449"/>
    <w:rsid w:val="0043634A"/>
    <w:rsid w:val="00440104"/>
    <w:rsid w:val="00440BB2"/>
    <w:rsid w:val="0044128D"/>
    <w:rsid w:val="00441BA3"/>
    <w:rsid w:val="00441FE8"/>
    <w:rsid w:val="00442514"/>
    <w:rsid w:val="00442A48"/>
    <w:rsid w:val="004436E6"/>
    <w:rsid w:val="00444C24"/>
    <w:rsid w:val="00445762"/>
    <w:rsid w:val="00445FE4"/>
    <w:rsid w:val="00446861"/>
    <w:rsid w:val="00450DDE"/>
    <w:rsid w:val="00460F18"/>
    <w:rsid w:val="00461B4A"/>
    <w:rsid w:val="004621D0"/>
    <w:rsid w:val="004630C4"/>
    <w:rsid w:val="0046327E"/>
    <w:rsid w:val="004657A2"/>
    <w:rsid w:val="00465DA4"/>
    <w:rsid w:val="004671B4"/>
    <w:rsid w:val="00467F58"/>
    <w:rsid w:val="00470B7D"/>
    <w:rsid w:val="00472358"/>
    <w:rsid w:val="00475028"/>
    <w:rsid w:val="00475EBE"/>
    <w:rsid w:val="004760FA"/>
    <w:rsid w:val="004763B8"/>
    <w:rsid w:val="004766D7"/>
    <w:rsid w:val="004768A2"/>
    <w:rsid w:val="004807C3"/>
    <w:rsid w:val="00484FBC"/>
    <w:rsid w:val="00486C32"/>
    <w:rsid w:val="00486E42"/>
    <w:rsid w:val="00487008"/>
    <w:rsid w:val="00487509"/>
    <w:rsid w:val="00487E72"/>
    <w:rsid w:val="004900D8"/>
    <w:rsid w:val="0049010B"/>
    <w:rsid w:val="004901DC"/>
    <w:rsid w:val="0049025F"/>
    <w:rsid w:val="00490898"/>
    <w:rsid w:val="004909DD"/>
    <w:rsid w:val="00490A31"/>
    <w:rsid w:val="004925AA"/>
    <w:rsid w:val="00494887"/>
    <w:rsid w:val="00495B59"/>
    <w:rsid w:val="004961A5"/>
    <w:rsid w:val="00496D6A"/>
    <w:rsid w:val="004A0C92"/>
    <w:rsid w:val="004A0EAA"/>
    <w:rsid w:val="004A1694"/>
    <w:rsid w:val="004A1853"/>
    <w:rsid w:val="004A199C"/>
    <w:rsid w:val="004A22DB"/>
    <w:rsid w:val="004A36C7"/>
    <w:rsid w:val="004A41E9"/>
    <w:rsid w:val="004A44B7"/>
    <w:rsid w:val="004A4BA1"/>
    <w:rsid w:val="004A4EE0"/>
    <w:rsid w:val="004A5428"/>
    <w:rsid w:val="004A7C53"/>
    <w:rsid w:val="004B03F6"/>
    <w:rsid w:val="004B257B"/>
    <w:rsid w:val="004B2FBB"/>
    <w:rsid w:val="004B4D96"/>
    <w:rsid w:val="004B53AB"/>
    <w:rsid w:val="004B5DCB"/>
    <w:rsid w:val="004B630D"/>
    <w:rsid w:val="004B76D4"/>
    <w:rsid w:val="004B7995"/>
    <w:rsid w:val="004C2652"/>
    <w:rsid w:val="004C53DC"/>
    <w:rsid w:val="004C6A13"/>
    <w:rsid w:val="004D5213"/>
    <w:rsid w:val="004D5838"/>
    <w:rsid w:val="004D5C2C"/>
    <w:rsid w:val="004D5DB8"/>
    <w:rsid w:val="004E0568"/>
    <w:rsid w:val="004E0EB4"/>
    <w:rsid w:val="004E4DC8"/>
    <w:rsid w:val="004E60F2"/>
    <w:rsid w:val="004E761E"/>
    <w:rsid w:val="004F128F"/>
    <w:rsid w:val="004F1480"/>
    <w:rsid w:val="004F3507"/>
    <w:rsid w:val="004F5C50"/>
    <w:rsid w:val="004F6005"/>
    <w:rsid w:val="004F7828"/>
    <w:rsid w:val="005000D4"/>
    <w:rsid w:val="005015A7"/>
    <w:rsid w:val="00501728"/>
    <w:rsid w:val="0050197E"/>
    <w:rsid w:val="00501F29"/>
    <w:rsid w:val="00502013"/>
    <w:rsid w:val="0050205A"/>
    <w:rsid w:val="00502C1E"/>
    <w:rsid w:val="005060CD"/>
    <w:rsid w:val="0050723C"/>
    <w:rsid w:val="00507F09"/>
    <w:rsid w:val="0051077F"/>
    <w:rsid w:val="00510CBF"/>
    <w:rsid w:val="00512EF3"/>
    <w:rsid w:val="005149AD"/>
    <w:rsid w:val="0051549C"/>
    <w:rsid w:val="00516077"/>
    <w:rsid w:val="00517AA2"/>
    <w:rsid w:val="00520567"/>
    <w:rsid w:val="00520D17"/>
    <w:rsid w:val="00521683"/>
    <w:rsid w:val="005225AD"/>
    <w:rsid w:val="00523268"/>
    <w:rsid w:val="00523DC1"/>
    <w:rsid w:val="00524F8A"/>
    <w:rsid w:val="00525232"/>
    <w:rsid w:val="005263EF"/>
    <w:rsid w:val="0052678C"/>
    <w:rsid w:val="00527362"/>
    <w:rsid w:val="00527C57"/>
    <w:rsid w:val="0053045A"/>
    <w:rsid w:val="00531ED0"/>
    <w:rsid w:val="00531F3C"/>
    <w:rsid w:val="00532265"/>
    <w:rsid w:val="00532749"/>
    <w:rsid w:val="0053498A"/>
    <w:rsid w:val="00536073"/>
    <w:rsid w:val="005361F8"/>
    <w:rsid w:val="005366C6"/>
    <w:rsid w:val="00536837"/>
    <w:rsid w:val="00540664"/>
    <w:rsid w:val="00541914"/>
    <w:rsid w:val="00541AB6"/>
    <w:rsid w:val="00545DCB"/>
    <w:rsid w:val="00546C42"/>
    <w:rsid w:val="00547A62"/>
    <w:rsid w:val="0055220D"/>
    <w:rsid w:val="00553444"/>
    <w:rsid w:val="00553FC4"/>
    <w:rsid w:val="00554D32"/>
    <w:rsid w:val="005563D2"/>
    <w:rsid w:val="00556613"/>
    <w:rsid w:val="00562FA2"/>
    <w:rsid w:val="00563EBD"/>
    <w:rsid w:val="00566362"/>
    <w:rsid w:val="00566619"/>
    <w:rsid w:val="0056712A"/>
    <w:rsid w:val="00567301"/>
    <w:rsid w:val="005678EC"/>
    <w:rsid w:val="005678F7"/>
    <w:rsid w:val="005721AD"/>
    <w:rsid w:val="0057396B"/>
    <w:rsid w:val="00574325"/>
    <w:rsid w:val="0057475B"/>
    <w:rsid w:val="0057582D"/>
    <w:rsid w:val="005831B4"/>
    <w:rsid w:val="00583549"/>
    <w:rsid w:val="00585450"/>
    <w:rsid w:val="00585AF0"/>
    <w:rsid w:val="00586818"/>
    <w:rsid w:val="00586B4B"/>
    <w:rsid w:val="00586D16"/>
    <w:rsid w:val="00592DD6"/>
    <w:rsid w:val="005942D5"/>
    <w:rsid w:val="00595245"/>
    <w:rsid w:val="005954D0"/>
    <w:rsid w:val="005954F2"/>
    <w:rsid w:val="00595523"/>
    <w:rsid w:val="00595BDF"/>
    <w:rsid w:val="00595EA8"/>
    <w:rsid w:val="005A1029"/>
    <w:rsid w:val="005A208A"/>
    <w:rsid w:val="005A3DCC"/>
    <w:rsid w:val="005A3E08"/>
    <w:rsid w:val="005A4253"/>
    <w:rsid w:val="005A4515"/>
    <w:rsid w:val="005A579C"/>
    <w:rsid w:val="005A74E0"/>
    <w:rsid w:val="005A7620"/>
    <w:rsid w:val="005A768B"/>
    <w:rsid w:val="005A7A77"/>
    <w:rsid w:val="005B0FC0"/>
    <w:rsid w:val="005B1FF2"/>
    <w:rsid w:val="005B2F49"/>
    <w:rsid w:val="005B3936"/>
    <w:rsid w:val="005B61BB"/>
    <w:rsid w:val="005C0011"/>
    <w:rsid w:val="005C0AA5"/>
    <w:rsid w:val="005C19BA"/>
    <w:rsid w:val="005C1B38"/>
    <w:rsid w:val="005C1E29"/>
    <w:rsid w:val="005C2E5B"/>
    <w:rsid w:val="005C32CF"/>
    <w:rsid w:val="005C3516"/>
    <w:rsid w:val="005C35A7"/>
    <w:rsid w:val="005C3763"/>
    <w:rsid w:val="005D074E"/>
    <w:rsid w:val="005D4873"/>
    <w:rsid w:val="005D575A"/>
    <w:rsid w:val="005D5A5E"/>
    <w:rsid w:val="005D687D"/>
    <w:rsid w:val="005D7936"/>
    <w:rsid w:val="005D7A71"/>
    <w:rsid w:val="005E05A8"/>
    <w:rsid w:val="005E0A50"/>
    <w:rsid w:val="005E1232"/>
    <w:rsid w:val="005E1A89"/>
    <w:rsid w:val="005E4CDB"/>
    <w:rsid w:val="005E6125"/>
    <w:rsid w:val="005E75B2"/>
    <w:rsid w:val="005E7ADF"/>
    <w:rsid w:val="005F0CE4"/>
    <w:rsid w:val="005F2173"/>
    <w:rsid w:val="005F2FD9"/>
    <w:rsid w:val="005F3C1E"/>
    <w:rsid w:val="005F4509"/>
    <w:rsid w:val="005F5A25"/>
    <w:rsid w:val="005F5B65"/>
    <w:rsid w:val="005F6CAE"/>
    <w:rsid w:val="005F6D3D"/>
    <w:rsid w:val="005F7329"/>
    <w:rsid w:val="005F7511"/>
    <w:rsid w:val="005F765E"/>
    <w:rsid w:val="00601822"/>
    <w:rsid w:val="00601EDB"/>
    <w:rsid w:val="0060266A"/>
    <w:rsid w:val="0060361B"/>
    <w:rsid w:val="006037FA"/>
    <w:rsid w:val="00603982"/>
    <w:rsid w:val="006049FB"/>
    <w:rsid w:val="006056B3"/>
    <w:rsid w:val="00610F08"/>
    <w:rsid w:val="00610FD7"/>
    <w:rsid w:val="00611922"/>
    <w:rsid w:val="00611EB5"/>
    <w:rsid w:val="00612282"/>
    <w:rsid w:val="00612C72"/>
    <w:rsid w:val="00612FC6"/>
    <w:rsid w:val="006136DA"/>
    <w:rsid w:val="006139ED"/>
    <w:rsid w:val="0061559B"/>
    <w:rsid w:val="0061630D"/>
    <w:rsid w:val="006200A9"/>
    <w:rsid w:val="00620C7A"/>
    <w:rsid w:val="006219E5"/>
    <w:rsid w:val="00622F3C"/>
    <w:rsid w:val="00623232"/>
    <w:rsid w:val="00623A9B"/>
    <w:rsid w:val="00630F43"/>
    <w:rsid w:val="006319AB"/>
    <w:rsid w:val="00631F67"/>
    <w:rsid w:val="00631F8B"/>
    <w:rsid w:val="0064139F"/>
    <w:rsid w:val="0064443B"/>
    <w:rsid w:val="00645AD3"/>
    <w:rsid w:val="006479B3"/>
    <w:rsid w:val="00647F5D"/>
    <w:rsid w:val="00652200"/>
    <w:rsid w:val="0065242D"/>
    <w:rsid w:val="00653450"/>
    <w:rsid w:val="00657387"/>
    <w:rsid w:val="006573C6"/>
    <w:rsid w:val="00657426"/>
    <w:rsid w:val="006579B5"/>
    <w:rsid w:val="00657C53"/>
    <w:rsid w:val="00660794"/>
    <w:rsid w:val="00660814"/>
    <w:rsid w:val="0066103B"/>
    <w:rsid w:val="00662C0D"/>
    <w:rsid w:val="006646C2"/>
    <w:rsid w:val="0066486B"/>
    <w:rsid w:val="00664A25"/>
    <w:rsid w:val="00664BCC"/>
    <w:rsid w:val="00664C18"/>
    <w:rsid w:val="00666C54"/>
    <w:rsid w:val="00667B0B"/>
    <w:rsid w:val="00670242"/>
    <w:rsid w:val="006721C8"/>
    <w:rsid w:val="00674EF4"/>
    <w:rsid w:val="00675B8B"/>
    <w:rsid w:val="0068010C"/>
    <w:rsid w:val="00681129"/>
    <w:rsid w:val="0068179B"/>
    <w:rsid w:val="00681A07"/>
    <w:rsid w:val="00682178"/>
    <w:rsid w:val="00682693"/>
    <w:rsid w:val="00682A6D"/>
    <w:rsid w:val="00682CE9"/>
    <w:rsid w:val="00684019"/>
    <w:rsid w:val="00684ADA"/>
    <w:rsid w:val="00685D2A"/>
    <w:rsid w:val="00686278"/>
    <w:rsid w:val="00686840"/>
    <w:rsid w:val="00690393"/>
    <w:rsid w:val="00691EB4"/>
    <w:rsid w:val="00692966"/>
    <w:rsid w:val="00693CEE"/>
    <w:rsid w:val="0069587E"/>
    <w:rsid w:val="006A347E"/>
    <w:rsid w:val="006A3C27"/>
    <w:rsid w:val="006A3F36"/>
    <w:rsid w:val="006A4436"/>
    <w:rsid w:val="006A44D2"/>
    <w:rsid w:val="006A4AAA"/>
    <w:rsid w:val="006A58EC"/>
    <w:rsid w:val="006A6279"/>
    <w:rsid w:val="006A7D74"/>
    <w:rsid w:val="006B031A"/>
    <w:rsid w:val="006B0975"/>
    <w:rsid w:val="006B2EB1"/>
    <w:rsid w:val="006B4457"/>
    <w:rsid w:val="006B4DCE"/>
    <w:rsid w:val="006B50EE"/>
    <w:rsid w:val="006B5728"/>
    <w:rsid w:val="006B5D89"/>
    <w:rsid w:val="006B6F11"/>
    <w:rsid w:val="006B7A77"/>
    <w:rsid w:val="006C0007"/>
    <w:rsid w:val="006C1DDE"/>
    <w:rsid w:val="006C1E83"/>
    <w:rsid w:val="006C35BB"/>
    <w:rsid w:val="006C4212"/>
    <w:rsid w:val="006C5692"/>
    <w:rsid w:val="006C5826"/>
    <w:rsid w:val="006C72B4"/>
    <w:rsid w:val="006D004E"/>
    <w:rsid w:val="006D22CE"/>
    <w:rsid w:val="006D54C1"/>
    <w:rsid w:val="006E1318"/>
    <w:rsid w:val="006E1CDC"/>
    <w:rsid w:val="006E2BBB"/>
    <w:rsid w:val="006E3073"/>
    <w:rsid w:val="006E38BD"/>
    <w:rsid w:val="006E4CB3"/>
    <w:rsid w:val="006F0A15"/>
    <w:rsid w:val="006F2F05"/>
    <w:rsid w:val="006F4C3F"/>
    <w:rsid w:val="00700043"/>
    <w:rsid w:val="007025AB"/>
    <w:rsid w:val="00703219"/>
    <w:rsid w:val="00704782"/>
    <w:rsid w:val="00706371"/>
    <w:rsid w:val="00706EBF"/>
    <w:rsid w:val="00707F6D"/>
    <w:rsid w:val="0071096A"/>
    <w:rsid w:val="007130DA"/>
    <w:rsid w:val="00714814"/>
    <w:rsid w:val="00721DE8"/>
    <w:rsid w:val="007225F2"/>
    <w:rsid w:val="00725147"/>
    <w:rsid w:val="0072538B"/>
    <w:rsid w:val="00726E10"/>
    <w:rsid w:val="00726EAC"/>
    <w:rsid w:val="00727BC6"/>
    <w:rsid w:val="0073070A"/>
    <w:rsid w:val="00730EF4"/>
    <w:rsid w:val="00732A71"/>
    <w:rsid w:val="0073430C"/>
    <w:rsid w:val="007348BC"/>
    <w:rsid w:val="007363E0"/>
    <w:rsid w:val="00736699"/>
    <w:rsid w:val="00736A27"/>
    <w:rsid w:val="00736CFE"/>
    <w:rsid w:val="007375CD"/>
    <w:rsid w:val="00740A7C"/>
    <w:rsid w:val="007428DA"/>
    <w:rsid w:val="00742B77"/>
    <w:rsid w:val="00742F38"/>
    <w:rsid w:val="007462DB"/>
    <w:rsid w:val="007473B2"/>
    <w:rsid w:val="007500F2"/>
    <w:rsid w:val="007508BD"/>
    <w:rsid w:val="0075115F"/>
    <w:rsid w:val="0075286E"/>
    <w:rsid w:val="00753208"/>
    <w:rsid w:val="0075575D"/>
    <w:rsid w:val="00756C3D"/>
    <w:rsid w:val="00756C68"/>
    <w:rsid w:val="00760F6F"/>
    <w:rsid w:val="00760F77"/>
    <w:rsid w:val="00762113"/>
    <w:rsid w:val="0076356F"/>
    <w:rsid w:val="007636DF"/>
    <w:rsid w:val="00763B9C"/>
    <w:rsid w:val="00765939"/>
    <w:rsid w:val="00766052"/>
    <w:rsid w:val="00766821"/>
    <w:rsid w:val="00766B2B"/>
    <w:rsid w:val="00770A51"/>
    <w:rsid w:val="00771B2A"/>
    <w:rsid w:val="00773710"/>
    <w:rsid w:val="00773F70"/>
    <w:rsid w:val="007752AD"/>
    <w:rsid w:val="00775817"/>
    <w:rsid w:val="00776D39"/>
    <w:rsid w:val="0077785F"/>
    <w:rsid w:val="00777BEB"/>
    <w:rsid w:val="00777DD7"/>
    <w:rsid w:val="0078082B"/>
    <w:rsid w:val="007809C2"/>
    <w:rsid w:val="00781622"/>
    <w:rsid w:val="0078209E"/>
    <w:rsid w:val="00783F9F"/>
    <w:rsid w:val="007847F0"/>
    <w:rsid w:val="00784F8C"/>
    <w:rsid w:val="00785F8E"/>
    <w:rsid w:val="00786651"/>
    <w:rsid w:val="007904B1"/>
    <w:rsid w:val="00791FE3"/>
    <w:rsid w:val="00793092"/>
    <w:rsid w:val="0079327E"/>
    <w:rsid w:val="0079328E"/>
    <w:rsid w:val="00794198"/>
    <w:rsid w:val="00794C82"/>
    <w:rsid w:val="00795046"/>
    <w:rsid w:val="007972F3"/>
    <w:rsid w:val="00797B54"/>
    <w:rsid w:val="007A000B"/>
    <w:rsid w:val="007A21D2"/>
    <w:rsid w:val="007A2A79"/>
    <w:rsid w:val="007A2DCA"/>
    <w:rsid w:val="007A41DD"/>
    <w:rsid w:val="007A56E0"/>
    <w:rsid w:val="007A75CC"/>
    <w:rsid w:val="007A7733"/>
    <w:rsid w:val="007B0B63"/>
    <w:rsid w:val="007B111D"/>
    <w:rsid w:val="007B1137"/>
    <w:rsid w:val="007B188C"/>
    <w:rsid w:val="007B2140"/>
    <w:rsid w:val="007B2D39"/>
    <w:rsid w:val="007B3ABF"/>
    <w:rsid w:val="007C0EE3"/>
    <w:rsid w:val="007C1ADE"/>
    <w:rsid w:val="007C3A16"/>
    <w:rsid w:val="007C4044"/>
    <w:rsid w:val="007C4D57"/>
    <w:rsid w:val="007C6511"/>
    <w:rsid w:val="007C7733"/>
    <w:rsid w:val="007D01DF"/>
    <w:rsid w:val="007D0BE2"/>
    <w:rsid w:val="007D19C9"/>
    <w:rsid w:val="007D309A"/>
    <w:rsid w:val="007D49BE"/>
    <w:rsid w:val="007D54E4"/>
    <w:rsid w:val="007D6DB3"/>
    <w:rsid w:val="007D724B"/>
    <w:rsid w:val="007E2A47"/>
    <w:rsid w:val="007E43BA"/>
    <w:rsid w:val="007E4510"/>
    <w:rsid w:val="007E5654"/>
    <w:rsid w:val="007E7EAB"/>
    <w:rsid w:val="007E7F64"/>
    <w:rsid w:val="007F3781"/>
    <w:rsid w:val="007F5481"/>
    <w:rsid w:val="007F5C9B"/>
    <w:rsid w:val="007F5DF5"/>
    <w:rsid w:val="007F680C"/>
    <w:rsid w:val="007F6A55"/>
    <w:rsid w:val="008008B1"/>
    <w:rsid w:val="00801F24"/>
    <w:rsid w:val="008029C8"/>
    <w:rsid w:val="008036A8"/>
    <w:rsid w:val="008039E0"/>
    <w:rsid w:val="00805BA8"/>
    <w:rsid w:val="00805EDE"/>
    <w:rsid w:val="008062FA"/>
    <w:rsid w:val="00806B19"/>
    <w:rsid w:val="00810021"/>
    <w:rsid w:val="00811DD2"/>
    <w:rsid w:val="008131CC"/>
    <w:rsid w:val="00814B8A"/>
    <w:rsid w:val="00815C88"/>
    <w:rsid w:val="00815CF9"/>
    <w:rsid w:val="00815E86"/>
    <w:rsid w:val="00815EDE"/>
    <w:rsid w:val="008173D9"/>
    <w:rsid w:val="008174C1"/>
    <w:rsid w:val="0081791D"/>
    <w:rsid w:val="00820146"/>
    <w:rsid w:val="008201FF"/>
    <w:rsid w:val="00821B93"/>
    <w:rsid w:val="008228A3"/>
    <w:rsid w:val="008258C9"/>
    <w:rsid w:val="008269CD"/>
    <w:rsid w:val="00826F6A"/>
    <w:rsid w:val="00827528"/>
    <w:rsid w:val="00830782"/>
    <w:rsid w:val="00830E18"/>
    <w:rsid w:val="00831B6A"/>
    <w:rsid w:val="00832047"/>
    <w:rsid w:val="0083248B"/>
    <w:rsid w:val="00832D1F"/>
    <w:rsid w:val="008338AC"/>
    <w:rsid w:val="00835407"/>
    <w:rsid w:val="00836CFC"/>
    <w:rsid w:val="00841597"/>
    <w:rsid w:val="008427C5"/>
    <w:rsid w:val="00842F06"/>
    <w:rsid w:val="00843BBC"/>
    <w:rsid w:val="00845153"/>
    <w:rsid w:val="00845AE6"/>
    <w:rsid w:val="0084619A"/>
    <w:rsid w:val="008470DD"/>
    <w:rsid w:val="008477A6"/>
    <w:rsid w:val="00851175"/>
    <w:rsid w:val="00851E2F"/>
    <w:rsid w:val="0085284D"/>
    <w:rsid w:val="00854D02"/>
    <w:rsid w:val="008550D7"/>
    <w:rsid w:val="00856AE9"/>
    <w:rsid w:val="0085734B"/>
    <w:rsid w:val="0085738E"/>
    <w:rsid w:val="00860748"/>
    <w:rsid w:val="00862938"/>
    <w:rsid w:val="0086312A"/>
    <w:rsid w:val="00863F85"/>
    <w:rsid w:val="0086466F"/>
    <w:rsid w:val="008653A1"/>
    <w:rsid w:val="008674B1"/>
    <w:rsid w:val="00867C04"/>
    <w:rsid w:val="0087089B"/>
    <w:rsid w:val="00870CAF"/>
    <w:rsid w:val="00873007"/>
    <w:rsid w:val="008731BF"/>
    <w:rsid w:val="00873330"/>
    <w:rsid w:val="00873386"/>
    <w:rsid w:val="008735AF"/>
    <w:rsid w:val="00873632"/>
    <w:rsid w:val="008736D3"/>
    <w:rsid w:val="008741ED"/>
    <w:rsid w:val="0087429C"/>
    <w:rsid w:val="008751CF"/>
    <w:rsid w:val="008758BB"/>
    <w:rsid w:val="00881FD9"/>
    <w:rsid w:val="00882EAD"/>
    <w:rsid w:val="008836A9"/>
    <w:rsid w:val="00883846"/>
    <w:rsid w:val="008840D2"/>
    <w:rsid w:val="00884398"/>
    <w:rsid w:val="00885922"/>
    <w:rsid w:val="00886BC8"/>
    <w:rsid w:val="0088711B"/>
    <w:rsid w:val="0088749E"/>
    <w:rsid w:val="00887951"/>
    <w:rsid w:val="008907D3"/>
    <w:rsid w:val="00890CA5"/>
    <w:rsid w:val="00891E5D"/>
    <w:rsid w:val="00892AD9"/>
    <w:rsid w:val="00892FFB"/>
    <w:rsid w:val="0089393D"/>
    <w:rsid w:val="00893A77"/>
    <w:rsid w:val="00893CC0"/>
    <w:rsid w:val="008944A5"/>
    <w:rsid w:val="00895399"/>
    <w:rsid w:val="00895595"/>
    <w:rsid w:val="008955B2"/>
    <w:rsid w:val="00896924"/>
    <w:rsid w:val="00896B79"/>
    <w:rsid w:val="008970A6"/>
    <w:rsid w:val="008970E4"/>
    <w:rsid w:val="008A138E"/>
    <w:rsid w:val="008A1E00"/>
    <w:rsid w:val="008A3679"/>
    <w:rsid w:val="008A46F8"/>
    <w:rsid w:val="008A4E37"/>
    <w:rsid w:val="008A4E8A"/>
    <w:rsid w:val="008A5414"/>
    <w:rsid w:val="008A75C2"/>
    <w:rsid w:val="008B02ED"/>
    <w:rsid w:val="008B08EA"/>
    <w:rsid w:val="008B68D9"/>
    <w:rsid w:val="008B69E5"/>
    <w:rsid w:val="008B6EDA"/>
    <w:rsid w:val="008B7AB4"/>
    <w:rsid w:val="008B7AD9"/>
    <w:rsid w:val="008C0849"/>
    <w:rsid w:val="008C0DE6"/>
    <w:rsid w:val="008C0EF0"/>
    <w:rsid w:val="008C1AB2"/>
    <w:rsid w:val="008C38BB"/>
    <w:rsid w:val="008C4960"/>
    <w:rsid w:val="008C4977"/>
    <w:rsid w:val="008C6869"/>
    <w:rsid w:val="008C71BA"/>
    <w:rsid w:val="008D025C"/>
    <w:rsid w:val="008D2803"/>
    <w:rsid w:val="008D475A"/>
    <w:rsid w:val="008D51C8"/>
    <w:rsid w:val="008E0266"/>
    <w:rsid w:val="008E0759"/>
    <w:rsid w:val="008E0855"/>
    <w:rsid w:val="008E0B2D"/>
    <w:rsid w:val="008E10A0"/>
    <w:rsid w:val="008E400E"/>
    <w:rsid w:val="008E5055"/>
    <w:rsid w:val="008E6BF5"/>
    <w:rsid w:val="008E7641"/>
    <w:rsid w:val="008F0275"/>
    <w:rsid w:val="008F0D05"/>
    <w:rsid w:val="008F2840"/>
    <w:rsid w:val="008F3580"/>
    <w:rsid w:val="008F4B6C"/>
    <w:rsid w:val="008F5290"/>
    <w:rsid w:val="008F64FA"/>
    <w:rsid w:val="008F7A8E"/>
    <w:rsid w:val="008F7F30"/>
    <w:rsid w:val="009015D9"/>
    <w:rsid w:val="00902E0F"/>
    <w:rsid w:val="009038C8"/>
    <w:rsid w:val="009042C2"/>
    <w:rsid w:val="009042E5"/>
    <w:rsid w:val="00905327"/>
    <w:rsid w:val="00907754"/>
    <w:rsid w:val="009101BC"/>
    <w:rsid w:val="0091152D"/>
    <w:rsid w:val="00913117"/>
    <w:rsid w:val="00915A03"/>
    <w:rsid w:val="0091668E"/>
    <w:rsid w:val="00917BE1"/>
    <w:rsid w:val="0092043F"/>
    <w:rsid w:val="00921928"/>
    <w:rsid w:val="009222C0"/>
    <w:rsid w:val="009246AD"/>
    <w:rsid w:val="00925212"/>
    <w:rsid w:val="0092685B"/>
    <w:rsid w:val="0092698D"/>
    <w:rsid w:val="00926B39"/>
    <w:rsid w:val="00927181"/>
    <w:rsid w:val="009308E4"/>
    <w:rsid w:val="00931187"/>
    <w:rsid w:val="00933055"/>
    <w:rsid w:val="00937700"/>
    <w:rsid w:val="0093781A"/>
    <w:rsid w:val="00941473"/>
    <w:rsid w:val="00942928"/>
    <w:rsid w:val="009431F3"/>
    <w:rsid w:val="0094331F"/>
    <w:rsid w:val="0094361A"/>
    <w:rsid w:val="009440A7"/>
    <w:rsid w:val="00944CCA"/>
    <w:rsid w:val="009454C8"/>
    <w:rsid w:val="009455F9"/>
    <w:rsid w:val="00946FCD"/>
    <w:rsid w:val="0094725F"/>
    <w:rsid w:val="009478F8"/>
    <w:rsid w:val="00947CC9"/>
    <w:rsid w:val="009512D4"/>
    <w:rsid w:val="00951BC1"/>
    <w:rsid w:val="00952223"/>
    <w:rsid w:val="0095264A"/>
    <w:rsid w:val="009537F3"/>
    <w:rsid w:val="0095466F"/>
    <w:rsid w:val="0095491B"/>
    <w:rsid w:val="00960105"/>
    <w:rsid w:val="009626B8"/>
    <w:rsid w:val="009629FA"/>
    <w:rsid w:val="00963E79"/>
    <w:rsid w:val="00966E2D"/>
    <w:rsid w:val="0096703C"/>
    <w:rsid w:val="0097112D"/>
    <w:rsid w:val="0097309A"/>
    <w:rsid w:val="009734DB"/>
    <w:rsid w:val="00973542"/>
    <w:rsid w:val="00973D6F"/>
    <w:rsid w:val="0097495E"/>
    <w:rsid w:val="00975370"/>
    <w:rsid w:val="009770DA"/>
    <w:rsid w:val="00977B9F"/>
    <w:rsid w:val="00980F7A"/>
    <w:rsid w:val="00981340"/>
    <w:rsid w:val="0098279D"/>
    <w:rsid w:val="00982E69"/>
    <w:rsid w:val="00985309"/>
    <w:rsid w:val="00986A36"/>
    <w:rsid w:val="00986EAF"/>
    <w:rsid w:val="00987903"/>
    <w:rsid w:val="00987BCE"/>
    <w:rsid w:val="00990F3B"/>
    <w:rsid w:val="00990FBF"/>
    <w:rsid w:val="009920B7"/>
    <w:rsid w:val="00992AC7"/>
    <w:rsid w:val="00992EC3"/>
    <w:rsid w:val="00993284"/>
    <w:rsid w:val="00993BB0"/>
    <w:rsid w:val="00994C9F"/>
    <w:rsid w:val="00997137"/>
    <w:rsid w:val="009A2147"/>
    <w:rsid w:val="009A2543"/>
    <w:rsid w:val="009A7E4E"/>
    <w:rsid w:val="009B10D4"/>
    <w:rsid w:val="009B15FC"/>
    <w:rsid w:val="009B229D"/>
    <w:rsid w:val="009B2A26"/>
    <w:rsid w:val="009B462B"/>
    <w:rsid w:val="009B7B48"/>
    <w:rsid w:val="009C1A33"/>
    <w:rsid w:val="009C2BF2"/>
    <w:rsid w:val="009C2C43"/>
    <w:rsid w:val="009C2ECB"/>
    <w:rsid w:val="009C3496"/>
    <w:rsid w:val="009C3AD1"/>
    <w:rsid w:val="009C3B29"/>
    <w:rsid w:val="009C3FC8"/>
    <w:rsid w:val="009C510F"/>
    <w:rsid w:val="009C5EB7"/>
    <w:rsid w:val="009C5FEA"/>
    <w:rsid w:val="009C6516"/>
    <w:rsid w:val="009D1FA7"/>
    <w:rsid w:val="009D44D2"/>
    <w:rsid w:val="009D6474"/>
    <w:rsid w:val="009E021B"/>
    <w:rsid w:val="009E0525"/>
    <w:rsid w:val="009E0D80"/>
    <w:rsid w:val="009E2019"/>
    <w:rsid w:val="009E3D6B"/>
    <w:rsid w:val="009E7231"/>
    <w:rsid w:val="009E7661"/>
    <w:rsid w:val="009E7FCE"/>
    <w:rsid w:val="009F0CD5"/>
    <w:rsid w:val="009F0F1D"/>
    <w:rsid w:val="009F0F74"/>
    <w:rsid w:val="009F2647"/>
    <w:rsid w:val="009F2BED"/>
    <w:rsid w:val="009F4C0B"/>
    <w:rsid w:val="009F5F37"/>
    <w:rsid w:val="009F734A"/>
    <w:rsid w:val="00A000C3"/>
    <w:rsid w:val="00A00569"/>
    <w:rsid w:val="00A0335F"/>
    <w:rsid w:val="00A0413C"/>
    <w:rsid w:val="00A0670D"/>
    <w:rsid w:val="00A114F1"/>
    <w:rsid w:val="00A11C28"/>
    <w:rsid w:val="00A1281A"/>
    <w:rsid w:val="00A13033"/>
    <w:rsid w:val="00A14457"/>
    <w:rsid w:val="00A153F2"/>
    <w:rsid w:val="00A15915"/>
    <w:rsid w:val="00A15B54"/>
    <w:rsid w:val="00A166EF"/>
    <w:rsid w:val="00A16DEC"/>
    <w:rsid w:val="00A171FC"/>
    <w:rsid w:val="00A17BF2"/>
    <w:rsid w:val="00A21F3C"/>
    <w:rsid w:val="00A2375E"/>
    <w:rsid w:val="00A23E01"/>
    <w:rsid w:val="00A24365"/>
    <w:rsid w:val="00A247B3"/>
    <w:rsid w:val="00A24FF4"/>
    <w:rsid w:val="00A256FC"/>
    <w:rsid w:val="00A25893"/>
    <w:rsid w:val="00A25E00"/>
    <w:rsid w:val="00A30190"/>
    <w:rsid w:val="00A30239"/>
    <w:rsid w:val="00A30DE9"/>
    <w:rsid w:val="00A30DF4"/>
    <w:rsid w:val="00A31862"/>
    <w:rsid w:val="00A34FED"/>
    <w:rsid w:val="00A37873"/>
    <w:rsid w:val="00A37991"/>
    <w:rsid w:val="00A40875"/>
    <w:rsid w:val="00A42035"/>
    <w:rsid w:val="00A42950"/>
    <w:rsid w:val="00A42E83"/>
    <w:rsid w:val="00A43295"/>
    <w:rsid w:val="00A4385C"/>
    <w:rsid w:val="00A439E4"/>
    <w:rsid w:val="00A441BE"/>
    <w:rsid w:val="00A4485A"/>
    <w:rsid w:val="00A44989"/>
    <w:rsid w:val="00A44D30"/>
    <w:rsid w:val="00A519B4"/>
    <w:rsid w:val="00A5267A"/>
    <w:rsid w:val="00A53F66"/>
    <w:rsid w:val="00A55458"/>
    <w:rsid w:val="00A55501"/>
    <w:rsid w:val="00A614B0"/>
    <w:rsid w:val="00A619D5"/>
    <w:rsid w:val="00A62BF9"/>
    <w:rsid w:val="00A6453B"/>
    <w:rsid w:val="00A65209"/>
    <w:rsid w:val="00A65BD0"/>
    <w:rsid w:val="00A709AE"/>
    <w:rsid w:val="00A730B5"/>
    <w:rsid w:val="00A73704"/>
    <w:rsid w:val="00A738C6"/>
    <w:rsid w:val="00A73DD9"/>
    <w:rsid w:val="00A74543"/>
    <w:rsid w:val="00A74A6B"/>
    <w:rsid w:val="00A7537C"/>
    <w:rsid w:val="00A7635A"/>
    <w:rsid w:val="00A80AED"/>
    <w:rsid w:val="00A80C9A"/>
    <w:rsid w:val="00A80DAA"/>
    <w:rsid w:val="00A80EE5"/>
    <w:rsid w:val="00A81DFD"/>
    <w:rsid w:val="00A83634"/>
    <w:rsid w:val="00A8363C"/>
    <w:rsid w:val="00A83A4D"/>
    <w:rsid w:val="00A84481"/>
    <w:rsid w:val="00A8537B"/>
    <w:rsid w:val="00A86B8B"/>
    <w:rsid w:val="00A877A9"/>
    <w:rsid w:val="00A87B32"/>
    <w:rsid w:val="00A87BAD"/>
    <w:rsid w:val="00A9030A"/>
    <w:rsid w:val="00A908F3"/>
    <w:rsid w:val="00A91D21"/>
    <w:rsid w:val="00A94088"/>
    <w:rsid w:val="00A94844"/>
    <w:rsid w:val="00A94B1F"/>
    <w:rsid w:val="00A964E4"/>
    <w:rsid w:val="00AA0A59"/>
    <w:rsid w:val="00AA1E2A"/>
    <w:rsid w:val="00AA1FBF"/>
    <w:rsid w:val="00AA1FE1"/>
    <w:rsid w:val="00AB062D"/>
    <w:rsid w:val="00AB1DDF"/>
    <w:rsid w:val="00AB23C7"/>
    <w:rsid w:val="00AB330E"/>
    <w:rsid w:val="00AB40AD"/>
    <w:rsid w:val="00AC0231"/>
    <w:rsid w:val="00AC0BD9"/>
    <w:rsid w:val="00AC2217"/>
    <w:rsid w:val="00AC321E"/>
    <w:rsid w:val="00AC358D"/>
    <w:rsid w:val="00AC36C5"/>
    <w:rsid w:val="00AC4791"/>
    <w:rsid w:val="00AC5450"/>
    <w:rsid w:val="00AC5C34"/>
    <w:rsid w:val="00AC5CD6"/>
    <w:rsid w:val="00AC61EF"/>
    <w:rsid w:val="00AC6547"/>
    <w:rsid w:val="00AD0061"/>
    <w:rsid w:val="00AD018C"/>
    <w:rsid w:val="00AD05BF"/>
    <w:rsid w:val="00AD4415"/>
    <w:rsid w:val="00AD44A0"/>
    <w:rsid w:val="00AD4A8A"/>
    <w:rsid w:val="00AD5A5E"/>
    <w:rsid w:val="00AD5FA9"/>
    <w:rsid w:val="00AD72CE"/>
    <w:rsid w:val="00AD762A"/>
    <w:rsid w:val="00AE1669"/>
    <w:rsid w:val="00AE4093"/>
    <w:rsid w:val="00AE473E"/>
    <w:rsid w:val="00AE4F5F"/>
    <w:rsid w:val="00AE678D"/>
    <w:rsid w:val="00AF3953"/>
    <w:rsid w:val="00AF4B51"/>
    <w:rsid w:val="00AF5A8C"/>
    <w:rsid w:val="00AF768F"/>
    <w:rsid w:val="00B00885"/>
    <w:rsid w:val="00B017B2"/>
    <w:rsid w:val="00B01FEE"/>
    <w:rsid w:val="00B025EC"/>
    <w:rsid w:val="00B02AD9"/>
    <w:rsid w:val="00B0476F"/>
    <w:rsid w:val="00B064E6"/>
    <w:rsid w:val="00B06B70"/>
    <w:rsid w:val="00B1049E"/>
    <w:rsid w:val="00B10EF4"/>
    <w:rsid w:val="00B11081"/>
    <w:rsid w:val="00B113AE"/>
    <w:rsid w:val="00B115FE"/>
    <w:rsid w:val="00B12EA9"/>
    <w:rsid w:val="00B13223"/>
    <w:rsid w:val="00B17BD2"/>
    <w:rsid w:val="00B228AD"/>
    <w:rsid w:val="00B2354D"/>
    <w:rsid w:val="00B237CA"/>
    <w:rsid w:val="00B24D51"/>
    <w:rsid w:val="00B25287"/>
    <w:rsid w:val="00B25527"/>
    <w:rsid w:val="00B26C97"/>
    <w:rsid w:val="00B27A0E"/>
    <w:rsid w:val="00B27AA2"/>
    <w:rsid w:val="00B27B31"/>
    <w:rsid w:val="00B317E5"/>
    <w:rsid w:val="00B33681"/>
    <w:rsid w:val="00B33DE0"/>
    <w:rsid w:val="00B35F38"/>
    <w:rsid w:val="00B366BC"/>
    <w:rsid w:val="00B40257"/>
    <w:rsid w:val="00B425DA"/>
    <w:rsid w:val="00B42829"/>
    <w:rsid w:val="00B4324C"/>
    <w:rsid w:val="00B43339"/>
    <w:rsid w:val="00B447F4"/>
    <w:rsid w:val="00B45511"/>
    <w:rsid w:val="00B459AB"/>
    <w:rsid w:val="00B501AF"/>
    <w:rsid w:val="00B506C0"/>
    <w:rsid w:val="00B50A31"/>
    <w:rsid w:val="00B51413"/>
    <w:rsid w:val="00B51A75"/>
    <w:rsid w:val="00B5361E"/>
    <w:rsid w:val="00B5499B"/>
    <w:rsid w:val="00B5502E"/>
    <w:rsid w:val="00B609A3"/>
    <w:rsid w:val="00B60FC6"/>
    <w:rsid w:val="00B614ED"/>
    <w:rsid w:val="00B61786"/>
    <w:rsid w:val="00B620BA"/>
    <w:rsid w:val="00B62CF9"/>
    <w:rsid w:val="00B62FA5"/>
    <w:rsid w:val="00B6332D"/>
    <w:rsid w:val="00B637AD"/>
    <w:rsid w:val="00B67815"/>
    <w:rsid w:val="00B67F11"/>
    <w:rsid w:val="00B70DEA"/>
    <w:rsid w:val="00B7375D"/>
    <w:rsid w:val="00B73CF6"/>
    <w:rsid w:val="00B73D5D"/>
    <w:rsid w:val="00B756B4"/>
    <w:rsid w:val="00B75C3A"/>
    <w:rsid w:val="00B76AE9"/>
    <w:rsid w:val="00B77DF6"/>
    <w:rsid w:val="00B80C85"/>
    <w:rsid w:val="00B82ECF"/>
    <w:rsid w:val="00B830E0"/>
    <w:rsid w:val="00B83282"/>
    <w:rsid w:val="00B8351C"/>
    <w:rsid w:val="00B85ACF"/>
    <w:rsid w:val="00B912A1"/>
    <w:rsid w:val="00B9190D"/>
    <w:rsid w:val="00B9371E"/>
    <w:rsid w:val="00B94CCB"/>
    <w:rsid w:val="00B95627"/>
    <w:rsid w:val="00B95781"/>
    <w:rsid w:val="00B95811"/>
    <w:rsid w:val="00B96D80"/>
    <w:rsid w:val="00BA1C56"/>
    <w:rsid w:val="00BA202F"/>
    <w:rsid w:val="00BA3C7B"/>
    <w:rsid w:val="00BA3CEF"/>
    <w:rsid w:val="00BA3E62"/>
    <w:rsid w:val="00BA4443"/>
    <w:rsid w:val="00BA44D2"/>
    <w:rsid w:val="00BA6566"/>
    <w:rsid w:val="00BB1A1F"/>
    <w:rsid w:val="00BB2F6F"/>
    <w:rsid w:val="00BB4BD6"/>
    <w:rsid w:val="00BB4F27"/>
    <w:rsid w:val="00BB5C7A"/>
    <w:rsid w:val="00BB6396"/>
    <w:rsid w:val="00BB6546"/>
    <w:rsid w:val="00BC1293"/>
    <w:rsid w:val="00BC15E3"/>
    <w:rsid w:val="00BC3B47"/>
    <w:rsid w:val="00BC4526"/>
    <w:rsid w:val="00BC51F6"/>
    <w:rsid w:val="00BC5219"/>
    <w:rsid w:val="00BC56CC"/>
    <w:rsid w:val="00BC5C07"/>
    <w:rsid w:val="00BC7043"/>
    <w:rsid w:val="00BC735A"/>
    <w:rsid w:val="00BC7935"/>
    <w:rsid w:val="00BD0ECE"/>
    <w:rsid w:val="00BD12EF"/>
    <w:rsid w:val="00BD2295"/>
    <w:rsid w:val="00BD2ACD"/>
    <w:rsid w:val="00BD3A72"/>
    <w:rsid w:val="00BD3CD9"/>
    <w:rsid w:val="00BD40E1"/>
    <w:rsid w:val="00BD56B6"/>
    <w:rsid w:val="00BD58E3"/>
    <w:rsid w:val="00BD5C47"/>
    <w:rsid w:val="00BE22A1"/>
    <w:rsid w:val="00BE2E50"/>
    <w:rsid w:val="00BE3509"/>
    <w:rsid w:val="00BE3E66"/>
    <w:rsid w:val="00BE4247"/>
    <w:rsid w:val="00BE6745"/>
    <w:rsid w:val="00BE7BF1"/>
    <w:rsid w:val="00BF1270"/>
    <w:rsid w:val="00BF1A6A"/>
    <w:rsid w:val="00BF1D4B"/>
    <w:rsid w:val="00BF225A"/>
    <w:rsid w:val="00BF2A2F"/>
    <w:rsid w:val="00BF3532"/>
    <w:rsid w:val="00BF52E4"/>
    <w:rsid w:val="00BF54B4"/>
    <w:rsid w:val="00C005B5"/>
    <w:rsid w:val="00C00759"/>
    <w:rsid w:val="00C00D89"/>
    <w:rsid w:val="00C0190F"/>
    <w:rsid w:val="00C01A09"/>
    <w:rsid w:val="00C02561"/>
    <w:rsid w:val="00C0281A"/>
    <w:rsid w:val="00C038C9"/>
    <w:rsid w:val="00C04B96"/>
    <w:rsid w:val="00C06AD0"/>
    <w:rsid w:val="00C076F0"/>
    <w:rsid w:val="00C103A5"/>
    <w:rsid w:val="00C121E2"/>
    <w:rsid w:val="00C14D18"/>
    <w:rsid w:val="00C1639C"/>
    <w:rsid w:val="00C16AF7"/>
    <w:rsid w:val="00C16B94"/>
    <w:rsid w:val="00C17812"/>
    <w:rsid w:val="00C17C6B"/>
    <w:rsid w:val="00C21801"/>
    <w:rsid w:val="00C225DC"/>
    <w:rsid w:val="00C27189"/>
    <w:rsid w:val="00C274B0"/>
    <w:rsid w:val="00C301FC"/>
    <w:rsid w:val="00C30D19"/>
    <w:rsid w:val="00C30F46"/>
    <w:rsid w:val="00C32310"/>
    <w:rsid w:val="00C325AB"/>
    <w:rsid w:val="00C32A7B"/>
    <w:rsid w:val="00C34157"/>
    <w:rsid w:val="00C3510C"/>
    <w:rsid w:val="00C35921"/>
    <w:rsid w:val="00C36097"/>
    <w:rsid w:val="00C36D32"/>
    <w:rsid w:val="00C37D42"/>
    <w:rsid w:val="00C420C4"/>
    <w:rsid w:val="00C43C35"/>
    <w:rsid w:val="00C44413"/>
    <w:rsid w:val="00C46202"/>
    <w:rsid w:val="00C46FC2"/>
    <w:rsid w:val="00C47552"/>
    <w:rsid w:val="00C5081F"/>
    <w:rsid w:val="00C513CB"/>
    <w:rsid w:val="00C51909"/>
    <w:rsid w:val="00C51EF8"/>
    <w:rsid w:val="00C527ED"/>
    <w:rsid w:val="00C535FA"/>
    <w:rsid w:val="00C53B1B"/>
    <w:rsid w:val="00C551C9"/>
    <w:rsid w:val="00C55B12"/>
    <w:rsid w:val="00C55BE4"/>
    <w:rsid w:val="00C567A5"/>
    <w:rsid w:val="00C61A1F"/>
    <w:rsid w:val="00C63CF8"/>
    <w:rsid w:val="00C64EDE"/>
    <w:rsid w:val="00C655AD"/>
    <w:rsid w:val="00C66A4F"/>
    <w:rsid w:val="00C70ACD"/>
    <w:rsid w:val="00C70E24"/>
    <w:rsid w:val="00C752F0"/>
    <w:rsid w:val="00C75B14"/>
    <w:rsid w:val="00C75FBF"/>
    <w:rsid w:val="00C779D4"/>
    <w:rsid w:val="00C80790"/>
    <w:rsid w:val="00C81889"/>
    <w:rsid w:val="00C8357B"/>
    <w:rsid w:val="00C8486A"/>
    <w:rsid w:val="00C84C6A"/>
    <w:rsid w:val="00C85E9C"/>
    <w:rsid w:val="00C87174"/>
    <w:rsid w:val="00C87B2A"/>
    <w:rsid w:val="00C87F83"/>
    <w:rsid w:val="00C9012D"/>
    <w:rsid w:val="00C90136"/>
    <w:rsid w:val="00C906ED"/>
    <w:rsid w:val="00C9136A"/>
    <w:rsid w:val="00C920A6"/>
    <w:rsid w:val="00C920CF"/>
    <w:rsid w:val="00C922D1"/>
    <w:rsid w:val="00C92813"/>
    <w:rsid w:val="00C93815"/>
    <w:rsid w:val="00C9437F"/>
    <w:rsid w:val="00C953E4"/>
    <w:rsid w:val="00C97317"/>
    <w:rsid w:val="00CA2E94"/>
    <w:rsid w:val="00CA3AEB"/>
    <w:rsid w:val="00CA3FB6"/>
    <w:rsid w:val="00CA423E"/>
    <w:rsid w:val="00CA4377"/>
    <w:rsid w:val="00CA6699"/>
    <w:rsid w:val="00CB0830"/>
    <w:rsid w:val="00CB1341"/>
    <w:rsid w:val="00CB325B"/>
    <w:rsid w:val="00CB4865"/>
    <w:rsid w:val="00CB4A32"/>
    <w:rsid w:val="00CB68D8"/>
    <w:rsid w:val="00CB777A"/>
    <w:rsid w:val="00CB7BAC"/>
    <w:rsid w:val="00CC3DF7"/>
    <w:rsid w:val="00CC44C2"/>
    <w:rsid w:val="00CC4840"/>
    <w:rsid w:val="00CC4B6A"/>
    <w:rsid w:val="00CC571C"/>
    <w:rsid w:val="00CC5A80"/>
    <w:rsid w:val="00CC6590"/>
    <w:rsid w:val="00CC7E85"/>
    <w:rsid w:val="00CD001E"/>
    <w:rsid w:val="00CD3A19"/>
    <w:rsid w:val="00CD491B"/>
    <w:rsid w:val="00CD5834"/>
    <w:rsid w:val="00CD6B7B"/>
    <w:rsid w:val="00CE139B"/>
    <w:rsid w:val="00CE1EB8"/>
    <w:rsid w:val="00CE2210"/>
    <w:rsid w:val="00CE3F5E"/>
    <w:rsid w:val="00CE4D98"/>
    <w:rsid w:val="00CE524E"/>
    <w:rsid w:val="00CE531C"/>
    <w:rsid w:val="00CE59DC"/>
    <w:rsid w:val="00CE5E2C"/>
    <w:rsid w:val="00CE66BF"/>
    <w:rsid w:val="00CF0B11"/>
    <w:rsid w:val="00CF0D65"/>
    <w:rsid w:val="00CF13D3"/>
    <w:rsid w:val="00CF4B05"/>
    <w:rsid w:val="00CF5628"/>
    <w:rsid w:val="00CF5D06"/>
    <w:rsid w:val="00CF7D98"/>
    <w:rsid w:val="00D01835"/>
    <w:rsid w:val="00D02E84"/>
    <w:rsid w:val="00D02EA4"/>
    <w:rsid w:val="00D03ED2"/>
    <w:rsid w:val="00D0487D"/>
    <w:rsid w:val="00D04EB3"/>
    <w:rsid w:val="00D05D27"/>
    <w:rsid w:val="00D103C3"/>
    <w:rsid w:val="00D11ED3"/>
    <w:rsid w:val="00D1517A"/>
    <w:rsid w:val="00D166D2"/>
    <w:rsid w:val="00D21841"/>
    <w:rsid w:val="00D22940"/>
    <w:rsid w:val="00D2322C"/>
    <w:rsid w:val="00D25C40"/>
    <w:rsid w:val="00D26728"/>
    <w:rsid w:val="00D273AA"/>
    <w:rsid w:val="00D2748C"/>
    <w:rsid w:val="00D27848"/>
    <w:rsid w:val="00D300A3"/>
    <w:rsid w:val="00D30E79"/>
    <w:rsid w:val="00D324D4"/>
    <w:rsid w:val="00D3277B"/>
    <w:rsid w:val="00D33B0E"/>
    <w:rsid w:val="00D344A3"/>
    <w:rsid w:val="00D34BCF"/>
    <w:rsid w:val="00D3567F"/>
    <w:rsid w:val="00D35A41"/>
    <w:rsid w:val="00D35F8E"/>
    <w:rsid w:val="00D36200"/>
    <w:rsid w:val="00D3644A"/>
    <w:rsid w:val="00D37264"/>
    <w:rsid w:val="00D41004"/>
    <w:rsid w:val="00D410F6"/>
    <w:rsid w:val="00D41265"/>
    <w:rsid w:val="00D43888"/>
    <w:rsid w:val="00D43C13"/>
    <w:rsid w:val="00D444F2"/>
    <w:rsid w:val="00D44A3A"/>
    <w:rsid w:val="00D44DEF"/>
    <w:rsid w:val="00D452E2"/>
    <w:rsid w:val="00D45EB5"/>
    <w:rsid w:val="00D4728E"/>
    <w:rsid w:val="00D51FFF"/>
    <w:rsid w:val="00D57CC7"/>
    <w:rsid w:val="00D622EE"/>
    <w:rsid w:val="00D63464"/>
    <w:rsid w:val="00D63793"/>
    <w:rsid w:val="00D64CD9"/>
    <w:rsid w:val="00D65314"/>
    <w:rsid w:val="00D6543D"/>
    <w:rsid w:val="00D66351"/>
    <w:rsid w:val="00D7219E"/>
    <w:rsid w:val="00D7224D"/>
    <w:rsid w:val="00D72950"/>
    <w:rsid w:val="00D746FD"/>
    <w:rsid w:val="00D7651E"/>
    <w:rsid w:val="00D769E1"/>
    <w:rsid w:val="00D779B3"/>
    <w:rsid w:val="00D803CA"/>
    <w:rsid w:val="00D86E7E"/>
    <w:rsid w:val="00D87888"/>
    <w:rsid w:val="00D87BAA"/>
    <w:rsid w:val="00D90988"/>
    <w:rsid w:val="00D90CA7"/>
    <w:rsid w:val="00D919A5"/>
    <w:rsid w:val="00D91B0C"/>
    <w:rsid w:val="00D9240A"/>
    <w:rsid w:val="00D938D2"/>
    <w:rsid w:val="00D950D1"/>
    <w:rsid w:val="00D95549"/>
    <w:rsid w:val="00D955B2"/>
    <w:rsid w:val="00DA1AFB"/>
    <w:rsid w:val="00DA1F04"/>
    <w:rsid w:val="00DA2BA3"/>
    <w:rsid w:val="00DA35D0"/>
    <w:rsid w:val="00DA526F"/>
    <w:rsid w:val="00DA769C"/>
    <w:rsid w:val="00DB018D"/>
    <w:rsid w:val="00DB2606"/>
    <w:rsid w:val="00DB2811"/>
    <w:rsid w:val="00DB5845"/>
    <w:rsid w:val="00DB65D3"/>
    <w:rsid w:val="00DC040B"/>
    <w:rsid w:val="00DC3EC9"/>
    <w:rsid w:val="00DC5452"/>
    <w:rsid w:val="00DC60B8"/>
    <w:rsid w:val="00DC6457"/>
    <w:rsid w:val="00DC7169"/>
    <w:rsid w:val="00DC799A"/>
    <w:rsid w:val="00DC79A4"/>
    <w:rsid w:val="00DD1821"/>
    <w:rsid w:val="00DD1DCF"/>
    <w:rsid w:val="00DD4EAB"/>
    <w:rsid w:val="00DD538E"/>
    <w:rsid w:val="00DD5A4A"/>
    <w:rsid w:val="00DD6180"/>
    <w:rsid w:val="00DD6EBD"/>
    <w:rsid w:val="00DE0DE8"/>
    <w:rsid w:val="00DE1382"/>
    <w:rsid w:val="00DE1445"/>
    <w:rsid w:val="00DE145D"/>
    <w:rsid w:val="00DE27A4"/>
    <w:rsid w:val="00DE296A"/>
    <w:rsid w:val="00DE5017"/>
    <w:rsid w:val="00DE57C6"/>
    <w:rsid w:val="00DE5B1D"/>
    <w:rsid w:val="00DE6444"/>
    <w:rsid w:val="00DE6651"/>
    <w:rsid w:val="00DE6CB9"/>
    <w:rsid w:val="00DF0EAE"/>
    <w:rsid w:val="00DF3AAD"/>
    <w:rsid w:val="00DF58FA"/>
    <w:rsid w:val="00DF6C32"/>
    <w:rsid w:val="00DF788C"/>
    <w:rsid w:val="00E00EC0"/>
    <w:rsid w:val="00E01705"/>
    <w:rsid w:val="00E02D95"/>
    <w:rsid w:val="00E03069"/>
    <w:rsid w:val="00E03A01"/>
    <w:rsid w:val="00E05722"/>
    <w:rsid w:val="00E0587A"/>
    <w:rsid w:val="00E05F47"/>
    <w:rsid w:val="00E10BFA"/>
    <w:rsid w:val="00E11D32"/>
    <w:rsid w:val="00E12DF6"/>
    <w:rsid w:val="00E132F5"/>
    <w:rsid w:val="00E160D0"/>
    <w:rsid w:val="00E20180"/>
    <w:rsid w:val="00E20B33"/>
    <w:rsid w:val="00E20CA2"/>
    <w:rsid w:val="00E24F56"/>
    <w:rsid w:val="00E250D1"/>
    <w:rsid w:val="00E253B6"/>
    <w:rsid w:val="00E26F78"/>
    <w:rsid w:val="00E27577"/>
    <w:rsid w:val="00E27B7E"/>
    <w:rsid w:val="00E30450"/>
    <w:rsid w:val="00E3238F"/>
    <w:rsid w:val="00E33AF2"/>
    <w:rsid w:val="00E3417E"/>
    <w:rsid w:val="00E37944"/>
    <w:rsid w:val="00E41E5F"/>
    <w:rsid w:val="00E42037"/>
    <w:rsid w:val="00E427BE"/>
    <w:rsid w:val="00E42A5C"/>
    <w:rsid w:val="00E43381"/>
    <w:rsid w:val="00E44998"/>
    <w:rsid w:val="00E44E4D"/>
    <w:rsid w:val="00E46EDF"/>
    <w:rsid w:val="00E471B9"/>
    <w:rsid w:val="00E50DD5"/>
    <w:rsid w:val="00E52BB7"/>
    <w:rsid w:val="00E52EFF"/>
    <w:rsid w:val="00E5376E"/>
    <w:rsid w:val="00E55A68"/>
    <w:rsid w:val="00E56BCF"/>
    <w:rsid w:val="00E578B7"/>
    <w:rsid w:val="00E6088C"/>
    <w:rsid w:val="00E611D8"/>
    <w:rsid w:val="00E62E1C"/>
    <w:rsid w:val="00E63487"/>
    <w:rsid w:val="00E65BE8"/>
    <w:rsid w:val="00E662E4"/>
    <w:rsid w:val="00E67CE0"/>
    <w:rsid w:val="00E70B68"/>
    <w:rsid w:val="00E726B5"/>
    <w:rsid w:val="00E7374D"/>
    <w:rsid w:val="00E73FEC"/>
    <w:rsid w:val="00E748F1"/>
    <w:rsid w:val="00E74CAC"/>
    <w:rsid w:val="00E750A2"/>
    <w:rsid w:val="00E815AF"/>
    <w:rsid w:val="00E82C4A"/>
    <w:rsid w:val="00E83AF4"/>
    <w:rsid w:val="00E85E4D"/>
    <w:rsid w:val="00E869D1"/>
    <w:rsid w:val="00E86CEA"/>
    <w:rsid w:val="00E876FB"/>
    <w:rsid w:val="00E90B75"/>
    <w:rsid w:val="00E94047"/>
    <w:rsid w:val="00E95545"/>
    <w:rsid w:val="00E9687D"/>
    <w:rsid w:val="00EA1782"/>
    <w:rsid w:val="00EA2F59"/>
    <w:rsid w:val="00EA56F4"/>
    <w:rsid w:val="00EA6D07"/>
    <w:rsid w:val="00EA7146"/>
    <w:rsid w:val="00EA7DF9"/>
    <w:rsid w:val="00EB13B2"/>
    <w:rsid w:val="00EB2F75"/>
    <w:rsid w:val="00EB3A56"/>
    <w:rsid w:val="00EB3D33"/>
    <w:rsid w:val="00EB4A26"/>
    <w:rsid w:val="00EB598B"/>
    <w:rsid w:val="00EB6AC8"/>
    <w:rsid w:val="00EB7C39"/>
    <w:rsid w:val="00EC050C"/>
    <w:rsid w:val="00EC0634"/>
    <w:rsid w:val="00EC1961"/>
    <w:rsid w:val="00EC1A2A"/>
    <w:rsid w:val="00EC44E0"/>
    <w:rsid w:val="00EC5A5C"/>
    <w:rsid w:val="00EC5B04"/>
    <w:rsid w:val="00EC6C36"/>
    <w:rsid w:val="00EC79D1"/>
    <w:rsid w:val="00ED1287"/>
    <w:rsid w:val="00ED2040"/>
    <w:rsid w:val="00ED2161"/>
    <w:rsid w:val="00ED4FC9"/>
    <w:rsid w:val="00ED550C"/>
    <w:rsid w:val="00ED60E1"/>
    <w:rsid w:val="00ED6555"/>
    <w:rsid w:val="00ED7B86"/>
    <w:rsid w:val="00ED7CF4"/>
    <w:rsid w:val="00EE1AE8"/>
    <w:rsid w:val="00EE2B6E"/>
    <w:rsid w:val="00EE2B8D"/>
    <w:rsid w:val="00EE2F20"/>
    <w:rsid w:val="00EE44D0"/>
    <w:rsid w:val="00EE4C0E"/>
    <w:rsid w:val="00EE4C57"/>
    <w:rsid w:val="00EE4F78"/>
    <w:rsid w:val="00EE67B9"/>
    <w:rsid w:val="00EE6A5B"/>
    <w:rsid w:val="00EF1825"/>
    <w:rsid w:val="00EF3EF3"/>
    <w:rsid w:val="00EF4849"/>
    <w:rsid w:val="00EF627F"/>
    <w:rsid w:val="00EF6D2D"/>
    <w:rsid w:val="00F0291B"/>
    <w:rsid w:val="00F03710"/>
    <w:rsid w:val="00F04EAA"/>
    <w:rsid w:val="00F052B9"/>
    <w:rsid w:val="00F05DB3"/>
    <w:rsid w:val="00F06ADA"/>
    <w:rsid w:val="00F06ECC"/>
    <w:rsid w:val="00F0725C"/>
    <w:rsid w:val="00F100C2"/>
    <w:rsid w:val="00F1075A"/>
    <w:rsid w:val="00F108DA"/>
    <w:rsid w:val="00F1253C"/>
    <w:rsid w:val="00F13CD5"/>
    <w:rsid w:val="00F14490"/>
    <w:rsid w:val="00F15F2D"/>
    <w:rsid w:val="00F166A0"/>
    <w:rsid w:val="00F17A36"/>
    <w:rsid w:val="00F22D75"/>
    <w:rsid w:val="00F23525"/>
    <w:rsid w:val="00F23905"/>
    <w:rsid w:val="00F2396B"/>
    <w:rsid w:val="00F24689"/>
    <w:rsid w:val="00F2533D"/>
    <w:rsid w:val="00F2665A"/>
    <w:rsid w:val="00F30CE9"/>
    <w:rsid w:val="00F30D97"/>
    <w:rsid w:val="00F33BEC"/>
    <w:rsid w:val="00F3415C"/>
    <w:rsid w:val="00F376DF"/>
    <w:rsid w:val="00F41790"/>
    <w:rsid w:val="00F41CEF"/>
    <w:rsid w:val="00F434DC"/>
    <w:rsid w:val="00F45FAA"/>
    <w:rsid w:val="00F474BB"/>
    <w:rsid w:val="00F47F1B"/>
    <w:rsid w:val="00F52576"/>
    <w:rsid w:val="00F529D0"/>
    <w:rsid w:val="00F52EC6"/>
    <w:rsid w:val="00F530F2"/>
    <w:rsid w:val="00F55167"/>
    <w:rsid w:val="00F56F4D"/>
    <w:rsid w:val="00F608FB"/>
    <w:rsid w:val="00F6090E"/>
    <w:rsid w:val="00F6570A"/>
    <w:rsid w:val="00F700E4"/>
    <w:rsid w:val="00F7031B"/>
    <w:rsid w:val="00F71999"/>
    <w:rsid w:val="00F71B7C"/>
    <w:rsid w:val="00F739BD"/>
    <w:rsid w:val="00F73D43"/>
    <w:rsid w:val="00F74FD4"/>
    <w:rsid w:val="00F75030"/>
    <w:rsid w:val="00F75EFA"/>
    <w:rsid w:val="00F7676C"/>
    <w:rsid w:val="00F77562"/>
    <w:rsid w:val="00F809BD"/>
    <w:rsid w:val="00F86A71"/>
    <w:rsid w:val="00F875F3"/>
    <w:rsid w:val="00F90BCE"/>
    <w:rsid w:val="00F91628"/>
    <w:rsid w:val="00F92FB5"/>
    <w:rsid w:val="00F93314"/>
    <w:rsid w:val="00F93913"/>
    <w:rsid w:val="00F96174"/>
    <w:rsid w:val="00F96C3F"/>
    <w:rsid w:val="00F971F6"/>
    <w:rsid w:val="00FA216B"/>
    <w:rsid w:val="00FA2822"/>
    <w:rsid w:val="00FA7221"/>
    <w:rsid w:val="00FB3363"/>
    <w:rsid w:val="00FB3668"/>
    <w:rsid w:val="00FB50C1"/>
    <w:rsid w:val="00FB6B3E"/>
    <w:rsid w:val="00FB6FA3"/>
    <w:rsid w:val="00FB76DA"/>
    <w:rsid w:val="00FC2BF5"/>
    <w:rsid w:val="00FC4F2A"/>
    <w:rsid w:val="00FC7034"/>
    <w:rsid w:val="00FD0209"/>
    <w:rsid w:val="00FD1003"/>
    <w:rsid w:val="00FD1061"/>
    <w:rsid w:val="00FD224C"/>
    <w:rsid w:val="00FD2EA9"/>
    <w:rsid w:val="00FD31BB"/>
    <w:rsid w:val="00FD352C"/>
    <w:rsid w:val="00FD3E87"/>
    <w:rsid w:val="00FD48A9"/>
    <w:rsid w:val="00FD7021"/>
    <w:rsid w:val="00FE10AC"/>
    <w:rsid w:val="00FE2395"/>
    <w:rsid w:val="00FE2BFB"/>
    <w:rsid w:val="00FE6B5D"/>
    <w:rsid w:val="00FE7852"/>
    <w:rsid w:val="00FF07A7"/>
    <w:rsid w:val="00FF3744"/>
    <w:rsid w:val="00FF4058"/>
    <w:rsid w:val="00FF601C"/>
    <w:rsid w:val="00FF626A"/>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9C15-46B9-4812-8429-F28B3C9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669"/>
    <w:rPr>
      <w:sz w:val="24"/>
      <w:szCs w:val="24"/>
      <w:lang w:eastAsia="en-US"/>
    </w:rPr>
  </w:style>
  <w:style w:type="paragraph" w:styleId="1">
    <w:name w:val="heading 1"/>
    <w:basedOn w:val="a"/>
    <w:next w:val="a"/>
    <w:link w:val="10"/>
    <w:uiPriority w:val="9"/>
    <w:qFormat/>
    <w:rsid w:val="00EE4C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A4443"/>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5">
    <w:name w:val="Font Style75"/>
    <w:uiPriority w:val="99"/>
    <w:rsid w:val="00165D61"/>
    <w:rPr>
      <w:rFonts w:ascii="Times New Roman" w:hAnsi="Times New Roman" w:cs="Times New Roman" w:hint="default"/>
      <w:b/>
      <w:bCs/>
      <w:color w:val="000000"/>
      <w:sz w:val="22"/>
      <w:szCs w:val="22"/>
    </w:rPr>
  </w:style>
  <w:style w:type="paragraph" w:customStyle="1" w:styleId="Style51">
    <w:name w:val="Style51"/>
    <w:basedOn w:val="a"/>
    <w:uiPriority w:val="99"/>
    <w:rsid w:val="00165D61"/>
    <w:pPr>
      <w:widowControl w:val="0"/>
      <w:autoSpaceDE w:val="0"/>
      <w:autoSpaceDN w:val="0"/>
      <w:adjustRightInd w:val="0"/>
      <w:spacing w:line="274" w:lineRule="exact"/>
      <w:jc w:val="center"/>
    </w:pPr>
    <w:rPr>
      <w:rFonts w:eastAsia="Times New Roman" w:cs="Times New Roman"/>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8179B"/>
    <w:pPr>
      <w:spacing w:before="100" w:beforeAutospacing="1" w:after="100" w:afterAutospacing="1"/>
    </w:pPr>
    <w:rPr>
      <w:rFonts w:eastAsia="Times New Roman" w:cs="Times New Roman"/>
      <w:lang w:eastAsia="ru-RU"/>
    </w:rPr>
  </w:style>
  <w:style w:type="paragraph" w:customStyle="1" w:styleId="Style1">
    <w:name w:val="Style1"/>
    <w:basedOn w:val="a"/>
    <w:uiPriority w:val="99"/>
    <w:rsid w:val="0068179B"/>
    <w:pPr>
      <w:widowControl w:val="0"/>
      <w:autoSpaceDE w:val="0"/>
      <w:autoSpaceDN w:val="0"/>
      <w:adjustRightInd w:val="0"/>
      <w:spacing w:line="326" w:lineRule="exact"/>
      <w:jc w:val="center"/>
    </w:pPr>
    <w:rPr>
      <w:rFonts w:eastAsia="Times New Roman" w:cs="Times New Roman"/>
      <w:lang w:eastAsia="ru-RU"/>
    </w:rPr>
  </w:style>
  <w:style w:type="paragraph" w:customStyle="1" w:styleId="Style2">
    <w:name w:val="Style2"/>
    <w:basedOn w:val="a"/>
    <w:uiPriority w:val="99"/>
    <w:rsid w:val="0068179B"/>
    <w:pPr>
      <w:widowControl w:val="0"/>
      <w:autoSpaceDE w:val="0"/>
      <w:autoSpaceDN w:val="0"/>
      <w:adjustRightInd w:val="0"/>
      <w:spacing w:line="322" w:lineRule="exact"/>
      <w:jc w:val="center"/>
    </w:pPr>
    <w:rPr>
      <w:rFonts w:eastAsia="Times New Roman" w:cs="Times New Roman"/>
      <w:lang w:eastAsia="ru-RU"/>
    </w:rPr>
  </w:style>
  <w:style w:type="paragraph" w:customStyle="1" w:styleId="Style3">
    <w:name w:val="Style3"/>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4">
    <w:name w:val="Style4"/>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
    <w:name w:val="Style5"/>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6">
    <w:name w:val="Style6"/>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7">
    <w:name w:val="Style7"/>
    <w:basedOn w:val="a"/>
    <w:uiPriority w:val="99"/>
    <w:rsid w:val="0068179B"/>
    <w:pPr>
      <w:widowControl w:val="0"/>
      <w:autoSpaceDE w:val="0"/>
      <w:autoSpaceDN w:val="0"/>
      <w:adjustRightInd w:val="0"/>
      <w:spacing w:line="322" w:lineRule="exact"/>
      <w:ind w:hanging="811"/>
    </w:pPr>
    <w:rPr>
      <w:rFonts w:eastAsia="Times New Roman" w:cs="Times New Roman"/>
      <w:lang w:eastAsia="ru-RU"/>
    </w:rPr>
  </w:style>
  <w:style w:type="paragraph" w:customStyle="1" w:styleId="Style8">
    <w:name w:val="Style8"/>
    <w:basedOn w:val="a"/>
    <w:uiPriority w:val="99"/>
    <w:rsid w:val="0068179B"/>
    <w:pPr>
      <w:widowControl w:val="0"/>
      <w:autoSpaceDE w:val="0"/>
      <w:autoSpaceDN w:val="0"/>
      <w:adjustRightInd w:val="0"/>
      <w:spacing w:line="322" w:lineRule="exact"/>
      <w:jc w:val="right"/>
    </w:pPr>
    <w:rPr>
      <w:rFonts w:eastAsia="Times New Roman" w:cs="Times New Roman"/>
      <w:lang w:eastAsia="ru-RU"/>
    </w:rPr>
  </w:style>
  <w:style w:type="paragraph" w:customStyle="1" w:styleId="Style9">
    <w:name w:val="Style9"/>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10">
    <w:name w:val="Style10"/>
    <w:basedOn w:val="a"/>
    <w:uiPriority w:val="99"/>
    <w:rsid w:val="0068179B"/>
    <w:pPr>
      <w:widowControl w:val="0"/>
      <w:autoSpaceDE w:val="0"/>
      <w:autoSpaceDN w:val="0"/>
      <w:adjustRightInd w:val="0"/>
      <w:spacing w:line="283" w:lineRule="exact"/>
      <w:ind w:hanging="115"/>
    </w:pPr>
    <w:rPr>
      <w:rFonts w:eastAsia="Times New Roman" w:cs="Times New Roman"/>
      <w:lang w:eastAsia="ru-RU"/>
    </w:rPr>
  </w:style>
  <w:style w:type="paragraph" w:customStyle="1" w:styleId="Style11">
    <w:name w:val="Style11"/>
    <w:basedOn w:val="a"/>
    <w:uiPriority w:val="99"/>
    <w:rsid w:val="0068179B"/>
    <w:pPr>
      <w:widowControl w:val="0"/>
      <w:autoSpaceDE w:val="0"/>
      <w:autoSpaceDN w:val="0"/>
      <w:adjustRightInd w:val="0"/>
      <w:spacing w:line="323" w:lineRule="exact"/>
      <w:ind w:firstLine="706"/>
      <w:jc w:val="both"/>
    </w:pPr>
    <w:rPr>
      <w:rFonts w:eastAsia="Times New Roman" w:cs="Times New Roman"/>
      <w:lang w:eastAsia="ru-RU"/>
    </w:rPr>
  </w:style>
  <w:style w:type="paragraph" w:customStyle="1" w:styleId="Style12">
    <w:name w:val="Style12"/>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13">
    <w:name w:val="Style13"/>
    <w:basedOn w:val="a"/>
    <w:uiPriority w:val="99"/>
    <w:rsid w:val="0068179B"/>
    <w:pPr>
      <w:widowControl w:val="0"/>
      <w:autoSpaceDE w:val="0"/>
      <w:autoSpaceDN w:val="0"/>
      <w:adjustRightInd w:val="0"/>
      <w:spacing w:line="322" w:lineRule="exact"/>
      <w:jc w:val="both"/>
    </w:pPr>
    <w:rPr>
      <w:rFonts w:eastAsia="Times New Roman" w:cs="Times New Roman"/>
      <w:lang w:eastAsia="ru-RU"/>
    </w:rPr>
  </w:style>
  <w:style w:type="paragraph" w:customStyle="1" w:styleId="Style14">
    <w:name w:val="Style14"/>
    <w:basedOn w:val="a"/>
    <w:uiPriority w:val="99"/>
    <w:rsid w:val="0068179B"/>
    <w:pPr>
      <w:widowControl w:val="0"/>
      <w:autoSpaceDE w:val="0"/>
      <w:autoSpaceDN w:val="0"/>
      <w:adjustRightInd w:val="0"/>
      <w:spacing w:line="274" w:lineRule="exact"/>
      <w:ind w:firstLine="216"/>
    </w:pPr>
    <w:rPr>
      <w:rFonts w:eastAsia="Times New Roman" w:cs="Times New Roman"/>
      <w:lang w:eastAsia="ru-RU"/>
    </w:rPr>
  </w:style>
  <w:style w:type="paragraph" w:customStyle="1" w:styleId="Style15">
    <w:name w:val="Style15"/>
    <w:basedOn w:val="a"/>
    <w:uiPriority w:val="99"/>
    <w:rsid w:val="0068179B"/>
    <w:pPr>
      <w:widowControl w:val="0"/>
      <w:autoSpaceDE w:val="0"/>
      <w:autoSpaceDN w:val="0"/>
      <w:adjustRightInd w:val="0"/>
      <w:spacing w:line="552" w:lineRule="exact"/>
    </w:pPr>
    <w:rPr>
      <w:rFonts w:eastAsia="Times New Roman" w:cs="Times New Roman"/>
      <w:lang w:eastAsia="ru-RU"/>
    </w:rPr>
  </w:style>
  <w:style w:type="paragraph" w:customStyle="1" w:styleId="Style16">
    <w:name w:val="Style16"/>
    <w:basedOn w:val="a"/>
    <w:uiPriority w:val="99"/>
    <w:rsid w:val="0068179B"/>
    <w:pPr>
      <w:widowControl w:val="0"/>
      <w:autoSpaceDE w:val="0"/>
      <w:autoSpaceDN w:val="0"/>
      <w:adjustRightInd w:val="0"/>
      <w:spacing w:line="221" w:lineRule="exact"/>
      <w:ind w:hanging="82"/>
    </w:pPr>
    <w:rPr>
      <w:rFonts w:eastAsia="Times New Roman" w:cs="Times New Roman"/>
      <w:lang w:eastAsia="ru-RU"/>
    </w:rPr>
  </w:style>
  <w:style w:type="paragraph" w:customStyle="1" w:styleId="Style17">
    <w:name w:val="Style17"/>
    <w:basedOn w:val="a"/>
    <w:uiPriority w:val="99"/>
    <w:rsid w:val="0068179B"/>
    <w:pPr>
      <w:widowControl w:val="0"/>
      <w:autoSpaceDE w:val="0"/>
      <w:autoSpaceDN w:val="0"/>
      <w:adjustRightInd w:val="0"/>
      <w:spacing w:line="324" w:lineRule="exact"/>
      <w:ind w:firstLine="571"/>
      <w:jc w:val="both"/>
    </w:pPr>
    <w:rPr>
      <w:rFonts w:eastAsia="Times New Roman" w:cs="Times New Roman"/>
      <w:lang w:eastAsia="ru-RU"/>
    </w:rPr>
  </w:style>
  <w:style w:type="paragraph" w:customStyle="1" w:styleId="Style18">
    <w:name w:val="Style18"/>
    <w:basedOn w:val="a"/>
    <w:uiPriority w:val="99"/>
    <w:rsid w:val="0068179B"/>
    <w:pPr>
      <w:widowControl w:val="0"/>
      <w:autoSpaceDE w:val="0"/>
      <w:autoSpaceDN w:val="0"/>
      <w:adjustRightInd w:val="0"/>
      <w:spacing w:line="826" w:lineRule="exact"/>
    </w:pPr>
    <w:rPr>
      <w:rFonts w:eastAsia="Times New Roman" w:cs="Times New Roman"/>
      <w:lang w:eastAsia="ru-RU"/>
    </w:rPr>
  </w:style>
  <w:style w:type="paragraph" w:customStyle="1" w:styleId="Style19">
    <w:name w:val="Style19"/>
    <w:basedOn w:val="a"/>
    <w:uiPriority w:val="99"/>
    <w:rsid w:val="0068179B"/>
    <w:pPr>
      <w:widowControl w:val="0"/>
      <w:autoSpaceDE w:val="0"/>
      <w:autoSpaceDN w:val="0"/>
      <w:adjustRightInd w:val="0"/>
      <w:spacing w:line="276" w:lineRule="exact"/>
      <w:ind w:firstLine="120"/>
    </w:pPr>
    <w:rPr>
      <w:rFonts w:eastAsia="Times New Roman" w:cs="Times New Roman"/>
      <w:lang w:eastAsia="ru-RU"/>
    </w:rPr>
  </w:style>
  <w:style w:type="paragraph" w:customStyle="1" w:styleId="Style20">
    <w:name w:val="Style20"/>
    <w:basedOn w:val="a"/>
    <w:uiPriority w:val="99"/>
    <w:rsid w:val="0068179B"/>
    <w:pPr>
      <w:widowControl w:val="0"/>
      <w:autoSpaceDE w:val="0"/>
      <w:autoSpaceDN w:val="0"/>
      <w:adjustRightInd w:val="0"/>
      <w:spacing w:line="278" w:lineRule="exact"/>
      <w:ind w:hanging="446"/>
    </w:pPr>
    <w:rPr>
      <w:rFonts w:eastAsia="Times New Roman" w:cs="Times New Roman"/>
      <w:lang w:eastAsia="ru-RU"/>
    </w:rPr>
  </w:style>
  <w:style w:type="paragraph" w:customStyle="1" w:styleId="Style21">
    <w:name w:val="Style21"/>
    <w:basedOn w:val="a"/>
    <w:uiPriority w:val="99"/>
    <w:rsid w:val="0068179B"/>
    <w:pPr>
      <w:widowControl w:val="0"/>
      <w:autoSpaceDE w:val="0"/>
      <w:autoSpaceDN w:val="0"/>
      <w:adjustRightInd w:val="0"/>
      <w:spacing w:line="274" w:lineRule="exact"/>
      <w:ind w:hanging="86"/>
      <w:jc w:val="both"/>
    </w:pPr>
    <w:rPr>
      <w:rFonts w:eastAsia="Times New Roman" w:cs="Times New Roman"/>
      <w:lang w:eastAsia="ru-RU"/>
    </w:rPr>
  </w:style>
  <w:style w:type="paragraph" w:customStyle="1" w:styleId="Style22">
    <w:name w:val="Style22"/>
    <w:basedOn w:val="a"/>
    <w:uiPriority w:val="99"/>
    <w:rsid w:val="0068179B"/>
    <w:pPr>
      <w:widowControl w:val="0"/>
      <w:autoSpaceDE w:val="0"/>
      <w:autoSpaceDN w:val="0"/>
      <w:adjustRightInd w:val="0"/>
      <w:jc w:val="center"/>
    </w:pPr>
    <w:rPr>
      <w:rFonts w:eastAsia="Times New Roman" w:cs="Times New Roman"/>
      <w:lang w:eastAsia="ru-RU"/>
    </w:rPr>
  </w:style>
  <w:style w:type="paragraph" w:customStyle="1" w:styleId="Style23">
    <w:name w:val="Style23"/>
    <w:basedOn w:val="a"/>
    <w:uiPriority w:val="99"/>
    <w:rsid w:val="0068179B"/>
    <w:pPr>
      <w:widowControl w:val="0"/>
      <w:autoSpaceDE w:val="0"/>
      <w:autoSpaceDN w:val="0"/>
      <w:adjustRightInd w:val="0"/>
      <w:spacing w:line="278" w:lineRule="exact"/>
      <w:jc w:val="both"/>
    </w:pPr>
    <w:rPr>
      <w:rFonts w:eastAsia="Times New Roman" w:cs="Times New Roman"/>
      <w:lang w:eastAsia="ru-RU"/>
    </w:rPr>
  </w:style>
  <w:style w:type="paragraph" w:customStyle="1" w:styleId="Style24">
    <w:name w:val="Style24"/>
    <w:basedOn w:val="a"/>
    <w:uiPriority w:val="99"/>
    <w:rsid w:val="0068179B"/>
    <w:pPr>
      <w:widowControl w:val="0"/>
      <w:autoSpaceDE w:val="0"/>
      <w:autoSpaceDN w:val="0"/>
      <w:adjustRightInd w:val="0"/>
      <w:spacing w:line="226" w:lineRule="exact"/>
      <w:jc w:val="center"/>
    </w:pPr>
    <w:rPr>
      <w:rFonts w:eastAsia="Times New Roman" w:cs="Times New Roman"/>
      <w:lang w:eastAsia="ru-RU"/>
    </w:rPr>
  </w:style>
  <w:style w:type="paragraph" w:customStyle="1" w:styleId="Style25">
    <w:name w:val="Style25"/>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26">
    <w:name w:val="Style26"/>
    <w:basedOn w:val="a"/>
    <w:uiPriority w:val="99"/>
    <w:rsid w:val="0068179B"/>
    <w:pPr>
      <w:widowControl w:val="0"/>
      <w:autoSpaceDE w:val="0"/>
      <w:autoSpaceDN w:val="0"/>
      <w:adjustRightInd w:val="0"/>
      <w:spacing w:line="317" w:lineRule="exact"/>
      <w:ind w:firstLine="566"/>
      <w:jc w:val="both"/>
    </w:pPr>
    <w:rPr>
      <w:rFonts w:eastAsia="Times New Roman" w:cs="Times New Roman"/>
      <w:lang w:eastAsia="ru-RU"/>
    </w:rPr>
  </w:style>
  <w:style w:type="paragraph" w:customStyle="1" w:styleId="Style27">
    <w:name w:val="Style27"/>
    <w:basedOn w:val="a"/>
    <w:uiPriority w:val="99"/>
    <w:rsid w:val="0068179B"/>
    <w:pPr>
      <w:widowControl w:val="0"/>
      <w:autoSpaceDE w:val="0"/>
      <w:autoSpaceDN w:val="0"/>
      <w:adjustRightInd w:val="0"/>
      <w:spacing w:line="276" w:lineRule="exact"/>
      <w:jc w:val="both"/>
    </w:pPr>
    <w:rPr>
      <w:rFonts w:eastAsia="Times New Roman" w:cs="Times New Roman"/>
      <w:lang w:eastAsia="ru-RU"/>
    </w:rPr>
  </w:style>
  <w:style w:type="paragraph" w:customStyle="1" w:styleId="Style28">
    <w:name w:val="Style28"/>
    <w:basedOn w:val="a"/>
    <w:uiPriority w:val="99"/>
    <w:rsid w:val="0068179B"/>
    <w:pPr>
      <w:widowControl w:val="0"/>
      <w:autoSpaceDE w:val="0"/>
      <w:autoSpaceDN w:val="0"/>
      <w:adjustRightInd w:val="0"/>
      <w:spacing w:line="278" w:lineRule="exact"/>
      <w:ind w:firstLine="4142"/>
    </w:pPr>
    <w:rPr>
      <w:rFonts w:eastAsia="Times New Roman" w:cs="Times New Roman"/>
      <w:lang w:eastAsia="ru-RU"/>
    </w:rPr>
  </w:style>
  <w:style w:type="paragraph" w:customStyle="1" w:styleId="Style29">
    <w:name w:val="Style29"/>
    <w:basedOn w:val="a"/>
    <w:uiPriority w:val="99"/>
    <w:rsid w:val="0068179B"/>
    <w:pPr>
      <w:widowControl w:val="0"/>
      <w:autoSpaceDE w:val="0"/>
      <w:autoSpaceDN w:val="0"/>
      <w:adjustRightInd w:val="0"/>
      <w:spacing w:line="276" w:lineRule="exact"/>
    </w:pPr>
    <w:rPr>
      <w:rFonts w:eastAsia="Times New Roman" w:cs="Times New Roman"/>
      <w:lang w:eastAsia="ru-RU"/>
    </w:rPr>
  </w:style>
  <w:style w:type="paragraph" w:customStyle="1" w:styleId="Style30">
    <w:name w:val="Style30"/>
    <w:basedOn w:val="a"/>
    <w:uiPriority w:val="99"/>
    <w:rsid w:val="0068179B"/>
    <w:pPr>
      <w:widowControl w:val="0"/>
      <w:autoSpaceDE w:val="0"/>
      <w:autoSpaceDN w:val="0"/>
      <w:adjustRightInd w:val="0"/>
      <w:spacing w:line="274" w:lineRule="exact"/>
      <w:jc w:val="center"/>
    </w:pPr>
    <w:rPr>
      <w:rFonts w:eastAsia="Times New Roman" w:cs="Times New Roman"/>
      <w:lang w:eastAsia="ru-RU"/>
    </w:rPr>
  </w:style>
  <w:style w:type="paragraph" w:customStyle="1" w:styleId="Style31">
    <w:name w:val="Style31"/>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32">
    <w:name w:val="Style32"/>
    <w:basedOn w:val="a"/>
    <w:uiPriority w:val="99"/>
    <w:rsid w:val="0068179B"/>
    <w:pPr>
      <w:widowControl w:val="0"/>
      <w:autoSpaceDE w:val="0"/>
      <w:autoSpaceDN w:val="0"/>
      <w:adjustRightInd w:val="0"/>
      <w:spacing w:line="274" w:lineRule="exact"/>
      <w:jc w:val="both"/>
    </w:pPr>
    <w:rPr>
      <w:rFonts w:eastAsia="Times New Roman" w:cs="Times New Roman"/>
      <w:lang w:eastAsia="ru-RU"/>
    </w:rPr>
  </w:style>
  <w:style w:type="paragraph" w:customStyle="1" w:styleId="Style33">
    <w:name w:val="Style33"/>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4">
    <w:name w:val="Style34"/>
    <w:basedOn w:val="a"/>
    <w:uiPriority w:val="99"/>
    <w:rsid w:val="0068179B"/>
    <w:pPr>
      <w:widowControl w:val="0"/>
      <w:autoSpaceDE w:val="0"/>
      <w:autoSpaceDN w:val="0"/>
      <w:adjustRightInd w:val="0"/>
      <w:spacing w:line="322" w:lineRule="exact"/>
      <w:ind w:firstLine="571"/>
      <w:jc w:val="both"/>
    </w:pPr>
    <w:rPr>
      <w:rFonts w:eastAsia="Times New Roman" w:cs="Times New Roman"/>
      <w:lang w:eastAsia="ru-RU"/>
    </w:rPr>
  </w:style>
  <w:style w:type="paragraph" w:customStyle="1" w:styleId="Style35">
    <w:name w:val="Style35"/>
    <w:basedOn w:val="a"/>
    <w:uiPriority w:val="99"/>
    <w:rsid w:val="0068179B"/>
    <w:pPr>
      <w:widowControl w:val="0"/>
      <w:autoSpaceDE w:val="0"/>
      <w:autoSpaceDN w:val="0"/>
      <w:adjustRightInd w:val="0"/>
      <w:spacing w:line="322" w:lineRule="exact"/>
      <w:ind w:hanging="202"/>
    </w:pPr>
    <w:rPr>
      <w:rFonts w:eastAsia="Times New Roman" w:cs="Times New Roman"/>
      <w:lang w:eastAsia="ru-RU"/>
    </w:rPr>
  </w:style>
  <w:style w:type="paragraph" w:customStyle="1" w:styleId="Style36">
    <w:name w:val="Style36"/>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7">
    <w:name w:val="Style37"/>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38">
    <w:name w:val="Style38"/>
    <w:basedOn w:val="a"/>
    <w:uiPriority w:val="99"/>
    <w:rsid w:val="0068179B"/>
    <w:pPr>
      <w:widowControl w:val="0"/>
      <w:autoSpaceDE w:val="0"/>
      <w:autoSpaceDN w:val="0"/>
      <w:adjustRightInd w:val="0"/>
      <w:spacing w:line="278" w:lineRule="exact"/>
      <w:jc w:val="both"/>
    </w:pPr>
    <w:rPr>
      <w:rFonts w:eastAsia="Times New Roman" w:cs="Times New Roman"/>
      <w:lang w:eastAsia="ru-RU"/>
    </w:rPr>
  </w:style>
  <w:style w:type="paragraph" w:customStyle="1" w:styleId="Style39">
    <w:name w:val="Style39"/>
    <w:basedOn w:val="a"/>
    <w:uiPriority w:val="99"/>
    <w:rsid w:val="0068179B"/>
    <w:pPr>
      <w:widowControl w:val="0"/>
      <w:autoSpaceDE w:val="0"/>
      <w:autoSpaceDN w:val="0"/>
      <w:adjustRightInd w:val="0"/>
      <w:spacing w:line="278" w:lineRule="exact"/>
    </w:pPr>
    <w:rPr>
      <w:rFonts w:eastAsia="Times New Roman" w:cs="Times New Roman"/>
      <w:lang w:eastAsia="ru-RU"/>
    </w:rPr>
  </w:style>
  <w:style w:type="paragraph" w:customStyle="1" w:styleId="Style40">
    <w:name w:val="Style40"/>
    <w:basedOn w:val="a"/>
    <w:uiPriority w:val="99"/>
    <w:rsid w:val="0068179B"/>
    <w:pPr>
      <w:widowControl w:val="0"/>
      <w:autoSpaceDE w:val="0"/>
      <w:autoSpaceDN w:val="0"/>
      <w:adjustRightInd w:val="0"/>
      <w:jc w:val="both"/>
    </w:pPr>
    <w:rPr>
      <w:rFonts w:eastAsia="Times New Roman" w:cs="Times New Roman"/>
      <w:lang w:eastAsia="ru-RU"/>
    </w:rPr>
  </w:style>
  <w:style w:type="paragraph" w:customStyle="1" w:styleId="Style41">
    <w:name w:val="Style41"/>
    <w:basedOn w:val="a"/>
    <w:uiPriority w:val="99"/>
    <w:rsid w:val="0068179B"/>
    <w:pPr>
      <w:widowControl w:val="0"/>
      <w:autoSpaceDE w:val="0"/>
      <w:autoSpaceDN w:val="0"/>
      <w:adjustRightInd w:val="0"/>
      <w:spacing w:line="322" w:lineRule="exact"/>
      <w:ind w:firstLine="456"/>
      <w:jc w:val="both"/>
    </w:pPr>
    <w:rPr>
      <w:rFonts w:eastAsia="Times New Roman" w:cs="Times New Roman"/>
      <w:lang w:eastAsia="ru-RU"/>
    </w:rPr>
  </w:style>
  <w:style w:type="paragraph" w:customStyle="1" w:styleId="Style42">
    <w:name w:val="Style42"/>
    <w:basedOn w:val="a"/>
    <w:uiPriority w:val="99"/>
    <w:rsid w:val="0068179B"/>
    <w:pPr>
      <w:widowControl w:val="0"/>
      <w:autoSpaceDE w:val="0"/>
      <w:autoSpaceDN w:val="0"/>
      <w:adjustRightInd w:val="0"/>
      <w:spacing w:line="1656" w:lineRule="exact"/>
    </w:pPr>
    <w:rPr>
      <w:rFonts w:eastAsia="Times New Roman" w:cs="Times New Roman"/>
      <w:lang w:eastAsia="ru-RU"/>
    </w:rPr>
  </w:style>
  <w:style w:type="paragraph" w:customStyle="1" w:styleId="Style43">
    <w:name w:val="Style43"/>
    <w:basedOn w:val="a"/>
    <w:uiPriority w:val="99"/>
    <w:rsid w:val="0068179B"/>
    <w:pPr>
      <w:widowControl w:val="0"/>
      <w:autoSpaceDE w:val="0"/>
      <w:autoSpaceDN w:val="0"/>
      <w:adjustRightInd w:val="0"/>
      <w:spacing w:line="276" w:lineRule="exact"/>
      <w:ind w:firstLine="1234"/>
    </w:pPr>
    <w:rPr>
      <w:rFonts w:eastAsia="Times New Roman" w:cs="Times New Roman"/>
      <w:lang w:eastAsia="ru-RU"/>
    </w:rPr>
  </w:style>
  <w:style w:type="paragraph" w:customStyle="1" w:styleId="Style44">
    <w:name w:val="Style44"/>
    <w:basedOn w:val="a"/>
    <w:uiPriority w:val="99"/>
    <w:rsid w:val="0068179B"/>
    <w:pPr>
      <w:widowControl w:val="0"/>
      <w:autoSpaceDE w:val="0"/>
      <w:autoSpaceDN w:val="0"/>
      <w:adjustRightInd w:val="0"/>
      <w:spacing w:line="276" w:lineRule="exact"/>
      <w:jc w:val="both"/>
    </w:pPr>
    <w:rPr>
      <w:rFonts w:eastAsia="Times New Roman" w:cs="Times New Roman"/>
      <w:lang w:eastAsia="ru-RU"/>
    </w:rPr>
  </w:style>
  <w:style w:type="paragraph" w:customStyle="1" w:styleId="Style45">
    <w:name w:val="Style45"/>
    <w:basedOn w:val="a"/>
    <w:uiPriority w:val="99"/>
    <w:rsid w:val="0068179B"/>
    <w:pPr>
      <w:widowControl w:val="0"/>
      <w:autoSpaceDE w:val="0"/>
      <w:autoSpaceDN w:val="0"/>
      <w:adjustRightInd w:val="0"/>
      <w:spacing w:line="322" w:lineRule="exact"/>
      <w:ind w:firstLine="710"/>
    </w:pPr>
    <w:rPr>
      <w:rFonts w:eastAsia="Times New Roman" w:cs="Times New Roman"/>
      <w:lang w:eastAsia="ru-RU"/>
    </w:rPr>
  </w:style>
  <w:style w:type="paragraph" w:customStyle="1" w:styleId="Style46">
    <w:name w:val="Style46"/>
    <w:basedOn w:val="a"/>
    <w:uiPriority w:val="99"/>
    <w:rsid w:val="0068179B"/>
    <w:pPr>
      <w:widowControl w:val="0"/>
      <w:autoSpaceDE w:val="0"/>
      <w:autoSpaceDN w:val="0"/>
      <w:adjustRightInd w:val="0"/>
      <w:spacing w:line="274" w:lineRule="exact"/>
      <w:ind w:firstLine="230"/>
    </w:pPr>
    <w:rPr>
      <w:rFonts w:eastAsia="Times New Roman" w:cs="Times New Roman"/>
      <w:lang w:eastAsia="ru-RU"/>
    </w:rPr>
  </w:style>
  <w:style w:type="paragraph" w:customStyle="1" w:styleId="Style47">
    <w:name w:val="Style47"/>
    <w:basedOn w:val="a"/>
    <w:uiPriority w:val="99"/>
    <w:rsid w:val="0068179B"/>
    <w:pPr>
      <w:widowControl w:val="0"/>
      <w:autoSpaceDE w:val="0"/>
      <w:autoSpaceDN w:val="0"/>
      <w:adjustRightInd w:val="0"/>
      <w:spacing w:line="235" w:lineRule="exact"/>
      <w:ind w:firstLine="1834"/>
    </w:pPr>
    <w:rPr>
      <w:rFonts w:eastAsia="Times New Roman" w:cs="Times New Roman"/>
      <w:lang w:eastAsia="ru-RU"/>
    </w:rPr>
  </w:style>
  <w:style w:type="paragraph" w:customStyle="1" w:styleId="Style48">
    <w:name w:val="Style48"/>
    <w:basedOn w:val="a"/>
    <w:uiPriority w:val="99"/>
    <w:rsid w:val="0068179B"/>
    <w:pPr>
      <w:widowControl w:val="0"/>
      <w:autoSpaceDE w:val="0"/>
      <w:autoSpaceDN w:val="0"/>
      <w:adjustRightInd w:val="0"/>
      <w:jc w:val="center"/>
    </w:pPr>
    <w:rPr>
      <w:rFonts w:eastAsia="Times New Roman" w:cs="Times New Roman"/>
      <w:lang w:eastAsia="ru-RU"/>
    </w:rPr>
  </w:style>
  <w:style w:type="paragraph" w:customStyle="1" w:styleId="Style49">
    <w:name w:val="Style49"/>
    <w:basedOn w:val="a"/>
    <w:uiPriority w:val="99"/>
    <w:rsid w:val="0068179B"/>
    <w:pPr>
      <w:widowControl w:val="0"/>
      <w:autoSpaceDE w:val="0"/>
      <w:autoSpaceDN w:val="0"/>
      <w:adjustRightInd w:val="0"/>
      <w:spacing w:line="275" w:lineRule="exact"/>
    </w:pPr>
    <w:rPr>
      <w:rFonts w:eastAsia="Times New Roman" w:cs="Times New Roman"/>
      <w:lang w:eastAsia="ru-RU"/>
    </w:rPr>
  </w:style>
  <w:style w:type="paragraph" w:customStyle="1" w:styleId="Style50">
    <w:name w:val="Style50"/>
    <w:basedOn w:val="a"/>
    <w:uiPriority w:val="99"/>
    <w:rsid w:val="0068179B"/>
    <w:pPr>
      <w:widowControl w:val="0"/>
      <w:autoSpaceDE w:val="0"/>
      <w:autoSpaceDN w:val="0"/>
      <w:adjustRightInd w:val="0"/>
      <w:spacing w:line="278" w:lineRule="exact"/>
      <w:ind w:firstLine="701"/>
    </w:pPr>
    <w:rPr>
      <w:rFonts w:eastAsia="Times New Roman" w:cs="Times New Roman"/>
      <w:lang w:eastAsia="ru-RU"/>
    </w:rPr>
  </w:style>
  <w:style w:type="paragraph" w:customStyle="1" w:styleId="Style52">
    <w:name w:val="Style52"/>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3">
    <w:name w:val="Style53"/>
    <w:basedOn w:val="a"/>
    <w:uiPriority w:val="99"/>
    <w:rsid w:val="0068179B"/>
    <w:pPr>
      <w:widowControl w:val="0"/>
      <w:autoSpaceDE w:val="0"/>
      <w:autoSpaceDN w:val="0"/>
      <w:adjustRightInd w:val="0"/>
      <w:spacing w:line="235" w:lineRule="exact"/>
      <w:ind w:hanging="216"/>
    </w:pPr>
    <w:rPr>
      <w:rFonts w:eastAsia="Times New Roman" w:cs="Times New Roman"/>
      <w:lang w:eastAsia="ru-RU"/>
    </w:rPr>
  </w:style>
  <w:style w:type="paragraph" w:customStyle="1" w:styleId="Style54">
    <w:name w:val="Style54"/>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5">
    <w:name w:val="Style55"/>
    <w:basedOn w:val="a"/>
    <w:uiPriority w:val="99"/>
    <w:rsid w:val="0068179B"/>
    <w:pPr>
      <w:widowControl w:val="0"/>
      <w:autoSpaceDE w:val="0"/>
      <w:autoSpaceDN w:val="0"/>
      <w:adjustRightInd w:val="0"/>
      <w:spacing w:line="552" w:lineRule="exact"/>
    </w:pPr>
    <w:rPr>
      <w:rFonts w:eastAsia="Times New Roman" w:cs="Times New Roman"/>
      <w:lang w:eastAsia="ru-RU"/>
    </w:rPr>
  </w:style>
  <w:style w:type="paragraph" w:customStyle="1" w:styleId="Style56">
    <w:name w:val="Style56"/>
    <w:basedOn w:val="a"/>
    <w:uiPriority w:val="99"/>
    <w:rsid w:val="0068179B"/>
    <w:pPr>
      <w:widowControl w:val="0"/>
      <w:autoSpaceDE w:val="0"/>
      <w:autoSpaceDN w:val="0"/>
      <w:adjustRightInd w:val="0"/>
      <w:spacing w:line="275" w:lineRule="exact"/>
    </w:pPr>
    <w:rPr>
      <w:rFonts w:eastAsia="Times New Roman" w:cs="Times New Roman"/>
      <w:lang w:eastAsia="ru-RU"/>
    </w:rPr>
  </w:style>
  <w:style w:type="paragraph" w:customStyle="1" w:styleId="Style57">
    <w:name w:val="Style57"/>
    <w:basedOn w:val="a"/>
    <w:uiPriority w:val="99"/>
    <w:rsid w:val="0068179B"/>
    <w:pPr>
      <w:widowControl w:val="0"/>
      <w:autoSpaceDE w:val="0"/>
      <w:autoSpaceDN w:val="0"/>
      <w:adjustRightInd w:val="0"/>
      <w:spacing w:line="283" w:lineRule="exact"/>
    </w:pPr>
    <w:rPr>
      <w:rFonts w:eastAsia="Times New Roman" w:cs="Times New Roman"/>
      <w:lang w:eastAsia="ru-RU"/>
    </w:rPr>
  </w:style>
  <w:style w:type="paragraph" w:customStyle="1" w:styleId="Style58">
    <w:name w:val="Style58"/>
    <w:basedOn w:val="a"/>
    <w:uiPriority w:val="99"/>
    <w:rsid w:val="0068179B"/>
    <w:pPr>
      <w:widowControl w:val="0"/>
      <w:autoSpaceDE w:val="0"/>
      <w:autoSpaceDN w:val="0"/>
      <w:adjustRightInd w:val="0"/>
    </w:pPr>
    <w:rPr>
      <w:rFonts w:eastAsia="Times New Roman" w:cs="Times New Roman"/>
      <w:lang w:eastAsia="ru-RU"/>
    </w:rPr>
  </w:style>
  <w:style w:type="paragraph" w:customStyle="1" w:styleId="Style59">
    <w:name w:val="Style59"/>
    <w:basedOn w:val="a"/>
    <w:uiPriority w:val="99"/>
    <w:rsid w:val="0068179B"/>
    <w:pPr>
      <w:widowControl w:val="0"/>
      <w:autoSpaceDE w:val="0"/>
      <w:autoSpaceDN w:val="0"/>
      <w:adjustRightInd w:val="0"/>
      <w:spacing w:line="283" w:lineRule="exact"/>
      <w:ind w:firstLine="4066"/>
    </w:pPr>
    <w:rPr>
      <w:rFonts w:eastAsia="Times New Roman" w:cs="Times New Roman"/>
      <w:lang w:eastAsia="ru-RU"/>
    </w:rPr>
  </w:style>
  <w:style w:type="paragraph" w:customStyle="1" w:styleId="Style60">
    <w:name w:val="Style60"/>
    <w:basedOn w:val="a"/>
    <w:uiPriority w:val="99"/>
    <w:rsid w:val="0068179B"/>
    <w:pPr>
      <w:widowControl w:val="0"/>
      <w:autoSpaceDE w:val="0"/>
      <w:autoSpaceDN w:val="0"/>
      <w:adjustRightInd w:val="0"/>
      <w:spacing w:line="278" w:lineRule="exact"/>
    </w:pPr>
    <w:rPr>
      <w:rFonts w:eastAsia="Times New Roman" w:cs="Times New Roman"/>
      <w:lang w:eastAsia="ru-RU"/>
    </w:rPr>
  </w:style>
  <w:style w:type="paragraph" w:customStyle="1" w:styleId="Style61">
    <w:name w:val="Style61"/>
    <w:basedOn w:val="a"/>
    <w:uiPriority w:val="99"/>
    <w:rsid w:val="0068179B"/>
    <w:pPr>
      <w:widowControl w:val="0"/>
      <w:autoSpaceDE w:val="0"/>
      <w:autoSpaceDN w:val="0"/>
      <w:adjustRightInd w:val="0"/>
      <w:spacing w:line="830" w:lineRule="exact"/>
    </w:pPr>
    <w:rPr>
      <w:rFonts w:eastAsia="Times New Roman" w:cs="Times New Roman"/>
      <w:lang w:eastAsia="ru-RU"/>
    </w:rPr>
  </w:style>
  <w:style w:type="paragraph" w:customStyle="1" w:styleId="Style62">
    <w:name w:val="Style62"/>
    <w:basedOn w:val="a"/>
    <w:uiPriority w:val="99"/>
    <w:rsid w:val="0068179B"/>
    <w:pPr>
      <w:widowControl w:val="0"/>
      <w:autoSpaceDE w:val="0"/>
      <w:autoSpaceDN w:val="0"/>
      <w:adjustRightInd w:val="0"/>
      <w:spacing w:line="559" w:lineRule="exact"/>
    </w:pPr>
    <w:rPr>
      <w:rFonts w:eastAsia="Times New Roman" w:cs="Times New Roman"/>
      <w:lang w:eastAsia="ru-RU"/>
    </w:rPr>
  </w:style>
  <w:style w:type="paragraph" w:customStyle="1" w:styleId="Style63">
    <w:name w:val="Style63"/>
    <w:basedOn w:val="a"/>
    <w:uiPriority w:val="99"/>
    <w:rsid w:val="0068179B"/>
    <w:pPr>
      <w:widowControl w:val="0"/>
      <w:autoSpaceDE w:val="0"/>
      <w:autoSpaceDN w:val="0"/>
      <w:adjustRightInd w:val="0"/>
      <w:spacing w:line="317" w:lineRule="exact"/>
      <w:jc w:val="both"/>
    </w:pPr>
    <w:rPr>
      <w:rFonts w:eastAsia="Times New Roman" w:cs="Times New Roman"/>
      <w:lang w:eastAsia="ru-RU"/>
    </w:rPr>
  </w:style>
  <w:style w:type="character" w:customStyle="1" w:styleId="FontStyle65">
    <w:name w:val="Font Style65"/>
    <w:uiPriority w:val="99"/>
    <w:rsid w:val="0068179B"/>
    <w:rPr>
      <w:rFonts w:ascii="Times New Roman" w:hAnsi="Times New Roman" w:cs="Times New Roman"/>
      <w:b/>
      <w:bCs/>
      <w:smallCaps/>
      <w:color w:val="000000"/>
      <w:sz w:val="32"/>
      <w:szCs w:val="32"/>
    </w:rPr>
  </w:style>
  <w:style w:type="character" w:customStyle="1" w:styleId="FontStyle66">
    <w:name w:val="Font Style66"/>
    <w:uiPriority w:val="99"/>
    <w:rsid w:val="0068179B"/>
    <w:rPr>
      <w:rFonts w:ascii="Times New Roman" w:hAnsi="Times New Roman" w:cs="Times New Roman"/>
      <w:i/>
      <w:iCs/>
      <w:color w:val="000000"/>
      <w:sz w:val="26"/>
      <w:szCs w:val="26"/>
    </w:rPr>
  </w:style>
  <w:style w:type="character" w:customStyle="1" w:styleId="FontStyle67">
    <w:name w:val="Font Style67"/>
    <w:uiPriority w:val="99"/>
    <w:rsid w:val="0068179B"/>
    <w:rPr>
      <w:rFonts w:ascii="Times New Roman" w:hAnsi="Times New Roman" w:cs="Times New Roman"/>
      <w:b/>
      <w:bCs/>
      <w:i/>
      <w:iCs/>
      <w:color w:val="000000"/>
      <w:sz w:val="30"/>
      <w:szCs w:val="30"/>
    </w:rPr>
  </w:style>
  <w:style w:type="character" w:customStyle="1" w:styleId="FontStyle68">
    <w:name w:val="Font Style68"/>
    <w:uiPriority w:val="99"/>
    <w:rsid w:val="0068179B"/>
    <w:rPr>
      <w:rFonts w:ascii="Times New Roman" w:hAnsi="Times New Roman" w:cs="Times New Roman"/>
      <w:color w:val="000000"/>
      <w:sz w:val="26"/>
      <w:szCs w:val="26"/>
    </w:rPr>
  </w:style>
  <w:style w:type="character" w:customStyle="1" w:styleId="FontStyle69">
    <w:name w:val="Font Style69"/>
    <w:uiPriority w:val="99"/>
    <w:rsid w:val="0068179B"/>
    <w:rPr>
      <w:rFonts w:ascii="Times New Roman" w:hAnsi="Times New Roman" w:cs="Times New Roman"/>
      <w:color w:val="000000"/>
      <w:sz w:val="22"/>
      <w:szCs w:val="22"/>
    </w:rPr>
  </w:style>
  <w:style w:type="character" w:customStyle="1" w:styleId="FontStyle70">
    <w:name w:val="Font Style70"/>
    <w:uiPriority w:val="99"/>
    <w:rsid w:val="0068179B"/>
    <w:rPr>
      <w:rFonts w:ascii="Times New Roman" w:hAnsi="Times New Roman" w:cs="Times New Roman"/>
      <w:color w:val="000000"/>
      <w:sz w:val="20"/>
      <w:szCs w:val="20"/>
    </w:rPr>
  </w:style>
  <w:style w:type="character" w:customStyle="1" w:styleId="FontStyle71">
    <w:name w:val="Font Style71"/>
    <w:uiPriority w:val="99"/>
    <w:rsid w:val="0068179B"/>
    <w:rPr>
      <w:rFonts w:ascii="Times New Roman" w:hAnsi="Times New Roman" w:cs="Times New Roman"/>
      <w:i/>
      <w:iCs/>
      <w:color w:val="000000"/>
      <w:sz w:val="22"/>
      <w:szCs w:val="22"/>
    </w:rPr>
  </w:style>
  <w:style w:type="character" w:customStyle="1" w:styleId="FontStyle72">
    <w:name w:val="Font Style72"/>
    <w:uiPriority w:val="99"/>
    <w:rsid w:val="0068179B"/>
    <w:rPr>
      <w:rFonts w:ascii="Times New Roman" w:hAnsi="Times New Roman" w:cs="Times New Roman"/>
      <w:b/>
      <w:bCs/>
      <w:i/>
      <w:iCs/>
      <w:color w:val="000000"/>
      <w:sz w:val="22"/>
      <w:szCs w:val="22"/>
    </w:rPr>
  </w:style>
  <w:style w:type="character" w:customStyle="1" w:styleId="FontStyle73">
    <w:name w:val="Font Style73"/>
    <w:uiPriority w:val="99"/>
    <w:rsid w:val="0068179B"/>
    <w:rPr>
      <w:rFonts w:ascii="Times New Roman" w:hAnsi="Times New Roman" w:cs="Times New Roman"/>
      <w:b/>
      <w:bCs/>
      <w:i/>
      <w:iCs/>
      <w:color w:val="000000"/>
      <w:sz w:val="22"/>
      <w:szCs w:val="22"/>
    </w:rPr>
  </w:style>
  <w:style w:type="character" w:customStyle="1" w:styleId="FontStyle74">
    <w:name w:val="Font Style74"/>
    <w:uiPriority w:val="99"/>
    <w:rsid w:val="0068179B"/>
    <w:rPr>
      <w:rFonts w:ascii="Times New Roman" w:hAnsi="Times New Roman" w:cs="Times New Roman"/>
      <w:i/>
      <w:iCs/>
      <w:color w:val="000000"/>
      <w:sz w:val="22"/>
      <w:szCs w:val="22"/>
    </w:rPr>
  </w:style>
  <w:style w:type="character" w:customStyle="1" w:styleId="FontStyle76">
    <w:name w:val="Font Style76"/>
    <w:uiPriority w:val="99"/>
    <w:rsid w:val="0068179B"/>
    <w:rPr>
      <w:rFonts w:ascii="Times New Roman" w:hAnsi="Times New Roman" w:cs="Times New Roman"/>
      <w:color w:val="000000"/>
      <w:sz w:val="26"/>
      <w:szCs w:val="26"/>
    </w:rPr>
  </w:style>
  <w:style w:type="character" w:customStyle="1" w:styleId="FontStyle77">
    <w:name w:val="Font Style77"/>
    <w:uiPriority w:val="99"/>
    <w:rsid w:val="0068179B"/>
    <w:rPr>
      <w:rFonts w:ascii="Times New Roman" w:hAnsi="Times New Roman" w:cs="Times New Roman"/>
      <w:b/>
      <w:bCs/>
      <w:color w:val="000000"/>
      <w:sz w:val="26"/>
      <w:szCs w:val="26"/>
    </w:rPr>
  </w:style>
  <w:style w:type="character" w:customStyle="1" w:styleId="FontStyle78">
    <w:name w:val="Font Style78"/>
    <w:uiPriority w:val="99"/>
    <w:rsid w:val="0068179B"/>
    <w:rPr>
      <w:rFonts w:ascii="Times New Roman" w:hAnsi="Times New Roman" w:cs="Times New Roman"/>
      <w:color w:val="000000"/>
      <w:sz w:val="22"/>
      <w:szCs w:val="22"/>
    </w:rPr>
  </w:style>
  <w:style w:type="character" w:styleId="a5">
    <w:name w:val="Hyperlink"/>
    <w:uiPriority w:val="99"/>
    <w:rsid w:val="0068179B"/>
    <w:rPr>
      <w:rFonts w:cs="Times New Roman"/>
      <w:color w:val="0066CC"/>
      <w:u w:val="single"/>
    </w:rPr>
  </w:style>
  <w:style w:type="character" w:customStyle="1" w:styleId="s1">
    <w:name w:val="s1"/>
    <w:rsid w:val="0068179B"/>
    <w:rPr>
      <w:rFonts w:ascii="Times New Roman" w:hAnsi="Times New Roman" w:cs="Times New Roman"/>
      <w:b/>
      <w:bCs/>
      <w:i w:val="0"/>
      <w:iCs w:val="0"/>
      <w:strike w:val="0"/>
      <w:dstrike w:val="0"/>
      <w:color w:val="000000"/>
      <w:sz w:val="20"/>
      <w:szCs w:val="20"/>
      <w:u w:val="none"/>
    </w:rPr>
  </w:style>
  <w:style w:type="paragraph" w:styleId="a6">
    <w:name w:val="Body Text Indent"/>
    <w:basedOn w:val="a"/>
    <w:link w:val="a7"/>
    <w:rsid w:val="0068179B"/>
    <w:pPr>
      <w:suppressAutoHyphens/>
      <w:spacing w:after="120"/>
      <w:ind w:left="283"/>
    </w:pPr>
    <w:rPr>
      <w:rFonts w:eastAsia="Times New Roman" w:cs="Times New Roman"/>
      <w:lang w:eastAsia="ar-SA"/>
    </w:rPr>
  </w:style>
  <w:style w:type="character" w:customStyle="1" w:styleId="a7">
    <w:name w:val="Основной текст с отступом Знак"/>
    <w:link w:val="a6"/>
    <w:rsid w:val="0068179B"/>
    <w:rPr>
      <w:rFonts w:eastAsia="Times New Roman" w:cs="Times New Roman"/>
      <w:sz w:val="24"/>
      <w:szCs w:val="24"/>
      <w:lang w:eastAsia="ar-SA"/>
    </w:rPr>
  </w:style>
  <w:style w:type="paragraph" w:styleId="a8">
    <w:name w:val="header"/>
    <w:basedOn w:val="a"/>
    <w:link w:val="a9"/>
    <w:uiPriority w:val="99"/>
    <w:unhideWhenUsed/>
    <w:rsid w:val="0068179B"/>
    <w:pPr>
      <w:widowControl w:val="0"/>
      <w:tabs>
        <w:tab w:val="center" w:pos="4677"/>
        <w:tab w:val="right" w:pos="9355"/>
      </w:tabs>
      <w:autoSpaceDE w:val="0"/>
      <w:autoSpaceDN w:val="0"/>
      <w:adjustRightInd w:val="0"/>
    </w:pPr>
    <w:rPr>
      <w:rFonts w:eastAsia="Times New Roman" w:cs="Times New Roman"/>
    </w:rPr>
  </w:style>
  <w:style w:type="character" w:customStyle="1" w:styleId="a9">
    <w:name w:val="Верхний колонтитул Знак"/>
    <w:link w:val="a8"/>
    <w:uiPriority w:val="99"/>
    <w:rsid w:val="0068179B"/>
    <w:rPr>
      <w:rFonts w:eastAsia="Times New Roman" w:cs="Times New Roman"/>
      <w:sz w:val="24"/>
      <w:szCs w:val="24"/>
    </w:rPr>
  </w:style>
  <w:style w:type="paragraph" w:styleId="aa">
    <w:name w:val="footer"/>
    <w:basedOn w:val="a"/>
    <w:link w:val="ab"/>
    <w:uiPriority w:val="99"/>
    <w:unhideWhenUsed/>
    <w:rsid w:val="0068179B"/>
    <w:pPr>
      <w:widowControl w:val="0"/>
      <w:tabs>
        <w:tab w:val="center" w:pos="4677"/>
        <w:tab w:val="right" w:pos="9355"/>
      </w:tabs>
      <w:autoSpaceDE w:val="0"/>
      <w:autoSpaceDN w:val="0"/>
      <w:adjustRightInd w:val="0"/>
    </w:pPr>
    <w:rPr>
      <w:rFonts w:eastAsia="Times New Roman" w:cs="Times New Roman"/>
    </w:rPr>
  </w:style>
  <w:style w:type="character" w:customStyle="1" w:styleId="ab">
    <w:name w:val="Нижний колонтитул Знак"/>
    <w:link w:val="aa"/>
    <w:uiPriority w:val="99"/>
    <w:rsid w:val="0068179B"/>
    <w:rPr>
      <w:rFonts w:eastAsia="Times New Roman" w:cs="Times New Roman"/>
      <w:sz w:val="24"/>
      <w:szCs w:val="24"/>
    </w:rPr>
  </w:style>
  <w:style w:type="paragraph" w:styleId="ac">
    <w:name w:val="No Spacing"/>
    <w:link w:val="ad"/>
    <w:uiPriority w:val="1"/>
    <w:qFormat/>
    <w:rsid w:val="0068179B"/>
    <w:pPr>
      <w:widowControl w:val="0"/>
      <w:autoSpaceDE w:val="0"/>
      <w:autoSpaceDN w:val="0"/>
      <w:adjustRightInd w:val="0"/>
    </w:pPr>
    <w:rPr>
      <w:rFonts w:eastAsia="Times New Roman" w:cs="Times New Roman"/>
      <w:sz w:val="24"/>
      <w:szCs w:val="24"/>
    </w:rPr>
  </w:style>
  <w:style w:type="paragraph" w:styleId="ae">
    <w:name w:val="List Paragraph"/>
    <w:basedOn w:val="a"/>
    <w:link w:val="af"/>
    <w:qFormat/>
    <w:rsid w:val="0068179B"/>
    <w:pPr>
      <w:widowControl w:val="0"/>
      <w:autoSpaceDE w:val="0"/>
      <w:autoSpaceDN w:val="0"/>
      <w:adjustRightInd w:val="0"/>
      <w:ind w:left="720"/>
      <w:contextualSpacing/>
    </w:pPr>
    <w:rPr>
      <w:rFonts w:eastAsia="Times New Roman" w:cs="Times New Roman"/>
      <w:lang w:eastAsia="ru-RU"/>
    </w:rPr>
  </w:style>
  <w:style w:type="character" w:customStyle="1" w:styleId="af0">
    <w:name w:val="Текст выноски Знак"/>
    <w:link w:val="af1"/>
    <w:uiPriority w:val="99"/>
    <w:semiHidden/>
    <w:rsid w:val="0068179B"/>
    <w:rPr>
      <w:rFonts w:ascii="Tahoma" w:eastAsia="Times New Roman" w:hAnsi="Tahoma" w:cs="Tahoma"/>
      <w:sz w:val="16"/>
      <w:szCs w:val="16"/>
    </w:rPr>
  </w:style>
  <w:style w:type="paragraph" w:styleId="af1">
    <w:name w:val="Balloon Text"/>
    <w:basedOn w:val="a"/>
    <w:link w:val="af0"/>
    <w:uiPriority w:val="99"/>
    <w:semiHidden/>
    <w:unhideWhenUsed/>
    <w:rsid w:val="0068179B"/>
    <w:pPr>
      <w:widowControl w:val="0"/>
      <w:autoSpaceDE w:val="0"/>
      <w:autoSpaceDN w:val="0"/>
      <w:adjustRightInd w:val="0"/>
    </w:pPr>
    <w:rPr>
      <w:rFonts w:ascii="Tahoma" w:eastAsia="Times New Roman" w:hAnsi="Tahoma" w:cs="Times New Roman"/>
      <w:sz w:val="16"/>
      <w:szCs w:val="16"/>
    </w:rPr>
  </w:style>
  <w:style w:type="character" w:customStyle="1" w:styleId="11">
    <w:name w:val="Текст выноски Знак1"/>
    <w:uiPriority w:val="99"/>
    <w:semiHidden/>
    <w:rsid w:val="0068179B"/>
    <w:rPr>
      <w:rFonts w:ascii="Tahoma" w:hAnsi="Tahoma" w:cs="Tahoma"/>
      <w:sz w:val="16"/>
      <w:szCs w:val="16"/>
      <w:lang w:eastAsia="en-US"/>
    </w:rPr>
  </w:style>
  <w:style w:type="character" w:customStyle="1" w:styleId="s0">
    <w:name w:val="s0"/>
    <w:rsid w:val="0068179B"/>
    <w:rPr>
      <w:rFonts w:ascii="Times New Roman" w:hAnsi="Times New Roman" w:cs="Times New Roman"/>
      <w:b w:val="0"/>
      <w:bCs w:val="0"/>
      <w:i w:val="0"/>
      <w:iCs w:val="0"/>
      <w:strike w:val="0"/>
      <w:dstrike w:val="0"/>
      <w:color w:val="000000"/>
      <w:sz w:val="28"/>
      <w:szCs w:val="28"/>
      <w:u w:val="none"/>
    </w:rPr>
  </w:style>
  <w:style w:type="paragraph" w:styleId="af2">
    <w:name w:val="endnote text"/>
    <w:basedOn w:val="a"/>
    <w:link w:val="af3"/>
    <w:uiPriority w:val="99"/>
    <w:semiHidden/>
    <w:unhideWhenUsed/>
    <w:rsid w:val="001A5EE3"/>
    <w:rPr>
      <w:sz w:val="20"/>
      <w:szCs w:val="20"/>
    </w:rPr>
  </w:style>
  <w:style w:type="character" w:customStyle="1" w:styleId="af3">
    <w:name w:val="Текст концевой сноски Знак"/>
    <w:basedOn w:val="a0"/>
    <w:link w:val="af2"/>
    <w:uiPriority w:val="99"/>
    <w:semiHidden/>
    <w:rsid w:val="001A5EE3"/>
    <w:rPr>
      <w:lang w:eastAsia="en-US"/>
    </w:rPr>
  </w:style>
  <w:style w:type="character" w:styleId="af4">
    <w:name w:val="endnote reference"/>
    <w:basedOn w:val="a0"/>
    <w:uiPriority w:val="99"/>
    <w:semiHidden/>
    <w:unhideWhenUsed/>
    <w:rsid w:val="001A5EE3"/>
    <w:rPr>
      <w:vertAlign w:val="superscript"/>
    </w:rPr>
  </w:style>
  <w:style w:type="paragraph" w:styleId="af5">
    <w:name w:val="footnote text"/>
    <w:basedOn w:val="a"/>
    <w:link w:val="af6"/>
    <w:uiPriority w:val="99"/>
    <w:semiHidden/>
    <w:unhideWhenUsed/>
    <w:rsid w:val="001A5EE3"/>
    <w:rPr>
      <w:sz w:val="20"/>
      <w:szCs w:val="20"/>
    </w:rPr>
  </w:style>
  <w:style w:type="character" w:customStyle="1" w:styleId="af6">
    <w:name w:val="Текст сноски Знак"/>
    <w:basedOn w:val="a0"/>
    <w:link w:val="af5"/>
    <w:uiPriority w:val="99"/>
    <w:semiHidden/>
    <w:rsid w:val="001A5EE3"/>
    <w:rPr>
      <w:lang w:eastAsia="en-US"/>
    </w:rPr>
  </w:style>
  <w:style w:type="character" w:styleId="af7">
    <w:name w:val="footnote reference"/>
    <w:basedOn w:val="a0"/>
    <w:uiPriority w:val="99"/>
    <w:semiHidden/>
    <w:unhideWhenUsed/>
    <w:rsid w:val="001A5EE3"/>
    <w:rPr>
      <w:vertAlign w:val="superscript"/>
    </w:rPr>
  </w:style>
  <w:style w:type="paragraph" w:customStyle="1" w:styleId="Default">
    <w:name w:val="Default"/>
    <w:rsid w:val="0073430C"/>
    <w:pPr>
      <w:autoSpaceDE w:val="0"/>
      <w:autoSpaceDN w:val="0"/>
      <w:adjustRightInd w:val="0"/>
    </w:pPr>
    <w:rPr>
      <w:rFonts w:cs="Times New Roman"/>
      <w:color w:val="000000"/>
      <w:sz w:val="24"/>
      <w:szCs w:val="24"/>
    </w:rPr>
  </w:style>
  <w:style w:type="table" w:styleId="af8">
    <w:name w:val="Table Grid"/>
    <w:basedOn w:val="a1"/>
    <w:uiPriority w:val="39"/>
    <w:rsid w:val="0012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locked/>
    <w:rsid w:val="00612282"/>
    <w:rPr>
      <w:rFonts w:eastAsia="Times New Roman" w:cs="Times New Roman"/>
      <w:sz w:val="24"/>
      <w:szCs w:val="24"/>
    </w:rPr>
  </w:style>
  <w:style w:type="character" w:styleId="af9">
    <w:name w:val="Strong"/>
    <w:basedOn w:val="a0"/>
    <w:uiPriority w:val="22"/>
    <w:qFormat/>
    <w:rsid w:val="006B0975"/>
    <w:rPr>
      <w:b/>
      <w:bCs/>
    </w:rPr>
  </w:style>
  <w:style w:type="paragraph" w:styleId="afa">
    <w:name w:val="Subtitle"/>
    <w:basedOn w:val="a"/>
    <w:next w:val="a"/>
    <w:link w:val="afb"/>
    <w:uiPriority w:val="11"/>
    <w:qFormat/>
    <w:rsid w:val="004254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0"/>
    <w:link w:val="afa"/>
    <w:uiPriority w:val="11"/>
    <w:rsid w:val="004254E2"/>
    <w:rPr>
      <w:rFonts w:asciiTheme="minorHAnsi" w:eastAsiaTheme="minorEastAsia" w:hAnsiTheme="minorHAnsi" w:cstheme="minorBidi"/>
      <w:color w:val="5A5A5A" w:themeColor="text1" w:themeTint="A5"/>
      <w:spacing w:val="15"/>
      <w:sz w:val="22"/>
      <w:szCs w:val="22"/>
      <w:lang w:eastAsia="en-US"/>
    </w:rPr>
  </w:style>
  <w:style w:type="character" w:customStyle="1" w:styleId="ad">
    <w:name w:val="Без интервала Знак"/>
    <w:basedOn w:val="a0"/>
    <w:link w:val="ac"/>
    <w:uiPriority w:val="1"/>
    <w:rsid w:val="001E6F70"/>
    <w:rPr>
      <w:rFonts w:eastAsia="Times New Roman" w:cs="Times New Roman"/>
      <w:sz w:val="24"/>
      <w:szCs w:val="24"/>
    </w:rPr>
  </w:style>
  <w:style w:type="paragraph" w:customStyle="1" w:styleId="msolistparagraphmailrucssattributepostfix">
    <w:name w:val="msolistparagraph_mailru_css_attribute_postfix"/>
    <w:basedOn w:val="a"/>
    <w:rsid w:val="005F0CE4"/>
    <w:pPr>
      <w:spacing w:before="100" w:beforeAutospacing="1" w:after="100" w:afterAutospacing="1"/>
    </w:pPr>
    <w:rPr>
      <w:rFonts w:eastAsia="Times New Roman" w:cs="Times New Roman"/>
      <w:lang w:eastAsia="ru-RU"/>
    </w:rPr>
  </w:style>
  <w:style w:type="paragraph" w:customStyle="1" w:styleId="msonormalmailrucssattributepostfix">
    <w:name w:val="msonormal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firstmailrucssattributepostfix">
    <w:name w:val="msolistparagraphcxspfirst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middlemailrucssattributepostfix">
    <w:name w:val="msolistparagraphcxspmiddle_mailru_css_attribute_postfix"/>
    <w:basedOn w:val="a"/>
    <w:rsid w:val="005F0CE4"/>
    <w:pPr>
      <w:spacing w:before="100" w:beforeAutospacing="1" w:after="100" w:afterAutospacing="1"/>
    </w:pPr>
    <w:rPr>
      <w:rFonts w:eastAsia="Times New Roman" w:cs="Times New Roman"/>
      <w:lang w:eastAsia="ru-RU"/>
    </w:rPr>
  </w:style>
  <w:style w:type="paragraph" w:customStyle="1" w:styleId="msolistparagraphcxsplastmailrucssattributepostfix">
    <w:name w:val="msolistparagraphcxsplast_mailru_css_attribute_postfix"/>
    <w:basedOn w:val="a"/>
    <w:rsid w:val="005F0CE4"/>
    <w:pPr>
      <w:spacing w:before="100" w:beforeAutospacing="1" w:after="100" w:afterAutospacing="1"/>
    </w:pPr>
    <w:rPr>
      <w:rFonts w:eastAsia="Times New Roman" w:cs="Times New Roman"/>
      <w:lang w:eastAsia="ru-RU"/>
    </w:rPr>
  </w:style>
  <w:style w:type="character" w:customStyle="1" w:styleId="115pt">
    <w:name w:val="Основной текст + 11;5 pt"/>
    <w:basedOn w:val="a0"/>
    <w:rsid w:val="003A42B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msolistparagraphcxspfirstmailrucssattributepostfixmailrucssattributepostfix">
    <w:name w:val="msolistparagraphcxspfirst_mailru_css_attribute_postfix_mailru_css_attribute_postfix"/>
    <w:basedOn w:val="a"/>
    <w:rsid w:val="00913117"/>
    <w:pPr>
      <w:spacing w:before="100" w:beforeAutospacing="1" w:after="100" w:afterAutospacing="1"/>
    </w:pPr>
    <w:rPr>
      <w:rFonts w:eastAsia="Times New Roman" w:cs="Times New Roman"/>
      <w:lang w:eastAsia="ru-RU"/>
    </w:rPr>
  </w:style>
  <w:style w:type="paragraph" w:customStyle="1" w:styleId="msolistparagraphcxspmiddlemailrucssattributepostfixmailrucssattributepostfix">
    <w:name w:val="msolistparagraphcxspmiddle_mailru_css_attribute_postfix_mailru_css_attribute_postfix"/>
    <w:basedOn w:val="a"/>
    <w:rsid w:val="00913117"/>
    <w:pPr>
      <w:spacing w:before="100" w:beforeAutospacing="1" w:after="100" w:afterAutospacing="1"/>
    </w:pPr>
    <w:rPr>
      <w:rFonts w:eastAsia="Times New Roman" w:cs="Times New Roman"/>
      <w:lang w:eastAsia="ru-RU"/>
    </w:rPr>
  </w:style>
  <w:style w:type="paragraph" w:customStyle="1" w:styleId="msolistparagraphcxsplastmailrucssattributepostfixmailrucssattributepostfix">
    <w:name w:val="msolistparagraphcxsplast_mailru_css_attribute_postfix_mailru_css_attribute_postfix"/>
    <w:basedOn w:val="a"/>
    <w:rsid w:val="00913117"/>
    <w:pPr>
      <w:spacing w:before="100" w:beforeAutospacing="1" w:after="100" w:afterAutospacing="1"/>
    </w:pPr>
    <w:rPr>
      <w:rFonts w:eastAsia="Times New Roman" w:cs="Times New Roman"/>
      <w:lang w:eastAsia="ru-RU"/>
    </w:rPr>
  </w:style>
  <w:style w:type="character" w:customStyle="1" w:styleId="a0mailrucssattributepostfix">
    <w:name w:val="a0_mailru_css_attribute_postfix"/>
    <w:basedOn w:val="a0"/>
    <w:rsid w:val="00E95545"/>
  </w:style>
  <w:style w:type="character" w:customStyle="1" w:styleId="4">
    <w:name w:val="Заголовок №4_"/>
    <w:basedOn w:val="a0"/>
    <w:link w:val="40"/>
    <w:rsid w:val="00A30DE9"/>
    <w:rPr>
      <w:rFonts w:eastAsia="Times New Roman" w:cs="Times New Roman"/>
      <w:b/>
      <w:bCs/>
      <w:sz w:val="28"/>
      <w:szCs w:val="28"/>
      <w:shd w:val="clear" w:color="auto" w:fill="FFFFFF"/>
    </w:rPr>
  </w:style>
  <w:style w:type="paragraph" w:customStyle="1" w:styleId="40">
    <w:name w:val="Заголовок №4"/>
    <w:basedOn w:val="a"/>
    <w:link w:val="4"/>
    <w:rsid w:val="00A30DE9"/>
    <w:pPr>
      <w:widowControl w:val="0"/>
      <w:shd w:val="clear" w:color="auto" w:fill="FFFFFF"/>
      <w:spacing w:before="60" w:line="0" w:lineRule="atLeast"/>
      <w:outlineLvl w:val="3"/>
    </w:pPr>
    <w:rPr>
      <w:rFonts w:eastAsia="Times New Roman" w:cs="Times New Roman"/>
      <w:b/>
      <w:bCs/>
      <w:sz w:val="28"/>
      <w:szCs w:val="28"/>
      <w:lang w:eastAsia="ru-RU"/>
    </w:rPr>
  </w:style>
  <w:style w:type="character" w:customStyle="1" w:styleId="3Exact">
    <w:name w:val="Основной текст (3) Exact"/>
    <w:basedOn w:val="a0"/>
    <w:rsid w:val="00A30DE9"/>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1">
    <w:name w:val="Основной текст (3)"/>
    <w:basedOn w:val="a0"/>
    <w:rsid w:val="00A30DE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fc">
    <w:name w:val="Основной текст_"/>
    <w:basedOn w:val="a0"/>
    <w:link w:val="2"/>
    <w:rsid w:val="00B60FC6"/>
    <w:rPr>
      <w:rFonts w:eastAsia="Times New Roman" w:cs="Times New Roman"/>
      <w:sz w:val="28"/>
      <w:szCs w:val="28"/>
      <w:shd w:val="clear" w:color="auto" w:fill="FFFFFF"/>
    </w:rPr>
  </w:style>
  <w:style w:type="paragraph" w:customStyle="1" w:styleId="2">
    <w:name w:val="Основной текст2"/>
    <w:basedOn w:val="a"/>
    <w:link w:val="afc"/>
    <w:rsid w:val="00B60FC6"/>
    <w:pPr>
      <w:widowControl w:val="0"/>
      <w:shd w:val="clear" w:color="auto" w:fill="FFFFFF"/>
      <w:spacing w:line="317" w:lineRule="exact"/>
      <w:ind w:hanging="400"/>
    </w:pPr>
    <w:rPr>
      <w:rFonts w:eastAsia="Times New Roman" w:cs="Times New Roman"/>
      <w:sz w:val="28"/>
      <w:szCs w:val="28"/>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B60FC6"/>
    <w:rPr>
      <w:rFonts w:eastAsia="Times New Roman" w:cs="Times New Roman"/>
      <w:sz w:val="24"/>
      <w:szCs w:val="24"/>
    </w:rPr>
  </w:style>
  <w:style w:type="character" w:customStyle="1" w:styleId="0pt">
    <w:name w:val="Основной текст + Курсив;Интервал 0 pt"/>
    <w:basedOn w:val="afc"/>
    <w:rsid w:val="00B60FC6"/>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Exact">
    <w:name w:val="Основной текст Exact"/>
    <w:basedOn w:val="a0"/>
    <w:rsid w:val="007D49BE"/>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41">
    <w:name w:val="Основной текст (4)"/>
    <w:basedOn w:val="a0"/>
    <w:rsid w:val="007D49BE"/>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0">
    <w:name w:val="Основной текст (2)_"/>
    <w:basedOn w:val="a0"/>
    <w:link w:val="21"/>
    <w:rsid w:val="00586B4B"/>
    <w:rPr>
      <w:rFonts w:eastAsia="Times New Roman" w:cs="Times New Roman"/>
      <w:b/>
      <w:bCs/>
      <w:sz w:val="28"/>
      <w:szCs w:val="28"/>
      <w:shd w:val="clear" w:color="auto" w:fill="FFFFFF"/>
    </w:rPr>
  </w:style>
  <w:style w:type="paragraph" w:customStyle="1" w:styleId="21">
    <w:name w:val="Основной текст (2)"/>
    <w:basedOn w:val="a"/>
    <w:link w:val="20"/>
    <w:rsid w:val="00586B4B"/>
    <w:pPr>
      <w:widowControl w:val="0"/>
      <w:shd w:val="clear" w:color="auto" w:fill="FFFFFF"/>
      <w:spacing w:after="600" w:line="326" w:lineRule="exact"/>
      <w:jc w:val="center"/>
    </w:pPr>
    <w:rPr>
      <w:rFonts w:eastAsia="Times New Roman" w:cs="Times New Roman"/>
      <w:b/>
      <w:bCs/>
      <w:sz w:val="28"/>
      <w:szCs w:val="28"/>
      <w:lang w:eastAsia="ru-RU"/>
    </w:rPr>
  </w:style>
  <w:style w:type="character" w:customStyle="1" w:styleId="30">
    <w:name w:val="Заголовок 3 Знак"/>
    <w:basedOn w:val="a0"/>
    <w:link w:val="3"/>
    <w:uiPriority w:val="9"/>
    <w:rsid w:val="00BA4443"/>
    <w:rPr>
      <w:rFonts w:eastAsia="Times New Roman" w:cs="Times New Roman"/>
      <w:b/>
      <w:bCs/>
      <w:sz w:val="27"/>
      <w:szCs w:val="27"/>
    </w:rPr>
  </w:style>
  <w:style w:type="character" w:customStyle="1" w:styleId="10">
    <w:name w:val="Заголовок 1 Знак"/>
    <w:basedOn w:val="a0"/>
    <w:link w:val="1"/>
    <w:uiPriority w:val="9"/>
    <w:rsid w:val="00EE4C0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2569">
      <w:bodyDiv w:val="1"/>
      <w:marLeft w:val="0"/>
      <w:marRight w:val="0"/>
      <w:marTop w:val="0"/>
      <w:marBottom w:val="0"/>
      <w:divBdr>
        <w:top w:val="none" w:sz="0" w:space="0" w:color="auto"/>
        <w:left w:val="none" w:sz="0" w:space="0" w:color="auto"/>
        <w:bottom w:val="none" w:sz="0" w:space="0" w:color="auto"/>
        <w:right w:val="none" w:sz="0" w:space="0" w:color="auto"/>
      </w:divBdr>
      <w:divsChild>
        <w:div w:id="1721512283">
          <w:marLeft w:val="0"/>
          <w:marRight w:val="0"/>
          <w:marTop w:val="0"/>
          <w:marBottom w:val="0"/>
          <w:divBdr>
            <w:top w:val="none" w:sz="0" w:space="0" w:color="auto"/>
            <w:left w:val="none" w:sz="0" w:space="0" w:color="auto"/>
            <w:bottom w:val="none" w:sz="0" w:space="0" w:color="auto"/>
            <w:right w:val="none" w:sz="0" w:space="0" w:color="auto"/>
          </w:divBdr>
          <w:divsChild>
            <w:div w:id="705837800">
              <w:marLeft w:val="0"/>
              <w:marRight w:val="0"/>
              <w:marTop w:val="0"/>
              <w:marBottom w:val="0"/>
              <w:divBdr>
                <w:top w:val="none" w:sz="0" w:space="0" w:color="auto"/>
                <w:left w:val="none" w:sz="0" w:space="0" w:color="auto"/>
                <w:bottom w:val="none" w:sz="0" w:space="0" w:color="auto"/>
                <w:right w:val="none" w:sz="0" w:space="0" w:color="auto"/>
              </w:divBdr>
              <w:divsChild>
                <w:div w:id="358354035">
                  <w:marLeft w:val="-225"/>
                  <w:marRight w:val="-225"/>
                  <w:marTop w:val="0"/>
                  <w:marBottom w:val="0"/>
                  <w:divBdr>
                    <w:top w:val="none" w:sz="0" w:space="0" w:color="auto"/>
                    <w:left w:val="none" w:sz="0" w:space="0" w:color="auto"/>
                    <w:bottom w:val="none" w:sz="0" w:space="0" w:color="auto"/>
                    <w:right w:val="none" w:sz="0" w:space="0" w:color="auto"/>
                  </w:divBdr>
                  <w:divsChild>
                    <w:div w:id="1026062488">
                      <w:marLeft w:val="0"/>
                      <w:marRight w:val="0"/>
                      <w:marTop w:val="0"/>
                      <w:marBottom w:val="0"/>
                      <w:divBdr>
                        <w:top w:val="none" w:sz="0" w:space="0" w:color="auto"/>
                        <w:left w:val="none" w:sz="0" w:space="0" w:color="auto"/>
                        <w:bottom w:val="none" w:sz="0" w:space="0" w:color="auto"/>
                        <w:right w:val="none" w:sz="0" w:space="0" w:color="auto"/>
                      </w:divBdr>
                      <w:divsChild>
                        <w:div w:id="20768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9745">
      <w:bodyDiv w:val="1"/>
      <w:marLeft w:val="0"/>
      <w:marRight w:val="0"/>
      <w:marTop w:val="0"/>
      <w:marBottom w:val="0"/>
      <w:divBdr>
        <w:top w:val="none" w:sz="0" w:space="0" w:color="auto"/>
        <w:left w:val="none" w:sz="0" w:space="0" w:color="auto"/>
        <w:bottom w:val="none" w:sz="0" w:space="0" w:color="auto"/>
        <w:right w:val="none" w:sz="0" w:space="0" w:color="auto"/>
      </w:divBdr>
      <w:divsChild>
        <w:div w:id="94331454">
          <w:marLeft w:val="547"/>
          <w:marRight w:val="0"/>
          <w:marTop w:val="0"/>
          <w:marBottom w:val="0"/>
          <w:divBdr>
            <w:top w:val="none" w:sz="0" w:space="0" w:color="auto"/>
            <w:left w:val="none" w:sz="0" w:space="0" w:color="auto"/>
            <w:bottom w:val="none" w:sz="0" w:space="0" w:color="auto"/>
            <w:right w:val="none" w:sz="0" w:space="0" w:color="auto"/>
          </w:divBdr>
        </w:div>
        <w:div w:id="227233990">
          <w:marLeft w:val="547"/>
          <w:marRight w:val="0"/>
          <w:marTop w:val="0"/>
          <w:marBottom w:val="0"/>
          <w:divBdr>
            <w:top w:val="none" w:sz="0" w:space="0" w:color="auto"/>
            <w:left w:val="none" w:sz="0" w:space="0" w:color="auto"/>
            <w:bottom w:val="none" w:sz="0" w:space="0" w:color="auto"/>
            <w:right w:val="none" w:sz="0" w:space="0" w:color="auto"/>
          </w:divBdr>
        </w:div>
        <w:div w:id="1767076572">
          <w:marLeft w:val="547"/>
          <w:marRight w:val="0"/>
          <w:marTop w:val="0"/>
          <w:marBottom w:val="0"/>
          <w:divBdr>
            <w:top w:val="none" w:sz="0" w:space="0" w:color="auto"/>
            <w:left w:val="none" w:sz="0" w:space="0" w:color="auto"/>
            <w:bottom w:val="none" w:sz="0" w:space="0" w:color="auto"/>
            <w:right w:val="none" w:sz="0" w:space="0" w:color="auto"/>
          </w:divBdr>
        </w:div>
        <w:div w:id="2145418382">
          <w:marLeft w:val="547"/>
          <w:marRight w:val="0"/>
          <w:marTop w:val="0"/>
          <w:marBottom w:val="0"/>
          <w:divBdr>
            <w:top w:val="none" w:sz="0" w:space="0" w:color="auto"/>
            <w:left w:val="none" w:sz="0" w:space="0" w:color="auto"/>
            <w:bottom w:val="none" w:sz="0" w:space="0" w:color="auto"/>
            <w:right w:val="none" w:sz="0" w:space="0" w:color="auto"/>
          </w:divBdr>
        </w:div>
      </w:divsChild>
    </w:div>
    <w:div w:id="146559824">
      <w:bodyDiv w:val="1"/>
      <w:marLeft w:val="0"/>
      <w:marRight w:val="0"/>
      <w:marTop w:val="0"/>
      <w:marBottom w:val="0"/>
      <w:divBdr>
        <w:top w:val="none" w:sz="0" w:space="0" w:color="auto"/>
        <w:left w:val="none" w:sz="0" w:space="0" w:color="auto"/>
        <w:bottom w:val="none" w:sz="0" w:space="0" w:color="auto"/>
        <w:right w:val="none" w:sz="0" w:space="0" w:color="auto"/>
      </w:divBdr>
      <w:divsChild>
        <w:div w:id="811942293">
          <w:marLeft w:val="547"/>
          <w:marRight w:val="0"/>
          <w:marTop w:val="0"/>
          <w:marBottom w:val="0"/>
          <w:divBdr>
            <w:top w:val="none" w:sz="0" w:space="0" w:color="auto"/>
            <w:left w:val="none" w:sz="0" w:space="0" w:color="auto"/>
            <w:bottom w:val="none" w:sz="0" w:space="0" w:color="auto"/>
            <w:right w:val="none" w:sz="0" w:space="0" w:color="auto"/>
          </w:divBdr>
        </w:div>
        <w:div w:id="915940959">
          <w:marLeft w:val="547"/>
          <w:marRight w:val="0"/>
          <w:marTop w:val="0"/>
          <w:marBottom w:val="0"/>
          <w:divBdr>
            <w:top w:val="none" w:sz="0" w:space="0" w:color="auto"/>
            <w:left w:val="none" w:sz="0" w:space="0" w:color="auto"/>
            <w:bottom w:val="none" w:sz="0" w:space="0" w:color="auto"/>
            <w:right w:val="none" w:sz="0" w:space="0" w:color="auto"/>
          </w:divBdr>
        </w:div>
        <w:div w:id="1336375267">
          <w:marLeft w:val="547"/>
          <w:marRight w:val="0"/>
          <w:marTop w:val="0"/>
          <w:marBottom w:val="0"/>
          <w:divBdr>
            <w:top w:val="none" w:sz="0" w:space="0" w:color="auto"/>
            <w:left w:val="none" w:sz="0" w:space="0" w:color="auto"/>
            <w:bottom w:val="none" w:sz="0" w:space="0" w:color="auto"/>
            <w:right w:val="none" w:sz="0" w:space="0" w:color="auto"/>
          </w:divBdr>
        </w:div>
        <w:div w:id="1594363956">
          <w:marLeft w:val="547"/>
          <w:marRight w:val="0"/>
          <w:marTop w:val="0"/>
          <w:marBottom w:val="0"/>
          <w:divBdr>
            <w:top w:val="none" w:sz="0" w:space="0" w:color="auto"/>
            <w:left w:val="none" w:sz="0" w:space="0" w:color="auto"/>
            <w:bottom w:val="none" w:sz="0" w:space="0" w:color="auto"/>
            <w:right w:val="none" w:sz="0" w:space="0" w:color="auto"/>
          </w:divBdr>
        </w:div>
      </w:divsChild>
    </w:div>
    <w:div w:id="150145447">
      <w:bodyDiv w:val="1"/>
      <w:marLeft w:val="0"/>
      <w:marRight w:val="0"/>
      <w:marTop w:val="0"/>
      <w:marBottom w:val="0"/>
      <w:divBdr>
        <w:top w:val="none" w:sz="0" w:space="0" w:color="auto"/>
        <w:left w:val="none" w:sz="0" w:space="0" w:color="auto"/>
        <w:bottom w:val="none" w:sz="0" w:space="0" w:color="auto"/>
        <w:right w:val="none" w:sz="0" w:space="0" w:color="auto"/>
      </w:divBdr>
      <w:divsChild>
        <w:div w:id="2138528781">
          <w:marLeft w:val="547"/>
          <w:marRight w:val="0"/>
          <w:marTop w:val="0"/>
          <w:marBottom w:val="0"/>
          <w:divBdr>
            <w:top w:val="none" w:sz="0" w:space="0" w:color="auto"/>
            <w:left w:val="none" w:sz="0" w:space="0" w:color="auto"/>
            <w:bottom w:val="none" w:sz="0" w:space="0" w:color="auto"/>
            <w:right w:val="none" w:sz="0" w:space="0" w:color="auto"/>
          </w:divBdr>
        </w:div>
      </w:divsChild>
    </w:div>
    <w:div w:id="152450052">
      <w:bodyDiv w:val="1"/>
      <w:marLeft w:val="0"/>
      <w:marRight w:val="0"/>
      <w:marTop w:val="0"/>
      <w:marBottom w:val="0"/>
      <w:divBdr>
        <w:top w:val="none" w:sz="0" w:space="0" w:color="auto"/>
        <w:left w:val="none" w:sz="0" w:space="0" w:color="auto"/>
        <w:bottom w:val="none" w:sz="0" w:space="0" w:color="auto"/>
        <w:right w:val="none" w:sz="0" w:space="0" w:color="auto"/>
      </w:divBdr>
    </w:div>
    <w:div w:id="171383357">
      <w:bodyDiv w:val="1"/>
      <w:marLeft w:val="0"/>
      <w:marRight w:val="0"/>
      <w:marTop w:val="0"/>
      <w:marBottom w:val="0"/>
      <w:divBdr>
        <w:top w:val="none" w:sz="0" w:space="0" w:color="auto"/>
        <w:left w:val="none" w:sz="0" w:space="0" w:color="auto"/>
        <w:bottom w:val="none" w:sz="0" w:space="0" w:color="auto"/>
        <w:right w:val="none" w:sz="0" w:space="0" w:color="auto"/>
      </w:divBdr>
    </w:div>
    <w:div w:id="191722903">
      <w:bodyDiv w:val="1"/>
      <w:marLeft w:val="0"/>
      <w:marRight w:val="0"/>
      <w:marTop w:val="0"/>
      <w:marBottom w:val="0"/>
      <w:divBdr>
        <w:top w:val="none" w:sz="0" w:space="0" w:color="auto"/>
        <w:left w:val="none" w:sz="0" w:space="0" w:color="auto"/>
        <w:bottom w:val="none" w:sz="0" w:space="0" w:color="auto"/>
        <w:right w:val="none" w:sz="0" w:space="0" w:color="auto"/>
      </w:divBdr>
      <w:divsChild>
        <w:div w:id="1651669251">
          <w:marLeft w:val="576"/>
          <w:marRight w:val="0"/>
          <w:marTop w:val="80"/>
          <w:marBottom w:val="0"/>
          <w:divBdr>
            <w:top w:val="none" w:sz="0" w:space="0" w:color="auto"/>
            <w:left w:val="none" w:sz="0" w:space="0" w:color="auto"/>
            <w:bottom w:val="none" w:sz="0" w:space="0" w:color="auto"/>
            <w:right w:val="none" w:sz="0" w:space="0" w:color="auto"/>
          </w:divBdr>
        </w:div>
      </w:divsChild>
    </w:div>
    <w:div w:id="220484843">
      <w:bodyDiv w:val="1"/>
      <w:marLeft w:val="0"/>
      <w:marRight w:val="0"/>
      <w:marTop w:val="0"/>
      <w:marBottom w:val="0"/>
      <w:divBdr>
        <w:top w:val="none" w:sz="0" w:space="0" w:color="auto"/>
        <w:left w:val="none" w:sz="0" w:space="0" w:color="auto"/>
        <w:bottom w:val="none" w:sz="0" w:space="0" w:color="auto"/>
        <w:right w:val="none" w:sz="0" w:space="0" w:color="auto"/>
      </w:divBdr>
    </w:div>
    <w:div w:id="340087325">
      <w:bodyDiv w:val="1"/>
      <w:marLeft w:val="0"/>
      <w:marRight w:val="0"/>
      <w:marTop w:val="0"/>
      <w:marBottom w:val="0"/>
      <w:divBdr>
        <w:top w:val="none" w:sz="0" w:space="0" w:color="auto"/>
        <w:left w:val="none" w:sz="0" w:space="0" w:color="auto"/>
        <w:bottom w:val="none" w:sz="0" w:space="0" w:color="auto"/>
        <w:right w:val="none" w:sz="0" w:space="0" w:color="auto"/>
      </w:divBdr>
      <w:divsChild>
        <w:div w:id="961155174">
          <w:marLeft w:val="547"/>
          <w:marRight w:val="0"/>
          <w:marTop w:val="0"/>
          <w:marBottom w:val="0"/>
          <w:divBdr>
            <w:top w:val="none" w:sz="0" w:space="0" w:color="auto"/>
            <w:left w:val="none" w:sz="0" w:space="0" w:color="auto"/>
            <w:bottom w:val="none" w:sz="0" w:space="0" w:color="auto"/>
            <w:right w:val="none" w:sz="0" w:space="0" w:color="auto"/>
          </w:divBdr>
        </w:div>
      </w:divsChild>
    </w:div>
    <w:div w:id="402143474">
      <w:bodyDiv w:val="1"/>
      <w:marLeft w:val="0"/>
      <w:marRight w:val="0"/>
      <w:marTop w:val="0"/>
      <w:marBottom w:val="0"/>
      <w:divBdr>
        <w:top w:val="none" w:sz="0" w:space="0" w:color="auto"/>
        <w:left w:val="none" w:sz="0" w:space="0" w:color="auto"/>
        <w:bottom w:val="none" w:sz="0" w:space="0" w:color="auto"/>
        <w:right w:val="none" w:sz="0" w:space="0" w:color="auto"/>
      </w:divBdr>
    </w:div>
    <w:div w:id="406538429">
      <w:bodyDiv w:val="1"/>
      <w:marLeft w:val="0"/>
      <w:marRight w:val="0"/>
      <w:marTop w:val="0"/>
      <w:marBottom w:val="0"/>
      <w:divBdr>
        <w:top w:val="none" w:sz="0" w:space="0" w:color="auto"/>
        <w:left w:val="none" w:sz="0" w:space="0" w:color="auto"/>
        <w:bottom w:val="none" w:sz="0" w:space="0" w:color="auto"/>
        <w:right w:val="none" w:sz="0" w:space="0" w:color="auto"/>
      </w:divBdr>
    </w:div>
    <w:div w:id="456460627">
      <w:bodyDiv w:val="1"/>
      <w:marLeft w:val="0"/>
      <w:marRight w:val="0"/>
      <w:marTop w:val="0"/>
      <w:marBottom w:val="0"/>
      <w:divBdr>
        <w:top w:val="none" w:sz="0" w:space="0" w:color="auto"/>
        <w:left w:val="none" w:sz="0" w:space="0" w:color="auto"/>
        <w:bottom w:val="none" w:sz="0" w:space="0" w:color="auto"/>
        <w:right w:val="none" w:sz="0" w:space="0" w:color="auto"/>
      </w:divBdr>
      <w:divsChild>
        <w:div w:id="237401137">
          <w:marLeft w:val="547"/>
          <w:marRight w:val="0"/>
          <w:marTop w:val="0"/>
          <w:marBottom w:val="0"/>
          <w:divBdr>
            <w:top w:val="none" w:sz="0" w:space="0" w:color="auto"/>
            <w:left w:val="none" w:sz="0" w:space="0" w:color="auto"/>
            <w:bottom w:val="none" w:sz="0" w:space="0" w:color="auto"/>
            <w:right w:val="none" w:sz="0" w:space="0" w:color="auto"/>
          </w:divBdr>
        </w:div>
      </w:divsChild>
    </w:div>
    <w:div w:id="495725155">
      <w:bodyDiv w:val="1"/>
      <w:marLeft w:val="0"/>
      <w:marRight w:val="0"/>
      <w:marTop w:val="0"/>
      <w:marBottom w:val="0"/>
      <w:divBdr>
        <w:top w:val="none" w:sz="0" w:space="0" w:color="auto"/>
        <w:left w:val="none" w:sz="0" w:space="0" w:color="auto"/>
        <w:bottom w:val="none" w:sz="0" w:space="0" w:color="auto"/>
        <w:right w:val="none" w:sz="0" w:space="0" w:color="auto"/>
      </w:divBdr>
    </w:div>
    <w:div w:id="552232657">
      <w:bodyDiv w:val="1"/>
      <w:marLeft w:val="0"/>
      <w:marRight w:val="0"/>
      <w:marTop w:val="0"/>
      <w:marBottom w:val="0"/>
      <w:divBdr>
        <w:top w:val="none" w:sz="0" w:space="0" w:color="auto"/>
        <w:left w:val="none" w:sz="0" w:space="0" w:color="auto"/>
        <w:bottom w:val="none" w:sz="0" w:space="0" w:color="auto"/>
        <w:right w:val="none" w:sz="0" w:space="0" w:color="auto"/>
      </w:divBdr>
      <w:divsChild>
        <w:div w:id="190385857">
          <w:marLeft w:val="547"/>
          <w:marRight w:val="0"/>
          <w:marTop w:val="96"/>
          <w:marBottom w:val="0"/>
          <w:divBdr>
            <w:top w:val="none" w:sz="0" w:space="0" w:color="auto"/>
            <w:left w:val="none" w:sz="0" w:space="0" w:color="auto"/>
            <w:bottom w:val="none" w:sz="0" w:space="0" w:color="auto"/>
            <w:right w:val="none" w:sz="0" w:space="0" w:color="auto"/>
          </w:divBdr>
        </w:div>
        <w:div w:id="811868166">
          <w:marLeft w:val="547"/>
          <w:marRight w:val="0"/>
          <w:marTop w:val="96"/>
          <w:marBottom w:val="0"/>
          <w:divBdr>
            <w:top w:val="none" w:sz="0" w:space="0" w:color="auto"/>
            <w:left w:val="none" w:sz="0" w:space="0" w:color="auto"/>
            <w:bottom w:val="none" w:sz="0" w:space="0" w:color="auto"/>
            <w:right w:val="none" w:sz="0" w:space="0" w:color="auto"/>
          </w:divBdr>
        </w:div>
        <w:div w:id="924876265">
          <w:marLeft w:val="547"/>
          <w:marRight w:val="0"/>
          <w:marTop w:val="96"/>
          <w:marBottom w:val="0"/>
          <w:divBdr>
            <w:top w:val="none" w:sz="0" w:space="0" w:color="auto"/>
            <w:left w:val="none" w:sz="0" w:space="0" w:color="auto"/>
            <w:bottom w:val="none" w:sz="0" w:space="0" w:color="auto"/>
            <w:right w:val="none" w:sz="0" w:space="0" w:color="auto"/>
          </w:divBdr>
        </w:div>
        <w:div w:id="933437187">
          <w:marLeft w:val="547"/>
          <w:marRight w:val="0"/>
          <w:marTop w:val="96"/>
          <w:marBottom w:val="0"/>
          <w:divBdr>
            <w:top w:val="none" w:sz="0" w:space="0" w:color="auto"/>
            <w:left w:val="none" w:sz="0" w:space="0" w:color="auto"/>
            <w:bottom w:val="none" w:sz="0" w:space="0" w:color="auto"/>
            <w:right w:val="none" w:sz="0" w:space="0" w:color="auto"/>
          </w:divBdr>
        </w:div>
        <w:div w:id="984167773">
          <w:marLeft w:val="547"/>
          <w:marRight w:val="0"/>
          <w:marTop w:val="96"/>
          <w:marBottom w:val="0"/>
          <w:divBdr>
            <w:top w:val="none" w:sz="0" w:space="0" w:color="auto"/>
            <w:left w:val="none" w:sz="0" w:space="0" w:color="auto"/>
            <w:bottom w:val="none" w:sz="0" w:space="0" w:color="auto"/>
            <w:right w:val="none" w:sz="0" w:space="0" w:color="auto"/>
          </w:divBdr>
        </w:div>
        <w:div w:id="1036929057">
          <w:marLeft w:val="547"/>
          <w:marRight w:val="0"/>
          <w:marTop w:val="96"/>
          <w:marBottom w:val="0"/>
          <w:divBdr>
            <w:top w:val="none" w:sz="0" w:space="0" w:color="auto"/>
            <w:left w:val="none" w:sz="0" w:space="0" w:color="auto"/>
            <w:bottom w:val="none" w:sz="0" w:space="0" w:color="auto"/>
            <w:right w:val="none" w:sz="0" w:space="0" w:color="auto"/>
          </w:divBdr>
        </w:div>
        <w:div w:id="1065836085">
          <w:marLeft w:val="547"/>
          <w:marRight w:val="0"/>
          <w:marTop w:val="96"/>
          <w:marBottom w:val="0"/>
          <w:divBdr>
            <w:top w:val="none" w:sz="0" w:space="0" w:color="auto"/>
            <w:left w:val="none" w:sz="0" w:space="0" w:color="auto"/>
            <w:bottom w:val="none" w:sz="0" w:space="0" w:color="auto"/>
            <w:right w:val="none" w:sz="0" w:space="0" w:color="auto"/>
          </w:divBdr>
        </w:div>
        <w:div w:id="1133718546">
          <w:marLeft w:val="547"/>
          <w:marRight w:val="0"/>
          <w:marTop w:val="96"/>
          <w:marBottom w:val="0"/>
          <w:divBdr>
            <w:top w:val="none" w:sz="0" w:space="0" w:color="auto"/>
            <w:left w:val="none" w:sz="0" w:space="0" w:color="auto"/>
            <w:bottom w:val="none" w:sz="0" w:space="0" w:color="auto"/>
            <w:right w:val="none" w:sz="0" w:space="0" w:color="auto"/>
          </w:divBdr>
        </w:div>
        <w:div w:id="1400861656">
          <w:marLeft w:val="547"/>
          <w:marRight w:val="0"/>
          <w:marTop w:val="96"/>
          <w:marBottom w:val="0"/>
          <w:divBdr>
            <w:top w:val="none" w:sz="0" w:space="0" w:color="auto"/>
            <w:left w:val="none" w:sz="0" w:space="0" w:color="auto"/>
            <w:bottom w:val="none" w:sz="0" w:space="0" w:color="auto"/>
            <w:right w:val="none" w:sz="0" w:space="0" w:color="auto"/>
          </w:divBdr>
        </w:div>
        <w:div w:id="1925457941">
          <w:marLeft w:val="547"/>
          <w:marRight w:val="0"/>
          <w:marTop w:val="96"/>
          <w:marBottom w:val="0"/>
          <w:divBdr>
            <w:top w:val="none" w:sz="0" w:space="0" w:color="auto"/>
            <w:left w:val="none" w:sz="0" w:space="0" w:color="auto"/>
            <w:bottom w:val="none" w:sz="0" w:space="0" w:color="auto"/>
            <w:right w:val="none" w:sz="0" w:space="0" w:color="auto"/>
          </w:divBdr>
        </w:div>
        <w:div w:id="2097550153">
          <w:marLeft w:val="547"/>
          <w:marRight w:val="0"/>
          <w:marTop w:val="96"/>
          <w:marBottom w:val="0"/>
          <w:divBdr>
            <w:top w:val="none" w:sz="0" w:space="0" w:color="auto"/>
            <w:left w:val="none" w:sz="0" w:space="0" w:color="auto"/>
            <w:bottom w:val="none" w:sz="0" w:space="0" w:color="auto"/>
            <w:right w:val="none" w:sz="0" w:space="0" w:color="auto"/>
          </w:divBdr>
        </w:div>
        <w:div w:id="2143303587">
          <w:marLeft w:val="547"/>
          <w:marRight w:val="0"/>
          <w:marTop w:val="96"/>
          <w:marBottom w:val="0"/>
          <w:divBdr>
            <w:top w:val="none" w:sz="0" w:space="0" w:color="auto"/>
            <w:left w:val="none" w:sz="0" w:space="0" w:color="auto"/>
            <w:bottom w:val="none" w:sz="0" w:space="0" w:color="auto"/>
            <w:right w:val="none" w:sz="0" w:space="0" w:color="auto"/>
          </w:divBdr>
        </w:div>
      </w:divsChild>
    </w:div>
    <w:div w:id="583300792">
      <w:bodyDiv w:val="1"/>
      <w:marLeft w:val="0"/>
      <w:marRight w:val="0"/>
      <w:marTop w:val="0"/>
      <w:marBottom w:val="0"/>
      <w:divBdr>
        <w:top w:val="none" w:sz="0" w:space="0" w:color="auto"/>
        <w:left w:val="none" w:sz="0" w:space="0" w:color="auto"/>
        <w:bottom w:val="none" w:sz="0" w:space="0" w:color="auto"/>
        <w:right w:val="none" w:sz="0" w:space="0" w:color="auto"/>
      </w:divBdr>
    </w:div>
    <w:div w:id="630983149">
      <w:bodyDiv w:val="1"/>
      <w:marLeft w:val="0"/>
      <w:marRight w:val="0"/>
      <w:marTop w:val="0"/>
      <w:marBottom w:val="0"/>
      <w:divBdr>
        <w:top w:val="none" w:sz="0" w:space="0" w:color="auto"/>
        <w:left w:val="none" w:sz="0" w:space="0" w:color="auto"/>
        <w:bottom w:val="none" w:sz="0" w:space="0" w:color="auto"/>
        <w:right w:val="none" w:sz="0" w:space="0" w:color="auto"/>
      </w:divBdr>
      <w:divsChild>
        <w:div w:id="503933893">
          <w:marLeft w:val="547"/>
          <w:marRight w:val="0"/>
          <w:marTop w:val="0"/>
          <w:marBottom w:val="0"/>
          <w:divBdr>
            <w:top w:val="none" w:sz="0" w:space="0" w:color="auto"/>
            <w:left w:val="none" w:sz="0" w:space="0" w:color="auto"/>
            <w:bottom w:val="none" w:sz="0" w:space="0" w:color="auto"/>
            <w:right w:val="none" w:sz="0" w:space="0" w:color="auto"/>
          </w:divBdr>
        </w:div>
        <w:div w:id="1747917078">
          <w:marLeft w:val="547"/>
          <w:marRight w:val="0"/>
          <w:marTop w:val="0"/>
          <w:marBottom w:val="0"/>
          <w:divBdr>
            <w:top w:val="none" w:sz="0" w:space="0" w:color="auto"/>
            <w:left w:val="none" w:sz="0" w:space="0" w:color="auto"/>
            <w:bottom w:val="none" w:sz="0" w:space="0" w:color="auto"/>
            <w:right w:val="none" w:sz="0" w:space="0" w:color="auto"/>
          </w:divBdr>
        </w:div>
        <w:div w:id="2043741966">
          <w:marLeft w:val="547"/>
          <w:marRight w:val="0"/>
          <w:marTop w:val="0"/>
          <w:marBottom w:val="0"/>
          <w:divBdr>
            <w:top w:val="none" w:sz="0" w:space="0" w:color="auto"/>
            <w:left w:val="none" w:sz="0" w:space="0" w:color="auto"/>
            <w:bottom w:val="none" w:sz="0" w:space="0" w:color="auto"/>
            <w:right w:val="none" w:sz="0" w:space="0" w:color="auto"/>
          </w:divBdr>
        </w:div>
        <w:div w:id="2084447762">
          <w:marLeft w:val="547"/>
          <w:marRight w:val="0"/>
          <w:marTop w:val="0"/>
          <w:marBottom w:val="0"/>
          <w:divBdr>
            <w:top w:val="none" w:sz="0" w:space="0" w:color="auto"/>
            <w:left w:val="none" w:sz="0" w:space="0" w:color="auto"/>
            <w:bottom w:val="none" w:sz="0" w:space="0" w:color="auto"/>
            <w:right w:val="none" w:sz="0" w:space="0" w:color="auto"/>
          </w:divBdr>
        </w:div>
      </w:divsChild>
    </w:div>
    <w:div w:id="669480823">
      <w:bodyDiv w:val="1"/>
      <w:marLeft w:val="0"/>
      <w:marRight w:val="0"/>
      <w:marTop w:val="0"/>
      <w:marBottom w:val="0"/>
      <w:divBdr>
        <w:top w:val="none" w:sz="0" w:space="0" w:color="auto"/>
        <w:left w:val="none" w:sz="0" w:space="0" w:color="auto"/>
        <w:bottom w:val="none" w:sz="0" w:space="0" w:color="auto"/>
        <w:right w:val="none" w:sz="0" w:space="0" w:color="auto"/>
      </w:divBdr>
      <w:divsChild>
        <w:div w:id="366413675">
          <w:marLeft w:val="547"/>
          <w:marRight w:val="0"/>
          <w:marTop w:val="0"/>
          <w:marBottom w:val="0"/>
          <w:divBdr>
            <w:top w:val="none" w:sz="0" w:space="0" w:color="auto"/>
            <w:left w:val="none" w:sz="0" w:space="0" w:color="auto"/>
            <w:bottom w:val="none" w:sz="0" w:space="0" w:color="auto"/>
            <w:right w:val="none" w:sz="0" w:space="0" w:color="auto"/>
          </w:divBdr>
        </w:div>
        <w:div w:id="389161264">
          <w:marLeft w:val="547"/>
          <w:marRight w:val="0"/>
          <w:marTop w:val="0"/>
          <w:marBottom w:val="0"/>
          <w:divBdr>
            <w:top w:val="none" w:sz="0" w:space="0" w:color="auto"/>
            <w:left w:val="none" w:sz="0" w:space="0" w:color="auto"/>
            <w:bottom w:val="none" w:sz="0" w:space="0" w:color="auto"/>
            <w:right w:val="none" w:sz="0" w:space="0" w:color="auto"/>
          </w:divBdr>
        </w:div>
        <w:div w:id="969746032">
          <w:marLeft w:val="547"/>
          <w:marRight w:val="0"/>
          <w:marTop w:val="0"/>
          <w:marBottom w:val="0"/>
          <w:divBdr>
            <w:top w:val="none" w:sz="0" w:space="0" w:color="auto"/>
            <w:left w:val="none" w:sz="0" w:space="0" w:color="auto"/>
            <w:bottom w:val="none" w:sz="0" w:space="0" w:color="auto"/>
            <w:right w:val="none" w:sz="0" w:space="0" w:color="auto"/>
          </w:divBdr>
        </w:div>
        <w:div w:id="1017392765">
          <w:marLeft w:val="547"/>
          <w:marRight w:val="0"/>
          <w:marTop w:val="0"/>
          <w:marBottom w:val="0"/>
          <w:divBdr>
            <w:top w:val="none" w:sz="0" w:space="0" w:color="auto"/>
            <w:left w:val="none" w:sz="0" w:space="0" w:color="auto"/>
            <w:bottom w:val="none" w:sz="0" w:space="0" w:color="auto"/>
            <w:right w:val="none" w:sz="0" w:space="0" w:color="auto"/>
          </w:divBdr>
        </w:div>
        <w:div w:id="1066882727">
          <w:marLeft w:val="547"/>
          <w:marRight w:val="0"/>
          <w:marTop w:val="0"/>
          <w:marBottom w:val="0"/>
          <w:divBdr>
            <w:top w:val="none" w:sz="0" w:space="0" w:color="auto"/>
            <w:left w:val="none" w:sz="0" w:space="0" w:color="auto"/>
            <w:bottom w:val="none" w:sz="0" w:space="0" w:color="auto"/>
            <w:right w:val="none" w:sz="0" w:space="0" w:color="auto"/>
          </w:divBdr>
        </w:div>
        <w:div w:id="1094590048">
          <w:marLeft w:val="547"/>
          <w:marRight w:val="0"/>
          <w:marTop w:val="0"/>
          <w:marBottom w:val="0"/>
          <w:divBdr>
            <w:top w:val="none" w:sz="0" w:space="0" w:color="auto"/>
            <w:left w:val="none" w:sz="0" w:space="0" w:color="auto"/>
            <w:bottom w:val="none" w:sz="0" w:space="0" w:color="auto"/>
            <w:right w:val="none" w:sz="0" w:space="0" w:color="auto"/>
          </w:divBdr>
        </w:div>
        <w:div w:id="1482622171">
          <w:marLeft w:val="547"/>
          <w:marRight w:val="0"/>
          <w:marTop w:val="0"/>
          <w:marBottom w:val="0"/>
          <w:divBdr>
            <w:top w:val="none" w:sz="0" w:space="0" w:color="auto"/>
            <w:left w:val="none" w:sz="0" w:space="0" w:color="auto"/>
            <w:bottom w:val="none" w:sz="0" w:space="0" w:color="auto"/>
            <w:right w:val="none" w:sz="0" w:space="0" w:color="auto"/>
          </w:divBdr>
        </w:div>
        <w:div w:id="1797525313">
          <w:marLeft w:val="547"/>
          <w:marRight w:val="0"/>
          <w:marTop w:val="0"/>
          <w:marBottom w:val="0"/>
          <w:divBdr>
            <w:top w:val="none" w:sz="0" w:space="0" w:color="auto"/>
            <w:left w:val="none" w:sz="0" w:space="0" w:color="auto"/>
            <w:bottom w:val="none" w:sz="0" w:space="0" w:color="auto"/>
            <w:right w:val="none" w:sz="0" w:space="0" w:color="auto"/>
          </w:divBdr>
        </w:div>
      </w:divsChild>
    </w:div>
    <w:div w:id="669601747">
      <w:bodyDiv w:val="1"/>
      <w:marLeft w:val="0"/>
      <w:marRight w:val="0"/>
      <w:marTop w:val="0"/>
      <w:marBottom w:val="0"/>
      <w:divBdr>
        <w:top w:val="none" w:sz="0" w:space="0" w:color="auto"/>
        <w:left w:val="none" w:sz="0" w:space="0" w:color="auto"/>
        <w:bottom w:val="none" w:sz="0" w:space="0" w:color="auto"/>
        <w:right w:val="none" w:sz="0" w:space="0" w:color="auto"/>
      </w:divBdr>
    </w:div>
    <w:div w:id="677081301">
      <w:bodyDiv w:val="1"/>
      <w:marLeft w:val="0"/>
      <w:marRight w:val="0"/>
      <w:marTop w:val="0"/>
      <w:marBottom w:val="0"/>
      <w:divBdr>
        <w:top w:val="none" w:sz="0" w:space="0" w:color="auto"/>
        <w:left w:val="none" w:sz="0" w:space="0" w:color="auto"/>
        <w:bottom w:val="none" w:sz="0" w:space="0" w:color="auto"/>
        <w:right w:val="none" w:sz="0" w:space="0" w:color="auto"/>
      </w:divBdr>
    </w:div>
    <w:div w:id="696657334">
      <w:bodyDiv w:val="1"/>
      <w:marLeft w:val="0"/>
      <w:marRight w:val="0"/>
      <w:marTop w:val="0"/>
      <w:marBottom w:val="0"/>
      <w:divBdr>
        <w:top w:val="none" w:sz="0" w:space="0" w:color="auto"/>
        <w:left w:val="none" w:sz="0" w:space="0" w:color="auto"/>
        <w:bottom w:val="none" w:sz="0" w:space="0" w:color="auto"/>
        <w:right w:val="none" w:sz="0" w:space="0" w:color="auto"/>
      </w:divBdr>
    </w:div>
    <w:div w:id="712771136">
      <w:bodyDiv w:val="1"/>
      <w:marLeft w:val="0"/>
      <w:marRight w:val="0"/>
      <w:marTop w:val="0"/>
      <w:marBottom w:val="0"/>
      <w:divBdr>
        <w:top w:val="none" w:sz="0" w:space="0" w:color="auto"/>
        <w:left w:val="none" w:sz="0" w:space="0" w:color="auto"/>
        <w:bottom w:val="none" w:sz="0" w:space="0" w:color="auto"/>
        <w:right w:val="none" w:sz="0" w:space="0" w:color="auto"/>
      </w:divBdr>
    </w:div>
    <w:div w:id="785850913">
      <w:bodyDiv w:val="1"/>
      <w:marLeft w:val="0"/>
      <w:marRight w:val="0"/>
      <w:marTop w:val="0"/>
      <w:marBottom w:val="0"/>
      <w:divBdr>
        <w:top w:val="none" w:sz="0" w:space="0" w:color="auto"/>
        <w:left w:val="none" w:sz="0" w:space="0" w:color="auto"/>
        <w:bottom w:val="none" w:sz="0" w:space="0" w:color="auto"/>
        <w:right w:val="none" w:sz="0" w:space="0" w:color="auto"/>
      </w:divBdr>
      <w:divsChild>
        <w:div w:id="79722111">
          <w:marLeft w:val="547"/>
          <w:marRight w:val="0"/>
          <w:marTop w:val="0"/>
          <w:marBottom w:val="0"/>
          <w:divBdr>
            <w:top w:val="none" w:sz="0" w:space="0" w:color="auto"/>
            <w:left w:val="none" w:sz="0" w:space="0" w:color="auto"/>
            <w:bottom w:val="none" w:sz="0" w:space="0" w:color="auto"/>
            <w:right w:val="none" w:sz="0" w:space="0" w:color="auto"/>
          </w:divBdr>
        </w:div>
        <w:div w:id="441339285">
          <w:marLeft w:val="547"/>
          <w:marRight w:val="0"/>
          <w:marTop w:val="0"/>
          <w:marBottom w:val="0"/>
          <w:divBdr>
            <w:top w:val="none" w:sz="0" w:space="0" w:color="auto"/>
            <w:left w:val="none" w:sz="0" w:space="0" w:color="auto"/>
            <w:bottom w:val="none" w:sz="0" w:space="0" w:color="auto"/>
            <w:right w:val="none" w:sz="0" w:space="0" w:color="auto"/>
          </w:divBdr>
        </w:div>
        <w:div w:id="1898780067">
          <w:marLeft w:val="547"/>
          <w:marRight w:val="0"/>
          <w:marTop w:val="0"/>
          <w:marBottom w:val="0"/>
          <w:divBdr>
            <w:top w:val="none" w:sz="0" w:space="0" w:color="auto"/>
            <w:left w:val="none" w:sz="0" w:space="0" w:color="auto"/>
            <w:bottom w:val="none" w:sz="0" w:space="0" w:color="auto"/>
            <w:right w:val="none" w:sz="0" w:space="0" w:color="auto"/>
          </w:divBdr>
        </w:div>
      </w:divsChild>
    </w:div>
    <w:div w:id="838666035">
      <w:bodyDiv w:val="1"/>
      <w:marLeft w:val="0"/>
      <w:marRight w:val="0"/>
      <w:marTop w:val="0"/>
      <w:marBottom w:val="0"/>
      <w:divBdr>
        <w:top w:val="none" w:sz="0" w:space="0" w:color="auto"/>
        <w:left w:val="none" w:sz="0" w:space="0" w:color="auto"/>
        <w:bottom w:val="none" w:sz="0" w:space="0" w:color="auto"/>
        <w:right w:val="none" w:sz="0" w:space="0" w:color="auto"/>
      </w:divBdr>
      <w:divsChild>
        <w:div w:id="103229667">
          <w:marLeft w:val="576"/>
          <w:marRight w:val="0"/>
          <w:marTop w:val="80"/>
          <w:marBottom w:val="0"/>
          <w:divBdr>
            <w:top w:val="none" w:sz="0" w:space="0" w:color="auto"/>
            <w:left w:val="none" w:sz="0" w:space="0" w:color="auto"/>
            <w:bottom w:val="none" w:sz="0" w:space="0" w:color="auto"/>
            <w:right w:val="none" w:sz="0" w:space="0" w:color="auto"/>
          </w:divBdr>
        </w:div>
        <w:div w:id="1215897271">
          <w:marLeft w:val="576"/>
          <w:marRight w:val="0"/>
          <w:marTop w:val="80"/>
          <w:marBottom w:val="0"/>
          <w:divBdr>
            <w:top w:val="none" w:sz="0" w:space="0" w:color="auto"/>
            <w:left w:val="none" w:sz="0" w:space="0" w:color="auto"/>
            <w:bottom w:val="none" w:sz="0" w:space="0" w:color="auto"/>
            <w:right w:val="none" w:sz="0" w:space="0" w:color="auto"/>
          </w:divBdr>
        </w:div>
        <w:div w:id="1283727996">
          <w:marLeft w:val="576"/>
          <w:marRight w:val="0"/>
          <w:marTop w:val="80"/>
          <w:marBottom w:val="0"/>
          <w:divBdr>
            <w:top w:val="none" w:sz="0" w:space="0" w:color="auto"/>
            <w:left w:val="none" w:sz="0" w:space="0" w:color="auto"/>
            <w:bottom w:val="none" w:sz="0" w:space="0" w:color="auto"/>
            <w:right w:val="none" w:sz="0" w:space="0" w:color="auto"/>
          </w:divBdr>
        </w:div>
        <w:div w:id="1736002003">
          <w:marLeft w:val="576"/>
          <w:marRight w:val="0"/>
          <w:marTop w:val="80"/>
          <w:marBottom w:val="0"/>
          <w:divBdr>
            <w:top w:val="none" w:sz="0" w:space="0" w:color="auto"/>
            <w:left w:val="none" w:sz="0" w:space="0" w:color="auto"/>
            <w:bottom w:val="none" w:sz="0" w:space="0" w:color="auto"/>
            <w:right w:val="none" w:sz="0" w:space="0" w:color="auto"/>
          </w:divBdr>
        </w:div>
        <w:div w:id="2057192965">
          <w:marLeft w:val="576"/>
          <w:marRight w:val="0"/>
          <w:marTop w:val="80"/>
          <w:marBottom w:val="0"/>
          <w:divBdr>
            <w:top w:val="none" w:sz="0" w:space="0" w:color="auto"/>
            <w:left w:val="none" w:sz="0" w:space="0" w:color="auto"/>
            <w:bottom w:val="none" w:sz="0" w:space="0" w:color="auto"/>
            <w:right w:val="none" w:sz="0" w:space="0" w:color="auto"/>
          </w:divBdr>
        </w:div>
        <w:div w:id="2073844208">
          <w:marLeft w:val="576"/>
          <w:marRight w:val="0"/>
          <w:marTop w:val="80"/>
          <w:marBottom w:val="0"/>
          <w:divBdr>
            <w:top w:val="none" w:sz="0" w:space="0" w:color="auto"/>
            <w:left w:val="none" w:sz="0" w:space="0" w:color="auto"/>
            <w:bottom w:val="none" w:sz="0" w:space="0" w:color="auto"/>
            <w:right w:val="none" w:sz="0" w:space="0" w:color="auto"/>
          </w:divBdr>
        </w:div>
      </w:divsChild>
    </w:div>
    <w:div w:id="839810823">
      <w:bodyDiv w:val="1"/>
      <w:marLeft w:val="0"/>
      <w:marRight w:val="0"/>
      <w:marTop w:val="0"/>
      <w:marBottom w:val="0"/>
      <w:divBdr>
        <w:top w:val="none" w:sz="0" w:space="0" w:color="auto"/>
        <w:left w:val="none" w:sz="0" w:space="0" w:color="auto"/>
        <w:bottom w:val="none" w:sz="0" w:space="0" w:color="auto"/>
        <w:right w:val="none" w:sz="0" w:space="0" w:color="auto"/>
      </w:divBdr>
      <w:divsChild>
        <w:div w:id="144780744">
          <w:marLeft w:val="547"/>
          <w:marRight w:val="0"/>
          <w:marTop w:val="0"/>
          <w:marBottom w:val="0"/>
          <w:divBdr>
            <w:top w:val="none" w:sz="0" w:space="0" w:color="auto"/>
            <w:left w:val="none" w:sz="0" w:space="0" w:color="auto"/>
            <w:bottom w:val="none" w:sz="0" w:space="0" w:color="auto"/>
            <w:right w:val="none" w:sz="0" w:space="0" w:color="auto"/>
          </w:divBdr>
        </w:div>
        <w:div w:id="203754521">
          <w:marLeft w:val="547"/>
          <w:marRight w:val="0"/>
          <w:marTop w:val="0"/>
          <w:marBottom w:val="0"/>
          <w:divBdr>
            <w:top w:val="none" w:sz="0" w:space="0" w:color="auto"/>
            <w:left w:val="none" w:sz="0" w:space="0" w:color="auto"/>
            <w:bottom w:val="none" w:sz="0" w:space="0" w:color="auto"/>
            <w:right w:val="none" w:sz="0" w:space="0" w:color="auto"/>
          </w:divBdr>
        </w:div>
        <w:div w:id="588193749">
          <w:marLeft w:val="547"/>
          <w:marRight w:val="0"/>
          <w:marTop w:val="0"/>
          <w:marBottom w:val="0"/>
          <w:divBdr>
            <w:top w:val="none" w:sz="0" w:space="0" w:color="auto"/>
            <w:left w:val="none" w:sz="0" w:space="0" w:color="auto"/>
            <w:bottom w:val="none" w:sz="0" w:space="0" w:color="auto"/>
            <w:right w:val="none" w:sz="0" w:space="0" w:color="auto"/>
          </w:divBdr>
        </w:div>
        <w:div w:id="702053281">
          <w:marLeft w:val="547"/>
          <w:marRight w:val="0"/>
          <w:marTop w:val="0"/>
          <w:marBottom w:val="0"/>
          <w:divBdr>
            <w:top w:val="none" w:sz="0" w:space="0" w:color="auto"/>
            <w:left w:val="none" w:sz="0" w:space="0" w:color="auto"/>
            <w:bottom w:val="none" w:sz="0" w:space="0" w:color="auto"/>
            <w:right w:val="none" w:sz="0" w:space="0" w:color="auto"/>
          </w:divBdr>
        </w:div>
        <w:div w:id="751319526">
          <w:marLeft w:val="547"/>
          <w:marRight w:val="0"/>
          <w:marTop w:val="0"/>
          <w:marBottom w:val="0"/>
          <w:divBdr>
            <w:top w:val="none" w:sz="0" w:space="0" w:color="auto"/>
            <w:left w:val="none" w:sz="0" w:space="0" w:color="auto"/>
            <w:bottom w:val="none" w:sz="0" w:space="0" w:color="auto"/>
            <w:right w:val="none" w:sz="0" w:space="0" w:color="auto"/>
          </w:divBdr>
        </w:div>
        <w:div w:id="1307011764">
          <w:marLeft w:val="547"/>
          <w:marRight w:val="0"/>
          <w:marTop w:val="0"/>
          <w:marBottom w:val="0"/>
          <w:divBdr>
            <w:top w:val="none" w:sz="0" w:space="0" w:color="auto"/>
            <w:left w:val="none" w:sz="0" w:space="0" w:color="auto"/>
            <w:bottom w:val="none" w:sz="0" w:space="0" w:color="auto"/>
            <w:right w:val="none" w:sz="0" w:space="0" w:color="auto"/>
          </w:divBdr>
        </w:div>
        <w:div w:id="1862627082">
          <w:marLeft w:val="547"/>
          <w:marRight w:val="0"/>
          <w:marTop w:val="0"/>
          <w:marBottom w:val="0"/>
          <w:divBdr>
            <w:top w:val="none" w:sz="0" w:space="0" w:color="auto"/>
            <w:left w:val="none" w:sz="0" w:space="0" w:color="auto"/>
            <w:bottom w:val="none" w:sz="0" w:space="0" w:color="auto"/>
            <w:right w:val="none" w:sz="0" w:space="0" w:color="auto"/>
          </w:divBdr>
        </w:div>
        <w:div w:id="2011635709">
          <w:marLeft w:val="547"/>
          <w:marRight w:val="0"/>
          <w:marTop w:val="0"/>
          <w:marBottom w:val="0"/>
          <w:divBdr>
            <w:top w:val="none" w:sz="0" w:space="0" w:color="auto"/>
            <w:left w:val="none" w:sz="0" w:space="0" w:color="auto"/>
            <w:bottom w:val="none" w:sz="0" w:space="0" w:color="auto"/>
            <w:right w:val="none" w:sz="0" w:space="0" w:color="auto"/>
          </w:divBdr>
        </w:div>
      </w:divsChild>
    </w:div>
    <w:div w:id="867835261">
      <w:bodyDiv w:val="1"/>
      <w:marLeft w:val="0"/>
      <w:marRight w:val="0"/>
      <w:marTop w:val="0"/>
      <w:marBottom w:val="0"/>
      <w:divBdr>
        <w:top w:val="none" w:sz="0" w:space="0" w:color="auto"/>
        <w:left w:val="none" w:sz="0" w:space="0" w:color="auto"/>
        <w:bottom w:val="none" w:sz="0" w:space="0" w:color="auto"/>
        <w:right w:val="none" w:sz="0" w:space="0" w:color="auto"/>
      </w:divBdr>
      <w:divsChild>
        <w:div w:id="5714308">
          <w:marLeft w:val="547"/>
          <w:marRight w:val="0"/>
          <w:marTop w:val="96"/>
          <w:marBottom w:val="0"/>
          <w:divBdr>
            <w:top w:val="none" w:sz="0" w:space="0" w:color="auto"/>
            <w:left w:val="none" w:sz="0" w:space="0" w:color="auto"/>
            <w:bottom w:val="none" w:sz="0" w:space="0" w:color="auto"/>
            <w:right w:val="none" w:sz="0" w:space="0" w:color="auto"/>
          </w:divBdr>
        </w:div>
        <w:div w:id="942149402">
          <w:marLeft w:val="547"/>
          <w:marRight w:val="0"/>
          <w:marTop w:val="96"/>
          <w:marBottom w:val="0"/>
          <w:divBdr>
            <w:top w:val="none" w:sz="0" w:space="0" w:color="auto"/>
            <w:left w:val="none" w:sz="0" w:space="0" w:color="auto"/>
            <w:bottom w:val="none" w:sz="0" w:space="0" w:color="auto"/>
            <w:right w:val="none" w:sz="0" w:space="0" w:color="auto"/>
          </w:divBdr>
        </w:div>
        <w:div w:id="1114792531">
          <w:marLeft w:val="547"/>
          <w:marRight w:val="0"/>
          <w:marTop w:val="96"/>
          <w:marBottom w:val="0"/>
          <w:divBdr>
            <w:top w:val="none" w:sz="0" w:space="0" w:color="auto"/>
            <w:left w:val="none" w:sz="0" w:space="0" w:color="auto"/>
            <w:bottom w:val="none" w:sz="0" w:space="0" w:color="auto"/>
            <w:right w:val="none" w:sz="0" w:space="0" w:color="auto"/>
          </w:divBdr>
        </w:div>
        <w:div w:id="1451779998">
          <w:marLeft w:val="547"/>
          <w:marRight w:val="0"/>
          <w:marTop w:val="96"/>
          <w:marBottom w:val="0"/>
          <w:divBdr>
            <w:top w:val="none" w:sz="0" w:space="0" w:color="auto"/>
            <w:left w:val="none" w:sz="0" w:space="0" w:color="auto"/>
            <w:bottom w:val="none" w:sz="0" w:space="0" w:color="auto"/>
            <w:right w:val="none" w:sz="0" w:space="0" w:color="auto"/>
          </w:divBdr>
        </w:div>
        <w:div w:id="1496064745">
          <w:marLeft w:val="547"/>
          <w:marRight w:val="0"/>
          <w:marTop w:val="96"/>
          <w:marBottom w:val="0"/>
          <w:divBdr>
            <w:top w:val="none" w:sz="0" w:space="0" w:color="auto"/>
            <w:left w:val="none" w:sz="0" w:space="0" w:color="auto"/>
            <w:bottom w:val="none" w:sz="0" w:space="0" w:color="auto"/>
            <w:right w:val="none" w:sz="0" w:space="0" w:color="auto"/>
          </w:divBdr>
        </w:div>
      </w:divsChild>
    </w:div>
    <w:div w:id="913467684">
      <w:bodyDiv w:val="1"/>
      <w:marLeft w:val="0"/>
      <w:marRight w:val="0"/>
      <w:marTop w:val="0"/>
      <w:marBottom w:val="0"/>
      <w:divBdr>
        <w:top w:val="none" w:sz="0" w:space="0" w:color="auto"/>
        <w:left w:val="none" w:sz="0" w:space="0" w:color="auto"/>
        <w:bottom w:val="none" w:sz="0" w:space="0" w:color="auto"/>
        <w:right w:val="none" w:sz="0" w:space="0" w:color="auto"/>
      </w:divBdr>
      <w:divsChild>
        <w:div w:id="27030325">
          <w:marLeft w:val="547"/>
          <w:marRight w:val="0"/>
          <w:marTop w:val="0"/>
          <w:marBottom w:val="0"/>
          <w:divBdr>
            <w:top w:val="none" w:sz="0" w:space="0" w:color="auto"/>
            <w:left w:val="none" w:sz="0" w:space="0" w:color="auto"/>
            <w:bottom w:val="none" w:sz="0" w:space="0" w:color="auto"/>
            <w:right w:val="none" w:sz="0" w:space="0" w:color="auto"/>
          </w:divBdr>
        </w:div>
        <w:div w:id="770858850">
          <w:marLeft w:val="547"/>
          <w:marRight w:val="0"/>
          <w:marTop w:val="0"/>
          <w:marBottom w:val="0"/>
          <w:divBdr>
            <w:top w:val="none" w:sz="0" w:space="0" w:color="auto"/>
            <w:left w:val="none" w:sz="0" w:space="0" w:color="auto"/>
            <w:bottom w:val="none" w:sz="0" w:space="0" w:color="auto"/>
            <w:right w:val="none" w:sz="0" w:space="0" w:color="auto"/>
          </w:divBdr>
        </w:div>
        <w:div w:id="983586481">
          <w:marLeft w:val="547"/>
          <w:marRight w:val="0"/>
          <w:marTop w:val="0"/>
          <w:marBottom w:val="0"/>
          <w:divBdr>
            <w:top w:val="none" w:sz="0" w:space="0" w:color="auto"/>
            <w:left w:val="none" w:sz="0" w:space="0" w:color="auto"/>
            <w:bottom w:val="none" w:sz="0" w:space="0" w:color="auto"/>
            <w:right w:val="none" w:sz="0" w:space="0" w:color="auto"/>
          </w:divBdr>
        </w:div>
        <w:div w:id="1054894383">
          <w:marLeft w:val="547"/>
          <w:marRight w:val="0"/>
          <w:marTop w:val="0"/>
          <w:marBottom w:val="0"/>
          <w:divBdr>
            <w:top w:val="none" w:sz="0" w:space="0" w:color="auto"/>
            <w:left w:val="none" w:sz="0" w:space="0" w:color="auto"/>
            <w:bottom w:val="none" w:sz="0" w:space="0" w:color="auto"/>
            <w:right w:val="none" w:sz="0" w:space="0" w:color="auto"/>
          </w:divBdr>
        </w:div>
        <w:div w:id="1376155698">
          <w:marLeft w:val="547"/>
          <w:marRight w:val="0"/>
          <w:marTop w:val="0"/>
          <w:marBottom w:val="0"/>
          <w:divBdr>
            <w:top w:val="none" w:sz="0" w:space="0" w:color="auto"/>
            <w:left w:val="none" w:sz="0" w:space="0" w:color="auto"/>
            <w:bottom w:val="none" w:sz="0" w:space="0" w:color="auto"/>
            <w:right w:val="none" w:sz="0" w:space="0" w:color="auto"/>
          </w:divBdr>
        </w:div>
        <w:div w:id="1447388224">
          <w:marLeft w:val="547"/>
          <w:marRight w:val="0"/>
          <w:marTop w:val="0"/>
          <w:marBottom w:val="0"/>
          <w:divBdr>
            <w:top w:val="none" w:sz="0" w:space="0" w:color="auto"/>
            <w:left w:val="none" w:sz="0" w:space="0" w:color="auto"/>
            <w:bottom w:val="none" w:sz="0" w:space="0" w:color="auto"/>
            <w:right w:val="none" w:sz="0" w:space="0" w:color="auto"/>
          </w:divBdr>
        </w:div>
        <w:div w:id="1563783888">
          <w:marLeft w:val="547"/>
          <w:marRight w:val="0"/>
          <w:marTop w:val="0"/>
          <w:marBottom w:val="0"/>
          <w:divBdr>
            <w:top w:val="none" w:sz="0" w:space="0" w:color="auto"/>
            <w:left w:val="none" w:sz="0" w:space="0" w:color="auto"/>
            <w:bottom w:val="none" w:sz="0" w:space="0" w:color="auto"/>
            <w:right w:val="none" w:sz="0" w:space="0" w:color="auto"/>
          </w:divBdr>
        </w:div>
        <w:div w:id="1712218881">
          <w:marLeft w:val="547"/>
          <w:marRight w:val="0"/>
          <w:marTop w:val="0"/>
          <w:marBottom w:val="0"/>
          <w:divBdr>
            <w:top w:val="none" w:sz="0" w:space="0" w:color="auto"/>
            <w:left w:val="none" w:sz="0" w:space="0" w:color="auto"/>
            <w:bottom w:val="none" w:sz="0" w:space="0" w:color="auto"/>
            <w:right w:val="none" w:sz="0" w:space="0" w:color="auto"/>
          </w:divBdr>
        </w:div>
        <w:div w:id="1880707376">
          <w:marLeft w:val="547"/>
          <w:marRight w:val="0"/>
          <w:marTop w:val="0"/>
          <w:marBottom w:val="0"/>
          <w:divBdr>
            <w:top w:val="none" w:sz="0" w:space="0" w:color="auto"/>
            <w:left w:val="none" w:sz="0" w:space="0" w:color="auto"/>
            <w:bottom w:val="none" w:sz="0" w:space="0" w:color="auto"/>
            <w:right w:val="none" w:sz="0" w:space="0" w:color="auto"/>
          </w:divBdr>
        </w:div>
      </w:divsChild>
    </w:div>
    <w:div w:id="920912869">
      <w:bodyDiv w:val="1"/>
      <w:marLeft w:val="0"/>
      <w:marRight w:val="0"/>
      <w:marTop w:val="0"/>
      <w:marBottom w:val="0"/>
      <w:divBdr>
        <w:top w:val="none" w:sz="0" w:space="0" w:color="auto"/>
        <w:left w:val="none" w:sz="0" w:space="0" w:color="auto"/>
        <w:bottom w:val="none" w:sz="0" w:space="0" w:color="auto"/>
        <w:right w:val="none" w:sz="0" w:space="0" w:color="auto"/>
      </w:divBdr>
      <w:divsChild>
        <w:div w:id="238516954">
          <w:marLeft w:val="547"/>
          <w:marRight w:val="0"/>
          <w:marTop w:val="0"/>
          <w:marBottom w:val="0"/>
          <w:divBdr>
            <w:top w:val="none" w:sz="0" w:space="0" w:color="auto"/>
            <w:left w:val="none" w:sz="0" w:space="0" w:color="auto"/>
            <w:bottom w:val="none" w:sz="0" w:space="0" w:color="auto"/>
            <w:right w:val="none" w:sz="0" w:space="0" w:color="auto"/>
          </w:divBdr>
        </w:div>
        <w:div w:id="297338787">
          <w:marLeft w:val="547"/>
          <w:marRight w:val="0"/>
          <w:marTop w:val="0"/>
          <w:marBottom w:val="0"/>
          <w:divBdr>
            <w:top w:val="none" w:sz="0" w:space="0" w:color="auto"/>
            <w:left w:val="none" w:sz="0" w:space="0" w:color="auto"/>
            <w:bottom w:val="none" w:sz="0" w:space="0" w:color="auto"/>
            <w:right w:val="none" w:sz="0" w:space="0" w:color="auto"/>
          </w:divBdr>
        </w:div>
        <w:div w:id="398990004">
          <w:marLeft w:val="547"/>
          <w:marRight w:val="0"/>
          <w:marTop w:val="0"/>
          <w:marBottom w:val="0"/>
          <w:divBdr>
            <w:top w:val="none" w:sz="0" w:space="0" w:color="auto"/>
            <w:left w:val="none" w:sz="0" w:space="0" w:color="auto"/>
            <w:bottom w:val="none" w:sz="0" w:space="0" w:color="auto"/>
            <w:right w:val="none" w:sz="0" w:space="0" w:color="auto"/>
          </w:divBdr>
        </w:div>
        <w:div w:id="650210860">
          <w:marLeft w:val="547"/>
          <w:marRight w:val="0"/>
          <w:marTop w:val="0"/>
          <w:marBottom w:val="0"/>
          <w:divBdr>
            <w:top w:val="none" w:sz="0" w:space="0" w:color="auto"/>
            <w:left w:val="none" w:sz="0" w:space="0" w:color="auto"/>
            <w:bottom w:val="none" w:sz="0" w:space="0" w:color="auto"/>
            <w:right w:val="none" w:sz="0" w:space="0" w:color="auto"/>
          </w:divBdr>
        </w:div>
        <w:div w:id="1065836691">
          <w:marLeft w:val="547"/>
          <w:marRight w:val="0"/>
          <w:marTop w:val="0"/>
          <w:marBottom w:val="0"/>
          <w:divBdr>
            <w:top w:val="none" w:sz="0" w:space="0" w:color="auto"/>
            <w:left w:val="none" w:sz="0" w:space="0" w:color="auto"/>
            <w:bottom w:val="none" w:sz="0" w:space="0" w:color="auto"/>
            <w:right w:val="none" w:sz="0" w:space="0" w:color="auto"/>
          </w:divBdr>
        </w:div>
        <w:div w:id="1074467954">
          <w:marLeft w:val="547"/>
          <w:marRight w:val="0"/>
          <w:marTop w:val="0"/>
          <w:marBottom w:val="0"/>
          <w:divBdr>
            <w:top w:val="none" w:sz="0" w:space="0" w:color="auto"/>
            <w:left w:val="none" w:sz="0" w:space="0" w:color="auto"/>
            <w:bottom w:val="none" w:sz="0" w:space="0" w:color="auto"/>
            <w:right w:val="none" w:sz="0" w:space="0" w:color="auto"/>
          </w:divBdr>
        </w:div>
        <w:div w:id="1614315303">
          <w:marLeft w:val="547"/>
          <w:marRight w:val="0"/>
          <w:marTop w:val="0"/>
          <w:marBottom w:val="0"/>
          <w:divBdr>
            <w:top w:val="none" w:sz="0" w:space="0" w:color="auto"/>
            <w:left w:val="none" w:sz="0" w:space="0" w:color="auto"/>
            <w:bottom w:val="none" w:sz="0" w:space="0" w:color="auto"/>
            <w:right w:val="none" w:sz="0" w:space="0" w:color="auto"/>
          </w:divBdr>
        </w:div>
        <w:div w:id="1951204414">
          <w:marLeft w:val="547"/>
          <w:marRight w:val="0"/>
          <w:marTop w:val="0"/>
          <w:marBottom w:val="0"/>
          <w:divBdr>
            <w:top w:val="none" w:sz="0" w:space="0" w:color="auto"/>
            <w:left w:val="none" w:sz="0" w:space="0" w:color="auto"/>
            <w:bottom w:val="none" w:sz="0" w:space="0" w:color="auto"/>
            <w:right w:val="none" w:sz="0" w:space="0" w:color="auto"/>
          </w:divBdr>
        </w:div>
        <w:div w:id="1955600643">
          <w:marLeft w:val="547"/>
          <w:marRight w:val="0"/>
          <w:marTop w:val="0"/>
          <w:marBottom w:val="0"/>
          <w:divBdr>
            <w:top w:val="none" w:sz="0" w:space="0" w:color="auto"/>
            <w:left w:val="none" w:sz="0" w:space="0" w:color="auto"/>
            <w:bottom w:val="none" w:sz="0" w:space="0" w:color="auto"/>
            <w:right w:val="none" w:sz="0" w:space="0" w:color="auto"/>
          </w:divBdr>
        </w:div>
        <w:div w:id="2091079088">
          <w:marLeft w:val="547"/>
          <w:marRight w:val="0"/>
          <w:marTop w:val="0"/>
          <w:marBottom w:val="0"/>
          <w:divBdr>
            <w:top w:val="none" w:sz="0" w:space="0" w:color="auto"/>
            <w:left w:val="none" w:sz="0" w:space="0" w:color="auto"/>
            <w:bottom w:val="none" w:sz="0" w:space="0" w:color="auto"/>
            <w:right w:val="none" w:sz="0" w:space="0" w:color="auto"/>
          </w:divBdr>
        </w:div>
      </w:divsChild>
    </w:div>
    <w:div w:id="977298075">
      <w:bodyDiv w:val="1"/>
      <w:marLeft w:val="0"/>
      <w:marRight w:val="0"/>
      <w:marTop w:val="0"/>
      <w:marBottom w:val="0"/>
      <w:divBdr>
        <w:top w:val="none" w:sz="0" w:space="0" w:color="auto"/>
        <w:left w:val="none" w:sz="0" w:space="0" w:color="auto"/>
        <w:bottom w:val="none" w:sz="0" w:space="0" w:color="auto"/>
        <w:right w:val="none" w:sz="0" w:space="0" w:color="auto"/>
      </w:divBdr>
      <w:divsChild>
        <w:div w:id="401022146">
          <w:marLeft w:val="547"/>
          <w:marRight w:val="0"/>
          <w:marTop w:val="96"/>
          <w:marBottom w:val="0"/>
          <w:divBdr>
            <w:top w:val="none" w:sz="0" w:space="0" w:color="auto"/>
            <w:left w:val="none" w:sz="0" w:space="0" w:color="auto"/>
            <w:bottom w:val="none" w:sz="0" w:space="0" w:color="auto"/>
            <w:right w:val="none" w:sz="0" w:space="0" w:color="auto"/>
          </w:divBdr>
        </w:div>
        <w:div w:id="623081442">
          <w:marLeft w:val="547"/>
          <w:marRight w:val="0"/>
          <w:marTop w:val="96"/>
          <w:marBottom w:val="0"/>
          <w:divBdr>
            <w:top w:val="none" w:sz="0" w:space="0" w:color="auto"/>
            <w:left w:val="none" w:sz="0" w:space="0" w:color="auto"/>
            <w:bottom w:val="none" w:sz="0" w:space="0" w:color="auto"/>
            <w:right w:val="none" w:sz="0" w:space="0" w:color="auto"/>
          </w:divBdr>
        </w:div>
        <w:div w:id="976377149">
          <w:marLeft w:val="547"/>
          <w:marRight w:val="0"/>
          <w:marTop w:val="96"/>
          <w:marBottom w:val="0"/>
          <w:divBdr>
            <w:top w:val="none" w:sz="0" w:space="0" w:color="auto"/>
            <w:left w:val="none" w:sz="0" w:space="0" w:color="auto"/>
            <w:bottom w:val="none" w:sz="0" w:space="0" w:color="auto"/>
            <w:right w:val="none" w:sz="0" w:space="0" w:color="auto"/>
          </w:divBdr>
        </w:div>
        <w:div w:id="1202402129">
          <w:marLeft w:val="547"/>
          <w:marRight w:val="0"/>
          <w:marTop w:val="96"/>
          <w:marBottom w:val="0"/>
          <w:divBdr>
            <w:top w:val="none" w:sz="0" w:space="0" w:color="auto"/>
            <w:left w:val="none" w:sz="0" w:space="0" w:color="auto"/>
            <w:bottom w:val="none" w:sz="0" w:space="0" w:color="auto"/>
            <w:right w:val="none" w:sz="0" w:space="0" w:color="auto"/>
          </w:divBdr>
        </w:div>
        <w:div w:id="1387416314">
          <w:marLeft w:val="547"/>
          <w:marRight w:val="0"/>
          <w:marTop w:val="96"/>
          <w:marBottom w:val="0"/>
          <w:divBdr>
            <w:top w:val="none" w:sz="0" w:space="0" w:color="auto"/>
            <w:left w:val="none" w:sz="0" w:space="0" w:color="auto"/>
            <w:bottom w:val="none" w:sz="0" w:space="0" w:color="auto"/>
            <w:right w:val="none" w:sz="0" w:space="0" w:color="auto"/>
          </w:divBdr>
        </w:div>
        <w:div w:id="1563755143">
          <w:marLeft w:val="547"/>
          <w:marRight w:val="0"/>
          <w:marTop w:val="96"/>
          <w:marBottom w:val="0"/>
          <w:divBdr>
            <w:top w:val="none" w:sz="0" w:space="0" w:color="auto"/>
            <w:left w:val="none" w:sz="0" w:space="0" w:color="auto"/>
            <w:bottom w:val="none" w:sz="0" w:space="0" w:color="auto"/>
            <w:right w:val="none" w:sz="0" w:space="0" w:color="auto"/>
          </w:divBdr>
        </w:div>
        <w:div w:id="1689671891">
          <w:marLeft w:val="547"/>
          <w:marRight w:val="0"/>
          <w:marTop w:val="96"/>
          <w:marBottom w:val="0"/>
          <w:divBdr>
            <w:top w:val="none" w:sz="0" w:space="0" w:color="auto"/>
            <w:left w:val="none" w:sz="0" w:space="0" w:color="auto"/>
            <w:bottom w:val="none" w:sz="0" w:space="0" w:color="auto"/>
            <w:right w:val="none" w:sz="0" w:space="0" w:color="auto"/>
          </w:divBdr>
        </w:div>
        <w:div w:id="1895853228">
          <w:marLeft w:val="547"/>
          <w:marRight w:val="0"/>
          <w:marTop w:val="96"/>
          <w:marBottom w:val="0"/>
          <w:divBdr>
            <w:top w:val="none" w:sz="0" w:space="0" w:color="auto"/>
            <w:left w:val="none" w:sz="0" w:space="0" w:color="auto"/>
            <w:bottom w:val="none" w:sz="0" w:space="0" w:color="auto"/>
            <w:right w:val="none" w:sz="0" w:space="0" w:color="auto"/>
          </w:divBdr>
        </w:div>
      </w:divsChild>
    </w:div>
    <w:div w:id="998580964">
      <w:bodyDiv w:val="1"/>
      <w:marLeft w:val="0"/>
      <w:marRight w:val="0"/>
      <w:marTop w:val="0"/>
      <w:marBottom w:val="0"/>
      <w:divBdr>
        <w:top w:val="none" w:sz="0" w:space="0" w:color="auto"/>
        <w:left w:val="none" w:sz="0" w:space="0" w:color="auto"/>
        <w:bottom w:val="none" w:sz="0" w:space="0" w:color="auto"/>
        <w:right w:val="none" w:sz="0" w:space="0" w:color="auto"/>
      </w:divBdr>
    </w:div>
    <w:div w:id="1053969922">
      <w:bodyDiv w:val="1"/>
      <w:marLeft w:val="0"/>
      <w:marRight w:val="0"/>
      <w:marTop w:val="0"/>
      <w:marBottom w:val="0"/>
      <w:divBdr>
        <w:top w:val="none" w:sz="0" w:space="0" w:color="auto"/>
        <w:left w:val="none" w:sz="0" w:space="0" w:color="auto"/>
        <w:bottom w:val="none" w:sz="0" w:space="0" w:color="auto"/>
        <w:right w:val="none" w:sz="0" w:space="0" w:color="auto"/>
      </w:divBdr>
      <w:divsChild>
        <w:div w:id="163982570">
          <w:marLeft w:val="547"/>
          <w:marRight w:val="0"/>
          <w:marTop w:val="0"/>
          <w:marBottom w:val="0"/>
          <w:divBdr>
            <w:top w:val="none" w:sz="0" w:space="0" w:color="auto"/>
            <w:left w:val="none" w:sz="0" w:space="0" w:color="auto"/>
            <w:bottom w:val="none" w:sz="0" w:space="0" w:color="auto"/>
            <w:right w:val="none" w:sz="0" w:space="0" w:color="auto"/>
          </w:divBdr>
        </w:div>
        <w:div w:id="268899612">
          <w:marLeft w:val="547"/>
          <w:marRight w:val="0"/>
          <w:marTop w:val="0"/>
          <w:marBottom w:val="0"/>
          <w:divBdr>
            <w:top w:val="none" w:sz="0" w:space="0" w:color="auto"/>
            <w:left w:val="none" w:sz="0" w:space="0" w:color="auto"/>
            <w:bottom w:val="none" w:sz="0" w:space="0" w:color="auto"/>
            <w:right w:val="none" w:sz="0" w:space="0" w:color="auto"/>
          </w:divBdr>
        </w:div>
        <w:div w:id="654340835">
          <w:marLeft w:val="547"/>
          <w:marRight w:val="0"/>
          <w:marTop w:val="0"/>
          <w:marBottom w:val="0"/>
          <w:divBdr>
            <w:top w:val="none" w:sz="0" w:space="0" w:color="auto"/>
            <w:left w:val="none" w:sz="0" w:space="0" w:color="auto"/>
            <w:bottom w:val="none" w:sz="0" w:space="0" w:color="auto"/>
            <w:right w:val="none" w:sz="0" w:space="0" w:color="auto"/>
          </w:divBdr>
        </w:div>
        <w:div w:id="664747730">
          <w:marLeft w:val="547"/>
          <w:marRight w:val="0"/>
          <w:marTop w:val="0"/>
          <w:marBottom w:val="0"/>
          <w:divBdr>
            <w:top w:val="none" w:sz="0" w:space="0" w:color="auto"/>
            <w:left w:val="none" w:sz="0" w:space="0" w:color="auto"/>
            <w:bottom w:val="none" w:sz="0" w:space="0" w:color="auto"/>
            <w:right w:val="none" w:sz="0" w:space="0" w:color="auto"/>
          </w:divBdr>
        </w:div>
        <w:div w:id="700404178">
          <w:marLeft w:val="547"/>
          <w:marRight w:val="0"/>
          <w:marTop w:val="0"/>
          <w:marBottom w:val="0"/>
          <w:divBdr>
            <w:top w:val="none" w:sz="0" w:space="0" w:color="auto"/>
            <w:left w:val="none" w:sz="0" w:space="0" w:color="auto"/>
            <w:bottom w:val="none" w:sz="0" w:space="0" w:color="auto"/>
            <w:right w:val="none" w:sz="0" w:space="0" w:color="auto"/>
          </w:divBdr>
        </w:div>
        <w:div w:id="1382704793">
          <w:marLeft w:val="547"/>
          <w:marRight w:val="0"/>
          <w:marTop w:val="0"/>
          <w:marBottom w:val="0"/>
          <w:divBdr>
            <w:top w:val="none" w:sz="0" w:space="0" w:color="auto"/>
            <w:left w:val="none" w:sz="0" w:space="0" w:color="auto"/>
            <w:bottom w:val="none" w:sz="0" w:space="0" w:color="auto"/>
            <w:right w:val="none" w:sz="0" w:space="0" w:color="auto"/>
          </w:divBdr>
        </w:div>
        <w:div w:id="1889565252">
          <w:marLeft w:val="547"/>
          <w:marRight w:val="0"/>
          <w:marTop w:val="0"/>
          <w:marBottom w:val="0"/>
          <w:divBdr>
            <w:top w:val="none" w:sz="0" w:space="0" w:color="auto"/>
            <w:left w:val="none" w:sz="0" w:space="0" w:color="auto"/>
            <w:bottom w:val="none" w:sz="0" w:space="0" w:color="auto"/>
            <w:right w:val="none" w:sz="0" w:space="0" w:color="auto"/>
          </w:divBdr>
        </w:div>
      </w:divsChild>
    </w:div>
    <w:div w:id="1064065765">
      <w:bodyDiv w:val="1"/>
      <w:marLeft w:val="0"/>
      <w:marRight w:val="0"/>
      <w:marTop w:val="0"/>
      <w:marBottom w:val="0"/>
      <w:divBdr>
        <w:top w:val="none" w:sz="0" w:space="0" w:color="auto"/>
        <w:left w:val="none" w:sz="0" w:space="0" w:color="auto"/>
        <w:bottom w:val="none" w:sz="0" w:space="0" w:color="auto"/>
        <w:right w:val="none" w:sz="0" w:space="0" w:color="auto"/>
      </w:divBdr>
      <w:divsChild>
        <w:div w:id="1631787385">
          <w:marLeft w:val="547"/>
          <w:marRight w:val="0"/>
          <w:marTop w:val="0"/>
          <w:marBottom w:val="0"/>
          <w:divBdr>
            <w:top w:val="none" w:sz="0" w:space="0" w:color="auto"/>
            <w:left w:val="none" w:sz="0" w:space="0" w:color="auto"/>
            <w:bottom w:val="none" w:sz="0" w:space="0" w:color="auto"/>
            <w:right w:val="none" w:sz="0" w:space="0" w:color="auto"/>
          </w:divBdr>
        </w:div>
      </w:divsChild>
    </w:div>
    <w:div w:id="1150171805">
      <w:bodyDiv w:val="1"/>
      <w:marLeft w:val="0"/>
      <w:marRight w:val="0"/>
      <w:marTop w:val="0"/>
      <w:marBottom w:val="0"/>
      <w:divBdr>
        <w:top w:val="none" w:sz="0" w:space="0" w:color="auto"/>
        <w:left w:val="none" w:sz="0" w:space="0" w:color="auto"/>
        <w:bottom w:val="none" w:sz="0" w:space="0" w:color="auto"/>
        <w:right w:val="none" w:sz="0" w:space="0" w:color="auto"/>
      </w:divBdr>
      <w:divsChild>
        <w:div w:id="4292304">
          <w:marLeft w:val="547"/>
          <w:marRight w:val="0"/>
          <w:marTop w:val="0"/>
          <w:marBottom w:val="0"/>
          <w:divBdr>
            <w:top w:val="none" w:sz="0" w:space="0" w:color="auto"/>
            <w:left w:val="none" w:sz="0" w:space="0" w:color="auto"/>
            <w:bottom w:val="none" w:sz="0" w:space="0" w:color="auto"/>
            <w:right w:val="none" w:sz="0" w:space="0" w:color="auto"/>
          </w:divBdr>
        </w:div>
        <w:div w:id="302076645">
          <w:marLeft w:val="547"/>
          <w:marRight w:val="0"/>
          <w:marTop w:val="0"/>
          <w:marBottom w:val="0"/>
          <w:divBdr>
            <w:top w:val="none" w:sz="0" w:space="0" w:color="auto"/>
            <w:left w:val="none" w:sz="0" w:space="0" w:color="auto"/>
            <w:bottom w:val="none" w:sz="0" w:space="0" w:color="auto"/>
            <w:right w:val="none" w:sz="0" w:space="0" w:color="auto"/>
          </w:divBdr>
        </w:div>
        <w:div w:id="483932952">
          <w:marLeft w:val="547"/>
          <w:marRight w:val="0"/>
          <w:marTop w:val="0"/>
          <w:marBottom w:val="0"/>
          <w:divBdr>
            <w:top w:val="none" w:sz="0" w:space="0" w:color="auto"/>
            <w:left w:val="none" w:sz="0" w:space="0" w:color="auto"/>
            <w:bottom w:val="none" w:sz="0" w:space="0" w:color="auto"/>
            <w:right w:val="none" w:sz="0" w:space="0" w:color="auto"/>
          </w:divBdr>
        </w:div>
        <w:div w:id="507601616">
          <w:marLeft w:val="547"/>
          <w:marRight w:val="0"/>
          <w:marTop w:val="0"/>
          <w:marBottom w:val="0"/>
          <w:divBdr>
            <w:top w:val="none" w:sz="0" w:space="0" w:color="auto"/>
            <w:left w:val="none" w:sz="0" w:space="0" w:color="auto"/>
            <w:bottom w:val="none" w:sz="0" w:space="0" w:color="auto"/>
            <w:right w:val="none" w:sz="0" w:space="0" w:color="auto"/>
          </w:divBdr>
        </w:div>
        <w:div w:id="640185485">
          <w:marLeft w:val="547"/>
          <w:marRight w:val="0"/>
          <w:marTop w:val="0"/>
          <w:marBottom w:val="0"/>
          <w:divBdr>
            <w:top w:val="none" w:sz="0" w:space="0" w:color="auto"/>
            <w:left w:val="none" w:sz="0" w:space="0" w:color="auto"/>
            <w:bottom w:val="none" w:sz="0" w:space="0" w:color="auto"/>
            <w:right w:val="none" w:sz="0" w:space="0" w:color="auto"/>
          </w:divBdr>
        </w:div>
        <w:div w:id="1215309043">
          <w:marLeft w:val="547"/>
          <w:marRight w:val="0"/>
          <w:marTop w:val="0"/>
          <w:marBottom w:val="0"/>
          <w:divBdr>
            <w:top w:val="none" w:sz="0" w:space="0" w:color="auto"/>
            <w:left w:val="none" w:sz="0" w:space="0" w:color="auto"/>
            <w:bottom w:val="none" w:sz="0" w:space="0" w:color="auto"/>
            <w:right w:val="none" w:sz="0" w:space="0" w:color="auto"/>
          </w:divBdr>
        </w:div>
        <w:div w:id="2107579828">
          <w:marLeft w:val="547"/>
          <w:marRight w:val="0"/>
          <w:marTop w:val="0"/>
          <w:marBottom w:val="0"/>
          <w:divBdr>
            <w:top w:val="none" w:sz="0" w:space="0" w:color="auto"/>
            <w:left w:val="none" w:sz="0" w:space="0" w:color="auto"/>
            <w:bottom w:val="none" w:sz="0" w:space="0" w:color="auto"/>
            <w:right w:val="none" w:sz="0" w:space="0" w:color="auto"/>
          </w:divBdr>
        </w:div>
      </w:divsChild>
    </w:div>
    <w:div w:id="1185436960">
      <w:bodyDiv w:val="1"/>
      <w:marLeft w:val="0"/>
      <w:marRight w:val="0"/>
      <w:marTop w:val="0"/>
      <w:marBottom w:val="0"/>
      <w:divBdr>
        <w:top w:val="none" w:sz="0" w:space="0" w:color="auto"/>
        <w:left w:val="none" w:sz="0" w:space="0" w:color="auto"/>
        <w:bottom w:val="none" w:sz="0" w:space="0" w:color="auto"/>
        <w:right w:val="none" w:sz="0" w:space="0" w:color="auto"/>
      </w:divBdr>
      <w:divsChild>
        <w:div w:id="1208030718">
          <w:marLeft w:val="547"/>
          <w:marRight w:val="0"/>
          <w:marTop w:val="0"/>
          <w:marBottom w:val="0"/>
          <w:divBdr>
            <w:top w:val="none" w:sz="0" w:space="0" w:color="auto"/>
            <w:left w:val="none" w:sz="0" w:space="0" w:color="auto"/>
            <w:bottom w:val="none" w:sz="0" w:space="0" w:color="auto"/>
            <w:right w:val="none" w:sz="0" w:space="0" w:color="auto"/>
          </w:divBdr>
        </w:div>
      </w:divsChild>
    </w:div>
    <w:div w:id="1221285393">
      <w:bodyDiv w:val="1"/>
      <w:marLeft w:val="0"/>
      <w:marRight w:val="0"/>
      <w:marTop w:val="0"/>
      <w:marBottom w:val="0"/>
      <w:divBdr>
        <w:top w:val="none" w:sz="0" w:space="0" w:color="auto"/>
        <w:left w:val="none" w:sz="0" w:space="0" w:color="auto"/>
        <w:bottom w:val="none" w:sz="0" w:space="0" w:color="auto"/>
        <w:right w:val="none" w:sz="0" w:space="0" w:color="auto"/>
      </w:divBdr>
      <w:divsChild>
        <w:div w:id="285359501">
          <w:marLeft w:val="547"/>
          <w:marRight w:val="0"/>
          <w:marTop w:val="0"/>
          <w:marBottom w:val="0"/>
          <w:divBdr>
            <w:top w:val="none" w:sz="0" w:space="0" w:color="auto"/>
            <w:left w:val="none" w:sz="0" w:space="0" w:color="auto"/>
            <w:bottom w:val="none" w:sz="0" w:space="0" w:color="auto"/>
            <w:right w:val="none" w:sz="0" w:space="0" w:color="auto"/>
          </w:divBdr>
        </w:div>
        <w:div w:id="1661929252">
          <w:marLeft w:val="547"/>
          <w:marRight w:val="0"/>
          <w:marTop w:val="0"/>
          <w:marBottom w:val="0"/>
          <w:divBdr>
            <w:top w:val="none" w:sz="0" w:space="0" w:color="auto"/>
            <w:left w:val="none" w:sz="0" w:space="0" w:color="auto"/>
            <w:bottom w:val="none" w:sz="0" w:space="0" w:color="auto"/>
            <w:right w:val="none" w:sz="0" w:space="0" w:color="auto"/>
          </w:divBdr>
        </w:div>
        <w:div w:id="1666544081">
          <w:marLeft w:val="547"/>
          <w:marRight w:val="0"/>
          <w:marTop w:val="0"/>
          <w:marBottom w:val="0"/>
          <w:divBdr>
            <w:top w:val="none" w:sz="0" w:space="0" w:color="auto"/>
            <w:left w:val="none" w:sz="0" w:space="0" w:color="auto"/>
            <w:bottom w:val="none" w:sz="0" w:space="0" w:color="auto"/>
            <w:right w:val="none" w:sz="0" w:space="0" w:color="auto"/>
          </w:divBdr>
        </w:div>
        <w:div w:id="2026906547">
          <w:marLeft w:val="547"/>
          <w:marRight w:val="0"/>
          <w:marTop w:val="0"/>
          <w:marBottom w:val="0"/>
          <w:divBdr>
            <w:top w:val="none" w:sz="0" w:space="0" w:color="auto"/>
            <w:left w:val="none" w:sz="0" w:space="0" w:color="auto"/>
            <w:bottom w:val="none" w:sz="0" w:space="0" w:color="auto"/>
            <w:right w:val="none" w:sz="0" w:space="0" w:color="auto"/>
          </w:divBdr>
        </w:div>
        <w:div w:id="2069569567">
          <w:marLeft w:val="547"/>
          <w:marRight w:val="0"/>
          <w:marTop w:val="0"/>
          <w:marBottom w:val="0"/>
          <w:divBdr>
            <w:top w:val="none" w:sz="0" w:space="0" w:color="auto"/>
            <w:left w:val="none" w:sz="0" w:space="0" w:color="auto"/>
            <w:bottom w:val="none" w:sz="0" w:space="0" w:color="auto"/>
            <w:right w:val="none" w:sz="0" w:space="0" w:color="auto"/>
          </w:divBdr>
        </w:div>
      </w:divsChild>
    </w:div>
    <w:div w:id="1228102604">
      <w:bodyDiv w:val="1"/>
      <w:marLeft w:val="0"/>
      <w:marRight w:val="0"/>
      <w:marTop w:val="0"/>
      <w:marBottom w:val="0"/>
      <w:divBdr>
        <w:top w:val="none" w:sz="0" w:space="0" w:color="auto"/>
        <w:left w:val="none" w:sz="0" w:space="0" w:color="auto"/>
        <w:bottom w:val="none" w:sz="0" w:space="0" w:color="auto"/>
        <w:right w:val="none" w:sz="0" w:space="0" w:color="auto"/>
      </w:divBdr>
    </w:div>
    <w:div w:id="1264916560">
      <w:bodyDiv w:val="1"/>
      <w:marLeft w:val="0"/>
      <w:marRight w:val="0"/>
      <w:marTop w:val="0"/>
      <w:marBottom w:val="0"/>
      <w:divBdr>
        <w:top w:val="none" w:sz="0" w:space="0" w:color="auto"/>
        <w:left w:val="none" w:sz="0" w:space="0" w:color="auto"/>
        <w:bottom w:val="none" w:sz="0" w:space="0" w:color="auto"/>
        <w:right w:val="none" w:sz="0" w:space="0" w:color="auto"/>
      </w:divBdr>
    </w:div>
    <w:div w:id="1293630375">
      <w:bodyDiv w:val="1"/>
      <w:marLeft w:val="0"/>
      <w:marRight w:val="0"/>
      <w:marTop w:val="0"/>
      <w:marBottom w:val="0"/>
      <w:divBdr>
        <w:top w:val="none" w:sz="0" w:space="0" w:color="auto"/>
        <w:left w:val="none" w:sz="0" w:space="0" w:color="auto"/>
        <w:bottom w:val="none" w:sz="0" w:space="0" w:color="auto"/>
        <w:right w:val="none" w:sz="0" w:space="0" w:color="auto"/>
      </w:divBdr>
    </w:div>
    <w:div w:id="1301494220">
      <w:bodyDiv w:val="1"/>
      <w:marLeft w:val="0"/>
      <w:marRight w:val="0"/>
      <w:marTop w:val="0"/>
      <w:marBottom w:val="0"/>
      <w:divBdr>
        <w:top w:val="none" w:sz="0" w:space="0" w:color="auto"/>
        <w:left w:val="none" w:sz="0" w:space="0" w:color="auto"/>
        <w:bottom w:val="none" w:sz="0" w:space="0" w:color="auto"/>
        <w:right w:val="none" w:sz="0" w:space="0" w:color="auto"/>
      </w:divBdr>
      <w:divsChild>
        <w:div w:id="407463238">
          <w:marLeft w:val="0"/>
          <w:marRight w:val="0"/>
          <w:marTop w:val="0"/>
          <w:marBottom w:val="0"/>
          <w:divBdr>
            <w:top w:val="none" w:sz="0" w:space="0" w:color="auto"/>
            <w:left w:val="none" w:sz="0" w:space="0" w:color="auto"/>
            <w:bottom w:val="none" w:sz="0" w:space="0" w:color="auto"/>
            <w:right w:val="none" w:sz="0" w:space="0" w:color="auto"/>
          </w:divBdr>
          <w:divsChild>
            <w:div w:id="1068191283">
              <w:marLeft w:val="0"/>
              <w:marRight w:val="0"/>
              <w:marTop w:val="0"/>
              <w:marBottom w:val="0"/>
              <w:divBdr>
                <w:top w:val="none" w:sz="0" w:space="0" w:color="auto"/>
                <w:left w:val="none" w:sz="0" w:space="0" w:color="auto"/>
                <w:bottom w:val="none" w:sz="0" w:space="0" w:color="auto"/>
                <w:right w:val="none" w:sz="0" w:space="0" w:color="auto"/>
              </w:divBdr>
              <w:divsChild>
                <w:div w:id="415133088">
                  <w:marLeft w:val="-225"/>
                  <w:marRight w:val="-225"/>
                  <w:marTop w:val="0"/>
                  <w:marBottom w:val="0"/>
                  <w:divBdr>
                    <w:top w:val="none" w:sz="0" w:space="0" w:color="auto"/>
                    <w:left w:val="none" w:sz="0" w:space="0" w:color="auto"/>
                    <w:bottom w:val="none" w:sz="0" w:space="0" w:color="auto"/>
                    <w:right w:val="none" w:sz="0" w:space="0" w:color="auto"/>
                  </w:divBdr>
                  <w:divsChild>
                    <w:div w:id="707492459">
                      <w:marLeft w:val="0"/>
                      <w:marRight w:val="0"/>
                      <w:marTop w:val="0"/>
                      <w:marBottom w:val="0"/>
                      <w:divBdr>
                        <w:top w:val="none" w:sz="0" w:space="0" w:color="auto"/>
                        <w:left w:val="none" w:sz="0" w:space="0" w:color="auto"/>
                        <w:bottom w:val="none" w:sz="0" w:space="0" w:color="auto"/>
                        <w:right w:val="none" w:sz="0" w:space="0" w:color="auto"/>
                      </w:divBdr>
                      <w:divsChild>
                        <w:div w:id="7492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9260">
      <w:bodyDiv w:val="1"/>
      <w:marLeft w:val="0"/>
      <w:marRight w:val="0"/>
      <w:marTop w:val="0"/>
      <w:marBottom w:val="0"/>
      <w:divBdr>
        <w:top w:val="none" w:sz="0" w:space="0" w:color="auto"/>
        <w:left w:val="none" w:sz="0" w:space="0" w:color="auto"/>
        <w:bottom w:val="none" w:sz="0" w:space="0" w:color="auto"/>
        <w:right w:val="none" w:sz="0" w:space="0" w:color="auto"/>
      </w:divBdr>
      <w:divsChild>
        <w:div w:id="569736582">
          <w:marLeft w:val="619"/>
          <w:marRight w:val="0"/>
          <w:marTop w:val="80"/>
          <w:marBottom w:val="0"/>
          <w:divBdr>
            <w:top w:val="none" w:sz="0" w:space="0" w:color="auto"/>
            <w:left w:val="none" w:sz="0" w:space="0" w:color="auto"/>
            <w:bottom w:val="none" w:sz="0" w:space="0" w:color="auto"/>
            <w:right w:val="none" w:sz="0" w:space="0" w:color="auto"/>
          </w:divBdr>
        </w:div>
        <w:div w:id="770971184">
          <w:marLeft w:val="619"/>
          <w:marRight w:val="0"/>
          <w:marTop w:val="80"/>
          <w:marBottom w:val="0"/>
          <w:divBdr>
            <w:top w:val="none" w:sz="0" w:space="0" w:color="auto"/>
            <w:left w:val="none" w:sz="0" w:space="0" w:color="auto"/>
            <w:bottom w:val="none" w:sz="0" w:space="0" w:color="auto"/>
            <w:right w:val="none" w:sz="0" w:space="0" w:color="auto"/>
          </w:divBdr>
        </w:div>
        <w:div w:id="843083883">
          <w:marLeft w:val="619"/>
          <w:marRight w:val="0"/>
          <w:marTop w:val="80"/>
          <w:marBottom w:val="0"/>
          <w:divBdr>
            <w:top w:val="none" w:sz="0" w:space="0" w:color="auto"/>
            <w:left w:val="none" w:sz="0" w:space="0" w:color="auto"/>
            <w:bottom w:val="none" w:sz="0" w:space="0" w:color="auto"/>
            <w:right w:val="none" w:sz="0" w:space="0" w:color="auto"/>
          </w:divBdr>
        </w:div>
        <w:div w:id="1163157206">
          <w:marLeft w:val="619"/>
          <w:marRight w:val="0"/>
          <w:marTop w:val="80"/>
          <w:marBottom w:val="0"/>
          <w:divBdr>
            <w:top w:val="none" w:sz="0" w:space="0" w:color="auto"/>
            <w:left w:val="none" w:sz="0" w:space="0" w:color="auto"/>
            <w:bottom w:val="none" w:sz="0" w:space="0" w:color="auto"/>
            <w:right w:val="none" w:sz="0" w:space="0" w:color="auto"/>
          </w:divBdr>
        </w:div>
        <w:div w:id="1473206120">
          <w:marLeft w:val="619"/>
          <w:marRight w:val="0"/>
          <w:marTop w:val="80"/>
          <w:marBottom w:val="0"/>
          <w:divBdr>
            <w:top w:val="none" w:sz="0" w:space="0" w:color="auto"/>
            <w:left w:val="none" w:sz="0" w:space="0" w:color="auto"/>
            <w:bottom w:val="none" w:sz="0" w:space="0" w:color="auto"/>
            <w:right w:val="none" w:sz="0" w:space="0" w:color="auto"/>
          </w:divBdr>
        </w:div>
        <w:div w:id="1702128635">
          <w:marLeft w:val="619"/>
          <w:marRight w:val="0"/>
          <w:marTop w:val="80"/>
          <w:marBottom w:val="0"/>
          <w:divBdr>
            <w:top w:val="none" w:sz="0" w:space="0" w:color="auto"/>
            <w:left w:val="none" w:sz="0" w:space="0" w:color="auto"/>
            <w:bottom w:val="none" w:sz="0" w:space="0" w:color="auto"/>
            <w:right w:val="none" w:sz="0" w:space="0" w:color="auto"/>
          </w:divBdr>
        </w:div>
        <w:div w:id="1839422688">
          <w:marLeft w:val="619"/>
          <w:marRight w:val="0"/>
          <w:marTop w:val="80"/>
          <w:marBottom w:val="0"/>
          <w:divBdr>
            <w:top w:val="none" w:sz="0" w:space="0" w:color="auto"/>
            <w:left w:val="none" w:sz="0" w:space="0" w:color="auto"/>
            <w:bottom w:val="none" w:sz="0" w:space="0" w:color="auto"/>
            <w:right w:val="none" w:sz="0" w:space="0" w:color="auto"/>
          </w:divBdr>
        </w:div>
      </w:divsChild>
    </w:div>
    <w:div w:id="1374574722">
      <w:bodyDiv w:val="1"/>
      <w:marLeft w:val="0"/>
      <w:marRight w:val="0"/>
      <w:marTop w:val="0"/>
      <w:marBottom w:val="0"/>
      <w:divBdr>
        <w:top w:val="none" w:sz="0" w:space="0" w:color="auto"/>
        <w:left w:val="none" w:sz="0" w:space="0" w:color="auto"/>
        <w:bottom w:val="none" w:sz="0" w:space="0" w:color="auto"/>
        <w:right w:val="none" w:sz="0" w:space="0" w:color="auto"/>
      </w:divBdr>
    </w:div>
    <w:div w:id="1397045533">
      <w:bodyDiv w:val="1"/>
      <w:marLeft w:val="0"/>
      <w:marRight w:val="0"/>
      <w:marTop w:val="0"/>
      <w:marBottom w:val="0"/>
      <w:divBdr>
        <w:top w:val="none" w:sz="0" w:space="0" w:color="auto"/>
        <w:left w:val="none" w:sz="0" w:space="0" w:color="auto"/>
        <w:bottom w:val="none" w:sz="0" w:space="0" w:color="auto"/>
        <w:right w:val="none" w:sz="0" w:space="0" w:color="auto"/>
      </w:divBdr>
      <w:divsChild>
        <w:div w:id="135536102">
          <w:marLeft w:val="547"/>
          <w:marRight w:val="0"/>
          <w:marTop w:val="0"/>
          <w:marBottom w:val="0"/>
          <w:divBdr>
            <w:top w:val="none" w:sz="0" w:space="0" w:color="auto"/>
            <w:left w:val="none" w:sz="0" w:space="0" w:color="auto"/>
            <w:bottom w:val="none" w:sz="0" w:space="0" w:color="auto"/>
            <w:right w:val="none" w:sz="0" w:space="0" w:color="auto"/>
          </w:divBdr>
        </w:div>
        <w:div w:id="200216303">
          <w:marLeft w:val="547"/>
          <w:marRight w:val="0"/>
          <w:marTop w:val="0"/>
          <w:marBottom w:val="0"/>
          <w:divBdr>
            <w:top w:val="none" w:sz="0" w:space="0" w:color="auto"/>
            <w:left w:val="none" w:sz="0" w:space="0" w:color="auto"/>
            <w:bottom w:val="none" w:sz="0" w:space="0" w:color="auto"/>
            <w:right w:val="none" w:sz="0" w:space="0" w:color="auto"/>
          </w:divBdr>
        </w:div>
        <w:div w:id="466045078">
          <w:marLeft w:val="547"/>
          <w:marRight w:val="0"/>
          <w:marTop w:val="0"/>
          <w:marBottom w:val="0"/>
          <w:divBdr>
            <w:top w:val="none" w:sz="0" w:space="0" w:color="auto"/>
            <w:left w:val="none" w:sz="0" w:space="0" w:color="auto"/>
            <w:bottom w:val="none" w:sz="0" w:space="0" w:color="auto"/>
            <w:right w:val="none" w:sz="0" w:space="0" w:color="auto"/>
          </w:divBdr>
        </w:div>
        <w:div w:id="736392302">
          <w:marLeft w:val="547"/>
          <w:marRight w:val="0"/>
          <w:marTop w:val="0"/>
          <w:marBottom w:val="0"/>
          <w:divBdr>
            <w:top w:val="none" w:sz="0" w:space="0" w:color="auto"/>
            <w:left w:val="none" w:sz="0" w:space="0" w:color="auto"/>
            <w:bottom w:val="none" w:sz="0" w:space="0" w:color="auto"/>
            <w:right w:val="none" w:sz="0" w:space="0" w:color="auto"/>
          </w:divBdr>
        </w:div>
        <w:div w:id="869760223">
          <w:marLeft w:val="547"/>
          <w:marRight w:val="0"/>
          <w:marTop w:val="0"/>
          <w:marBottom w:val="0"/>
          <w:divBdr>
            <w:top w:val="none" w:sz="0" w:space="0" w:color="auto"/>
            <w:left w:val="none" w:sz="0" w:space="0" w:color="auto"/>
            <w:bottom w:val="none" w:sz="0" w:space="0" w:color="auto"/>
            <w:right w:val="none" w:sz="0" w:space="0" w:color="auto"/>
          </w:divBdr>
        </w:div>
        <w:div w:id="1575772674">
          <w:marLeft w:val="547"/>
          <w:marRight w:val="0"/>
          <w:marTop w:val="0"/>
          <w:marBottom w:val="0"/>
          <w:divBdr>
            <w:top w:val="none" w:sz="0" w:space="0" w:color="auto"/>
            <w:left w:val="none" w:sz="0" w:space="0" w:color="auto"/>
            <w:bottom w:val="none" w:sz="0" w:space="0" w:color="auto"/>
            <w:right w:val="none" w:sz="0" w:space="0" w:color="auto"/>
          </w:divBdr>
        </w:div>
        <w:div w:id="1975402514">
          <w:marLeft w:val="547"/>
          <w:marRight w:val="0"/>
          <w:marTop w:val="0"/>
          <w:marBottom w:val="0"/>
          <w:divBdr>
            <w:top w:val="none" w:sz="0" w:space="0" w:color="auto"/>
            <w:left w:val="none" w:sz="0" w:space="0" w:color="auto"/>
            <w:bottom w:val="none" w:sz="0" w:space="0" w:color="auto"/>
            <w:right w:val="none" w:sz="0" w:space="0" w:color="auto"/>
          </w:divBdr>
        </w:div>
      </w:divsChild>
    </w:div>
    <w:div w:id="1442459948">
      <w:bodyDiv w:val="1"/>
      <w:marLeft w:val="0"/>
      <w:marRight w:val="0"/>
      <w:marTop w:val="0"/>
      <w:marBottom w:val="0"/>
      <w:divBdr>
        <w:top w:val="none" w:sz="0" w:space="0" w:color="auto"/>
        <w:left w:val="none" w:sz="0" w:space="0" w:color="auto"/>
        <w:bottom w:val="none" w:sz="0" w:space="0" w:color="auto"/>
        <w:right w:val="none" w:sz="0" w:space="0" w:color="auto"/>
      </w:divBdr>
      <w:divsChild>
        <w:div w:id="2097440340">
          <w:marLeft w:val="576"/>
          <w:marRight w:val="0"/>
          <w:marTop w:val="80"/>
          <w:marBottom w:val="0"/>
          <w:divBdr>
            <w:top w:val="none" w:sz="0" w:space="0" w:color="auto"/>
            <w:left w:val="none" w:sz="0" w:space="0" w:color="auto"/>
            <w:bottom w:val="none" w:sz="0" w:space="0" w:color="auto"/>
            <w:right w:val="none" w:sz="0" w:space="0" w:color="auto"/>
          </w:divBdr>
        </w:div>
      </w:divsChild>
    </w:div>
    <w:div w:id="1484271145">
      <w:bodyDiv w:val="1"/>
      <w:marLeft w:val="0"/>
      <w:marRight w:val="0"/>
      <w:marTop w:val="0"/>
      <w:marBottom w:val="0"/>
      <w:divBdr>
        <w:top w:val="none" w:sz="0" w:space="0" w:color="auto"/>
        <w:left w:val="none" w:sz="0" w:space="0" w:color="auto"/>
        <w:bottom w:val="none" w:sz="0" w:space="0" w:color="auto"/>
        <w:right w:val="none" w:sz="0" w:space="0" w:color="auto"/>
      </w:divBdr>
    </w:div>
    <w:div w:id="1527324822">
      <w:bodyDiv w:val="1"/>
      <w:marLeft w:val="0"/>
      <w:marRight w:val="0"/>
      <w:marTop w:val="0"/>
      <w:marBottom w:val="0"/>
      <w:divBdr>
        <w:top w:val="none" w:sz="0" w:space="0" w:color="auto"/>
        <w:left w:val="none" w:sz="0" w:space="0" w:color="auto"/>
        <w:bottom w:val="none" w:sz="0" w:space="0" w:color="auto"/>
        <w:right w:val="none" w:sz="0" w:space="0" w:color="auto"/>
      </w:divBdr>
    </w:div>
    <w:div w:id="1547522226">
      <w:bodyDiv w:val="1"/>
      <w:marLeft w:val="0"/>
      <w:marRight w:val="0"/>
      <w:marTop w:val="0"/>
      <w:marBottom w:val="0"/>
      <w:divBdr>
        <w:top w:val="none" w:sz="0" w:space="0" w:color="auto"/>
        <w:left w:val="none" w:sz="0" w:space="0" w:color="auto"/>
        <w:bottom w:val="none" w:sz="0" w:space="0" w:color="auto"/>
        <w:right w:val="none" w:sz="0" w:space="0" w:color="auto"/>
      </w:divBdr>
      <w:divsChild>
        <w:div w:id="853154934">
          <w:marLeft w:val="619"/>
          <w:marRight w:val="0"/>
          <w:marTop w:val="80"/>
          <w:marBottom w:val="0"/>
          <w:divBdr>
            <w:top w:val="none" w:sz="0" w:space="0" w:color="auto"/>
            <w:left w:val="none" w:sz="0" w:space="0" w:color="auto"/>
            <w:bottom w:val="none" w:sz="0" w:space="0" w:color="auto"/>
            <w:right w:val="none" w:sz="0" w:space="0" w:color="auto"/>
          </w:divBdr>
        </w:div>
      </w:divsChild>
    </w:div>
    <w:div w:id="1634827789">
      <w:bodyDiv w:val="1"/>
      <w:marLeft w:val="0"/>
      <w:marRight w:val="0"/>
      <w:marTop w:val="0"/>
      <w:marBottom w:val="0"/>
      <w:divBdr>
        <w:top w:val="none" w:sz="0" w:space="0" w:color="auto"/>
        <w:left w:val="none" w:sz="0" w:space="0" w:color="auto"/>
        <w:bottom w:val="none" w:sz="0" w:space="0" w:color="auto"/>
        <w:right w:val="none" w:sz="0" w:space="0" w:color="auto"/>
      </w:divBdr>
    </w:div>
    <w:div w:id="1640384024">
      <w:bodyDiv w:val="1"/>
      <w:marLeft w:val="0"/>
      <w:marRight w:val="0"/>
      <w:marTop w:val="0"/>
      <w:marBottom w:val="0"/>
      <w:divBdr>
        <w:top w:val="none" w:sz="0" w:space="0" w:color="auto"/>
        <w:left w:val="none" w:sz="0" w:space="0" w:color="auto"/>
        <w:bottom w:val="none" w:sz="0" w:space="0" w:color="auto"/>
        <w:right w:val="none" w:sz="0" w:space="0" w:color="auto"/>
      </w:divBdr>
      <w:divsChild>
        <w:div w:id="661007559">
          <w:marLeft w:val="547"/>
          <w:marRight w:val="0"/>
          <w:marTop w:val="0"/>
          <w:marBottom w:val="0"/>
          <w:divBdr>
            <w:top w:val="none" w:sz="0" w:space="0" w:color="auto"/>
            <w:left w:val="none" w:sz="0" w:space="0" w:color="auto"/>
            <w:bottom w:val="none" w:sz="0" w:space="0" w:color="auto"/>
            <w:right w:val="none" w:sz="0" w:space="0" w:color="auto"/>
          </w:divBdr>
        </w:div>
        <w:div w:id="1101029489">
          <w:marLeft w:val="547"/>
          <w:marRight w:val="0"/>
          <w:marTop w:val="0"/>
          <w:marBottom w:val="0"/>
          <w:divBdr>
            <w:top w:val="none" w:sz="0" w:space="0" w:color="auto"/>
            <w:left w:val="none" w:sz="0" w:space="0" w:color="auto"/>
            <w:bottom w:val="none" w:sz="0" w:space="0" w:color="auto"/>
            <w:right w:val="none" w:sz="0" w:space="0" w:color="auto"/>
          </w:divBdr>
        </w:div>
        <w:div w:id="1454403001">
          <w:marLeft w:val="547"/>
          <w:marRight w:val="0"/>
          <w:marTop w:val="0"/>
          <w:marBottom w:val="0"/>
          <w:divBdr>
            <w:top w:val="none" w:sz="0" w:space="0" w:color="auto"/>
            <w:left w:val="none" w:sz="0" w:space="0" w:color="auto"/>
            <w:bottom w:val="none" w:sz="0" w:space="0" w:color="auto"/>
            <w:right w:val="none" w:sz="0" w:space="0" w:color="auto"/>
          </w:divBdr>
        </w:div>
        <w:div w:id="1628395175">
          <w:marLeft w:val="547"/>
          <w:marRight w:val="0"/>
          <w:marTop w:val="0"/>
          <w:marBottom w:val="0"/>
          <w:divBdr>
            <w:top w:val="none" w:sz="0" w:space="0" w:color="auto"/>
            <w:left w:val="none" w:sz="0" w:space="0" w:color="auto"/>
            <w:bottom w:val="none" w:sz="0" w:space="0" w:color="auto"/>
            <w:right w:val="none" w:sz="0" w:space="0" w:color="auto"/>
          </w:divBdr>
        </w:div>
        <w:div w:id="1683698861">
          <w:marLeft w:val="547"/>
          <w:marRight w:val="0"/>
          <w:marTop w:val="0"/>
          <w:marBottom w:val="0"/>
          <w:divBdr>
            <w:top w:val="none" w:sz="0" w:space="0" w:color="auto"/>
            <w:left w:val="none" w:sz="0" w:space="0" w:color="auto"/>
            <w:bottom w:val="none" w:sz="0" w:space="0" w:color="auto"/>
            <w:right w:val="none" w:sz="0" w:space="0" w:color="auto"/>
          </w:divBdr>
        </w:div>
        <w:div w:id="1824081647">
          <w:marLeft w:val="547"/>
          <w:marRight w:val="0"/>
          <w:marTop w:val="0"/>
          <w:marBottom w:val="0"/>
          <w:divBdr>
            <w:top w:val="none" w:sz="0" w:space="0" w:color="auto"/>
            <w:left w:val="none" w:sz="0" w:space="0" w:color="auto"/>
            <w:bottom w:val="none" w:sz="0" w:space="0" w:color="auto"/>
            <w:right w:val="none" w:sz="0" w:space="0" w:color="auto"/>
          </w:divBdr>
        </w:div>
        <w:div w:id="1828856835">
          <w:marLeft w:val="547"/>
          <w:marRight w:val="0"/>
          <w:marTop w:val="0"/>
          <w:marBottom w:val="0"/>
          <w:divBdr>
            <w:top w:val="none" w:sz="0" w:space="0" w:color="auto"/>
            <w:left w:val="none" w:sz="0" w:space="0" w:color="auto"/>
            <w:bottom w:val="none" w:sz="0" w:space="0" w:color="auto"/>
            <w:right w:val="none" w:sz="0" w:space="0" w:color="auto"/>
          </w:divBdr>
        </w:div>
        <w:div w:id="1901938905">
          <w:marLeft w:val="547"/>
          <w:marRight w:val="0"/>
          <w:marTop w:val="0"/>
          <w:marBottom w:val="0"/>
          <w:divBdr>
            <w:top w:val="none" w:sz="0" w:space="0" w:color="auto"/>
            <w:left w:val="none" w:sz="0" w:space="0" w:color="auto"/>
            <w:bottom w:val="none" w:sz="0" w:space="0" w:color="auto"/>
            <w:right w:val="none" w:sz="0" w:space="0" w:color="auto"/>
          </w:divBdr>
        </w:div>
        <w:div w:id="1931084416">
          <w:marLeft w:val="547"/>
          <w:marRight w:val="0"/>
          <w:marTop w:val="0"/>
          <w:marBottom w:val="0"/>
          <w:divBdr>
            <w:top w:val="none" w:sz="0" w:space="0" w:color="auto"/>
            <w:left w:val="none" w:sz="0" w:space="0" w:color="auto"/>
            <w:bottom w:val="none" w:sz="0" w:space="0" w:color="auto"/>
            <w:right w:val="none" w:sz="0" w:space="0" w:color="auto"/>
          </w:divBdr>
        </w:div>
        <w:div w:id="1936016815">
          <w:marLeft w:val="547"/>
          <w:marRight w:val="0"/>
          <w:marTop w:val="0"/>
          <w:marBottom w:val="0"/>
          <w:divBdr>
            <w:top w:val="none" w:sz="0" w:space="0" w:color="auto"/>
            <w:left w:val="none" w:sz="0" w:space="0" w:color="auto"/>
            <w:bottom w:val="none" w:sz="0" w:space="0" w:color="auto"/>
            <w:right w:val="none" w:sz="0" w:space="0" w:color="auto"/>
          </w:divBdr>
        </w:div>
      </w:divsChild>
    </w:div>
    <w:div w:id="1655375893">
      <w:bodyDiv w:val="1"/>
      <w:marLeft w:val="0"/>
      <w:marRight w:val="0"/>
      <w:marTop w:val="0"/>
      <w:marBottom w:val="0"/>
      <w:divBdr>
        <w:top w:val="none" w:sz="0" w:space="0" w:color="auto"/>
        <w:left w:val="none" w:sz="0" w:space="0" w:color="auto"/>
        <w:bottom w:val="none" w:sz="0" w:space="0" w:color="auto"/>
        <w:right w:val="none" w:sz="0" w:space="0" w:color="auto"/>
      </w:divBdr>
      <w:divsChild>
        <w:div w:id="1530754532">
          <w:marLeft w:val="547"/>
          <w:marRight w:val="0"/>
          <w:marTop w:val="0"/>
          <w:marBottom w:val="0"/>
          <w:divBdr>
            <w:top w:val="none" w:sz="0" w:space="0" w:color="auto"/>
            <w:left w:val="none" w:sz="0" w:space="0" w:color="auto"/>
            <w:bottom w:val="none" w:sz="0" w:space="0" w:color="auto"/>
            <w:right w:val="none" w:sz="0" w:space="0" w:color="auto"/>
          </w:divBdr>
        </w:div>
      </w:divsChild>
    </w:div>
    <w:div w:id="1674184829">
      <w:bodyDiv w:val="1"/>
      <w:marLeft w:val="0"/>
      <w:marRight w:val="0"/>
      <w:marTop w:val="0"/>
      <w:marBottom w:val="0"/>
      <w:divBdr>
        <w:top w:val="none" w:sz="0" w:space="0" w:color="auto"/>
        <w:left w:val="none" w:sz="0" w:space="0" w:color="auto"/>
        <w:bottom w:val="none" w:sz="0" w:space="0" w:color="auto"/>
        <w:right w:val="none" w:sz="0" w:space="0" w:color="auto"/>
      </w:divBdr>
      <w:divsChild>
        <w:div w:id="188102252">
          <w:marLeft w:val="547"/>
          <w:marRight w:val="0"/>
          <w:marTop w:val="0"/>
          <w:marBottom w:val="0"/>
          <w:divBdr>
            <w:top w:val="none" w:sz="0" w:space="0" w:color="auto"/>
            <w:left w:val="none" w:sz="0" w:space="0" w:color="auto"/>
            <w:bottom w:val="none" w:sz="0" w:space="0" w:color="auto"/>
            <w:right w:val="none" w:sz="0" w:space="0" w:color="auto"/>
          </w:divBdr>
        </w:div>
      </w:divsChild>
    </w:div>
    <w:div w:id="1769814638">
      <w:bodyDiv w:val="1"/>
      <w:marLeft w:val="0"/>
      <w:marRight w:val="0"/>
      <w:marTop w:val="0"/>
      <w:marBottom w:val="0"/>
      <w:divBdr>
        <w:top w:val="none" w:sz="0" w:space="0" w:color="auto"/>
        <w:left w:val="none" w:sz="0" w:space="0" w:color="auto"/>
        <w:bottom w:val="none" w:sz="0" w:space="0" w:color="auto"/>
        <w:right w:val="none" w:sz="0" w:space="0" w:color="auto"/>
      </w:divBdr>
      <w:divsChild>
        <w:div w:id="70661874">
          <w:marLeft w:val="547"/>
          <w:marRight w:val="0"/>
          <w:marTop w:val="0"/>
          <w:marBottom w:val="0"/>
          <w:divBdr>
            <w:top w:val="none" w:sz="0" w:space="0" w:color="auto"/>
            <w:left w:val="none" w:sz="0" w:space="0" w:color="auto"/>
            <w:bottom w:val="none" w:sz="0" w:space="0" w:color="auto"/>
            <w:right w:val="none" w:sz="0" w:space="0" w:color="auto"/>
          </w:divBdr>
        </w:div>
      </w:divsChild>
    </w:div>
    <w:div w:id="1797289994">
      <w:bodyDiv w:val="1"/>
      <w:marLeft w:val="0"/>
      <w:marRight w:val="0"/>
      <w:marTop w:val="0"/>
      <w:marBottom w:val="0"/>
      <w:divBdr>
        <w:top w:val="none" w:sz="0" w:space="0" w:color="auto"/>
        <w:left w:val="none" w:sz="0" w:space="0" w:color="auto"/>
        <w:bottom w:val="none" w:sz="0" w:space="0" w:color="auto"/>
        <w:right w:val="none" w:sz="0" w:space="0" w:color="auto"/>
      </w:divBdr>
    </w:div>
    <w:div w:id="1935019220">
      <w:bodyDiv w:val="1"/>
      <w:marLeft w:val="0"/>
      <w:marRight w:val="0"/>
      <w:marTop w:val="0"/>
      <w:marBottom w:val="0"/>
      <w:divBdr>
        <w:top w:val="none" w:sz="0" w:space="0" w:color="auto"/>
        <w:left w:val="none" w:sz="0" w:space="0" w:color="auto"/>
        <w:bottom w:val="none" w:sz="0" w:space="0" w:color="auto"/>
        <w:right w:val="none" w:sz="0" w:space="0" w:color="auto"/>
      </w:divBdr>
      <w:divsChild>
        <w:div w:id="422844697">
          <w:marLeft w:val="547"/>
          <w:marRight w:val="0"/>
          <w:marTop w:val="0"/>
          <w:marBottom w:val="0"/>
          <w:divBdr>
            <w:top w:val="none" w:sz="0" w:space="0" w:color="auto"/>
            <w:left w:val="none" w:sz="0" w:space="0" w:color="auto"/>
            <w:bottom w:val="none" w:sz="0" w:space="0" w:color="auto"/>
            <w:right w:val="none" w:sz="0" w:space="0" w:color="auto"/>
          </w:divBdr>
        </w:div>
      </w:divsChild>
    </w:div>
    <w:div w:id="1970280270">
      <w:bodyDiv w:val="1"/>
      <w:marLeft w:val="0"/>
      <w:marRight w:val="0"/>
      <w:marTop w:val="0"/>
      <w:marBottom w:val="0"/>
      <w:divBdr>
        <w:top w:val="none" w:sz="0" w:space="0" w:color="auto"/>
        <w:left w:val="none" w:sz="0" w:space="0" w:color="auto"/>
        <w:bottom w:val="none" w:sz="0" w:space="0" w:color="auto"/>
        <w:right w:val="none" w:sz="0" w:space="0" w:color="auto"/>
      </w:divBdr>
      <w:divsChild>
        <w:div w:id="564265910">
          <w:marLeft w:val="547"/>
          <w:marRight w:val="0"/>
          <w:marTop w:val="0"/>
          <w:marBottom w:val="0"/>
          <w:divBdr>
            <w:top w:val="none" w:sz="0" w:space="0" w:color="auto"/>
            <w:left w:val="none" w:sz="0" w:space="0" w:color="auto"/>
            <w:bottom w:val="none" w:sz="0" w:space="0" w:color="auto"/>
            <w:right w:val="none" w:sz="0" w:space="0" w:color="auto"/>
          </w:divBdr>
        </w:div>
        <w:div w:id="681903635">
          <w:marLeft w:val="547"/>
          <w:marRight w:val="0"/>
          <w:marTop w:val="0"/>
          <w:marBottom w:val="0"/>
          <w:divBdr>
            <w:top w:val="none" w:sz="0" w:space="0" w:color="auto"/>
            <w:left w:val="none" w:sz="0" w:space="0" w:color="auto"/>
            <w:bottom w:val="none" w:sz="0" w:space="0" w:color="auto"/>
            <w:right w:val="none" w:sz="0" w:space="0" w:color="auto"/>
          </w:divBdr>
        </w:div>
        <w:div w:id="1525943700">
          <w:marLeft w:val="547"/>
          <w:marRight w:val="0"/>
          <w:marTop w:val="0"/>
          <w:marBottom w:val="0"/>
          <w:divBdr>
            <w:top w:val="none" w:sz="0" w:space="0" w:color="auto"/>
            <w:left w:val="none" w:sz="0" w:space="0" w:color="auto"/>
            <w:bottom w:val="none" w:sz="0" w:space="0" w:color="auto"/>
            <w:right w:val="none" w:sz="0" w:space="0" w:color="auto"/>
          </w:divBdr>
        </w:div>
      </w:divsChild>
    </w:div>
    <w:div w:id="2002269762">
      <w:bodyDiv w:val="1"/>
      <w:marLeft w:val="0"/>
      <w:marRight w:val="0"/>
      <w:marTop w:val="0"/>
      <w:marBottom w:val="0"/>
      <w:divBdr>
        <w:top w:val="none" w:sz="0" w:space="0" w:color="auto"/>
        <w:left w:val="none" w:sz="0" w:space="0" w:color="auto"/>
        <w:bottom w:val="none" w:sz="0" w:space="0" w:color="auto"/>
        <w:right w:val="none" w:sz="0" w:space="0" w:color="auto"/>
      </w:divBdr>
      <w:divsChild>
        <w:div w:id="1455635747">
          <w:marLeft w:val="547"/>
          <w:marRight w:val="0"/>
          <w:marTop w:val="0"/>
          <w:marBottom w:val="0"/>
          <w:divBdr>
            <w:top w:val="none" w:sz="0" w:space="0" w:color="auto"/>
            <w:left w:val="none" w:sz="0" w:space="0" w:color="auto"/>
            <w:bottom w:val="none" w:sz="0" w:space="0" w:color="auto"/>
            <w:right w:val="none" w:sz="0" w:space="0" w:color="auto"/>
          </w:divBdr>
        </w:div>
      </w:divsChild>
    </w:div>
    <w:div w:id="2005813878">
      <w:bodyDiv w:val="1"/>
      <w:marLeft w:val="0"/>
      <w:marRight w:val="0"/>
      <w:marTop w:val="0"/>
      <w:marBottom w:val="0"/>
      <w:divBdr>
        <w:top w:val="none" w:sz="0" w:space="0" w:color="auto"/>
        <w:left w:val="none" w:sz="0" w:space="0" w:color="auto"/>
        <w:bottom w:val="none" w:sz="0" w:space="0" w:color="auto"/>
        <w:right w:val="none" w:sz="0" w:space="0" w:color="auto"/>
      </w:divBdr>
    </w:div>
    <w:div w:id="2027436135">
      <w:bodyDiv w:val="1"/>
      <w:marLeft w:val="0"/>
      <w:marRight w:val="0"/>
      <w:marTop w:val="0"/>
      <w:marBottom w:val="0"/>
      <w:divBdr>
        <w:top w:val="none" w:sz="0" w:space="0" w:color="auto"/>
        <w:left w:val="none" w:sz="0" w:space="0" w:color="auto"/>
        <w:bottom w:val="none" w:sz="0" w:space="0" w:color="auto"/>
        <w:right w:val="none" w:sz="0" w:space="0" w:color="auto"/>
      </w:divBdr>
      <w:divsChild>
        <w:div w:id="75173428">
          <w:marLeft w:val="547"/>
          <w:marRight w:val="0"/>
          <w:marTop w:val="0"/>
          <w:marBottom w:val="0"/>
          <w:divBdr>
            <w:top w:val="none" w:sz="0" w:space="0" w:color="auto"/>
            <w:left w:val="none" w:sz="0" w:space="0" w:color="auto"/>
            <w:bottom w:val="none" w:sz="0" w:space="0" w:color="auto"/>
            <w:right w:val="none" w:sz="0" w:space="0" w:color="auto"/>
          </w:divBdr>
        </w:div>
        <w:div w:id="656691175">
          <w:marLeft w:val="547"/>
          <w:marRight w:val="0"/>
          <w:marTop w:val="0"/>
          <w:marBottom w:val="0"/>
          <w:divBdr>
            <w:top w:val="none" w:sz="0" w:space="0" w:color="auto"/>
            <w:left w:val="none" w:sz="0" w:space="0" w:color="auto"/>
            <w:bottom w:val="none" w:sz="0" w:space="0" w:color="auto"/>
            <w:right w:val="none" w:sz="0" w:space="0" w:color="auto"/>
          </w:divBdr>
        </w:div>
        <w:div w:id="1057239768">
          <w:marLeft w:val="547"/>
          <w:marRight w:val="0"/>
          <w:marTop w:val="0"/>
          <w:marBottom w:val="0"/>
          <w:divBdr>
            <w:top w:val="none" w:sz="0" w:space="0" w:color="auto"/>
            <w:left w:val="none" w:sz="0" w:space="0" w:color="auto"/>
            <w:bottom w:val="none" w:sz="0" w:space="0" w:color="auto"/>
            <w:right w:val="none" w:sz="0" w:space="0" w:color="auto"/>
          </w:divBdr>
        </w:div>
        <w:div w:id="1499614720">
          <w:marLeft w:val="547"/>
          <w:marRight w:val="0"/>
          <w:marTop w:val="0"/>
          <w:marBottom w:val="0"/>
          <w:divBdr>
            <w:top w:val="none" w:sz="0" w:space="0" w:color="auto"/>
            <w:left w:val="none" w:sz="0" w:space="0" w:color="auto"/>
            <w:bottom w:val="none" w:sz="0" w:space="0" w:color="auto"/>
            <w:right w:val="none" w:sz="0" w:space="0" w:color="auto"/>
          </w:divBdr>
        </w:div>
        <w:div w:id="1771269760">
          <w:marLeft w:val="547"/>
          <w:marRight w:val="0"/>
          <w:marTop w:val="0"/>
          <w:marBottom w:val="0"/>
          <w:divBdr>
            <w:top w:val="none" w:sz="0" w:space="0" w:color="auto"/>
            <w:left w:val="none" w:sz="0" w:space="0" w:color="auto"/>
            <w:bottom w:val="none" w:sz="0" w:space="0" w:color="auto"/>
            <w:right w:val="none" w:sz="0" w:space="0" w:color="auto"/>
          </w:divBdr>
        </w:div>
      </w:divsChild>
    </w:div>
    <w:div w:id="2092465356">
      <w:bodyDiv w:val="1"/>
      <w:marLeft w:val="0"/>
      <w:marRight w:val="0"/>
      <w:marTop w:val="0"/>
      <w:marBottom w:val="0"/>
      <w:divBdr>
        <w:top w:val="none" w:sz="0" w:space="0" w:color="auto"/>
        <w:left w:val="none" w:sz="0" w:space="0" w:color="auto"/>
        <w:bottom w:val="none" w:sz="0" w:space="0" w:color="auto"/>
        <w:right w:val="none" w:sz="0" w:space="0" w:color="auto"/>
      </w:divBdr>
      <w:divsChild>
        <w:div w:id="136267288">
          <w:marLeft w:val="547"/>
          <w:marRight w:val="0"/>
          <w:marTop w:val="0"/>
          <w:marBottom w:val="0"/>
          <w:divBdr>
            <w:top w:val="none" w:sz="0" w:space="0" w:color="auto"/>
            <w:left w:val="none" w:sz="0" w:space="0" w:color="auto"/>
            <w:bottom w:val="none" w:sz="0" w:space="0" w:color="auto"/>
            <w:right w:val="none" w:sz="0" w:space="0" w:color="auto"/>
          </w:divBdr>
        </w:div>
        <w:div w:id="648753318">
          <w:marLeft w:val="547"/>
          <w:marRight w:val="0"/>
          <w:marTop w:val="0"/>
          <w:marBottom w:val="0"/>
          <w:divBdr>
            <w:top w:val="none" w:sz="0" w:space="0" w:color="auto"/>
            <w:left w:val="none" w:sz="0" w:space="0" w:color="auto"/>
            <w:bottom w:val="none" w:sz="0" w:space="0" w:color="auto"/>
            <w:right w:val="none" w:sz="0" w:space="0" w:color="auto"/>
          </w:divBdr>
        </w:div>
        <w:div w:id="903874215">
          <w:marLeft w:val="547"/>
          <w:marRight w:val="0"/>
          <w:marTop w:val="0"/>
          <w:marBottom w:val="0"/>
          <w:divBdr>
            <w:top w:val="none" w:sz="0" w:space="0" w:color="auto"/>
            <w:left w:val="none" w:sz="0" w:space="0" w:color="auto"/>
            <w:bottom w:val="none" w:sz="0" w:space="0" w:color="auto"/>
            <w:right w:val="none" w:sz="0" w:space="0" w:color="auto"/>
          </w:divBdr>
        </w:div>
        <w:div w:id="1200777400">
          <w:marLeft w:val="547"/>
          <w:marRight w:val="0"/>
          <w:marTop w:val="0"/>
          <w:marBottom w:val="0"/>
          <w:divBdr>
            <w:top w:val="none" w:sz="0" w:space="0" w:color="auto"/>
            <w:left w:val="none" w:sz="0" w:space="0" w:color="auto"/>
            <w:bottom w:val="none" w:sz="0" w:space="0" w:color="auto"/>
            <w:right w:val="none" w:sz="0" w:space="0" w:color="auto"/>
          </w:divBdr>
        </w:div>
        <w:div w:id="1900627446">
          <w:marLeft w:val="547"/>
          <w:marRight w:val="0"/>
          <w:marTop w:val="0"/>
          <w:marBottom w:val="0"/>
          <w:divBdr>
            <w:top w:val="none" w:sz="0" w:space="0" w:color="auto"/>
            <w:left w:val="none" w:sz="0" w:space="0" w:color="auto"/>
            <w:bottom w:val="none" w:sz="0" w:space="0" w:color="auto"/>
            <w:right w:val="none" w:sz="0" w:space="0" w:color="auto"/>
          </w:divBdr>
        </w:div>
        <w:div w:id="1922450129">
          <w:marLeft w:val="547"/>
          <w:marRight w:val="0"/>
          <w:marTop w:val="0"/>
          <w:marBottom w:val="0"/>
          <w:divBdr>
            <w:top w:val="none" w:sz="0" w:space="0" w:color="auto"/>
            <w:left w:val="none" w:sz="0" w:space="0" w:color="auto"/>
            <w:bottom w:val="none" w:sz="0" w:space="0" w:color="auto"/>
            <w:right w:val="none" w:sz="0" w:space="0" w:color="auto"/>
          </w:divBdr>
        </w:div>
        <w:div w:id="19946785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B383-DDEA-4B3B-AB34-AABE49C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8564</Words>
  <Characters>48817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57267</CharactersWithSpaces>
  <SharedDoc>false</SharedDoc>
  <HLinks>
    <vt:vector size="60" baseType="variant">
      <vt:variant>
        <vt:i4>7209085</vt:i4>
      </vt:variant>
      <vt:variant>
        <vt:i4>27</vt:i4>
      </vt:variant>
      <vt:variant>
        <vt:i4>0</vt:i4>
      </vt:variant>
      <vt:variant>
        <vt:i4>5</vt:i4>
      </vt:variant>
      <vt:variant>
        <vt:lpwstr>jl:1014675.100 </vt:lpwstr>
      </vt:variant>
      <vt:variant>
        <vt:lpwstr/>
      </vt:variant>
      <vt:variant>
        <vt:i4>5439553</vt:i4>
      </vt:variant>
      <vt:variant>
        <vt:i4>24</vt:i4>
      </vt:variant>
      <vt:variant>
        <vt:i4>0</vt:i4>
      </vt:variant>
      <vt:variant>
        <vt:i4>5</vt:i4>
      </vt:variant>
      <vt:variant>
        <vt:lpwstr>jl:1049268.0 </vt:lpwstr>
      </vt:variant>
      <vt:variant>
        <vt:lpwstr/>
      </vt:variant>
      <vt:variant>
        <vt:i4>7209062</vt:i4>
      </vt:variant>
      <vt:variant>
        <vt:i4>21</vt:i4>
      </vt:variant>
      <vt:variant>
        <vt:i4>0</vt:i4>
      </vt:variant>
      <vt:variant>
        <vt:i4>5</vt:i4>
      </vt:variant>
      <vt:variant>
        <vt:lpwstr>jl:30118463.0 </vt:lpwstr>
      </vt:variant>
      <vt:variant>
        <vt:lpwstr/>
      </vt:variant>
      <vt:variant>
        <vt:i4>7274598</vt:i4>
      </vt:variant>
      <vt:variant>
        <vt:i4>18</vt:i4>
      </vt:variant>
      <vt:variant>
        <vt:i4>0</vt:i4>
      </vt:variant>
      <vt:variant>
        <vt:i4>5</vt:i4>
      </vt:variant>
      <vt:variant>
        <vt:lpwstr>jl:30158675.0 </vt:lpwstr>
      </vt:variant>
      <vt:variant>
        <vt:lpwstr/>
      </vt:variant>
      <vt:variant>
        <vt:i4>6750318</vt:i4>
      </vt:variant>
      <vt:variant>
        <vt:i4>15</vt:i4>
      </vt:variant>
      <vt:variant>
        <vt:i4>0</vt:i4>
      </vt:variant>
      <vt:variant>
        <vt:i4>5</vt:i4>
      </vt:variant>
      <vt:variant>
        <vt:lpwstr>jl:30090760.0 </vt:lpwstr>
      </vt:variant>
      <vt:variant>
        <vt:lpwstr/>
      </vt:variant>
      <vt:variant>
        <vt:i4>6750316</vt:i4>
      </vt:variant>
      <vt:variant>
        <vt:i4>12</vt:i4>
      </vt:variant>
      <vt:variant>
        <vt:i4>0</vt:i4>
      </vt:variant>
      <vt:variant>
        <vt:i4>5</vt:i4>
      </vt:variant>
      <vt:variant>
        <vt:lpwstr>jl:30003854.0 </vt:lpwstr>
      </vt:variant>
      <vt:variant>
        <vt:lpwstr/>
      </vt:variant>
      <vt:variant>
        <vt:i4>7012449</vt:i4>
      </vt:variant>
      <vt:variant>
        <vt:i4>9</vt:i4>
      </vt:variant>
      <vt:variant>
        <vt:i4>0</vt:i4>
      </vt:variant>
      <vt:variant>
        <vt:i4>5</vt:i4>
      </vt:variant>
      <vt:variant>
        <vt:lpwstr>jl:30559064.0 </vt:lpwstr>
      </vt:variant>
      <vt:variant>
        <vt:lpwstr/>
      </vt:variant>
      <vt:variant>
        <vt:i4>6619233</vt:i4>
      </vt:variant>
      <vt:variant>
        <vt:i4>6</vt:i4>
      </vt:variant>
      <vt:variant>
        <vt:i4>0</vt:i4>
      </vt:variant>
      <vt:variant>
        <vt:i4>5</vt:i4>
      </vt:variant>
      <vt:variant>
        <vt:lpwstr>jl:30600929.1 </vt:lpwstr>
      </vt:variant>
      <vt:variant>
        <vt:lpwstr/>
      </vt:variant>
      <vt:variant>
        <vt:i4>6226013</vt:i4>
      </vt:variant>
      <vt:variant>
        <vt:i4>3</vt:i4>
      </vt:variant>
      <vt:variant>
        <vt:i4>0</vt:i4>
      </vt:variant>
      <vt:variant>
        <vt:i4>5</vt:i4>
      </vt:variant>
      <vt:variant>
        <vt:lpwstr>jl:30906915.100 </vt:lpwstr>
      </vt:variant>
      <vt:variant>
        <vt:lpwstr/>
      </vt:variant>
      <vt:variant>
        <vt:i4>6160467</vt:i4>
      </vt:variant>
      <vt:variant>
        <vt:i4>0</vt:i4>
      </vt:variant>
      <vt:variant>
        <vt:i4>0</vt:i4>
      </vt:variant>
      <vt:variant>
        <vt:i4>5</vt:i4>
      </vt:variant>
      <vt:variant>
        <vt:lpwstr>jl:30559730.100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compclass2</cp:lastModifiedBy>
  <cp:revision>2</cp:revision>
  <cp:lastPrinted>2018-11-22T12:14:00Z</cp:lastPrinted>
  <dcterms:created xsi:type="dcterms:W3CDTF">2019-02-26T10:49:00Z</dcterms:created>
  <dcterms:modified xsi:type="dcterms:W3CDTF">2019-02-26T10:49:00Z</dcterms:modified>
</cp:coreProperties>
</file>